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D6C2BD" w14:textId="507450F9" w:rsidR="007148FC" w:rsidRDefault="007148FC" w:rsidP="00D4189C">
      <w:pPr>
        <w:jc w:val="center"/>
        <w:rPr>
          <w:rFonts w:asciiTheme="minorHAnsi" w:hAnsiTheme="minorHAnsi" w:cs="Courier New"/>
          <w:b/>
          <w:u w:val="single"/>
        </w:rPr>
      </w:pPr>
    </w:p>
    <w:p w14:paraId="195341CB" w14:textId="77777777" w:rsidR="00492D1D" w:rsidRDefault="00492D1D" w:rsidP="00D4189C">
      <w:pPr>
        <w:jc w:val="center"/>
        <w:rPr>
          <w:rFonts w:asciiTheme="minorHAnsi" w:hAnsiTheme="minorHAnsi" w:cs="Courier New"/>
          <w:b/>
          <w:u w:val="single"/>
        </w:rPr>
      </w:pPr>
    </w:p>
    <w:p w14:paraId="76F990C4" w14:textId="77777777" w:rsidR="00204A2B" w:rsidRPr="00237EBB" w:rsidRDefault="00204A2B" w:rsidP="00D4189C">
      <w:pPr>
        <w:jc w:val="center"/>
        <w:rPr>
          <w:rFonts w:asciiTheme="minorHAnsi" w:hAnsiTheme="minorHAnsi" w:cs="Courier New"/>
          <w:b/>
          <w:u w:val="single"/>
        </w:rPr>
      </w:pPr>
    </w:p>
    <w:p w14:paraId="5F33B3AD" w14:textId="77777777" w:rsidR="00A97E77" w:rsidRPr="00237EBB" w:rsidRDefault="00614186" w:rsidP="00A97E77">
      <w:pPr>
        <w:jc w:val="both"/>
        <w:rPr>
          <w:rFonts w:asciiTheme="minorHAnsi" w:hAnsiTheme="minorHAnsi" w:cs="Courier New"/>
        </w:rPr>
      </w:pPr>
      <w:r>
        <w:rPr>
          <w:rFonts w:asciiTheme="minorHAnsi" w:hAnsiTheme="minorHAnsi"/>
          <w:noProof/>
        </w:rPr>
        <w:drawing>
          <wp:inline distT="0" distB="0" distL="0" distR="0" wp14:anchorId="1DADA6A2" wp14:editId="29DE5105">
            <wp:extent cx="2282190" cy="1487170"/>
            <wp:effectExtent l="19050" t="0" r="3810" b="0"/>
            <wp:docPr id="1" name="Bild 1" descr="Logo Familienzentrum_MGF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Logo Familienzentrum_MGFFI"/>
                    <pic:cNvPicPr>
                      <a:picLocks noChangeAspect="1" noChangeArrowheads="1"/>
                    </pic:cNvPicPr>
                  </pic:nvPicPr>
                  <pic:blipFill>
                    <a:blip r:embed="rId8"/>
                    <a:srcRect/>
                    <a:stretch>
                      <a:fillRect/>
                    </a:stretch>
                  </pic:blipFill>
                  <pic:spPr bwMode="auto">
                    <a:xfrm>
                      <a:off x="0" y="0"/>
                      <a:ext cx="2282190" cy="1487170"/>
                    </a:xfrm>
                    <a:prstGeom prst="rect">
                      <a:avLst/>
                    </a:prstGeom>
                    <a:noFill/>
                    <a:ln w="9525">
                      <a:noFill/>
                      <a:miter lim="800000"/>
                      <a:headEnd/>
                      <a:tailEnd/>
                    </a:ln>
                  </pic:spPr>
                </pic:pic>
              </a:graphicData>
            </a:graphic>
          </wp:inline>
        </w:drawing>
      </w:r>
      <w:r w:rsidR="00A97E77" w:rsidRPr="00237EBB">
        <w:rPr>
          <w:rFonts w:asciiTheme="minorHAnsi" w:hAnsiTheme="minorHAnsi"/>
        </w:rPr>
        <w:t xml:space="preserve">    </w:t>
      </w:r>
    </w:p>
    <w:p w14:paraId="5D80D314" w14:textId="77777777" w:rsidR="00A97E77" w:rsidRPr="00237EBB" w:rsidRDefault="00614186" w:rsidP="00A97E77">
      <w:pPr>
        <w:jc w:val="center"/>
        <w:rPr>
          <w:rFonts w:asciiTheme="minorHAnsi" w:hAnsiTheme="minorHAnsi" w:cs="Courier New"/>
        </w:rPr>
      </w:pPr>
      <w:r>
        <w:rPr>
          <w:rFonts w:asciiTheme="minorHAnsi" w:hAnsiTheme="minorHAnsi"/>
          <w:noProof/>
        </w:rPr>
        <w:drawing>
          <wp:inline distT="0" distB="0" distL="0" distR="0" wp14:anchorId="50D7012F" wp14:editId="63555624">
            <wp:extent cx="3768725" cy="3164840"/>
            <wp:effectExtent l="19050" t="0" r="3175" b="0"/>
            <wp:docPr id="2"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9"/>
                    <a:srcRect/>
                    <a:stretch>
                      <a:fillRect/>
                    </a:stretch>
                  </pic:blipFill>
                  <pic:spPr bwMode="auto">
                    <a:xfrm>
                      <a:off x="0" y="0"/>
                      <a:ext cx="3768725" cy="3164840"/>
                    </a:xfrm>
                    <a:prstGeom prst="rect">
                      <a:avLst/>
                    </a:prstGeom>
                    <a:noFill/>
                    <a:ln w="9525">
                      <a:noFill/>
                      <a:miter lim="800000"/>
                      <a:headEnd/>
                      <a:tailEnd/>
                    </a:ln>
                  </pic:spPr>
                </pic:pic>
              </a:graphicData>
            </a:graphic>
          </wp:inline>
        </w:drawing>
      </w:r>
    </w:p>
    <w:p w14:paraId="322EA14D" w14:textId="77777777" w:rsidR="00A97E77" w:rsidRPr="00237EBB" w:rsidRDefault="00A97E77" w:rsidP="00A97E77">
      <w:pPr>
        <w:jc w:val="both"/>
        <w:rPr>
          <w:rFonts w:asciiTheme="minorHAnsi" w:hAnsiTheme="minorHAnsi" w:cs="Courier New"/>
        </w:rPr>
      </w:pPr>
      <w:r w:rsidRPr="00237EBB">
        <w:rPr>
          <w:rFonts w:asciiTheme="minorHAnsi" w:hAnsiTheme="minorHAnsi" w:cs="Courier New"/>
        </w:rPr>
        <w:t xml:space="preserve">                                                                </w:t>
      </w:r>
    </w:p>
    <w:p w14:paraId="41EEC430" w14:textId="77777777" w:rsidR="00A97E77" w:rsidRPr="00237EBB" w:rsidRDefault="00A97E77" w:rsidP="00A97E77">
      <w:pPr>
        <w:jc w:val="both"/>
        <w:rPr>
          <w:rFonts w:asciiTheme="minorHAnsi" w:hAnsiTheme="minorHAnsi" w:cs="Arial"/>
          <w:b/>
        </w:rPr>
      </w:pPr>
      <w:r w:rsidRPr="00237EBB">
        <w:rPr>
          <w:rFonts w:asciiTheme="minorHAnsi" w:hAnsiTheme="minorHAnsi" w:cs="Courier New"/>
        </w:rPr>
        <w:t xml:space="preserve">                        </w:t>
      </w:r>
    </w:p>
    <w:p w14:paraId="7FE94EA2" w14:textId="77777777" w:rsidR="00A97E77" w:rsidRPr="006F4778" w:rsidRDefault="00A97E77" w:rsidP="00A97E77">
      <w:pPr>
        <w:tabs>
          <w:tab w:val="left" w:pos="5387"/>
        </w:tabs>
        <w:jc w:val="center"/>
        <w:rPr>
          <w:rFonts w:asciiTheme="minorHAnsi" w:hAnsiTheme="minorHAnsi" w:cs="Arial"/>
          <w:b/>
          <w:sz w:val="56"/>
          <w:szCs w:val="56"/>
          <w:u w:val="single"/>
        </w:rPr>
      </w:pPr>
      <w:r w:rsidRPr="006F4778">
        <w:rPr>
          <w:rFonts w:asciiTheme="minorHAnsi" w:hAnsiTheme="minorHAnsi" w:cs="Arial"/>
          <w:b/>
          <w:sz w:val="56"/>
          <w:szCs w:val="56"/>
          <w:u w:val="single"/>
        </w:rPr>
        <w:t>Konzeption</w:t>
      </w:r>
    </w:p>
    <w:p w14:paraId="347A9DF4" w14:textId="77777777" w:rsidR="00A97E77" w:rsidRPr="00237EBB" w:rsidRDefault="00A97E77" w:rsidP="00A97E77">
      <w:pPr>
        <w:tabs>
          <w:tab w:val="left" w:pos="5387"/>
        </w:tabs>
        <w:jc w:val="both"/>
        <w:rPr>
          <w:rFonts w:asciiTheme="minorHAnsi" w:hAnsiTheme="minorHAnsi" w:cs="Courier New"/>
        </w:rPr>
      </w:pPr>
    </w:p>
    <w:p w14:paraId="5F0A7247" w14:textId="77777777" w:rsidR="00A97E77" w:rsidRPr="00237EBB" w:rsidRDefault="00A97E77" w:rsidP="00A97E77">
      <w:pPr>
        <w:tabs>
          <w:tab w:val="left" w:pos="5387"/>
        </w:tabs>
        <w:jc w:val="both"/>
        <w:rPr>
          <w:rFonts w:asciiTheme="minorHAnsi" w:hAnsiTheme="minorHAnsi" w:cs="Courier New"/>
        </w:rPr>
      </w:pPr>
    </w:p>
    <w:p w14:paraId="2ECF096D" w14:textId="77777777" w:rsidR="00A97E77" w:rsidRPr="00237EBB" w:rsidRDefault="00A97E77" w:rsidP="00A97E77">
      <w:pPr>
        <w:tabs>
          <w:tab w:val="left" w:pos="5387"/>
        </w:tabs>
        <w:jc w:val="both"/>
        <w:rPr>
          <w:rFonts w:asciiTheme="minorHAnsi" w:hAnsiTheme="minorHAnsi" w:cs="Courier New"/>
        </w:rPr>
      </w:pPr>
    </w:p>
    <w:p w14:paraId="57A96932" w14:textId="77777777" w:rsidR="00A97E77" w:rsidRPr="00237EBB" w:rsidRDefault="00A97E77" w:rsidP="00A97E77">
      <w:pPr>
        <w:tabs>
          <w:tab w:val="left" w:pos="5387"/>
        </w:tabs>
        <w:jc w:val="both"/>
        <w:rPr>
          <w:rFonts w:asciiTheme="minorHAnsi" w:hAnsiTheme="minorHAnsi" w:cs="Courier New"/>
        </w:rPr>
      </w:pPr>
    </w:p>
    <w:p w14:paraId="193591C3" w14:textId="77777777" w:rsidR="00A97E77" w:rsidRPr="00237EBB" w:rsidRDefault="00A97E77" w:rsidP="00A97E77">
      <w:pPr>
        <w:tabs>
          <w:tab w:val="left" w:pos="5387"/>
        </w:tabs>
        <w:jc w:val="both"/>
        <w:rPr>
          <w:rFonts w:asciiTheme="minorHAnsi" w:hAnsiTheme="minorHAnsi" w:cs="Courier New"/>
        </w:rPr>
      </w:pPr>
    </w:p>
    <w:p w14:paraId="37259D36" w14:textId="77777777" w:rsidR="00A97E77" w:rsidRPr="00237EBB" w:rsidRDefault="00A97E77" w:rsidP="00A97E77">
      <w:pPr>
        <w:tabs>
          <w:tab w:val="left" w:pos="5387"/>
        </w:tabs>
        <w:jc w:val="both"/>
        <w:rPr>
          <w:rFonts w:asciiTheme="minorHAnsi" w:hAnsiTheme="minorHAnsi" w:cs="Courier New"/>
        </w:rPr>
      </w:pPr>
    </w:p>
    <w:p w14:paraId="390D0360" w14:textId="77777777" w:rsidR="000639C0" w:rsidRPr="00237EBB" w:rsidRDefault="000639C0" w:rsidP="000639C0">
      <w:pPr>
        <w:tabs>
          <w:tab w:val="left" w:pos="5387"/>
        </w:tabs>
        <w:rPr>
          <w:rFonts w:asciiTheme="minorHAnsi" w:hAnsiTheme="minorHAnsi" w:cs="Arial"/>
        </w:rPr>
      </w:pPr>
      <w:r w:rsidRPr="00237EBB">
        <w:rPr>
          <w:rFonts w:asciiTheme="minorHAnsi" w:hAnsiTheme="minorHAnsi" w:cs="Arial"/>
        </w:rPr>
        <w:t xml:space="preserve">Familienzentrum </w:t>
      </w:r>
      <w:proofErr w:type="spellStart"/>
      <w:r w:rsidRPr="00237EBB">
        <w:rPr>
          <w:rFonts w:asciiTheme="minorHAnsi" w:hAnsiTheme="minorHAnsi" w:cs="Arial"/>
        </w:rPr>
        <w:t>Püsselbüren</w:t>
      </w:r>
      <w:proofErr w:type="spellEnd"/>
    </w:p>
    <w:p w14:paraId="43473CC9" w14:textId="77777777" w:rsidR="00A97E77" w:rsidRPr="00237EBB" w:rsidRDefault="00A97E77" w:rsidP="00A97E77">
      <w:pPr>
        <w:tabs>
          <w:tab w:val="left" w:pos="5387"/>
        </w:tabs>
        <w:jc w:val="both"/>
        <w:rPr>
          <w:rFonts w:asciiTheme="minorHAnsi" w:hAnsiTheme="minorHAnsi" w:cs="Courier New"/>
        </w:rPr>
      </w:pPr>
    </w:p>
    <w:p w14:paraId="1EF3CCBA" w14:textId="77777777" w:rsidR="00126F34" w:rsidRDefault="00A97E77" w:rsidP="00A97E77">
      <w:pPr>
        <w:tabs>
          <w:tab w:val="left" w:pos="5387"/>
        </w:tabs>
        <w:jc w:val="both"/>
        <w:rPr>
          <w:rFonts w:asciiTheme="minorHAnsi" w:hAnsiTheme="minorHAnsi" w:cs="Courier New"/>
          <w:sz w:val="20"/>
          <w:szCs w:val="20"/>
        </w:rPr>
      </w:pPr>
      <w:r w:rsidRPr="00443C9D">
        <w:rPr>
          <w:rFonts w:asciiTheme="minorHAnsi" w:hAnsiTheme="minorHAnsi" w:cs="Courier New"/>
          <w:sz w:val="20"/>
          <w:szCs w:val="20"/>
        </w:rPr>
        <w:t>Ka</w:t>
      </w:r>
      <w:r w:rsidR="00126F34">
        <w:rPr>
          <w:rFonts w:asciiTheme="minorHAnsi" w:hAnsiTheme="minorHAnsi" w:cs="Courier New"/>
          <w:sz w:val="20"/>
          <w:szCs w:val="20"/>
        </w:rPr>
        <w:t>th. Kindergarten Herz Jesu</w:t>
      </w:r>
      <w:r w:rsidR="00443C9D">
        <w:rPr>
          <w:rFonts w:asciiTheme="minorHAnsi" w:hAnsiTheme="minorHAnsi" w:cs="Courier New"/>
          <w:sz w:val="20"/>
          <w:szCs w:val="20"/>
        </w:rPr>
        <w:t xml:space="preserve">  </w:t>
      </w:r>
      <w:r w:rsidRPr="00443C9D">
        <w:rPr>
          <w:rFonts w:asciiTheme="minorHAnsi" w:hAnsiTheme="minorHAnsi" w:cs="Courier New"/>
          <w:sz w:val="20"/>
          <w:szCs w:val="20"/>
        </w:rPr>
        <w:t xml:space="preserve"> </w:t>
      </w:r>
    </w:p>
    <w:p w14:paraId="0A01D005" w14:textId="77777777" w:rsidR="00126F34" w:rsidRDefault="00A97E77" w:rsidP="00A97E77">
      <w:pPr>
        <w:tabs>
          <w:tab w:val="left" w:pos="5387"/>
        </w:tabs>
        <w:jc w:val="both"/>
        <w:rPr>
          <w:rFonts w:asciiTheme="minorHAnsi" w:hAnsiTheme="minorHAnsi" w:cs="Courier New"/>
          <w:sz w:val="20"/>
          <w:szCs w:val="20"/>
        </w:rPr>
      </w:pPr>
      <w:r w:rsidRPr="00443C9D">
        <w:rPr>
          <w:rFonts w:asciiTheme="minorHAnsi" w:hAnsiTheme="minorHAnsi" w:cs="Courier New"/>
          <w:sz w:val="20"/>
          <w:szCs w:val="20"/>
        </w:rPr>
        <w:t>Kirchst</w:t>
      </w:r>
      <w:r w:rsidR="00126F34">
        <w:rPr>
          <w:rFonts w:asciiTheme="minorHAnsi" w:hAnsiTheme="minorHAnsi" w:cs="Courier New"/>
          <w:sz w:val="20"/>
          <w:szCs w:val="20"/>
        </w:rPr>
        <w:t>r. 18</w:t>
      </w:r>
      <w:r w:rsidR="00443C9D">
        <w:rPr>
          <w:rFonts w:asciiTheme="minorHAnsi" w:hAnsiTheme="minorHAnsi" w:cs="Courier New"/>
          <w:sz w:val="20"/>
          <w:szCs w:val="20"/>
        </w:rPr>
        <w:t xml:space="preserve">                        </w:t>
      </w:r>
    </w:p>
    <w:p w14:paraId="0295F822" w14:textId="77777777" w:rsidR="00A97E77" w:rsidRPr="00443C9D" w:rsidRDefault="00A97E77" w:rsidP="00A97E77">
      <w:pPr>
        <w:tabs>
          <w:tab w:val="left" w:pos="5387"/>
        </w:tabs>
        <w:jc w:val="both"/>
        <w:rPr>
          <w:rFonts w:asciiTheme="minorHAnsi" w:hAnsiTheme="minorHAnsi" w:cs="Courier New"/>
          <w:sz w:val="20"/>
          <w:szCs w:val="20"/>
        </w:rPr>
      </w:pPr>
      <w:r w:rsidRPr="00443C9D">
        <w:rPr>
          <w:rFonts w:asciiTheme="minorHAnsi" w:hAnsiTheme="minorHAnsi" w:cs="Courier New"/>
          <w:sz w:val="20"/>
          <w:szCs w:val="20"/>
        </w:rPr>
        <w:t>49479 Ibbenbüren</w:t>
      </w:r>
    </w:p>
    <w:p w14:paraId="4E5CD930" w14:textId="77777777" w:rsidR="00126F34" w:rsidRDefault="00A97E77" w:rsidP="00A97E77">
      <w:pPr>
        <w:tabs>
          <w:tab w:val="left" w:pos="5387"/>
        </w:tabs>
        <w:jc w:val="both"/>
        <w:rPr>
          <w:rFonts w:asciiTheme="minorHAnsi" w:hAnsiTheme="minorHAnsi" w:cs="Courier New"/>
          <w:sz w:val="20"/>
          <w:szCs w:val="20"/>
        </w:rPr>
      </w:pPr>
      <w:r w:rsidRPr="00443C9D">
        <w:rPr>
          <w:rFonts w:asciiTheme="minorHAnsi" w:hAnsiTheme="minorHAnsi" w:cs="Courier New"/>
          <w:sz w:val="20"/>
          <w:szCs w:val="20"/>
        </w:rPr>
        <w:t>Tel.: 05</w:t>
      </w:r>
      <w:r w:rsidR="00126F34">
        <w:rPr>
          <w:rFonts w:asciiTheme="minorHAnsi" w:hAnsiTheme="minorHAnsi" w:cs="Courier New"/>
          <w:sz w:val="20"/>
          <w:szCs w:val="20"/>
        </w:rPr>
        <w:t xml:space="preserve">451/ </w:t>
      </w:r>
      <w:r w:rsidR="00FE42AE">
        <w:rPr>
          <w:rFonts w:asciiTheme="minorHAnsi" w:hAnsiTheme="minorHAnsi" w:cs="Courier New"/>
          <w:sz w:val="20"/>
          <w:szCs w:val="20"/>
        </w:rPr>
        <w:t>4994676</w:t>
      </w:r>
    </w:p>
    <w:p w14:paraId="5B04E00E" w14:textId="77777777" w:rsidR="006F4778" w:rsidRDefault="00A97E77" w:rsidP="00A97E77">
      <w:pPr>
        <w:tabs>
          <w:tab w:val="left" w:pos="5387"/>
        </w:tabs>
        <w:jc w:val="both"/>
        <w:rPr>
          <w:rFonts w:asciiTheme="minorHAnsi" w:hAnsiTheme="minorHAnsi" w:cs="Courier New"/>
          <w:sz w:val="20"/>
          <w:szCs w:val="20"/>
        </w:rPr>
      </w:pPr>
      <w:r w:rsidRPr="00443C9D">
        <w:rPr>
          <w:rFonts w:asciiTheme="minorHAnsi" w:hAnsiTheme="minorHAnsi" w:cs="Courier New"/>
          <w:sz w:val="20"/>
          <w:szCs w:val="20"/>
        </w:rPr>
        <w:t xml:space="preserve">Fax: 05451/ </w:t>
      </w:r>
      <w:r w:rsidR="00FE42AE">
        <w:rPr>
          <w:rFonts w:asciiTheme="minorHAnsi" w:hAnsiTheme="minorHAnsi" w:cs="Courier New"/>
          <w:sz w:val="20"/>
          <w:szCs w:val="20"/>
        </w:rPr>
        <w:t>4994682</w:t>
      </w:r>
    </w:p>
    <w:p w14:paraId="65144CDB" w14:textId="73D61BAF" w:rsidR="00126F34" w:rsidRDefault="007243DA" w:rsidP="00A97E77">
      <w:pPr>
        <w:tabs>
          <w:tab w:val="left" w:pos="5387"/>
        </w:tabs>
        <w:jc w:val="both"/>
        <w:rPr>
          <w:rFonts w:asciiTheme="minorHAnsi" w:hAnsiTheme="minorHAnsi" w:cs="Courier New"/>
          <w:sz w:val="20"/>
          <w:szCs w:val="20"/>
        </w:rPr>
      </w:pPr>
      <w:r>
        <w:rPr>
          <w:rFonts w:asciiTheme="minorHAnsi" w:hAnsiTheme="minorHAnsi" w:cs="Courier New"/>
          <w:sz w:val="20"/>
          <w:szCs w:val="20"/>
        </w:rPr>
        <w:t>www.kitas-ibb.de</w:t>
      </w:r>
      <w:r w:rsidR="00A97E77" w:rsidRPr="00443C9D">
        <w:rPr>
          <w:rFonts w:asciiTheme="minorHAnsi" w:hAnsiTheme="minorHAnsi" w:cs="Courier New"/>
          <w:sz w:val="20"/>
          <w:szCs w:val="20"/>
        </w:rPr>
        <w:t xml:space="preserve">     </w:t>
      </w:r>
    </w:p>
    <w:p w14:paraId="56D54A3E" w14:textId="52064B99" w:rsidR="00A97E77" w:rsidRPr="0095243E" w:rsidRDefault="0095243E" w:rsidP="00A97E77">
      <w:pPr>
        <w:tabs>
          <w:tab w:val="left" w:pos="5387"/>
        </w:tabs>
        <w:jc w:val="both"/>
        <w:rPr>
          <w:rFonts w:asciiTheme="minorHAnsi" w:hAnsiTheme="minorHAnsi" w:cs="Courier New"/>
          <w:sz w:val="20"/>
          <w:szCs w:val="20"/>
          <w:lang w:val="fr-FR"/>
        </w:rPr>
      </w:pPr>
      <w:r w:rsidRPr="0095243E">
        <w:rPr>
          <w:rFonts w:asciiTheme="minorHAnsi" w:hAnsiTheme="minorHAnsi" w:cs="Courier New"/>
          <w:sz w:val="20"/>
          <w:szCs w:val="20"/>
          <w:lang w:val="fr-FR"/>
        </w:rPr>
        <w:t>E</w:t>
      </w:r>
      <w:r w:rsidR="00A97E77" w:rsidRPr="0095243E">
        <w:rPr>
          <w:rFonts w:asciiTheme="minorHAnsi" w:hAnsiTheme="minorHAnsi" w:cs="Courier New"/>
          <w:sz w:val="20"/>
          <w:szCs w:val="20"/>
          <w:lang w:val="fr-FR"/>
        </w:rPr>
        <w:t xml:space="preserve">mail: </w:t>
      </w:r>
      <w:hyperlink r:id="rId10" w:history="1">
        <w:r w:rsidR="00A97E77" w:rsidRPr="0095243E">
          <w:rPr>
            <w:rStyle w:val="Hyperlink"/>
            <w:rFonts w:asciiTheme="minorHAnsi" w:hAnsiTheme="minorHAnsi" w:cs="Courier New"/>
            <w:sz w:val="20"/>
            <w:szCs w:val="20"/>
            <w:lang w:val="fr-FR"/>
          </w:rPr>
          <w:t>kita.herzjesu-puesselbueren@bistum-muenster.de</w:t>
        </w:r>
      </w:hyperlink>
    </w:p>
    <w:p w14:paraId="7FCD9AFD" w14:textId="5031AC6F" w:rsidR="00126F34" w:rsidRPr="0095243E" w:rsidRDefault="00126F34" w:rsidP="00126F34">
      <w:pPr>
        <w:rPr>
          <w:rFonts w:asciiTheme="minorHAnsi" w:hAnsiTheme="minorHAnsi" w:cs="Courier New"/>
          <w:b/>
          <w:u w:val="single"/>
          <w:lang w:val="fr-FR"/>
        </w:rPr>
      </w:pPr>
    </w:p>
    <w:p w14:paraId="47278115" w14:textId="77777777" w:rsidR="00B20A66" w:rsidRDefault="00431773" w:rsidP="00B20A66">
      <w:pPr>
        <w:rPr>
          <w:rFonts w:asciiTheme="minorHAnsi" w:hAnsiTheme="minorHAnsi" w:cs="Courier New"/>
          <w:b/>
          <w:color w:val="FF0000"/>
          <w:u w:val="single"/>
          <w:lang w:val="fr-FR"/>
        </w:rPr>
      </w:pPr>
      <w:r w:rsidRPr="00B21C33">
        <w:rPr>
          <w:rFonts w:asciiTheme="minorHAnsi" w:hAnsiTheme="minorHAnsi" w:cs="Courier New"/>
          <w:b/>
          <w:color w:val="FF0000"/>
          <w:u w:val="single"/>
          <w:lang w:val="fr-FR"/>
        </w:rPr>
        <w:t xml:space="preserve">      </w:t>
      </w:r>
    </w:p>
    <w:p w14:paraId="15BC6714" w14:textId="42D96B27" w:rsidR="00176B61" w:rsidRDefault="00D4189C" w:rsidP="00B20A66">
      <w:pPr>
        <w:jc w:val="center"/>
        <w:rPr>
          <w:rFonts w:asciiTheme="minorHAnsi" w:hAnsiTheme="minorHAnsi" w:cs="Courier New"/>
          <w:b/>
          <w:sz w:val="36"/>
          <w:szCs w:val="36"/>
          <w:u w:val="single"/>
        </w:rPr>
      </w:pPr>
      <w:r w:rsidRPr="008229DD">
        <w:rPr>
          <w:rFonts w:asciiTheme="minorHAnsi" w:hAnsiTheme="minorHAnsi" w:cs="Courier New"/>
          <w:b/>
          <w:sz w:val="36"/>
          <w:szCs w:val="36"/>
          <w:u w:val="single"/>
        </w:rPr>
        <w:lastRenderedPageBreak/>
        <w:t>In</w:t>
      </w:r>
      <w:r w:rsidR="00176B61" w:rsidRPr="008229DD">
        <w:rPr>
          <w:rFonts w:asciiTheme="minorHAnsi" w:hAnsiTheme="minorHAnsi" w:cs="Courier New"/>
          <w:b/>
          <w:sz w:val="36"/>
          <w:szCs w:val="36"/>
          <w:u w:val="single"/>
        </w:rPr>
        <w:t>haltsangabe</w:t>
      </w:r>
    </w:p>
    <w:p w14:paraId="29F085C5" w14:textId="77777777" w:rsidR="00B20A66" w:rsidRPr="00B20A66" w:rsidRDefault="00B20A66" w:rsidP="00B20A66">
      <w:pPr>
        <w:jc w:val="center"/>
        <w:rPr>
          <w:rFonts w:asciiTheme="minorHAnsi" w:hAnsiTheme="minorHAnsi" w:cs="Courier New"/>
          <w:b/>
          <w:color w:val="FF0000"/>
          <w:u w:val="single"/>
          <w:lang w:val="fr-FR"/>
        </w:rPr>
      </w:pPr>
    </w:p>
    <w:p w14:paraId="48AAD7E4" w14:textId="77777777" w:rsidR="008229DD" w:rsidRPr="00237EBB" w:rsidRDefault="008229DD">
      <w:pPr>
        <w:pStyle w:val="Fuzeile"/>
        <w:tabs>
          <w:tab w:val="clear" w:pos="4536"/>
          <w:tab w:val="clear" w:pos="9072"/>
        </w:tabs>
        <w:jc w:val="both"/>
        <w:rPr>
          <w:rFonts w:asciiTheme="minorHAnsi" w:hAnsiTheme="minorHAnsi" w:cs="Courier New"/>
        </w:rPr>
      </w:pPr>
    </w:p>
    <w:p w14:paraId="5D291B9F" w14:textId="0B489ECD" w:rsidR="00176B61" w:rsidRDefault="00176B61" w:rsidP="00A12987">
      <w:pPr>
        <w:pStyle w:val="Listenabsatz"/>
        <w:numPr>
          <w:ilvl w:val="0"/>
          <w:numId w:val="7"/>
        </w:numPr>
        <w:tabs>
          <w:tab w:val="left" w:pos="709"/>
        </w:tabs>
        <w:jc w:val="both"/>
        <w:rPr>
          <w:rFonts w:asciiTheme="minorHAnsi" w:hAnsiTheme="minorHAnsi" w:cs="Courier New"/>
          <w:sz w:val="24"/>
          <w:szCs w:val="24"/>
        </w:rPr>
      </w:pPr>
      <w:r w:rsidRPr="00237EBB">
        <w:rPr>
          <w:rFonts w:asciiTheme="minorHAnsi" w:hAnsiTheme="minorHAnsi" w:cs="Courier New"/>
          <w:sz w:val="24"/>
          <w:szCs w:val="24"/>
        </w:rPr>
        <w:t xml:space="preserve"> Grußwort des Trägers</w:t>
      </w:r>
    </w:p>
    <w:p w14:paraId="7C00D5D7" w14:textId="77777777" w:rsidR="00B20A66" w:rsidRPr="00237EBB" w:rsidRDefault="00B20A66" w:rsidP="00B20A66">
      <w:pPr>
        <w:pStyle w:val="Listenabsatz"/>
        <w:tabs>
          <w:tab w:val="left" w:pos="709"/>
        </w:tabs>
        <w:ind w:left="780"/>
        <w:jc w:val="both"/>
        <w:rPr>
          <w:rFonts w:asciiTheme="minorHAnsi" w:hAnsiTheme="minorHAnsi" w:cs="Courier New"/>
          <w:sz w:val="24"/>
          <w:szCs w:val="24"/>
        </w:rPr>
      </w:pPr>
    </w:p>
    <w:p w14:paraId="0D157BC8" w14:textId="501E4AB8" w:rsidR="00176B61" w:rsidRDefault="00176B61" w:rsidP="00A12987">
      <w:pPr>
        <w:pStyle w:val="Listenabsatz"/>
        <w:numPr>
          <w:ilvl w:val="0"/>
          <w:numId w:val="7"/>
        </w:numPr>
        <w:tabs>
          <w:tab w:val="left" w:pos="709"/>
        </w:tabs>
        <w:jc w:val="both"/>
        <w:rPr>
          <w:rFonts w:asciiTheme="minorHAnsi" w:hAnsiTheme="minorHAnsi" w:cs="Courier New"/>
          <w:sz w:val="24"/>
          <w:szCs w:val="24"/>
        </w:rPr>
      </w:pPr>
      <w:r w:rsidRPr="00237EBB">
        <w:rPr>
          <w:rFonts w:asciiTheme="minorHAnsi" w:hAnsiTheme="minorHAnsi" w:cs="Courier New"/>
          <w:sz w:val="24"/>
          <w:szCs w:val="24"/>
        </w:rPr>
        <w:t xml:space="preserve"> Einleitungsgedanken des Kindergartenteams</w:t>
      </w:r>
    </w:p>
    <w:p w14:paraId="35254205" w14:textId="77777777" w:rsidR="00B20A66" w:rsidRPr="00237EBB" w:rsidRDefault="00B20A66" w:rsidP="00B20A66">
      <w:pPr>
        <w:pStyle w:val="Listenabsatz"/>
        <w:tabs>
          <w:tab w:val="left" w:pos="709"/>
        </w:tabs>
        <w:ind w:left="780"/>
        <w:jc w:val="both"/>
        <w:rPr>
          <w:rFonts w:asciiTheme="minorHAnsi" w:hAnsiTheme="minorHAnsi" w:cs="Courier New"/>
          <w:sz w:val="24"/>
          <w:szCs w:val="24"/>
        </w:rPr>
      </w:pPr>
    </w:p>
    <w:p w14:paraId="0C3A530B" w14:textId="77777777" w:rsidR="00176B61" w:rsidRPr="00237EBB" w:rsidRDefault="00176B61" w:rsidP="00A12987">
      <w:pPr>
        <w:pStyle w:val="Listenabsatz"/>
        <w:numPr>
          <w:ilvl w:val="0"/>
          <w:numId w:val="7"/>
        </w:numPr>
        <w:tabs>
          <w:tab w:val="left" w:pos="709"/>
        </w:tabs>
        <w:jc w:val="both"/>
        <w:rPr>
          <w:rFonts w:asciiTheme="minorHAnsi" w:hAnsiTheme="minorHAnsi" w:cs="Courier New"/>
          <w:sz w:val="24"/>
          <w:szCs w:val="24"/>
        </w:rPr>
      </w:pPr>
      <w:r w:rsidRPr="00237EBB">
        <w:rPr>
          <w:rFonts w:asciiTheme="minorHAnsi" w:hAnsiTheme="minorHAnsi" w:cs="Courier New"/>
          <w:sz w:val="24"/>
          <w:szCs w:val="24"/>
        </w:rPr>
        <w:t xml:space="preserve"> Auftrag der katholischen Tageseinrichtung</w:t>
      </w:r>
    </w:p>
    <w:p w14:paraId="349086FE" w14:textId="77777777" w:rsidR="00176B61" w:rsidRDefault="00176B61" w:rsidP="00A12987">
      <w:pPr>
        <w:pStyle w:val="Listenabsatz"/>
        <w:numPr>
          <w:ilvl w:val="1"/>
          <w:numId w:val="7"/>
        </w:numPr>
        <w:tabs>
          <w:tab w:val="left" w:pos="709"/>
        </w:tabs>
        <w:jc w:val="both"/>
        <w:rPr>
          <w:rFonts w:asciiTheme="minorHAnsi" w:hAnsiTheme="minorHAnsi" w:cs="Courier New"/>
          <w:sz w:val="24"/>
          <w:szCs w:val="24"/>
        </w:rPr>
      </w:pPr>
      <w:r w:rsidRPr="00237EBB">
        <w:rPr>
          <w:rFonts w:asciiTheme="minorHAnsi" w:hAnsiTheme="minorHAnsi" w:cs="Courier New"/>
          <w:sz w:val="24"/>
          <w:szCs w:val="24"/>
        </w:rPr>
        <w:t>Gesetzlicher Auftrag</w:t>
      </w:r>
    </w:p>
    <w:p w14:paraId="27978861" w14:textId="77777777" w:rsidR="00621C30" w:rsidRPr="00237EBB" w:rsidRDefault="00621C30" w:rsidP="00A12987">
      <w:pPr>
        <w:pStyle w:val="Listenabsatz"/>
        <w:numPr>
          <w:ilvl w:val="1"/>
          <w:numId w:val="7"/>
        </w:numPr>
        <w:tabs>
          <w:tab w:val="left" w:pos="709"/>
        </w:tabs>
        <w:jc w:val="both"/>
        <w:rPr>
          <w:rFonts w:asciiTheme="minorHAnsi" w:hAnsiTheme="minorHAnsi" w:cs="Courier New"/>
          <w:sz w:val="24"/>
          <w:szCs w:val="24"/>
        </w:rPr>
      </w:pPr>
      <w:r>
        <w:rPr>
          <w:rFonts w:asciiTheme="minorHAnsi" w:hAnsiTheme="minorHAnsi" w:cs="Courier New"/>
          <w:sz w:val="24"/>
          <w:szCs w:val="24"/>
        </w:rPr>
        <w:t>Kinderrechte</w:t>
      </w:r>
    </w:p>
    <w:p w14:paraId="7B57BD5D" w14:textId="54693D58" w:rsidR="00CC1EE8" w:rsidRPr="00237EBB" w:rsidRDefault="00CC1EE8" w:rsidP="00A12987">
      <w:pPr>
        <w:pStyle w:val="Listenabsatz"/>
        <w:numPr>
          <w:ilvl w:val="1"/>
          <w:numId w:val="7"/>
        </w:numPr>
        <w:tabs>
          <w:tab w:val="left" w:pos="709"/>
        </w:tabs>
        <w:jc w:val="both"/>
        <w:rPr>
          <w:rFonts w:asciiTheme="minorHAnsi" w:hAnsiTheme="minorHAnsi" w:cs="Courier New"/>
          <w:sz w:val="24"/>
          <w:szCs w:val="24"/>
        </w:rPr>
      </w:pPr>
      <w:r w:rsidRPr="00237EBB">
        <w:rPr>
          <w:rFonts w:asciiTheme="minorHAnsi" w:hAnsiTheme="minorHAnsi" w:cs="Courier New"/>
          <w:sz w:val="24"/>
          <w:szCs w:val="24"/>
        </w:rPr>
        <w:t>Kindeswohl</w:t>
      </w:r>
      <w:r w:rsidR="00706E27">
        <w:rPr>
          <w:rFonts w:asciiTheme="minorHAnsi" w:hAnsiTheme="minorHAnsi" w:cs="Courier New"/>
          <w:sz w:val="24"/>
          <w:szCs w:val="24"/>
        </w:rPr>
        <w:t xml:space="preserve"> und Kinderschutz</w:t>
      </w:r>
    </w:p>
    <w:p w14:paraId="7008879A" w14:textId="77777777" w:rsidR="00F77ED0" w:rsidRPr="00237EBB" w:rsidRDefault="00F77ED0" w:rsidP="00A12987">
      <w:pPr>
        <w:pStyle w:val="Listenabsatz"/>
        <w:numPr>
          <w:ilvl w:val="1"/>
          <w:numId w:val="7"/>
        </w:numPr>
        <w:tabs>
          <w:tab w:val="left" w:pos="709"/>
        </w:tabs>
        <w:jc w:val="both"/>
        <w:rPr>
          <w:rFonts w:asciiTheme="minorHAnsi" w:hAnsiTheme="minorHAnsi" w:cs="Courier New"/>
          <w:sz w:val="24"/>
          <w:szCs w:val="24"/>
        </w:rPr>
      </w:pPr>
      <w:r w:rsidRPr="00237EBB">
        <w:rPr>
          <w:rFonts w:asciiTheme="minorHAnsi" w:hAnsiTheme="minorHAnsi" w:cs="Courier New"/>
          <w:sz w:val="24"/>
          <w:szCs w:val="24"/>
        </w:rPr>
        <w:t>Partizipation</w:t>
      </w:r>
    </w:p>
    <w:p w14:paraId="4B7D5DD4" w14:textId="71629719" w:rsidR="00176B61" w:rsidRDefault="00176B61" w:rsidP="001E17DD">
      <w:pPr>
        <w:pStyle w:val="Listenabsatz"/>
        <w:numPr>
          <w:ilvl w:val="1"/>
          <w:numId w:val="7"/>
        </w:numPr>
        <w:tabs>
          <w:tab w:val="left" w:pos="709"/>
        </w:tabs>
        <w:jc w:val="both"/>
        <w:rPr>
          <w:rFonts w:asciiTheme="minorHAnsi" w:hAnsiTheme="minorHAnsi" w:cs="Courier New"/>
          <w:sz w:val="24"/>
          <w:szCs w:val="24"/>
        </w:rPr>
      </w:pPr>
      <w:r w:rsidRPr="00237EBB">
        <w:rPr>
          <w:rFonts w:asciiTheme="minorHAnsi" w:hAnsiTheme="minorHAnsi" w:cs="Courier New"/>
          <w:sz w:val="24"/>
          <w:szCs w:val="24"/>
        </w:rPr>
        <w:t xml:space="preserve">Unsere Werthaltung und </w:t>
      </w:r>
      <w:r w:rsidR="008229DD">
        <w:rPr>
          <w:rFonts w:asciiTheme="minorHAnsi" w:hAnsiTheme="minorHAnsi" w:cs="Courier New"/>
          <w:sz w:val="24"/>
          <w:szCs w:val="24"/>
        </w:rPr>
        <w:t xml:space="preserve">unser </w:t>
      </w:r>
      <w:r w:rsidRPr="00237EBB">
        <w:rPr>
          <w:rFonts w:asciiTheme="minorHAnsi" w:hAnsiTheme="minorHAnsi" w:cs="Courier New"/>
          <w:sz w:val="24"/>
          <w:szCs w:val="24"/>
        </w:rPr>
        <w:t>christliches Menschenbild</w:t>
      </w:r>
    </w:p>
    <w:p w14:paraId="6E4B9FC0" w14:textId="77777777" w:rsidR="00B20A66" w:rsidRPr="001E17DD" w:rsidRDefault="00B20A66" w:rsidP="00B20A66">
      <w:pPr>
        <w:pStyle w:val="Listenabsatz"/>
        <w:tabs>
          <w:tab w:val="left" w:pos="709"/>
        </w:tabs>
        <w:ind w:left="1361"/>
        <w:jc w:val="both"/>
        <w:rPr>
          <w:rFonts w:asciiTheme="minorHAnsi" w:hAnsiTheme="minorHAnsi" w:cs="Courier New"/>
          <w:sz w:val="24"/>
          <w:szCs w:val="24"/>
        </w:rPr>
      </w:pPr>
    </w:p>
    <w:p w14:paraId="23857B43" w14:textId="663C8AC0" w:rsidR="00176B61" w:rsidRDefault="00176B61" w:rsidP="00A12987">
      <w:pPr>
        <w:pStyle w:val="Listenabsatz"/>
        <w:numPr>
          <w:ilvl w:val="0"/>
          <w:numId w:val="7"/>
        </w:numPr>
        <w:tabs>
          <w:tab w:val="left" w:pos="709"/>
        </w:tabs>
        <w:jc w:val="both"/>
        <w:rPr>
          <w:rFonts w:asciiTheme="minorHAnsi" w:hAnsiTheme="minorHAnsi" w:cs="Courier New"/>
          <w:sz w:val="24"/>
          <w:szCs w:val="24"/>
        </w:rPr>
      </w:pPr>
      <w:r w:rsidRPr="00237EBB">
        <w:rPr>
          <w:rFonts w:asciiTheme="minorHAnsi" w:hAnsiTheme="minorHAnsi" w:cs="Courier New"/>
          <w:sz w:val="24"/>
          <w:szCs w:val="24"/>
        </w:rPr>
        <w:t xml:space="preserve"> </w:t>
      </w:r>
      <w:r w:rsidR="00A84582">
        <w:rPr>
          <w:rFonts w:asciiTheme="minorHAnsi" w:hAnsiTheme="minorHAnsi" w:cs="Courier New"/>
          <w:sz w:val="24"/>
          <w:szCs w:val="24"/>
        </w:rPr>
        <w:t>Unser k</w:t>
      </w:r>
      <w:r w:rsidRPr="00237EBB">
        <w:rPr>
          <w:rFonts w:asciiTheme="minorHAnsi" w:hAnsiTheme="minorHAnsi" w:cs="Courier New"/>
          <w:sz w:val="24"/>
          <w:szCs w:val="24"/>
        </w:rPr>
        <w:t>atholisches Profil</w:t>
      </w:r>
    </w:p>
    <w:p w14:paraId="3BA3C749" w14:textId="77777777" w:rsidR="00B20A66" w:rsidRPr="00237EBB" w:rsidRDefault="00B20A66" w:rsidP="00B20A66">
      <w:pPr>
        <w:pStyle w:val="Listenabsatz"/>
        <w:tabs>
          <w:tab w:val="left" w:pos="709"/>
        </w:tabs>
        <w:ind w:left="780"/>
        <w:jc w:val="both"/>
        <w:rPr>
          <w:rFonts w:asciiTheme="minorHAnsi" w:hAnsiTheme="minorHAnsi" w:cs="Courier New"/>
          <w:sz w:val="24"/>
          <w:szCs w:val="24"/>
        </w:rPr>
      </w:pPr>
    </w:p>
    <w:p w14:paraId="52D68CBC" w14:textId="152105B4" w:rsidR="00176B61" w:rsidRDefault="001E17DD" w:rsidP="00A12987">
      <w:pPr>
        <w:pStyle w:val="Listenabsatz"/>
        <w:numPr>
          <w:ilvl w:val="0"/>
          <w:numId w:val="7"/>
        </w:numPr>
        <w:tabs>
          <w:tab w:val="left" w:pos="709"/>
        </w:tabs>
        <w:jc w:val="both"/>
        <w:rPr>
          <w:rFonts w:asciiTheme="minorHAnsi" w:hAnsiTheme="minorHAnsi" w:cs="Courier New"/>
          <w:sz w:val="24"/>
          <w:szCs w:val="24"/>
        </w:rPr>
      </w:pPr>
      <w:r>
        <w:rPr>
          <w:rFonts w:asciiTheme="minorHAnsi" w:hAnsiTheme="minorHAnsi" w:cs="Courier New"/>
          <w:sz w:val="24"/>
          <w:szCs w:val="24"/>
        </w:rPr>
        <w:t xml:space="preserve"> Leitbild</w:t>
      </w:r>
    </w:p>
    <w:p w14:paraId="0DBACAF7" w14:textId="77777777" w:rsidR="00B20A66" w:rsidRPr="00B20A66" w:rsidRDefault="00B20A66" w:rsidP="00B20A66">
      <w:pPr>
        <w:pStyle w:val="Listenabsatz"/>
        <w:rPr>
          <w:rFonts w:asciiTheme="minorHAnsi" w:hAnsiTheme="minorHAnsi" w:cs="Courier New"/>
          <w:sz w:val="24"/>
          <w:szCs w:val="24"/>
        </w:rPr>
      </w:pPr>
    </w:p>
    <w:p w14:paraId="5B535368" w14:textId="19B86E3C" w:rsidR="001E17DD" w:rsidRDefault="001E17DD" w:rsidP="00B20A66">
      <w:pPr>
        <w:pStyle w:val="Listenabsatz"/>
        <w:numPr>
          <w:ilvl w:val="0"/>
          <w:numId w:val="7"/>
        </w:numPr>
        <w:tabs>
          <w:tab w:val="left" w:pos="709"/>
        </w:tabs>
        <w:jc w:val="both"/>
        <w:rPr>
          <w:rFonts w:asciiTheme="minorHAnsi" w:hAnsiTheme="minorHAnsi" w:cs="Courier New"/>
          <w:sz w:val="24"/>
          <w:szCs w:val="24"/>
        </w:rPr>
      </w:pPr>
      <w:r>
        <w:rPr>
          <w:rFonts w:asciiTheme="minorHAnsi" w:hAnsiTheme="minorHAnsi" w:cs="Courier New"/>
          <w:sz w:val="24"/>
          <w:szCs w:val="24"/>
        </w:rPr>
        <w:t>Lebensumfeld</w:t>
      </w:r>
    </w:p>
    <w:p w14:paraId="49767363" w14:textId="77777777" w:rsidR="00B20A66" w:rsidRDefault="00B20A66" w:rsidP="00B20A66">
      <w:pPr>
        <w:pStyle w:val="Listenabsatz"/>
        <w:tabs>
          <w:tab w:val="left" w:pos="709"/>
        </w:tabs>
        <w:ind w:left="780"/>
        <w:jc w:val="both"/>
        <w:rPr>
          <w:rFonts w:asciiTheme="minorHAnsi" w:hAnsiTheme="minorHAnsi" w:cs="Courier New"/>
          <w:sz w:val="24"/>
          <w:szCs w:val="24"/>
        </w:rPr>
      </w:pPr>
    </w:p>
    <w:p w14:paraId="6818E7A4" w14:textId="62349B94" w:rsidR="001E17DD" w:rsidRDefault="001E17DD" w:rsidP="00A12987">
      <w:pPr>
        <w:pStyle w:val="Listenabsatz"/>
        <w:numPr>
          <w:ilvl w:val="0"/>
          <w:numId w:val="7"/>
        </w:numPr>
        <w:tabs>
          <w:tab w:val="left" w:pos="709"/>
        </w:tabs>
        <w:jc w:val="both"/>
        <w:rPr>
          <w:rFonts w:asciiTheme="minorHAnsi" w:hAnsiTheme="minorHAnsi" w:cs="Courier New"/>
          <w:sz w:val="24"/>
          <w:szCs w:val="24"/>
        </w:rPr>
      </w:pPr>
      <w:r>
        <w:rPr>
          <w:rFonts w:asciiTheme="minorHAnsi" w:hAnsiTheme="minorHAnsi" w:cs="Courier New"/>
          <w:sz w:val="24"/>
          <w:szCs w:val="24"/>
        </w:rPr>
        <w:t>Unser Familienzentrum</w:t>
      </w:r>
    </w:p>
    <w:p w14:paraId="1741551C" w14:textId="76D0A13C" w:rsidR="001E17DD" w:rsidRDefault="002473F8" w:rsidP="001E17DD">
      <w:pPr>
        <w:tabs>
          <w:tab w:val="left" w:pos="709"/>
        </w:tabs>
        <w:ind w:left="420"/>
        <w:jc w:val="both"/>
        <w:rPr>
          <w:rFonts w:asciiTheme="minorHAnsi" w:hAnsiTheme="minorHAnsi" w:cs="Courier New"/>
        </w:rPr>
      </w:pPr>
      <w:r>
        <w:rPr>
          <w:rFonts w:asciiTheme="minorHAnsi" w:hAnsiTheme="minorHAnsi" w:cs="Courier New"/>
        </w:rPr>
        <w:tab/>
        <w:t xml:space="preserve">7.1. </w:t>
      </w:r>
      <w:r w:rsidR="00706E27">
        <w:rPr>
          <w:rFonts w:asciiTheme="minorHAnsi" w:hAnsiTheme="minorHAnsi" w:cs="Courier New"/>
        </w:rPr>
        <w:t>Angebote im Familienzentrum</w:t>
      </w:r>
    </w:p>
    <w:p w14:paraId="021C30D0" w14:textId="410B810D" w:rsidR="001E17DD" w:rsidRDefault="001E17DD" w:rsidP="001E17DD">
      <w:pPr>
        <w:tabs>
          <w:tab w:val="left" w:pos="709"/>
        </w:tabs>
        <w:ind w:left="420"/>
        <w:jc w:val="both"/>
        <w:rPr>
          <w:rFonts w:asciiTheme="minorHAnsi" w:hAnsiTheme="minorHAnsi" w:cs="Courier New"/>
        </w:rPr>
      </w:pPr>
      <w:r>
        <w:rPr>
          <w:rFonts w:asciiTheme="minorHAnsi" w:hAnsiTheme="minorHAnsi" w:cs="Courier New"/>
        </w:rPr>
        <w:tab/>
        <w:t>7.</w:t>
      </w:r>
      <w:r w:rsidR="00706E27">
        <w:rPr>
          <w:rFonts w:asciiTheme="minorHAnsi" w:hAnsiTheme="minorHAnsi" w:cs="Courier New"/>
        </w:rPr>
        <w:t>1.1 Erzieherische Hilfen</w:t>
      </w:r>
    </w:p>
    <w:p w14:paraId="1F434633" w14:textId="02D65700" w:rsidR="001E17DD" w:rsidRDefault="001E17DD" w:rsidP="001E17DD">
      <w:pPr>
        <w:tabs>
          <w:tab w:val="left" w:pos="709"/>
        </w:tabs>
        <w:ind w:left="420"/>
        <w:jc w:val="both"/>
        <w:rPr>
          <w:rFonts w:asciiTheme="minorHAnsi" w:hAnsiTheme="minorHAnsi" w:cs="Courier New"/>
        </w:rPr>
      </w:pPr>
      <w:r>
        <w:rPr>
          <w:rFonts w:asciiTheme="minorHAnsi" w:hAnsiTheme="minorHAnsi" w:cs="Courier New"/>
        </w:rPr>
        <w:tab/>
        <w:t>7.</w:t>
      </w:r>
      <w:r w:rsidR="00706E27">
        <w:rPr>
          <w:rFonts w:asciiTheme="minorHAnsi" w:hAnsiTheme="minorHAnsi" w:cs="Courier New"/>
        </w:rPr>
        <w:t xml:space="preserve">1.2 </w:t>
      </w:r>
      <w:proofErr w:type="spellStart"/>
      <w:r w:rsidR="00706E27">
        <w:rPr>
          <w:rFonts w:asciiTheme="minorHAnsi" w:hAnsiTheme="minorHAnsi" w:cs="Courier New"/>
        </w:rPr>
        <w:t>Cafe</w:t>
      </w:r>
      <w:proofErr w:type="spellEnd"/>
      <w:r w:rsidR="00706E27">
        <w:rPr>
          <w:rFonts w:asciiTheme="minorHAnsi" w:hAnsiTheme="minorHAnsi" w:cs="Courier New"/>
        </w:rPr>
        <w:t xml:space="preserve"> Jedermann</w:t>
      </w:r>
    </w:p>
    <w:p w14:paraId="30DE24D6" w14:textId="0164088D" w:rsidR="001E17DD" w:rsidRDefault="001E17DD" w:rsidP="001E17DD">
      <w:pPr>
        <w:tabs>
          <w:tab w:val="left" w:pos="709"/>
        </w:tabs>
        <w:ind w:left="420"/>
        <w:jc w:val="both"/>
        <w:rPr>
          <w:rFonts w:asciiTheme="minorHAnsi" w:hAnsiTheme="minorHAnsi" w:cs="Courier New"/>
        </w:rPr>
      </w:pPr>
      <w:r>
        <w:rPr>
          <w:rFonts w:asciiTheme="minorHAnsi" w:hAnsiTheme="minorHAnsi" w:cs="Courier New"/>
        </w:rPr>
        <w:tab/>
        <w:t>7.</w:t>
      </w:r>
      <w:r w:rsidR="00706E27">
        <w:rPr>
          <w:rFonts w:asciiTheme="minorHAnsi" w:hAnsiTheme="minorHAnsi" w:cs="Courier New"/>
        </w:rPr>
        <w:t>2</w:t>
      </w:r>
      <w:r>
        <w:rPr>
          <w:rFonts w:asciiTheme="minorHAnsi" w:hAnsiTheme="minorHAnsi" w:cs="Courier New"/>
        </w:rPr>
        <w:t xml:space="preserve"> </w:t>
      </w:r>
      <w:r w:rsidR="00706E27">
        <w:rPr>
          <w:rFonts w:asciiTheme="minorHAnsi" w:hAnsiTheme="minorHAnsi" w:cs="Courier New"/>
        </w:rPr>
        <w:t>Das Betreuungsangebot</w:t>
      </w:r>
    </w:p>
    <w:p w14:paraId="0A49C484" w14:textId="272B3AEB" w:rsidR="001E17DD" w:rsidRDefault="001E17DD" w:rsidP="001E17DD">
      <w:pPr>
        <w:tabs>
          <w:tab w:val="left" w:pos="709"/>
        </w:tabs>
        <w:ind w:left="420"/>
        <w:jc w:val="both"/>
        <w:rPr>
          <w:rFonts w:asciiTheme="minorHAnsi" w:hAnsiTheme="minorHAnsi" w:cs="Courier New"/>
        </w:rPr>
      </w:pPr>
      <w:r>
        <w:rPr>
          <w:rFonts w:asciiTheme="minorHAnsi" w:hAnsiTheme="minorHAnsi" w:cs="Courier New"/>
        </w:rPr>
        <w:tab/>
        <w:t>7.</w:t>
      </w:r>
      <w:r w:rsidR="00706E27">
        <w:rPr>
          <w:rFonts w:asciiTheme="minorHAnsi" w:hAnsiTheme="minorHAnsi" w:cs="Courier New"/>
        </w:rPr>
        <w:t>3 Randzeitenbetreuung</w:t>
      </w:r>
    </w:p>
    <w:p w14:paraId="4EC7F302" w14:textId="1AF1466F" w:rsidR="001E17DD" w:rsidRDefault="001E17DD" w:rsidP="001E17DD">
      <w:pPr>
        <w:tabs>
          <w:tab w:val="left" w:pos="709"/>
        </w:tabs>
        <w:ind w:left="420"/>
        <w:jc w:val="both"/>
        <w:rPr>
          <w:rFonts w:asciiTheme="minorHAnsi" w:hAnsiTheme="minorHAnsi" w:cs="Courier New"/>
        </w:rPr>
      </w:pPr>
      <w:r>
        <w:rPr>
          <w:rFonts w:asciiTheme="minorHAnsi" w:hAnsiTheme="minorHAnsi" w:cs="Courier New"/>
        </w:rPr>
        <w:tab/>
        <w:t>7.</w:t>
      </w:r>
      <w:r w:rsidR="00706E27">
        <w:rPr>
          <w:rFonts w:asciiTheme="minorHAnsi" w:hAnsiTheme="minorHAnsi" w:cs="Courier New"/>
        </w:rPr>
        <w:t>4 Notbetreuung</w:t>
      </w:r>
    </w:p>
    <w:p w14:paraId="3527D615" w14:textId="5369B4FC" w:rsidR="00706E27" w:rsidRDefault="00706E27" w:rsidP="001E17DD">
      <w:pPr>
        <w:tabs>
          <w:tab w:val="left" w:pos="709"/>
        </w:tabs>
        <w:ind w:left="420"/>
        <w:jc w:val="both"/>
        <w:rPr>
          <w:rFonts w:asciiTheme="minorHAnsi" w:hAnsiTheme="minorHAnsi" w:cs="Courier New"/>
        </w:rPr>
      </w:pPr>
      <w:r>
        <w:rPr>
          <w:rFonts w:asciiTheme="minorHAnsi" w:hAnsiTheme="minorHAnsi" w:cs="Courier New"/>
        </w:rPr>
        <w:tab/>
        <w:t>7.5 Gruppen und Gruppentypen</w:t>
      </w:r>
    </w:p>
    <w:p w14:paraId="19510270" w14:textId="77777777" w:rsidR="00B20A66" w:rsidRPr="001E17DD" w:rsidRDefault="00B20A66" w:rsidP="001E17DD">
      <w:pPr>
        <w:tabs>
          <w:tab w:val="left" w:pos="709"/>
        </w:tabs>
        <w:ind w:left="420"/>
        <w:jc w:val="both"/>
        <w:rPr>
          <w:rFonts w:asciiTheme="minorHAnsi" w:hAnsiTheme="minorHAnsi" w:cs="Courier New"/>
        </w:rPr>
      </w:pPr>
    </w:p>
    <w:p w14:paraId="0BE1E882" w14:textId="77777777" w:rsidR="00176B61" w:rsidRPr="00237EBB" w:rsidRDefault="00176B61" w:rsidP="00A12987">
      <w:pPr>
        <w:pStyle w:val="Listenabsatz"/>
        <w:numPr>
          <w:ilvl w:val="0"/>
          <w:numId w:val="7"/>
        </w:numPr>
        <w:tabs>
          <w:tab w:val="left" w:pos="709"/>
        </w:tabs>
        <w:jc w:val="both"/>
        <w:rPr>
          <w:rFonts w:asciiTheme="minorHAnsi" w:hAnsiTheme="minorHAnsi" w:cs="Courier New"/>
          <w:sz w:val="24"/>
          <w:szCs w:val="24"/>
        </w:rPr>
      </w:pPr>
      <w:r w:rsidRPr="00237EBB">
        <w:rPr>
          <w:rFonts w:asciiTheme="minorHAnsi" w:hAnsiTheme="minorHAnsi" w:cs="Courier New"/>
          <w:sz w:val="24"/>
          <w:szCs w:val="24"/>
        </w:rPr>
        <w:t xml:space="preserve"> Ziele unserer pädagogischen Arbeit</w:t>
      </w:r>
    </w:p>
    <w:p w14:paraId="74A17F64" w14:textId="77777777" w:rsidR="00176B61" w:rsidRPr="00237EBB" w:rsidRDefault="00176B61" w:rsidP="00A12987">
      <w:pPr>
        <w:numPr>
          <w:ilvl w:val="1"/>
          <w:numId w:val="5"/>
        </w:numPr>
        <w:jc w:val="both"/>
        <w:rPr>
          <w:rFonts w:asciiTheme="minorHAnsi" w:hAnsiTheme="minorHAnsi" w:cs="Courier New"/>
        </w:rPr>
      </w:pPr>
      <w:r w:rsidRPr="00237EBB">
        <w:rPr>
          <w:rFonts w:asciiTheme="minorHAnsi" w:hAnsiTheme="minorHAnsi" w:cs="Courier New"/>
        </w:rPr>
        <w:t>Sozialer Schwerpunkt</w:t>
      </w:r>
    </w:p>
    <w:p w14:paraId="72A11A0F" w14:textId="77777777" w:rsidR="00176B61" w:rsidRPr="00237EBB" w:rsidRDefault="00176B61" w:rsidP="00A12987">
      <w:pPr>
        <w:numPr>
          <w:ilvl w:val="1"/>
          <w:numId w:val="5"/>
        </w:numPr>
        <w:jc w:val="both"/>
        <w:rPr>
          <w:rFonts w:asciiTheme="minorHAnsi" w:hAnsiTheme="minorHAnsi" w:cs="Courier New"/>
        </w:rPr>
      </w:pPr>
      <w:r w:rsidRPr="00237EBB">
        <w:rPr>
          <w:rFonts w:asciiTheme="minorHAnsi" w:hAnsiTheme="minorHAnsi" w:cs="Courier New"/>
        </w:rPr>
        <w:t>Emotionaler Schwerpunkt</w:t>
      </w:r>
    </w:p>
    <w:p w14:paraId="29719FAC" w14:textId="77777777" w:rsidR="00176B61" w:rsidRPr="00237EBB" w:rsidRDefault="00176B61" w:rsidP="00A12987">
      <w:pPr>
        <w:numPr>
          <w:ilvl w:val="1"/>
          <w:numId w:val="5"/>
        </w:numPr>
        <w:jc w:val="both"/>
        <w:rPr>
          <w:rFonts w:asciiTheme="minorHAnsi" w:hAnsiTheme="minorHAnsi" w:cs="Courier New"/>
        </w:rPr>
      </w:pPr>
      <w:r w:rsidRPr="00237EBB">
        <w:rPr>
          <w:rFonts w:asciiTheme="minorHAnsi" w:hAnsiTheme="minorHAnsi" w:cs="Courier New"/>
        </w:rPr>
        <w:t>Motorischer Schwerpunkt</w:t>
      </w:r>
    </w:p>
    <w:p w14:paraId="07074475" w14:textId="77777777" w:rsidR="00176B61" w:rsidRPr="00237EBB" w:rsidRDefault="00176B61" w:rsidP="00A12987">
      <w:pPr>
        <w:numPr>
          <w:ilvl w:val="1"/>
          <w:numId w:val="5"/>
        </w:numPr>
        <w:jc w:val="both"/>
        <w:rPr>
          <w:rFonts w:asciiTheme="minorHAnsi" w:hAnsiTheme="minorHAnsi" w:cs="Courier New"/>
        </w:rPr>
      </w:pPr>
      <w:r w:rsidRPr="00237EBB">
        <w:rPr>
          <w:rFonts w:asciiTheme="minorHAnsi" w:hAnsiTheme="minorHAnsi" w:cs="Courier New"/>
        </w:rPr>
        <w:t>Kognitiver Schwerpunkt</w:t>
      </w:r>
    </w:p>
    <w:p w14:paraId="3CD9EE1B" w14:textId="0E5F683F" w:rsidR="00294EBF" w:rsidRPr="001E17DD" w:rsidRDefault="00294EBF" w:rsidP="001E17DD">
      <w:pPr>
        <w:pStyle w:val="Listenabsatz"/>
        <w:numPr>
          <w:ilvl w:val="1"/>
          <w:numId w:val="7"/>
        </w:numPr>
        <w:jc w:val="both"/>
        <w:rPr>
          <w:rFonts w:asciiTheme="minorHAnsi" w:hAnsiTheme="minorHAnsi" w:cs="Courier New"/>
          <w:sz w:val="24"/>
          <w:szCs w:val="24"/>
        </w:rPr>
      </w:pPr>
      <w:r w:rsidRPr="001E17DD">
        <w:rPr>
          <w:rFonts w:asciiTheme="minorHAnsi" w:hAnsiTheme="minorHAnsi" w:cs="Courier New"/>
          <w:sz w:val="24"/>
          <w:szCs w:val="24"/>
        </w:rPr>
        <w:t>Bildungsbereiche</w:t>
      </w:r>
    </w:p>
    <w:p w14:paraId="1F2C1EC8" w14:textId="638A31F5" w:rsidR="001E17DD" w:rsidRDefault="001E17DD" w:rsidP="001E17DD">
      <w:pPr>
        <w:pStyle w:val="Listenabsatz"/>
        <w:numPr>
          <w:ilvl w:val="1"/>
          <w:numId w:val="7"/>
        </w:numPr>
        <w:jc w:val="both"/>
        <w:rPr>
          <w:rFonts w:asciiTheme="minorHAnsi" w:hAnsiTheme="minorHAnsi" w:cs="Courier New"/>
          <w:sz w:val="24"/>
          <w:szCs w:val="24"/>
        </w:rPr>
      </w:pPr>
      <w:r w:rsidRPr="001E17DD">
        <w:rPr>
          <w:rFonts w:asciiTheme="minorHAnsi" w:hAnsiTheme="minorHAnsi" w:cs="Courier New"/>
          <w:sz w:val="24"/>
          <w:szCs w:val="24"/>
        </w:rPr>
        <w:t>S</w:t>
      </w:r>
      <w:r w:rsidR="00706E27">
        <w:rPr>
          <w:rFonts w:asciiTheme="minorHAnsi" w:hAnsiTheme="minorHAnsi" w:cs="Courier New"/>
          <w:sz w:val="24"/>
          <w:szCs w:val="24"/>
        </w:rPr>
        <w:t>pielen = Bildungszeit</w:t>
      </w:r>
    </w:p>
    <w:p w14:paraId="47AB7C57" w14:textId="338BCE4C" w:rsidR="00706E27" w:rsidRDefault="00706E27" w:rsidP="001E17DD">
      <w:pPr>
        <w:pStyle w:val="Listenabsatz"/>
        <w:numPr>
          <w:ilvl w:val="1"/>
          <w:numId w:val="7"/>
        </w:numPr>
        <w:jc w:val="both"/>
        <w:rPr>
          <w:rFonts w:asciiTheme="minorHAnsi" w:hAnsiTheme="minorHAnsi" w:cs="Courier New"/>
          <w:sz w:val="24"/>
          <w:szCs w:val="24"/>
        </w:rPr>
      </w:pPr>
      <w:r>
        <w:rPr>
          <w:rFonts w:asciiTheme="minorHAnsi" w:hAnsiTheme="minorHAnsi" w:cs="Courier New"/>
          <w:sz w:val="24"/>
          <w:szCs w:val="24"/>
        </w:rPr>
        <w:t>Das Freispiel-Selbstbestimmtes Spiel-intensive Bildungszeit</w:t>
      </w:r>
    </w:p>
    <w:p w14:paraId="157619E5" w14:textId="620F85B2" w:rsidR="00706E27" w:rsidRDefault="00706E27" w:rsidP="001E17DD">
      <w:pPr>
        <w:pStyle w:val="Listenabsatz"/>
        <w:numPr>
          <w:ilvl w:val="1"/>
          <w:numId w:val="7"/>
        </w:numPr>
        <w:jc w:val="both"/>
        <w:rPr>
          <w:rFonts w:asciiTheme="minorHAnsi" w:hAnsiTheme="minorHAnsi" w:cs="Courier New"/>
          <w:sz w:val="24"/>
          <w:szCs w:val="24"/>
        </w:rPr>
      </w:pPr>
      <w:r>
        <w:rPr>
          <w:rFonts w:asciiTheme="minorHAnsi" w:hAnsiTheme="minorHAnsi" w:cs="Courier New"/>
          <w:sz w:val="24"/>
          <w:szCs w:val="24"/>
        </w:rPr>
        <w:t>Pädagogischer Ansatz und die Rolle der/der Erzieherin/er</w:t>
      </w:r>
    </w:p>
    <w:p w14:paraId="3CCC24E8" w14:textId="53D742D3" w:rsidR="001E17DD" w:rsidRDefault="00706E27" w:rsidP="00706E27">
      <w:pPr>
        <w:pStyle w:val="Listenabsatz"/>
        <w:numPr>
          <w:ilvl w:val="1"/>
          <w:numId w:val="7"/>
        </w:numPr>
        <w:jc w:val="both"/>
        <w:rPr>
          <w:rFonts w:asciiTheme="minorHAnsi" w:hAnsiTheme="minorHAnsi" w:cs="Courier New"/>
          <w:sz w:val="24"/>
          <w:szCs w:val="24"/>
        </w:rPr>
      </w:pPr>
      <w:r>
        <w:rPr>
          <w:rFonts w:asciiTheme="minorHAnsi" w:hAnsiTheme="minorHAnsi" w:cs="Courier New"/>
          <w:sz w:val="24"/>
          <w:szCs w:val="24"/>
        </w:rPr>
        <w:t>Schulkinderprojekt</w:t>
      </w:r>
    </w:p>
    <w:p w14:paraId="042B8514" w14:textId="77777777" w:rsidR="00B20A66" w:rsidRPr="00706E27" w:rsidRDefault="00B20A66" w:rsidP="00B20A66">
      <w:pPr>
        <w:pStyle w:val="Listenabsatz"/>
        <w:ind w:left="1361"/>
        <w:jc w:val="both"/>
        <w:rPr>
          <w:rFonts w:asciiTheme="minorHAnsi" w:hAnsiTheme="minorHAnsi" w:cs="Courier New"/>
          <w:sz w:val="24"/>
          <w:szCs w:val="24"/>
        </w:rPr>
      </w:pPr>
    </w:p>
    <w:p w14:paraId="3A9195A6" w14:textId="77777777" w:rsidR="001E17DD" w:rsidRPr="001E17DD" w:rsidRDefault="00176B61" w:rsidP="001E17DD">
      <w:pPr>
        <w:pStyle w:val="Listenabsatz"/>
        <w:numPr>
          <w:ilvl w:val="0"/>
          <w:numId w:val="7"/>
        </w:numPr>
        <w:tabs>
          <w:tab w:val="left" w:pos="709"/>
        </w:tabs>
        <w:jc w:val="both"/>
        <w:rPr>
          <w:rFonts w:asciiTheme="minorHAnsi" w:hAnsiTheme="minorHAnsi" w:cs="Courier New"/>
          <w:sz w:val="24"/>
          <w:szCs w:val="24"/>
          <w:u w:val="single"/>
        </w:rPr>
      </w:pPr>
      <w:r w:rsidRPr="00237EBB">
        <w:rPr>
          <w:rFonts w:asciiTheme="minorHAnsi" w:hAnsiTheme="minorHAnsi" w:cs="Courier New"/>
          <w:sz w:val="24"/>
          <w:szCs w:val="24"/>
        </w:rPr>
        <w:t xml:space="preserve"> Sprach</w:t>
      </w:r>
      <w:r w:rsidR="001E17DD">
        <w:rPr>
          <w:rFonts w:asciiTheme="minorHAnsi" w:hAnsiTheme="minorHAnsi" w:cs="Courier New"/>
          <w:sz w:val="24"/>
          <w:szCs w:val="24"/>
        </w:rPr>
        <w:t xml:space="preserve">bildung </w:t>
      </w:r>
    </w:p>
    <w:p w14:paraId="6D83AEEB" w14:textId="3D8AB33F" w:rsidR="001E17DD" w:rsidRPr="001E17DD" w:rsidRDefault="001E17DD" w:rsidP="001E17DD">
      <w:pPr>
        <w:pStyle w:val="Listenabsatz"/>
        <w:numPr>
          <w:ilvl w:val="1"/>
          <w:numId w:val="7"/>
        </w:numPr>
        <w:tabs>
          <w:tab w:val="left" w:pos="709"/>
        </w:tabs>
        <w:jc w:val="both"/>
        <w:rPr>
          <w:rFonts w:asciiTheme="minorHAnsi" w:hAnsiTheme="minorHAnsi" w:cs="Courier New"/>
          <w:sz w:val="24"/>
          <w:szCs w:val="24"/>
          <w:u w:val="single"/>
        </w:rPr>
      </w:pPr>
      <w:r w:rsidRPr="001E17DD">
        <w:rPr>
          <w:rFonts w:asciiTheme="minorHAnsi" w:hAnsiTheme="minorHAnsi" w:cstheme="minorHAnsi"/>
          <w:sz w:val="24"/>
          <w:szCs w:val="24"/>
        </w:rPr>
        <w:t xml:space="preserve">Förderung der phonologischen Bewusstheit in Verbindung mit </w:t>
      </w:r>
      <w:proofErr w:type="spellStart"/>
      <w:r w:rsidRPr="001E17DD">
        <w:rPr>
          <w:rFonts w:asciiTheme="minorHAnsi" w:hAnsiTheme="minorHAnsi" w:cstheme="minorHAnsi"/>
          <w:sz w:val="24"/>
          <w:szCs w:val="24"/>
        </w:rPr>
        <w:t>Literacy</w:t>
      </w:r>
      <w:proofErr w:type="spellEnd"/>
      <w:r w:rsidRPr="001E17DD">
        <w:rPr>
          <w:rFonts w:asciiTheme="minorHAnsi" w:hAnsiTheme="minorHAnsi" w:cstheme="minorHAnsi"/>
          <w:sz w:val="24"/>
          <w:szCs w:val="24"/>
        </w:rPr>
        <w:t xml:space="preserve"> und</w:t>
      </w:r>
    </w:p>
    <w:p w14:paraId="3182F0AF" w14:textId="6541CBF9" w:rsidR="00BE2D9A" w:rsidRDefault="001E17DD" w:rsidP="00AA7A84">
      <w:pPr>
        <w:pStyle w:val="Listenabsatz"/>
        <w:tabs>
          <w:tab w:val="left" w:pos="709"/>
        </w:tabs>
        <w:ind w:left="1361"/>
        <w:jc w:val="both"/>
        <w:rPr>
          <w:rFonts w:asciiTheme="minorHAnsi" w:hAnsiTheme="minorHAnsi" w:cstheme="minorHAnsi"/>
          <w:sz w:val="24"/>
          <w:szCs w:val="24"/>
        </w:rPr>
      </w:pPr>
      <w:r w:rsidRPr="001E17DD">
        <w:rPr>
          <w:rFonts w:asciiTheme="minorHAnsi" w:hAnsiTheme="minorHAnsi" w:cstheme="minorHAnsi"/>
          <w:sz w:val="24"/>
          <w:szCs w:val="24"/>
        </w:rPr>
        <w:t>Textverständnis</w:t>
      </w:r>
    </w:p>
    <w:p w14:paraId="07582E70" w14:textId="149CFD60" w:rsidR="00176B61" w:rsidRDefault="00AA7A84" w:rsidP="00706E27">
      <w:pPr>
        <w:pStyle w:val="Listenabsatz"/>
        <w:numPr>
          <w:ilvl w:val="1"/>
          <w:numId w:val="7"/>
        </w:numPr>
        <w:tabs>
          <w:tab w:val="left" w:pos="709"/>
        </w:tabs>
        <w:jc w:val="both"/>
        <w:rPr>
          <w:rFonts w:asciiTheme="minorHAnsi" w:hAnsiTheme="minorHAnsi" w:cstheme="minorHAnsi"/>
          <w:sz w:val="24"/>
          <w:szCs w:val="24"/>
        </w:rPr>
      </w:pPr>
      <w:r>
        <w:rPr>
          <w:rFonts w:asciiTheme="minorHAnsi" w:hAnsiTheme="minorHAnsi" w:cstheme="minorHAnsi"/>
          <w:sz w:val="24"/>
          <w:szCs w:val="24"/>
        </w:rPr>
        <w:t>Sprachförderung und Beobachtungsverfahren</w:t>
      </w:r>
    </w:p>
    <w:p w14:paraId="65B10CB0" w14:textId="3750BF4E" w:rsidR="00B20A66" w:rsidRDefault="00B20A66" w:rsidP="00B20A66">
      <w:pPr>
        <w:pStyle w:val="Listenabsatz"/>
        <w:tabs>
          <w:tab w:val="left" w:pos="709"/>
        </w:tabs>
        <w:ind w:left="1361"/>
        <w:jc w:val="both"/>
        <w:rPr>
          <w:rFonts w:asciiTheme="minorHAnsi" w:hAnsiTheme="minorHAnsi" w:cstheme="minorHAnsi"/>
          <w:sz w:val="24"/>
          <w:szCs w:val="24"/>
        </w:rPr>
      </w:pPr>
    </w:p>
    <w:p w14:paraId="2FC7F412" w14:textId="24EB1D20" w:rsidR="006F5606" w:rsidRDefault="006F5606" w:rsidP="00B20A66">
      <w:pPr>
        <w:pStyle w:val="Listenabsatz"/>
        <w:tabs>
          <w:tab w:val="left" w:pos="709"/>
        </w:tabs>
        <w:ind w:left="1361"/>
        <w:jc w:val="both"/>
        <w:rPr>
          <w:rFonts w:asciiTheme="minorHAnsi" w:hAnsiTheme="minorHAnsi" w:cstheme="minorHAnsi"/>
          <w:sz w:val="24"/>
          <w:szCs w:val="24"/>
        </w:rPr>
      </w:pPr>
    </w:p>
    <w:p w14:paraId="6AC90C25" w14:textId="77777777" w:rsidR="006F5606" w:rsidRDefault="006F5606" w:rsidP="00B20A66">
      <w:pPr>
        <w:pStyle w:val="Listenabsatz"/>
        <w:tabs>
          <w:tab w:val="left" w:pos="709"/>
        </w:tabs>
        <w:ind w:left="1361"/>
        <w:jc w:val="both"/>
        <w:rPr>
          <w:rFonts w:asciiTheme="minorHAnsi" w:hAnsiTheme="minorHAnsi" w:cstheme="minorHAnsi"/>
          <w:sz w:val="24"/>
          <w:szCs w:val="24"/>
        </w:rPr>
      </w:pPr>
    </w:p>
    <w:p w14:paraId="4D6E1D13" w14:textId="145E4C74" w:rsidR="00B20A66" w:rsidRDefault="00B20A66" w:rsidP="00B20A66">
      <w:pPr>
        <w:pStyle w:val="Listenabsatz"/>
        <w:tabs>
          <w:tab w:val="left" w:pos="709"/>
        </w:tabs>
        <w:ind w:left="1361"/>
        <w:jc w:val="both"/>
        <w:rPr>
          <w:rFonts w:asciiTheme="minorHAnsi" w:hAnsiTheme="minorHAnsi" w:cstheme="minorHAnsi"/>
          <w:sz w:val="24"/>
          <w:szCs w:val="24"/>
        </w:rPr>
      </w:pPr>
    </w:p>
    <w:p w14:paraId="00A7BCDC" w14:textId="3E04F8AC" w:rsidR="00B20A66" w:rsidRDefault="00B20A66" w:rsidP="00B20A66">
      <w:pPr>
        <w:pStyle w:val="Listenabsatz"/>
        <w:tabs>
          <w:tab w:val="left" w:pos="709"/>
        </w:tabs>
        <w:ind w:left="1361"/>
        <w:jc w:val="both"/>
        <w:rPr>
          <w:rFonts w:asciiTheme="minorHAnsi" w:hAnsiTheme="minorHAnsi" w:cstheme="minorHAnsi"/>
          <w:sz w:val="24"/>
          <w:szCs w:val="24"/>
        </w:rPr>
      </w:pPr>
    </w:p>
    <w:p w14:paraId="17144E22" w14:textId="77777777" w:rsidR="00B20A66" w:rsidRDefault="00B20A66" w:rsidP="00B20A66">
      <w:pPr>
        <w:pStyle w:val="Listenabsatz"/>
        <w:tabs>
          <w:tab w:val="left" w:pos="709"/>
        </w:tabs>
        <w:ind w:left="780"/>
        <w:jc w:val="both"/>
        <w:rPr>
          <w:rFonts w:asciiTheme="minorHAnsi" w:hAnsiTheme="minorHAnsi" w:cstheme="minorHAnsi"/>
          <w:sz w:val="24"/>
          <w:szCs w:val="24"/>
        </w:rPr>
      </w:pPr>
    </w:p>
    <w:p w14:paraId="5C77A3E5" w14:textId="7CFED55D" w:rsidR="00457E24" w:rsidRDefault="00176B61" w:rsidP="00B20A66">
      <w:pPr>
        <w:pStyle w:val="Listenabsatz"/>
        <w:numPr>
          <w:ilvl w:val="0"/>
          <w:numId w:val="7"/>
        </w:numPr>
        <w:tabs>
          <w:tab w:val="left" w:pos="709"/>
        </w:tabs>
        <w:jc w:val="both"/>
        <w:rPr>
          <w:rFonts w:asciiTheme="minorHAnsi" w:hAnsiTheme="minorHAnsi" w:cs="Courier New"/>
          <w:sz w:val="24"/>
          <w:szCs w:val="24"/>
        </w:rPr>
      </w:pPr>
      <w:r w:rsidRPr="00237EBB">
        <w:rPr>
          <w:rFonts w:asciiTheme="minorHAnsi" w:hAnsiTheme="minorHAnsi" w:cs="Courier New"/>
          <w:sz w:val="24"/>
          <w:szCs w:val="24"/>
        </w:rPr>
        <w:t>Gem</w:t>
      </w:r>
      <w:r w:rsidR="00094F7A" w:rsidRPr="00237EBB">
        <w:rPr>
          <w:rFonts w:asciiTheme="minorHAnsi" w:hAnsiTheme="minorHAnsi" w:cs="Courier New"/>
          <w:sz w:val="24"/>
          <w:szCs w:val="24"/>
        </w:rPr>
        <w:t xml:space="preserve">einsame Erziehung </w:t>
      </w:r>
      <w:r w:rsidR="00F77ED0" w:rsidRPr="00237EBB">
        <w:rPr>
          <w:rFonts w:asciiTheme="minorHAnsi" w:hAnsiTheme="minorHAnsi" w:cs="Courier New"/>
          <w:sz w:val="24"/>
          <w:szCs w:val="24"/>
        </w:rPr>
        <w:t>/ Inklusion</w:t>
      </w:r>
    </w:p>
    <w:p w14:paraId="2F625C3E" w14:textId="77777777" w:rsidR="00706E27" w:rsidRDefault="00706E27" w:rsidP="00706E27">
      <w:pPr>
        <w:pStyle w:val="Listenabsatz"/>
        <w:numPr>
          <w:ilvl w:val="1"/>
          <w:numId w:val="7"/>
        </w:numPr>
        <w:tabs>
          <w:tab w:val="left" w:pos="709"/>
        </w:tabs>
        <w:jc w:val="both"/>
        <w:rPr>
          <w:rFonts w:asciiTheme="minorHAnsi" w:hAnsiTheme="minorHAnsi" w:cs="Courier New"/>
          <w:sz w:val="24"/>
          <w:szCs w:val="24"/>
        </w:rPr>
      </w:pPr>
      <w:r>
        <w:rPr>
          <w:rFonts w:asciiTheme="minorHAnsi" w:hAnsiTheme="minorHAnsi" w:cs="Courier New"/>
          <w:sz w:val="24"/>
          <w:szCs w:val="24"/>
        </w:rPr>
        <w:t>Gesetzliche Grundlagen für die gemeinsame Erziehung</w:t>
      </w:r>
    </w:p>
    <w:p w14:paraId="01713DC6" w14:textId="6B7982CC" w:rsidR="00706E27" w:rsidRDefault="00706E27" w:rsidP="00706E27">
      <w:pPr>
        <w:pStyle w:val="Listenabsatz"/>
        <w:numPr>
          <w:ilvl w:val="1"/>
          <w:numId w:val="7"/>
        </w:numPr>
        <w:tabs>
          <w:tab w:val="left" w:pos="709"/>
        </w:tabs>
        <w:jc w:val="both"/>
        <w:rPr>
          <w:rFonts w:asciiTheme="minorHAnsi" w:hAnsiTheme="minorHAnsi" w:cs="Courier New"/>
          <w:sz w:val="24"/>
          <w:szCs w:val="24"/>
        </w:rPr>
      </w:pPr>
      <w:r w:rsidRPr="00706E27">
        <w:rPr>
          <w:rFonts w:asciiTheme="minorHAnsi" w:hAnsiTheme="minorHAnsi" w:cs="Courier New"/>
          <w:sz w:val="24"/>
          <w:szCs w:val="24"/>
        </w:rPr>
        <w:t>Gesetzliche Grundlagen für die Anerkennung der Behinderung</w:t>
      </w:r>
    </w:p>
    <w:p w14:paraId="2F9BC8DE" w14:textId="43394BD9" w:rsidR="00706E27" w:rsidRDefault="00706E27" w:rsidP="00706E27">
      <w:pPr>
        <w:pStyle w:val="Listenabsatz"/>
        <w:numPr>
          <w:ilvl w:val="1"/>
          <w:numId w:val="7"/>
        </w:numPr>
        <w:tabs>
          <w:tab w:val="left" w:pos="709"/>
        </w:tabs>
        <w:jc w:val="both"/>
        <w:rPr>
          <w:rFonts w:asciiTheme="minorHAnsi" w:hAnsiTheme="minorHAnsi" w:cs="Courier New"/>
          <w:sz w:val="24"/>
          <w:szCs w:val="24"/>
        </w:rPr>
      </w:pPr>
      <w:r>
        <w:rPr>
          <w:rFonts w:asciiTheme="minorHAnsi" w:hAnsiTheme="minorHAnsi" w:cs="Courier New"/>
          <w:sz w:val="24"/>
          <w:szCs w:val="24"/>
        </w:rPr>
        <w:t>Bedeutsamkeit der „Gemeinsamen Erziehung“ in unserer Einrichtung</w:t>
      </w:r>
    </w:p>
    <w:p w14:paraId="081F8B64" w14:textId="1D19F980" w:rsidR="00706E27" w:rsidRDefault="00706E27" w:rsidP="00706E27">
      <w:pPr>
        <w:pStyle w:val="Listenabsatz"/>
        <w:numPr>
          <w:ilvl w:val="1"/>
          <w:numId w:val="7"/>
        </w:numPr>
        <w:tabs>
          <w:tab w:val="left" w:pos="709"/>
        </w:tabs>
        <w:jc w:val="both"/>
        <w:rPr>
          <w:rFonts w:asciiTheme="minorHAnsi" w:hAnsiTheme="minorHAnsi" w:cs="Courier New"/>
          <w:sz w:val="24"/>
          <w:szCs w:val="24"/>
        </w:rPr>
      </w:pPr>
      <w:r>
        <w:rPr>
          <w:rFonts w:asciiTheme="minorHAnsi" w:hAnsiTheme="minorHAnsi" w:cs="Courier New"/>
          <w:sz w:val="24"/>
          <w:szCs w:val="24"/>
        </w:rPr>
        <w:t>Rahmenbedingungen der „Gemeinsamen Erziehung“ in unserer Einrichtung</w:t>
      </w:r>
    </w:p>
    <w:p w14:paraId="08855E3F" w14:textId="76D9E2DB" w:rsidR="00706E27" w:rsidRDefault="00B20A66" w:rsidP="00706E27">
      <w:pPr>
        <w:pStyle w:val="Listenabsatz"/>
        <w:numPr>
          <w:ilvl w:val="1"/>
          <w:numId w:val="7"/>
        </w:numPr>
        <w:tabs>
          <w:tab w:val="left" w:pos="709"/>
        </w:tabs>
        <w:jc w:val="both"/>
        <w:rPr>
          <w:rFonts w:asciiTheme="minorHAnsi" w:hAnsiTheme="minorHAnsi" w:cs="Courier New"/>
          <w:sz w:val="24"/>
          <w:szCs w:val="24"/>
        </w:rPr>
      </w:pPr>
      <w:r>
        <w:rPr>
          <w:rFonts w:asciiTheme="minorHAnsi" w:hAnsiTheme="minorHAnsi" w:cs="Courier New"/>
          <w:sz w:val="24"/>
          <w:szCs w:val="24"/>
        </w:rPr>
        <w:t>Das Ziel unserer Inklusiven Erziehung</w:t>
      </w:r>
    </w:p>
    <w:p w14:paraId="1FE0DA4E" w14:textId="38F5DAB0" w:rsidR="00B20A66" w:rsidRDefault="00B20A66" w:rsidP="00706E27">
      <w:pPr>
        <w:pStyle w:val="Listenabsatz"/>
        <w:numPr>
          <w:ilvl w:val="1"/>
          <w:numId w:val="7"/>
        </w:numPr>
        <w:tabs>
          <w:tab w:val="left" w:pos="709"/>
        </w:tabs>
        <w:jc w:val="both"/>
        <w:rPr>
          <w:rFonts w:asciiTheme="minorHAnsi" w:hAnsiTheme="minorHAnsi" w:cs="Courier New"/>
          <w:sz w:val="24"/>
          <w:szCs w:val="24"/>
        </w:rPr>
      </w:pPr>
      <w:r>
        <w:rPr>
          <w:rFonts w:asciiTheme="minorHAnsi" w:hAnsiTheme="minorHAnsi" w:cs="Courier New"/>
          <w:sz w:val="24"/>
          <w:szCs w:val="24"/>
        </w:rPr>
        <w:t>Elternarbeit</w:t>
      </w:r>
    </w:p>
    <w:p w14:paraId="4AD373F2" w14:textId="7DE2E5FC" w:rsidR="00B20A66" w:rsidRDefault="00B20A66" w:rsidP="00706E27">
      <w:pPr>
        <w:pStyle w:val="Listenabsatz"/>
        <w:numPr>
          <w:ilvl w:val="1"/>
          <w:numId w:val="7"/>
        </w:numPr>
        <w:tabs>
          <w:tab w:val="left" w:pos="709"/>
        </w:tabs>
        <w:jc w:val="both"/>
        <w:rPr>
          <w:rFonts w:asciiTheme="minorHAnsi" w:hAnsiTheme="minorHAnsi" w:cs="Courier New"/>
          <w:sz w:val="24"/>
          <w:szCs w:val="24"/>
        </w:rPr>
      </w:pPr>
      <w:r>
        <w:rPr>
          <w:rFonts w:asciiTheme="minorHAnsi" w:hAnsiTheme="minorHAnsi" w:cs="Courier New"/>
          <w:sz w:val="24"/>
          <w:szCs w:val="24"/>
        </w:rPr>
        <w:t>Logopädisches Angebot</w:t>
      </w:r>
    </w:p>
    <w:p w14:paraId="049DFF65" w14:textId="0F98512A" w:rsidR="00B20A66" w:rsidRDefault="00B20A66" w:rsidP="00706E27">
      <w:pPr>
        <w:pStyle w:val="Listenabsatz"/>
        <w:numPr>
          <w:ilvl w:val="1"/>
          <w:numId w:val="7"/>
        </w:numPr>
        <w:tabs>
          <w:tab w:val="left" w:pos="709"/>
        </w:tabs>
        <w:jc w:val="both"/>
        <w:rPr>
          <w:rFonts w:asciiTheme="minorHAnsi" w:hAnsiTheme="minorHAnsi" w:cs="Courier New"/>
          <w:sz w:val="24"/>
          <w:szCs w:val="24"/>
        </w:rPr>
      </w:pPr>
      <w:r>
        <w:rPr>
          <w:rFonts w:asciiTheme="minorHAnsi" w:hAnsiTheme="minorHAnsi" w:cs="Courier New"/>
          <w:sz w:val="24"/>
          <w:szCs w:val="24"/>
        </w:rPr>
        <w:t>Zusammenarbeit mit anderen Institutionen, Ärzten und Therapeuten</w:t>
      </w:r>
    </w:p>
    <w:p w14:paraId="7E65F303" w14:textId="77777777" w:rsidR="00B20A66" w:rsidRDefault="00B20A66" w:rsidP="00B20A66">
      <w:pPr>
        <w:pStyle w:val="Listenabsatz"/>
        <w:numPr>
          <w:ilvl w:val="1"/>
          <w:numId w:val="7"/>
        </w:numPr>
        <w:tabs>
          <w:tab w:val="left" w:pos="709"/>
        </w:tabs>
        <w:jc w:val="both"/>
        <w:rPr>
          <w:rFonts w:asciiTheme="minorHAnsi" w:hAnsiTheme="minorHAnsi" w:cs="Courier New"/>
          <w:sz w:val="24"/>
          <w:szCs w:val="24"/>
        </w:rPr>
      </w:pPr>
      <w:r>
        <w:rPr>
          <w:rFonts w:asciiTheme="minorHAnsi" w:hAnsiTheme="minorHAnsi" w:cs="Courier New"/>
          <w:sz w:val="24"/>
          <w:szCs w:val="24"/>
        </w:rPr>
        <w:t>Schlusswort zur „Gemeinsamen Erziehung“</w:t>
      </w:r>
    </w:p>
    <w:p w14:paraId="35F7A6C0" w14:textId="77777777" w:rsidR="00B20A66" w:rsidRDefault="00B20A66" w:rsidP="006F5606">
      <w:pPr>
        <w:pStyle w:val="Listenabsatz"/>
        <w:tabs>
          <w:tab w:val="left" w:pos="709"/>
        </w:tabs>
        <w:ind w:left="1361"/>
        <w:jc w:val="both"/>
        <w:rPr>
          <w:rFonts w:asciiTheme="minorHAnsi" w:hAnsiTheme="minorHAnsi" w:cs="Courier New"/>
          <w:sz w:val="24"/>
          <w:szCs w:val="24"/>
        </w:rPr>
      </w:pPr>
    </w:p>
    <w:p w14:paraId="74D76EEA" w14:textId="707A7485" w:rsidR="00176B61" w:rsidRDefault="00176B61" w:rsidP="00B20A66">
      <w:pPr>
        <w:pStyle w:val="Listenabsatz"/>
        <w:numPr>
          <w:ilvl w:val="0"/>
          <w:numId w:val="7"/>
        </w:numPr>
        <w:tabs>
          <w:tab w:val="left" w:pos="709"/>
        </w:tabs>
        <w:jc w:val="both"/>
        <w:rPr>
          <w:rFonts w:asciiTheme="minorHAnsi" w:hAnsiTheme="minorHAnsi" w:cs="Courier New"/>
          <w:sz w:val="24"/>
          <w:szCs w:val="24"/>
        </w:rPr>
      </w:pPr>
      <w:r w:rsidRPr="00B20A66">
        <w:rPr>
          <w:rFonts w:asciiTheme="minorHAnsi" w:hAnsiTheme="minorHAnsi" w:cs="Courier New"/>
          <w:sz w:val="24"/>
          <w:szCs w:val="24"/>
        </w:rPr>
        <w:t>Rahmenb</w:t>
      </w:r>
      <w:r w:rsidR="00AA7A84" w:rsidRPr="00B20A66">
        <w:rPr>
          <w:rFonts w:asciiTheme="minorHAnsi" w:hAnsiTheme="minorHAnsi" w:cs="Courier New"/>
          <w:sz w:val="24"/>
          <w:szCs w:val="24"/>
        </w:rPr>
        <w:t>edingungen und Raumangebot</w:t>
      </w:r>
    </w:p>
    <w:p w14:paraId="24D51452" w14:textId="77777777" w:rsidR="006F5606" w:rsidRPr="00B20A66" w:rsidRDefault="006F5606" w:rsidP="006F5606">
      <w:pPr>
        <w:pStyle w:val="Listenabsatz"/>
        <w:tabs>
          <w:tab w:val="left" w:pos="709"/>
        </w:tabs>
        <w:ind w:left="780"/>
        <w:jc w:val="both"/>
        <w:rPr>
          <w:rFonts w:asciiTheme="minorHAnsi" w:hAnsiTheme="minorHAnsi" w:cs="Courier New"/>
          <w:sz w:val="24"/>
          <w:szCs w:val="24"/>
        </w:rPr>
      </w:pPr>
    </w:p>
    <w:p w14:paraId="1E21305D" w14:textId="1D7946F6" w:rsidR="00AA7A84" w:rsidRDefault="00AA7A84" w:rsidP="00A12987">
      <w:pPr>
        <w:pStyle w:val="Listenabsatz"/>
        <w:numPr>
          <w:ilvl w:val="0"/>
          <w:numId w:val="7"/>
        </w:numPr>
        <w:tabs>
          <w:tab w:val="left" w:pos="709"/>
        </w:tabs>
        <w:jc w:val="both"/>
        <w:rPr>
          <w:rFonts w:asciiTheme="minorHAnsi" w:hAnsiTheme="minorHAnsi" w:cs="Courier New"/>
          <w:sz w:val="24"/>
          <w:szCs w:val="24"/>
        </w:rPr>
      </w:pPr>
      <w:r>
        <w:rPr>
          <w:rFonts w:asciiTheme="minorHAnsi" w:hAnsiTheme="minorHAnsi" w:cs="Courier New"/>
          <w:sz w:val="24"/>
          <w:szCs w:val="24"/>
        </w:rPr>
        <w:t>Tagesablauf in unserem Kindergarten</w:t>
      </w:r>
    </w:p>
    <w:p w14:paraId="50A4158C" w14:textId="77777777" w:rsidR="006F5606" w:rsidRDefault="006F5606" w:rsidP="006F5606">
      <w:pPr>
        <w:pStyle w:val="Listenabsatz"/>
        <w:tabs>
          <w:tab w:val="left" w:pos="709"/>
        </w:tabs>
        <w:ind w:left="780"/>
        <w:jc w:val="both"/>
        <w:rPr>
          <w:rFonts w:asciiTheme="minorHAnsi" w:hAnsiTheme="minorHAnsi" w:cs="Courier New"/>
          <w:sz w:val="24"/>
          <w:szCs w:val="24"/>
        </w:rPr>
      </w:pPr>
    </w:p>
    <w:p w14:paraId="409AF273" w14:textId="0BF3E825" w:rsidR="00AA7A84" w:rsidRPr="006F5606" w:rsidRDefault="00AA7A84" w:rsidP="006F5606">
      <w:pPr>
        <w:pStyle w:val="Listenabsatz"/>
        <w:numPr>
          <w:ilvl w:val="0"/>
          <w:numId w:val="7"/>
        </w:numPr>
        <w:jc w:val="both"/>
        <w:rPr>
          <w:rFonts w:asciiTheme="minorHAnsi" w:hAnsiTheme="minorHAnsi" w:cs="Courier New"/>
          <w:sz w:val="24"/>
          <w:szCs w:val="24"/>
        </w:rPr>
      </w:pPr>
      <w:r w:rsidRPr="006F5606">
        <w:rPr>
          <w:rFonts w:asciiTheme="minorHAnsi" w:hAnsiTheme="minorHAnsi" w:cs="Courier New"/>
          <w:sz w:val="24"/>
          <w:szCs w:val="24"/>
        </w:rPr>
        <w:t>Kinder unter 3 Jahren (U3) / unter 2 Jahren ( U2) in der Einrichtung</w:t>
      </w:r>
    </w:p>
    <w:p w14:paraId="1B404716" w14:textId="77777777" w:rsidR="006F5606" w:rsidRPr="006F5606" w:rsidRDefault="006F5606" w:rsidP="006F5606">
      <w:pPr>
        <w:pStyle w:val="Listenabsatz"/>
        <w:ind w:left="780"/>
        <w:jc w:val="both"/>
        <w:rPr>
          <w:rFonts w:asciiTheme="minorHAnsi" w:hAnsiTheme="minorHAnsi" w:cs="Courier New"/>
        </w:rPr>
      </w:pPr>
    </w:p>
    <w:p w14:paraId="423CDBA7" w14:textId="205E64F8" w:rsidR="00AA7A84" w:rsidRPr="006F5606" w:rsidRDefault="00AA7A84" w:rsidP="006F5606">
      <w:pPr>
        <w:pStyle w:val="Listenabsatz"/>
        <w:numPr>
          <w:ilvl w:val="0"/>
          <w:numId w:val="7"/>
        </w:numPr>
        <w:jc w:val="both"/>
        <w:rPr>
          <w:rFonts w:asciiTheme="minorHAnsi" w:hAnsiTheme="minorHAnsi" w:cs="Courier New"/>
          <w:sz w:val="24"/>
          <w:szCs w:val="24"/>
        </w:rPr>
      </w:pPr>
      <w:r w:rsidRPr="006F5606">
        <w:rPr>
          <w:rFonts w:asciiTheme="minorHAnsi" w:hAnsiTheme="minorHAnsi" w:cs="Courier New"/>
          <w:sz w:val="24"/>
          <w:szCs w:val="24"/>
        </w:rPr>
        <w:t>Kinder unter 2 Jahren (U2) in der Einrichtung</w:t>
      </w:r>
    </w:p>
    <w:p w14:paraId="6D321E77" w14:textId="77777777" w:rsidR="006F5606" w:rsidRPr="006F5606" w:rsidRDefault="006F5606" w:rsidP="006F5606">
      <w:pPr>
        <w:pStyle w:val="Listenabsatz"/>
        <w:rPr>
          <w:rFonts w:asciiTheme="minorHAnsi" w:hAnsiTheme="minorHAnsi" w:cs="Courier New"/>
          <w:sz w:val="24"/>
          <w:szCs w:val="24"/>
        </w:rPr>
      </w:pPr>
    </w:p>
    <w:p w14:paraId="7FA60D6F" w14:textId="77777777" w:rsidR="006F5606" w:rsidRPr="006F5606" w:rsidRDefault="006F5606" w:rsidP="006F5606">
      <w:pPr>
        <w:pStyle w:val="Listenabsatz"/>
        <w:ind w:left="780"/>
        <w:jc w:val="both"/>
        <w:rPr>
          <w:rFonts w:asciiTheme="minorHAnsi" w:hAnsiTheme="minorHAnsi" w:cs="Courier New"/>
          <w:sz w:val="24"/>
          <w:szCs w:val="24"/>
        </w:rPr>
      </w:pPr>
    </w:p>
    <w:p w14:paraId="5DD463CC" w14:textId="5EFA4EDB" w:rsidR="0092445A" w:rsidRPr="006F5606" w:rsidRDefault="0092445A" w:rsidP="006F5606">
      <w:pPr>
        <w:pStyle w:val="Listenabsatz"/>
        <w:numPr>
          <w:ilvl w:val="0"/>
          <w:numId w:val="7"/>
        </w:numPr>
        <w:jc w:val="both"/>
        <w:rPr>
          <w:rFonts w:asciiTheme="minorHAnsi" w:hAnsiTheme="minorHAnsi" w:cs="Courier New"/>
          <w:sz w:val="24"/>
          <w:szCs w:val="24"/>
        </w:rPr>
      </w:pPr>
      <w:r w:rsidRPr="006F5606">
        <w:rPr>
          <w:rFonts w:asciiTheme="minorHAnsi" w:hAnsiTheme="minorHAnsi" w:cs="Courier New"/>
          <w:sz w:val="24"/>
          <w:szCs w:val="24"/>
        </w:rPr>
        <w:t>Über-Mittag- Betreuung</w:t>
      </w:r>
    </w:p>
    <w:p w14:paraId="57226E9D" w14:textId="77777777" w:rsidR="006F5606" w:rsidRPr="006F5606" w:rsidRDefault="006F5606" w:rsidP="006F5606">
      <w:pPr>
        <w:pStyle w:val="Listenabsatz"/>
        <w:ind w:left="780"/>
        <w:jc w:val="both"/>
        <w:rPr>
          <w:rFonts w:asciiTheme="minorHAnsi" w:hAnsiTheme="minorHAnsi" w:cs="Courier New"/>
          <w:sz w:val="24"/>
          <w:szCs w:val="24"/>
        </w:rPr>
      </w:pPr>
    </w:p>
    <w:p w14:paraId="751C8046" w14:textId="00DB737C" w:rsidR="00B20A66" w:rsidRPr="006F5606" w:rsidRDefault="00B20A66" w:rsidP="006F5606">
      <w:pPr>
        <w:pStyle w:val="Listenabsatz"/>
        <w:numPr>
          <w:ilvl w:val="0"/>
          <w:numId w:val="7"/>
        </w:numPr>
        <w:jc w:val="both"/>
        <w:rPr>
          <w:rFonts w:asciiTheme="minorHAnsi" w:hAnsiTheme="minorHAnsi" w:cs="Courier New"/>
          <w:sz w:val="24"/>
          <w:szCs w:val="24"/>
        </w:rPr>
      </w:pPr>
      <w:r w:rsidRPr="006F5606">
        <w:rPr>
          <w:rFonts w:asciiTheme="minorHAnsi" w:hAnsiTheme="minorHAnsi" w:cs="Courier New"/>
          <w:sz w:val="24"/>
          <w:szCs w:val="24"/>
        </w:rPr>
        <w:t>Schlafen und Erholung</w:t>
      </w:r>
    </w:p>
    <w:p w14:paraId="0F493B6D" w14:textId="77777777" w:rsidR="006F5606" w:rsidRPr="006F5606" w:rsidRDefault="006F5606" w:rsidP="006F5606">
      <w:pPr>
        <w:pStyle w:val="Listenabsatz"/>
        <w:rPr>
          <w:rFonts w:asciiTheme="minorHAnsi" w:hAnsiTheme="minorHAnsi" w:cs="Courier New"/>
          <w:sz w:val="24"/>
          <w:szCs w:val="24"/>
        </w:rPr>
      </w:pPr>
    </w:p>
    <w:p w14:paraId="40AB25F1" w14:textId="77777777" w:rsidR="006F5606" w:rsidRPr="006F5606" w:rsidRDefault="006F5606" w:rsidP="006F5606">
      <w:pPr>
        <w:pStyle w:val="Listenabsatz"/>
        <w:ind w:left="780"/>
        <w:jc w:val="both"/>
        <w:rPr>
          <w:rFonts w:asciiTheme="minorHAnsi" w:hAnsiTheme="minorHAnsi" w:cs="Courier New"/>
          <w:sz w:val="24"/>
          <w:szCs w:val="24"/>
        </w:rPr>
      </w:pPr>
    </w:p>
    <w:p w14:paraId="5B2891AA" w14:textId="7882CC2B" w:rsidR="0092445A" w:rsidRPr="006F5606" w:rsidRDefault="0092445A" w:rsidP="006F5606">
      <w:pPr>
        <w:pStyle w:val="Listenabsatz"/>
        <w:numPr>
          <w:ilvl w:val="0"/>
          <w:numId w:val="7"/>
        </w:numPr>
        <w:jc w:val="both"/>
        <w:rPr>
          <w:rFonts w:asciiTheme="minorHAnsi" w:hAnsiTheme="minorHAnsi" w:cs="Courier New"/>
          <w:sz w:val="24"/>
          <w:szCs w:val="24"/>
        </w:rPr>
      </w:pPr>
      <w:r w:rsidRPr="006F5606">
        <w:rPr>
          <w:rFonts w:asciiTheme="minorHAnsi" w:hAnsiTheme="minorHAnsi" w:cs="Courier New"/>
          <w:sz w:val="24"/>
          <w:szCs w:val="24"/>
        </w:rPr>
        <w:t>Unser pädagogisches Personal</w:t>
      </w:r>
    </w:p>
    <w:p w14:paraId="4CFBF214" w14:textId="77777777" w:rsidR="006F5606" w:rsidRPr="006F5606" w:rsidRDefault="006F5606" w:rsidP="006F5606">
      <w:pPr>
        <w:pStyle w:val="Listenabsatz"/>
        <w:ind w:left="780"/>
        <w:jc w:val="both"/>
        <w:rPr>
          <w:rFonts w:asciiTheme="minorHAnsi" w:hAnsiTheme="minorHAnsi" w:cs="Courier New"/>
          <w:sz w:val="24"/>
          <w:szCs w:val="24"/>
        </w:rPr>
      </w:pPr>
    </w:p>
    <w:p w14:paraId="7997927F" w14:textId="714DC0D7" w:rsidR="00176B61" w:rsidRPr="006F5606" w:rsidRDefault="00176B61" w:rsidP="006F5606">
      <w:pPr>
        <w:pStyle w:val="Listenabsatz"/>
        <w:numPr>
          <w:ilvl w:val="0"/>
          <w:numId w:val="7"/>
        </w:numPr>
        <w:jc w:val="both"/>
        <w:rPr>
          <w:rFonts w:asciiTheme="minorHAnsi" w:hAnsiTheme="minorHAnsi" w:cs="Courier New"/>
          <w:sz w:val="24"/>
          <w:szCs w:val="24"/>
        </w:rPr>
      </w:pPr>
      <w:r w:rsidRPr="006F5606">
        <w:rPr>
          <w:rFonts w:asciiTheme="minorHAnsi" w:hAnsiTheme="minorHAnsi" w:cs="Courier New"/>
          <w:sz w:val="24"/>
          <w:szCs w:val="24"/>
        </w:rPr>
        <w:t>Zusammenarbeit mit den Eltern</w:t>
      </w:r>
    </w:p>
    <w:p w14:paraId="6F52A22B" w14:textId="77777777" w:rsidR="006F5606" w:rsidRPr="006F5606" w:rsidRDefault="006F5606" w:rsidP="006F5606">
      <w:pPr>
        <w:pStyle w:val="Listenabsatz"/>
        <w:rPr>
          <w:rFonts w:asciiTheme="minorHAnsi" w:hAnsiTheme="minorHAnsi" w:cs="Courier New"/>
          <w:sz w:val="24"/>
          <w:szCs w:val="24"/>
        </w:rPr>
      </w:pPr>
    </w:p>
    <w:p w14:paraId="5390B3C7" w14:textId="77777777" w:rsidR="006F5606" w:rsidRPr="006F5606" w:rsidRDefault="006F5606" w:rsidP="006F5606">
      <w:pPr>
        <w:pStyle w:val="Listenabsatz"/>
        <w:ind w:left="780"/>
        <w:jc w:val="both"/>
        <w:rPr>
          <w:rFonts w:asciiTheme="minorHAnsi" w:hAnsiTheme="minorHAnsi" w:cs="Courier New"/>
          <w:sz w:val="24"/>
          <w:szCs w:val="24"/>
        </w:rPr>
      </w:pPr>
    </w:p>
    <w:p w14:paraId="0982EA78" w14:textId="4B3DC11C" w:rsidR="008229DD" w:rsidRPr="006F5606" w:rsidRDefault="00B20A66" w:rsidP="0092445A">
      <w:pPr>
        <w:ind w:firstLine="420"/>
        <w:jc w:val="both"/>
        <w:rPr>
          <w:rFonts w:asciiTheme="minorHAnsi" w:hAnsiTheme="minorHAnsi" w:cs="Courier New"/>
        </w:rPr>
      </w:pPr>
      <w:r w:rsidRPr="006F5606">
        <w:rPr>
          <w:rFonts w:asciiTheme="minorHAnsi" w:hAnsiTheme="minorHAnsi" w:cs="Courier New"/>
        </w:rPr>
        <w:t>19</w:t>
      </w:r>
      <w:r w:rsidR="0092445A" w:rsidRPr="006F5606">
        <w:rPr>
          <w:rFonts w:asciiTheme="minorHAnsi" w:hAnsiTheme="minorHAnsi" w:cs="Courier New"/>
        </w:rPr>
        <w:t xml:space="preserve">. </w:t>
      </w:r>
      <w:r w:rsidRPr="006F5606">
        <w:rPr>
          <w:rFonts w:asciiTheme="minorHAnsi" w:hAnsiTheme="minorHAnsi" w:cs="Courier New"/>
        </w:rPr>
        <w:t>Qualitätsmanagement</w:t>
      </w:r>
    </w:p>
    <w:p w14:paraId="321D02F4" w14:textId="1B261E13" w:rsidR="0092445A" w:rsidRPr="006F5606" w:rsidRDefault="0092445A" w:rsidP="0092445A">
      <w:pPr>
        <w:ind w:firstLine="420"/>
        <w:jc w:val="both"/>
        <w:rPr>
          <w:rFonts w:asciiTheme="minorHAnsi" w:hAnsiTheme="minorHAnsi" w:cs="Courier New"/>
        </w:rPr>
      </w:pPr>
      <w:r w:rsidRPr="006F5606">
        <w:rPr>
          <w:rFonts w:asciiTheme="minorHAnsi" w:hAnsiTheme="minorHAnsi" w:cs="Courier New"/>
        </w:rPr>
        <w:t xml:space="preserve">        </w:t>
      </w:r>
      <w:r w:rsidR="00B20A66" w:rsidRPr="006F5606">
        <w:rPr>
          <w:rFonts w:asciiTheme="minorHAnsi" w:hAnsiTheme="minorHAnsi" w:cs="Courier New"/>
        </w:rPr>
        <w:t>19.1</w:t>
      </w:r>
      <w:r w:rsidRPr="006F5606">
        <w:rPr>
          <w:rFonts w:asciiTheme="minorHAnsi" w:hAnsiTheme="minorHAnsi" w:cs="Courier New"/>
        </w:rPr>
        <w:t xml:space="preserve"> Selbstverständnis des Trägers</w:t>
      </w:r>
    </w:p>
    <w:p w14:paraId="205C7CA5" w14:textId="37C6A53A" w:rsidR="00B20A66" w:rsidRPr="006F5606" w:rsidRDefault="00B20A66" w:rsidP="0092445A">
      <w:pPr>
        <w:ind w:firstLine="420"/>
        <w:jc w:val="both"/>
        <w:rPr>
          <w:rFonts w:asciiTheme="minorHAnsi" w:hAnsiTheme="minorHAnsi" w:cs="Courier New"/>
        </w:rPr>
      </w:pPr>
      <w:r w:rsidRPr="006F5606">
        <w:rPr>
          <w:rFonts w:asciiTheme="minorHAnsi" w:hAnsiTheme="minorHAnsi" w:cs="Courier New"/>
        </w:rPr>
        <w:tab/>
        <w:t xml:space="preserve">   19.2 Qualitätssicherung</w:t>
      </w:r>
      <w:r w:rsidRPr="006F5606">
        <w:rPr>
          <w:rFonts w:asciiTheme="minorHAnsi" w:hAnsiTheme="minorHAnsi" w:cs="Courier New"/>
        </w:rPr>
        <w:tab/>
      </w:r>
    </w:p>
    <w:p w14:paraId="137585ED" w14:textId="6DF16B60" w:rsidR="0092445A" w:rsidRPr="006F5606" w:rsidRDefault="0092445A" w:rsidP="0092445A">
      <w:pPr>
        <w:ind w:firstLine="420"/>
        <w:jc w:val="both"/>
        <w:rPr>
          <w:rFonts w:asciiTheme="minorHAnsi" w:hAnsiTheme="minorHAnsi" w:cs="Courier New"/>
        </w:rPr>
      </w:pPr>
      <w:r w:rsidRPr="006F5606">
        <w:rPr>
          <w:rFonts w:asciiTheme="minorHAnsi" w:hAnsiTheme="minorHAnsi" w:cs="Courier New"/>
        </w:rPr>
        <w:t xml:space="preserve">        </w:t>
      </w:r>
      <w:r w:rsidR="00B20A66" w:rsidRPr="006F5606">
        <w:rPr>
          <w:rFonts w:asciiTheme="minorHAnsi" w:hAnsiTheme="minorHAnsi" w:cs="Courier New"/>
        </w:rPr>
        <w:t>19.3 Aufgabenfeld der Erzieher/innen</w:t>
      </w:r>
    </w:p>
    <w:p w14:paraId="525BC8DD" w14:textId="265D59A1" w:rsidR="0092445A" w:rsidRPr="006F5606" w:rsidRDefault="0092445A" w:rsidP="0092445A">
      <w:pPr>
        <w:ind w:firstLine="420"/>
        <w:jc w:val="both"/>
        <w:rPr>
          <w:rFonts w:asciiTheme="minorHAnsi" w:hAnsiTheme="minorHAnsi" w:cs="Courier New"/>
        </w:rPr>
      </w:pPr>
      <w:r w:rsidRPr="006F5606">
        <w:rPr>
          <w:rFonts w:asciiTheme="minorHAnsi" w:hAnsiTheme="minorHAnsi" w:cs="Courier New"/>
        </w:rPr>
        <w:t xml:space="preserve">        </w:t>
      </w:r>
      <w:r w:rsidR="00B20A66" w:rsidRPr="006F5606">
        <w:rPr>
          <w:rFonts w:asciiTheme="minorHAnsi" w:hAnsiTheme="minorHAnsi" w:cs="Courier New"/>
        </w:rPr>
        <w:t>19.4 Umgang mit Beschwerden</w:t>
      </w:r>
    </w:p>
    <w:p w14:paraId="6B984D28" w14:textId="347DE70A" w:rsidR="00B20A66" w:rsidRPr="00CB27A7" w:rsidRDefault="00B20A66" w:rsidP="00613045">
      <w:pPr>
        <w:pStyle w:val="Listenabsatz"/>
        <w:numPr>
          <w:ilvl w:val="1"/>
          <w:numId w:val="35"/>
        </w:numPr>
        <w:jc w:val="both"/>
        <w:rPr>
          <w:rFonts w:asciiTheme="minorHAnsi" w:hAnsiTheme="minorHAnsi" w:cs="Courier New"/>
          <w:sz w:val="24"/>
          <w:szCs w:val="24"/>
        </w:rPr>
      </w:pPr>
      <w:r w:rsidRPr="00CB27A7">
        <w:rPr>
          <w:rFonts w:asciiTheme="minorHAnsi" w:hAnsiTheme="minorHAnsi" w:cs="Courier New"/>
          <w:sz w:val="24"/>
          <w:szCs w:val="24"/>
        </w:rPr>
        <w:t>Zusammenarbeit mit dem Träger/Verbundleitung</w:t>
      </w:r>
    </w:p>
    <w:p w14:paraId="405C6ED6" w14:textId="77777777" w:rsidR="006F5606" w:rsidRPr="006F5606" w:rsidRDefault="006F5606" w:rsidP="006F5606">
      <w:pPr>
        <w:pStyle w:val="Listenabsatz"/>
        <w:ind w:left="780"/>
        <w:jc w:val="both"/>
        <w:rPr>
          <w:rFonts w:asciiTheme="minorHAnsi" w:hAnsiTheme="minorHAnsi" w:cs="Courier New"/>
          <w:sz w:val="24"/>
          <w:szCs w:val="24"/>
        </w:rPr>
      </w:pPr>
    </w:p>
    <w:p w14:paraId="19606F72" w14:textId="16EAEFAA" w:rsidR="00D466BB" w:rsidRDefault="00B20A66" w:rsidP="00B20A66">
      <w:pPr>
        <w:ind w:firstLine="420"/>
        <w:jc w:val="both"/>
        <w:rPr>
          <w:rFonts w:asciiTheme="minorHAnsi" w:hAnsiTheme="minorHAnsi" w:cs="Courier New"/>
        </w:rPr>
      </w:pPr>
      <w:r w:rsidRPr="006F5606">
        <w:rPr>
          <w:rFonts w:asciiTheme="minorHAnsi" w:hAnsiTheme="minorHAnsi" w:cs="Courier New"/>
        </w:rPr>
        <w:t>2</w:t>
      </w:r>
      <w:r w:rsidR="00CB27A7">
        <w:rPr>
          <w:rFonts w:asciiTheme="minorHAnsi" w:hAnsiTheme="minorHAnsi" w:cs="Courier New"/>
        </w:rPr>
        <w:t>0</w:t>
      </w:r>
      <w:r w:rsidRPr="006F5606">
        <w:rPr>
          <w:rFonts w:asciiTheme="minorHAnsi" w:hAnsiTheme="minorHAnsi" w:cs="Courier New"/>
        </w:rPr>
        <w:t xml:space="preserve">. </w:t>
      </w:r>
      <w:r w:rsidR="00CB27A7">
        <w:rPr>
          <w:rFonts w:asciiTheme="minorHAnsi" w:hAnsiTheme="minorHAnsi" w:cs="Courier New"/>
        </w:rPr>
        <w:t>Zusammenarbeit mit anderen Institutionen</w:t>
      </w:r>
    </w:p>
    <w:p w14:paraId="4DF91D01" w14:textId="68DA9DCE" w:rsidR="00CB27A7" w:rsidRDefault="00CB27A7" w:rsidP="00B20A66">
      <w:pPr>
        <w:ind w:firstLine="420"/>
        <w:jc w:val="both"/>
        <w:rPr>
          <w:rFonts w:asciiTheme="minorHAnsi" w:hAnsiTheme="minorHAnsi" w:cs="Courier New"/>
        </w:rPr>
      </w:pPr>
    </w:p>
    <w:p w14:paraId="25E4DE00" w14:textId="749679D5" w:rsidR="00CB27A7" w:rsidRDefault="00CB27A7" w:rsidP="00B20A66">
      <w:pPr>
        <w:ind w:firstLine="420"/>
        <w:jc w:val="both"/>
        <w:rPr>
          <w:rFonts w:asciiTheme="minorHAnsi" w:hAnsiTheme="minorHAnsi" w:cs="Courier New"/>
        </w:rPr>
      </w:pPr>
      <w:r>
        <w:rPr>
          <w:rFonts w:asciiTheme="minorHAnsi" w:hAnsiTheme="minorHAnsi" w:cs="Courier New"/>
        </w:rPr>
        <w:t>21. Schlusswort</w:t>
      </w:r>
    </w:p>
    <w:p w14:paraId="4BCCE261" w14:textId="0E1582C6" w:rsidR="00CB27A7" w:rsidRDefault="00CB27A7" w:rsidP="00B20A66">
      <w:pPr>
        <w:ind w:firstLine="420"/>
        <w:jc w:val="both"/>
        <w:rPr>
          <w:rFonts w:asciiTheme="minorHAnsi" w:hAnsiTheme="minorHAnsi" w:cs="Courier New"/>
        </w:rPr>
      </w:pPr>
    </w:p>
    <w:p w14:paraId="6A46B01B" w14:textId="77777777" w:rsidR="00CB27A7" w:rsidRPr="006F5606" w:rsidRDefault="00CB27A7" w:rsidP="00B20A66">
      <w:pPr>
        <w:ind w:firstLine="420"/>
        <w:jc w:val="both"/>
        <w:rPr>
          <w:rFonts w:asciiTheme="minorHAnsi" w:hAnsiTheme="minorHAnsi" w:cs="Courier New"/>
        </w:rPr>
      </w:pPr>
    </w:p>
    <w:p w14:paraId="11192F22" w14:textId="17853C51" w:rsidR="00176B61" w:rsidRDefault="00176B61">
      <w:pPr>
        <w:pStyle w:val="Listenabsatz"/>
        <w:tabs>
          <w:tab w:val="left" w:pos="709"/>
        </w:tabs>
        <w:ind w:left="780"/>
        <w:jc w:val="both"/>
        <w:rPr>
          <w:rFonts w:asciiTheme="minorHAnsi" w:hAnsiTheme="minorHAnsi" w:cs="Courier New"/>
          <w:sz w:val="24"/>
          <w:szCs w:val="24"/>
        </w:rPr>
      </w:pPr>
    </w:p>
    <w:p w14:paraId="6D67A825" w14:textId="3CAA808A" w:rsidR="006F5606" w:rsidRDefault="006F5606">
      <w:pPr>
        <w:pStyle w:val="Listenabsatz"/>
        <w:tabs>
          <w:tab w:val="left" w:pos="709"/>
        </w:tabs>
        <w:ind w:left="780"/>
        <w:jc w:val="both"/>
        <w:rPr>
          <w:rFonts w:asciiTheme="minorHAnsi" w:hAnsiTheme="minorHAnsi" w:cs="Courier New"/>
          <w:sz w:val="24"/>
          <w:szCs w:val="24"/>
        </w:rPr>
      </w:pPr>
    </w:p>
    <w:p w14:paraId="7411F397" w14:textId="6FBAD04E" w:rsidR="006F5606" w:rsidRDefault="006F5606">
      <w:pPr>
        <w:pStyle w:val="Listenabsatz"/>
        <w:tabs>
          <w:tab w:val="left" w:pos="709"/>
        </w:tabs>
        <w:ind w:left="780"/>
        <w:jc w:val="both"/>
        <w:rPr>
          <w:rFonts w:asciiTheme="minorHAnsi" w:hAnsiTheme="minorHAnsi" w:cs="Courier New"/>
          <w:sz w:val="24"/>
          <w:szCs w:val="24"/>
        </w:rPr>
      </w:pPr>
    </w:p>
    <w:p w14:paraId="6CD62244" w14:textId="6DED7420" w:rsidR="006F5606" w:rsidRDefault="006F5606">
      <w:pPr>
        <w:pStyle w:val="Listenabsatz"/>
        <w:tabs>
          <w:tab w:val="left" w:pos="709"/>
        </w:tabs>
        <w:ind w:left="780"/>
        <w:jc w:val="both"/>
        <w:rPr>
          <w:rFonts w:asciiTheme="minorHAnsi" w:hAnsiTheme="minorHAnsi" w:cs="Courier New"/>
          <w:sz w:val="24"/>
          <w:szCs w:val="24"/>
        </w:rPr>
      </w:pPr>
    </w:p>
    <w:p w14:paraId="498CDF58" w14:textId="3C610637" w:rsidR="006F5606" w:rsidRDefault="006F5606">
      <w:pPr>
        <w:pStyle w:val="Listenabsatz"/>
        <w:tabs>
          <w:tab w:val="left" w:pos="709"/>
        </w:tabs>
        <w:ind w:left="780"/>
        <w:jc w:val="both"/>
        <w:rPr>
          <w:rFonts w:asciiTheme="minorHAnsi" w:hAnsiTheme="minorHAnsi" w:cs="Courier New"/>
          <w:sz w:val="24"/>
          <w:szCs w:val="24"/>
        </w:rPr>
      </w:pPr>
    </w:p>
    <w:p w14:paraId="71383E40" w14:textId="15B90807" w:rsidR="006F5606" w:rsidRDefault="006F5606">
      <w:pPr>
        <w:pStyle w:val="Listenabsatz"/>
        <w:tabs>
          <w:tab w:val="left" w:pos="709"/>
        </w:tabs>
        <w:ind w:left="780"/>
        <w:jc w:val="both"/>
        <w:rPr>
          <w:rFonts w:asciiTheme="minorHAnsi" w:hAnsiTheme="minorHAnsi" w:cs="Courier New"/>
          <w:sz w:val="24"/>
          <w:szCs w:val="24"/>
        </w:rPr>
      </w:pPr>
    </w:p>
    <w:p w14:paraId="7675A1DF" w14:textId="19CFE418" w:rsidR="006F5606" w:rsidRDefault="006F5606">
      <w:pPr>
        <w:pStyle w:val="Listenabsatz"/>
        <w:tabs>
          <w:tab w:val="left" w:pos="709"/>
        </w:tabs>
        <w:ind w:left="780"/>
        <w:jc w:val="both"/>
        <w:rPr>
          <w:rFonts w:asciiTheme="minorHAnsi" w:hAnsiTheme="minorHAnsi" w:cs="Courier New"/>
          <w:sz w:val="24"/>
          <w:szCs w:val="24"/>
        </w:rPr>
      </w:pPr>
    </w:p>
    <w:p w14:paraId="57E41C67" w14:textId="1D3E1B2F" w:rsidR="008E6B82" w:rsidRPr="00CB27A7" w:rsidRDefault="008E6B82" w:rsidP="00CB27A7">
      <w:pPr>
        <w:jc w:val="both"/>
        <w:rPr>
          <w:rFonts w:asciiTheme="minorHAnsi" w:hAnsiTheme="minorHAnsi" w:cs="Courier New"/>
        </w:rPr>
      </w:pPr>
    </w:p>
    <w:p w14:paraId="65228CA2" w14:textId="7375BFE6" w:rsidR="00FE42AE" w:rsidRDefault="0095243E" w:rsidP="009F2F80">
      <w:pPr>
        <w:jc w:val="center"/>
        <w:rPr>
          <w:rFonts w:asciiTheme="minorHAnsi" w:hAnsiTheme="minorHAnsi"/>
        </w:rPr>
      </w:pPr>
      <w:r>
        <w:rPr>
          <w:rFonts w:asciiTheme="minorHAnsi" w:hAnsiTheme="minorHAnsi"/>
          <w:noProof/>
        </w:rPr>
        <mc:AlternateContent>
          <mc:Choice Requires="wps">
            <w:drawing>
              <wp:anchor distT="0" distB="0" distL="114300" distR="114300" simplePos="0" relativeHeight="251702272" behindDoc="0" locked="0" layoutInCell="1" allowOverlap="1" wp14:anchorId="5BD69CC3" wp14:editId="65B69FF8">
                <wp:simplePos x="0" y="0"/>
                <wp:positionH relativeFrom="column">
                  <wp:posOffset>-81915</wp:posOffset>
                </wp:positionH>
                <wp:positionV relativeFrom="paragraph">
                  <wp:posOffset>189230</wp:posOffset>
                </wp:positionV>
                <wp:extent cx="4211320" cy="645160"/>
                <wp:effectExtent l="0" t="0" r="0" b="0"/>
                <wp:wrapNone/>
                <wp:docPr id="3"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211320" cy="645160"/>
                        </a:xfrm>
                        <a:prstGeom prst="rect">
                          <a:avLst/>
                        </a:prstGeom>
                        <a:extLst>
                          <a:ext uri="{AF507438-7753-43E0-B8FC-AC1667EBCBE1}">
                            <a14:hiddenEffects xmlns:a14="http://schemas.microsoft.com/office/drawing/2010/main">
                              <a:effectLst/>
                            </a14:hiddenEffects>
                          </a:ext>
                        </a:extLst>
                      </wps:spPr>
                      <wps:txbx>
                        <w:txbxContent>
                          <w:p w14:paraId="051AD815" w14:textId="77777777" w:rsidR="00684CE4" w:rsidRDefault="00684CE4" w:rsidP="00C61C33">
                            <w:pPr>
                              <w:pStyle w:val="StandardWeb"/>
                              <w:spacing w:before="0" w:beforeAutospacing="0" w:after="0" w:afterAutospacing="0"/>
                              <w:jc w:val="center"/>
                            </w:pPr>
                            <w:r>
                              <w:rPr>
                                <w:rFonts w:ascii="Arial Black" w:hAnsi="Arial Black"/>
                                <w:color w:val="548DD4"/>
                                <w:sz w:val="72"/>
                                <w:szCs w:val="72"/>
                                <w14:textOutline w14:w="9525" w14:cap="flat" w14:cmpd="sng" w14:algn="ctr">
                                  <w14:solidFill>
                                    <w14:srgbClr w14:val="000000"/>
                                  </w14:solidFill>
                                  <w14:prstDash w14:val="solid"/>
                                  <w14:round/>
                                </w14:textOutline>
                              </w:rPr>
                              <w:t>Grußwort des Trägers</w:t>
                            </w:r>
                          </w:p>
                        </w:txbxContent>
                      </wps:txbx>
                      <wps:bodyPr wrap="square" numCol="1" fromWordArt="1">
                        <a:prstTxWarp prst="textPlain">
                          <a:avLst>
                            <a:gd name="adj" fmla="val 50000"/>
                          </a:avLst>
                        </a:prstTxWarp>
                        <a:spAutoFit/>
                      </wps:bodyPr>
                    </wps:wsp>
                  </a:graphicData>
                </a:graphic>
              </wp:anchor>
            </w:drawing>
          </mc:Choice>
          <mc:Fallback>
            <w:pict>
              <v:shapetype w14:anchorId="5BD69CC3" id="_x0000_t202" coordsize="21600,21600" o:spt="202" path="m,l,21600r21600,l21600,xe">
                <v:stroke joinstyle="miter"/>
                <v:path gradientshapeok="t" o:connecttype="rect"/>
              </v:shapetype>
              <v:shape id="WordArt 1" o:spid="_x0000_s1026" type="#_x0000_t202" style="position:absolute;left:0;text-align:left;margin-left:-6.45pt;margin-top:14.9pt;width:331.6pt;height:50.8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" filled="f" stroked="f">
                <o:lock v:ext="edit" shapetype="t"/>
                <v:textbox style="mso-fit-shape-to-text:t">
                  <w:txbxContent>
                    <w:p w14:paraId="051AD815" w14:textId="77777777" w:rsidR="00684CE4" w:rsidRDefault="00684CE4" w:rsidP="00C61C33">
                      <w:pPr>
                        <w:pStyle w:val="StandardWeb"/>
                        <w:spacing w:before="0" w:beforeAutospacing="0" w:after="0" w:afterAutospacing="0"/>
                        <w:jc w:val="center"/>
                      </w:pPr>
                      <w:r>
                        <w:rPr>
                          <w:rFonts w:ascii="Arial Black" w:hAnsi="Arial Black"/>
                          <w:color w:val="548DD4"/>
                          <w:sz w:val="72"/>
                          <w:szCs w:val="72"/>
                          <w14:textOutline w14:w="9525" w14:cap="flat" w14:cmpd="sng" w14:algn="ctr">
                            <w14:solidFill>
                              <w14:srgbClr w14:val="000000"/>
                            </w14:solidFill>
                            <w14:prstDash w14:val="solid"/>
                            <w14:round/>
                          </w14:textOutline>
                        </w:rPr>
                        <w:t>Grußwort des Trägers</w:t>
                      </w:r>
                    </w:p>
                  </w:txbxContent>
                </v:textbox>
              </v:shape>
            </w:pict>
          </mc:Fallback>
        </mc:AlternateContent>
      </w:r>
      <w:r>
        <w:rPr>
          <w:noProof/>
        </w:rPr>
        <w:drawing>
          <wp:anchor distT="0" distB="0" distL="114300" distR="114300" simplePos="0" relativeHeight="251704320" behindDoc="0" locked="0" layoutInCell="1" allowOverlap="1" wp14:anchorId="23B31910" wp14:editId="2A23C729">
            <wp:simplePos x="0" y="0"/>
            <wp:positionH relativeFrom="margin">
              <wp:align>right</wp:align>
            </wp:positionH>
            <wp:positionV relativeFrom="paragraph">
              <wp:posOffset>8255</wp:posOffset>
            </wp:positionV>
            <wp:extent cx="1763395" cy="1259840"/>
            <wp:effectExtent l="0" t="0" r="8255" b="0"/>
            <wp:wrapNone/>
            <wp:docPr id="31" name="Grafik 3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63395" cy="1259840"/>
                    </a:xfrm>
                    <a:prstGeom prst="rect">
                      <a:avLst/>
                    </a:prstGeom>
                  </pic:spPr>
                </pic:pic>
              </a:graphicData>
            </a:graphic>
            <wp14:sizeRelH relativeFrom="margin">
              <wp14:pctWidth>0</wp14:pctWidth>
            </wp14:sizeRelH>
            <wp14:sizeRelV relativeFrom="margin">
              <wp14:pctHeight>0</wp14:pctHeight>
            </wp14:sizeRelV>
          </wp:anchor>
        </w:drawing>
      </w:r>
    </w:p>
    <w:p w14:paraId="797A0E4C" w14:textId="4900AEE4" w:rsidR="00FE42AE" w:rsidRDefault="00FE42AE" w:rsidP="009F2F80">
      <w:pPr>
        <w:jc w:val="center"/>
        <w:rPr>
          <w:rFonts w:asciiTheme="minorHAnsi" w:hAnsiTheme="minorHAnsi"/>
        </w:rPr>
      </w:pPr>
    </w:p>
    <w:p w14:paraId="5A836594" w14:textId="3C4BEFC6" w:rsidR="009F2F80" w:rsidRPr="00237EBB" w:rsidRDefault="009F2F80" w:rsidP="009F2F80">
      <w:pPr>
        <w:jc w:val="center"/>
        <w:rPr>
          <w:rFonts w:asciiTheme="minorHAnsi" w:hAnsiTheme="minorHAnsi"/>
        </w:rPr>
      </w:pPr>
    </w:p>
    <w:p w14:paraId="7DDCD539" w14:textId="77777777" w:rsidR="009F2F80" w:rsidRPr="00237EBB" w:rsidRDefault="009F2F80" w:rsidP="009F2F80">
      <w:pPr>
        <w:rPr>
          <w:rFonts w:asciiTheme="minorHAnsi" w:hAnsiTheme="minorHAnsi"/>
        </w:rPr>
      </w:pPr>
    </w:p>
    <w:p w14:paraId="1BECF295" w14:textId="77777777" w:rsidR="009F2F80" w:rsidRPr="00237EBB" w:rsidRDefault="009F2F80" w:rsidP="009F2F80">
      <w:pPr>
        <w:jc w:val="center"/>
        <w:rPr>
          <w:rFonts w:asciiTheme="minorHAnsi" w:hAnsiTheme="minorHAnsi"/>
        </w:rPr>
      </w:pPr>
    </w:p>
    <w:p w14:paraId="6C22EFCE" w14:textId="77777777" w:rsidR="009F2F80" w:rsidRPr="00237EBB" w:rsidRDefault="009F2F80" w:rsidP="009F2F80">
      <w:pPr>
        <w:rPr>
          <w:rFonts w:asciiTheme="minorHAnsi" w:hAnsiTheme="minorHAnsi"/>
        </w:rPr>
      </w:pPr>
    </w:p>
    <w:p w14:paraId="13569C16" w14:textId="77777777" w:rsidR="009F2F80" w:rsidRPr="00237EBB" w:rsidRDefault="009F2F80" w:rsidP="009F2F80">
      <w:pPr>
        <w:jc w:val="center"/>
        <w:rPr>
          <w:rFonts w:asciiTheme="minorHAnsi" w:hAnsiTheme="minorHAnsi"/>
        </w:rPr>
      </w:pPr>
    </w:p>
    <w:p w14:paraId="61FFDA6B" w14:textId="77777777" w:rsidR="0095243E" w:rsidRDefault="0095243E" w:rsidP="009F2F80">
      <w:pPr>
        <w:jc w:val="center"/>
        <w:rPr>
          <w:rFonts w:asciiTheme="minorHAnsi" w:hAnsiTheme="minorHAnsi"/>
        </w:rPr>
      </w:pPr>
    </w:p>
    <w:p w14:paraId="3B6ACBC1" w14:textId="77777777" w:rsidR="0095243E" w:rsidRDefault="0095243E" w:rsidP="009F2F80">
      <w:pPr>
        <w:jc w:val="center"/>
        <w:rPr>
          <w:rFonts w:asciiTheme="minorHAnsi" w:hAnsiTheme="minorHAnsi"/>
        </w:rPr>
      </w:pPr>
    </w:p>
    <w:p w14:paraId="1E6BAC4D" w14:textId="77777777" w:rsidR="0095243E" w:rsidRDefault="0095243E" w:rsidP="009F2F80">
      <w:pPr>
        <w:jc w:val="center"/>
        <w:rPr>
          <w:rFonts w:asciiTheme="minorHAnsi" w:hAnsiTheme="minorHAnsi"/>
        </w:rPr>
      </w:pPr>
    </w:p>
    <w:p w14:paraId="1A1E3D8B" w14:textId="77777777" w:rsidR="0095243E" w:rsidRDefault="0095243E" w:rsidP="009F2F80">
      <w:pPr>
        <w:jc w:val="center"/>
        <w:rPr>
          <w:rFonts w:asciiTheme="minorHAnsi" w:hAnsiTheme="minorHAnsi"/>
        </w:rPr>
      </w:pPr>
    </w:p>
    <w:p w14:paraId="47313DA4" w14:textId="77777777" w:rsidR="0095243E" w:rsidRDefault="0095243E" w:rsidP="009F2F80">
      <w:pPr>
        <w:jc w:val="center"/>
        <w:rPr>
          <w:rFonts w:asciiTheme="minorHAnsi" w:hAnsiTheme="minorHAnsi"/>
        </w:rPr>
      </w:pPr>
    </w:p>
    <w:p w14:paraId="7CAEC158" w14:textId="152BAA4E" w:rsidR="009F2F80" w:rsidRPr="00237EBB" w:rsidRDefault="009F2F80" w:rsidP="009F2F80">
      <w:pPr>
        <w:jc w:val="center"/>
        <w:rPr>
          <w:rFonts w:asciiTheme="minorHAnsi" w:hAnsiTheme="minorHAnsi"/>
        </w:rPr>
      </w:pPr>
      <w:r w:rsidRPr="00237EBB">
        <w:rPr>
          <w:rFonts w:asciiTheme="minorHAnsi" w:hAnsiTheme="minorHAnsi"/>
        </w:rPr>
        <w:t xml:space="preserve">Das Familienzentrum </w:t>
      </w:r>
      <w:proofErr w:type="spellStart"/>
      <w:r w:rsidRPr="00237EBB">
        <w:rPr>
          <w:rFonts w:asciiTheme="minorHAnsi" w:hAnsiTheme="minorHAnsi"/>
        </w:rPr>
        <w:t>Püsselbüren</w:t>
      </w:r>
      <w:proofErr w:type="spellEnd"/>
      <w:r w:rsidRPr="00237EBB">
        <w:rPr>
          <w:rFonts w:asciiTheme="minorHAnsi" w:hAnsiTheme="minorHAnsi"/>
        </w:rPr>
        <w:t xml:space="preserve"> ist eine Einrichtung in Trägerschaft </w:t>
      </w:r>
    </w:p>
    <w:p w14:paraId="573C4680" w14:textId="3EC6306E" w:rsidR="009F2F80" w:rsidRPr="00237EBB" w:rsidRDefault="009F2F80" w:rsidP="009F2F80">
      <w:pPr>
        <w:jc w:val="center"/>
        <w:rPr>
          <w:rFonts w:asciiTheme="minorHAnsi" w:hAnsiTheme="minorHAnsi"/>
        </w:rPr>
      </w:pPr>
      <w:r w:rsidRPr="00237EBB">
        <w:rPr>
          <w:rFonts w:asciiTheme="minorHAnsi" w:hAnsiTheme="minorHAnsi"/>
        </w:rPr>
        <w:t xml:space="preserve">der katholischen Kirchengemeinde St. </w:t>
      </w:r>
      <w:r w:rsidR="0095243E">
        <w:rPr>
          <w:rFonts w:asciiTheme="minorHAnsi" w:hAnsiTheme="minorHAnsi"/>
        </w:rPr>
        <w:t>Mauritius</w:t>
      </w:r>
      <w:r w:rsidRPr="00237EBB">
        <w:rPr>
          <w:rFonts w:asciiTheme="minorHAnsi" w:hAnsiTheme="minorHAnsi"/>
        </w:rPr>
        <w:t xml:space="preserve"> in Ibbenbüren.</w:t>
      </w:r>
    </w:p>
    <w:p w14:paraId="3E698E51" w14:textId="77777777" w:rsidR="009F2F80" w:rsidRPr="00237EBB" w:rsidRDefault="009F2F80" w:rsidP="009F2F80">
      <w:pPr>
        <w:jc w:val="both"/>
        <w:rPr>
          <w:rFonts w:asciiTheme="minorHAnsi" w:hAnsiTheme="minorHAnsi"/>
        </w:rPr>
      </w:pPr>
    </w:p>
    <w:p w14:paraId="72858FE4" w14:textId="77777777" w:rsidR="009F2F80" w:rsidRPr="00237EBB" w:rsidRDefault="009F2F80" w:rsidP="009F2F80">
      <w:pPr>
        <w:jc w:val="both"/>
        <w:rPr>
          <w:rFonts w:asciiTheme="minorHAnsi" w:hAnsiTheme="minorHAnsi"/>
        </w:rPr>
      </w:pPr>
      <w:r w:rsidRPr="00237EBB">
        <w:rPr>
          <w:rFonts w:asciiTheme="minorHAnsi" w:hAnsiTheme="minorHAnsi"/>
        </w:rPr>
        <w:t>Wir sind froh, dass es damit mitten in unserer Gemeinde einen besonderen Ort für Kinder gibt, an dem sie auf besondere Weise auf einem Stück ihres Lebensweges begleitet werden. Zugleich sollen die Eltern die Möglichkeit haben, ganz unkompliziert Ansprechpartner zu finden.</w:t>
      </w:r>
    </w:p>
    <w:p w14:paraId="08EE0F33" w14:textId="77777777" w:rsidR="009F2F80" w:rsidRPr="00237EBB" w:rsidRDefault="009F2F80" w:rsidP="009F2F80">
      <w:pPr>
        <w:jc w:val="both"/>
        <w:rPr>
          <w:rFonts w:asciiTheme="minorHAnsi" w:hAnsiTheme="minorHAnsi"/>
        </w:rPr>
      </w:pPr>
    </w:p>
    <w:p w14:paraId="2FC9C443" w14:textId="77777777" w:rsidR="009F2F80" w:rsidRPr="00237EBB" w:rsidRDefault="009F2F80" w:rsidP="009F2F80">
      <w:pPr>
        <w:jc w:val="center"/>
        <w:rPr>
          <w:rFonts w:asciiTheme="minorHAnsi" w:hAnsiTheme="minorHAnsi"/>
          <w:b/>
          <w:i/>
        </w:rPr>
      </w:pPr>
      <w:r w:rsidRPr="00237EBB">
        <w:rPr>
          <w:rFonts w:asciiTheme="minorHAnsi" w:hAnsiTheme="minorHAnsi"/>
          <w:b/>
          <w:i/>
        </w:rPr>
        <w:t>„Und er nahm die Kinder in seine Arme.</w:t>
      </w:r>
    </w:p>
    <w:p w14:paraId="6A7B02AC" w14:textId="77777777" w:rsidR="009F2F80" w:rsidRPr="00237EBB" w:rsidRDefault="009F2F80" w:rsidP="009F2F80">
      <w:pPr>
        <w:jc w:val="center"/>
        <w:rPr>
          <w:rFonts w:asciiTheme="minorHAnsi" w:hAnsiTheme="minorHAnsi"/>
          <w:b/>
          <w:i/>
        </w:rPr>
      </w:pPr>
      <w:r w:rsidRPr="00237EBB">
        <w:rPr>
          <w:rFonts w:asciiTheme="minorHAnsi" w:hAnsiTheme="minorHAnsi"/>
          <w:b/>
          <w:i/>
        </w:rPr>
        <w:t>Dann legte er ihnen die Hände auf und segnete sie.“</w:t>
      </w:r>
    </w:p>
    <w:p w14:paraId="0C227381" w14:textId="77777777" w:rsidR="009F2F80" w:rsidRPr="00237EBB" w:rsidRDefault="009F2F80" w:rsidP="009F2F80">
      <w:pPr>
        <w:jc w:val="both"/>
        <w:rPr>
          <w:rFonts w:asciiTheme="minorHAnsi" w:hAnsiTheme="minorHAnsi"/>
          <w:i/>
        </w:rPr>
      </w:pPr>
    </w:p>
    <w:p w14:paraId="20B5C85F" w14:textId="77777777" w:rsidR="009F2F80" w:rsidRPr="00237EBB" w:rsidRDefault="00614186" w:rsidP="009F2F80">
      <w:pPr>
        <w:jc w:val="center"/>
        <w:rPr>
          <w:rFonts w:asciiTheme="minorHAnsi" w:hAnsiTheme="minorHAnsi"/>
          <w:i/>
        </w:rPr>
      </w:pPr>
      <w:r>
        <w:rPr>
          <w:rFonts w:asciiTheme="minorHAnsi" w:hAnsiTheme="minorHAnsi"/>
          <w:noProof/>
          <w:color w:val="0000FF"/>
        </w:rPr>
        <w:drawing>
          <wp:inline distT="0" distB="0" distL="0" distR="0" wp14:anchorId="28B0EBEB" wp14:editId="399C301C">
            <wp:extent cx="1336040" cy="850900"/>
            <wp:effectExtent l="19050" t="0" r="0" b="0"/>
            <wp:docPr id="5" name="Bild 5" descr="http://t0.gstatic.com/images?q=tbn:D6uM7MhG6YijiM:http://www.folgedeinemherzen.at/wp-content/uploads/2008/05/_evangelium_8_sonntag_jahreskreis.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0.gstatic.com/images?q=tbn:D6uM7MhG6YijiM:http://www.folgedeinemherzen.at/wp-content/uploads/2008/05/_evangelium_8_sonntag_jahreskreis.jpg">
                      <a:hlinkClick r:id="rId12"/>
                    </pic:cNvPr>
                    <pic:cNvPicPr>
                      <a:picLocks noChangeAspect="1" noChangeArrowheads="1"/>
                    </pic:cNvPicPr>
                  </pic:nvPicPr>
                  <pic:blipFill>
                    <a:blip r:embed="rId13"/>
                    <a:srcRect/>
                    <a:stretch>
                      <a:fillRect/>
                    </a:stretch>
                  </pic:blipFill>
                  <pic:spPr bwMode="auto">
                    <a:xfrm>
                      <a:off x="0" y="0"/>
                      <a:ext cx="1336040" cy="850900"/>
                    </a:xfrm>
                    <a:prstGeom prst="rect">
                      <a:avLst/>
                    </a:prstGeom>
                    <a:noFill/>
                    <a:ln w="9525">
                      <a:noFill/>
                      <a:miter lim="800000"/>
                      <a:headEnd/>
                      <a:tailEnd/>
                    </a:ln>
                  </pic:spPr>
                </pic:pic>
              </a:graphicData>
            </a:graphic>
          </wp:inline>
        </w:drawing>
      </w:r>
    </w:p>
    <w:p w14:paraId="78D4BA4D" w14:textId="77777777" w:rsidR="009F2F80" w:rsidRPr="00237EBB" w:rsidRDefault="009F2F80" w:rsidP="009F2F80">
      <w:pPr>
        <w:jc w:val="both"/>
        <w:rPr>
          <w:rFonts w:asciiTheme="minorHAnsi" w:hAnsiTheme="minorHAnsi"/>
        </w:rPr>
      </w:pPr>
    </w:p>
    <w:p w14:paraId="13FC1B5B" w14:textId="77777777" w:rsidR="009F2F80" w:rsidRPr="00237EBB" w:rsidRDefault="009F2F80" w:rsidP="009F2F80">
      <w:pPr>
        <w:jc w:val="both"/>
        <w:rPr>
          <w:rFonts w:asciiTheme="minorHAnsi" w:hAnsiTheme="minorHAnsi"/>
        </w:rPr>
      </w:pPr>
    </w:p>
    <w:p w14:paraId="49B21D71" w14:textId="77777777" w:rsidR="009F2F80" w:rsidRPr="00237EBB" w:rsidRDefault="009F2F80" w:rsidP="009F2F80">
      <w:pPr>
        <w:jc w:val="center"/>
        <w:rPr>
          <w:rFonts w:asciiTheme="minorHAnsi" w:hAnsiTheme="minorHAnsi"/>
        </w:rPr>
      </w:pPr>
      <w:r w:rsidRPr="00237EBB">
        <w:rPr>
          <w:rFonts w:asciiTheme="minorHAnsi" w:hAnsiTheme="minorHAnsi"/>
        </w:rPr>
        <w:t>So heißt es im Lukas-Evangelium von Jesus.</w:t>
      </w:r>
    </w:p>
    <w:p w14:paraId="51205868" w14:textId="77777777" w:rsidR="009F2F80" w:rsidRPr="00237EBB" w:rsidRDefault="009F2F80" w:rsidP="009F2F80">
      <w:pPr>
        <w:jc w:val="center"/>
        <w:rPr>
          <w:rFonts w:asciiTheme="minorHAnsi" w:hAnsiTheme="minorHAnsi"/>
        </w:rPr>
      </w:pPr>
    </w:p>
    <w:p w14:paraId="60EC7E3F" w14:textId="77777777" w:rsidR="009F2F80" w:rsidRPr="00237EBB" w:rsidRDefault="009F2F80" w:rsidP="009F2F80">
      <w:pPr>
        <w:jc w:val="both"/>
        <w:rPr>
          <w:rFonts w:asciiTheme="minorHAnsi" w:hAnsiTheme="minorHAnsi"/>
        </w:rPr>
      </w:pPr>
      <w:r w:rsidRPr="00237EBB">
        <w:rPr>
          <w:rFonts w:asciiTheme="minorHAnsi" w:hAnsiTheme="minorHAnsi"/>
        </w:rPr>
        <w:t xml:space="preserve">Träger eines Familienzentrums zu sein ist für uns ein wichtiger Teil unseres christlichen Auftrags in dieser Welt. Durch die Begegnung mit Kindern und Eltern kann etwas von dem Segen Gottes im Leben der Menschen ganz konkret werden. </w:t>
      </w:r>
    </w:p>
    <w:p w14:paraId="6BB42960" w14:textId="77777777" w:rsidR="009F2F80" w:rsidRPr="00237EBB" w:rsidRDefault="009F2F80" w:rsidP="009F2F80">
      <w:pPr>
        <w:jc w:val="both"/>
        <w:rPr>
          <w:rFonts w:asciiTheme="minorHAnsi" w:hAnsiTheme="minorHAnsi"/>
        </w:rPr>
      </w:pPr>
    </w:p>
    <w:p w14:paraId="79A436B1" w14:textId="77777777" w:rsidR="009F2F80" w:rsidRPr="00237EBB" w:rsidRDefault="009F2F80" w:rsidP="009F2F80">
      <w:pPr>
        <w:jc w:val="both"/>
        <w:rPr>
          <w:rFonts w:asciiTheme="minorHAnsi" w:hAnsiTheme="minorHAnsi"/>
        </w:rPr>
      </w:pPr>
      <w:r w:rsidRPr="00237EBB">
        <w:rPr>
          <w:rFonts w:asciiTheme="minorHAnsi" w:hAnsiTheme="minorHAnsi"/>
        </w:rPr>
        <w:t>Wir wünschen den Mitarbeiterinnen und Mitarbeitern, den Kindern und Eltern, dass das gelingen kann.</w:t>
      </w:r>
    </w:p>
    <w:p w14:paraId="2BD31704" w14:textId="77777777" w:rsidR="009F2F80" w:rsidRPr="00237EBB" w:rsidRDefault="009F2F80" w:rsidP="009F2F80">
      <w:pPr>
        <w:jc w:val="center"/>
        <w:rPr>
          <w:rFonts w:asciiTheme="minorHAnsi" w:hAnsiTheme="minorHAnsi"/>
        </w:rPr>
      </w:pPr>
    </w:p>
    <w:p w14:paraId="2FF8C567" w14:textId="345713A3" w:rsidR="00FE42AE" w:rsidRPr="00800EC7" w:rsidRDefault="00FE42AE" w:rsidP="00800EC7">
      <w:pPr>
        <w:jc w:val="center"/>
        <w:rPr>
          <w:rFonts w:asciiTheme="minorHAnsi" w:hAnsiTheme="minorHAnsi"/>
        </w:rPr>
      </w:pPr>
      <w:r>
        <w:rPr>
          <w:rFonts w:asciiTheme="minorHAnsi" w:hAnsiTheme="minorHAnsi"/>
        </w:rPr>
        <w:t>Stefan Dördelmann</w:t>
      </w:r>
      <w:r w:rsidR="009F2F80" w:rsidRPr="00237EBB">
        <w:rPr>
          <w:rFonts w:asciiTheme="minorHAnsi" w:hAnsiTheme="minorHAnsi"/>
        </w:rPr>
        <w:t xml:space="preserve"> (Pfar</w:t>
      </w:r>
      <w:r w:rsidR="00800EC7">
        <w:rPr>
          <w:rFonts w:asciiTheme="minorHAnsi" w:hAnsiTheme="minorHAnsi"/>
        </w:rPr>
        <w:t>rer</w:t>
      </w:r>
      <w:r w:rsidR="00D82FD5">
        <w:rPr>
          <w:rFonts w:asciiTheme="minorHAnsi" w:hAnsiTheme="minorHAnsi"/>
        </w:rPr>
        <w:t>)</w:t>
      </w:r>
    </w:p>
    <w:p w14:paraId="75B9D289" w14:textId="77777777" w:rsidR="00FE42AE" w:rsidRDefault="00FE42AE" w:rsidP="008229DD"/>
    <w:p w14:paraId="23B9E639" w14:textId="52F2DA18" w:rsidR="00BE2D9A" w:rsidRDefault="00BE2D9A" w:rsidP="008229DD"/>
    <w:p w14:paraId="49A59CB1" w14:textId="77777777" w:rsidR="00C57C96" w:rsidRPr="008229DD" w:rsidRDefault="00C57C96" w:rsidP="008229DD"/>
    <w:p w14:paraId="4B38226E" w14:textId="6679251B" w:rsidR="0095243E" w:rsidRDefault="0095243E">
      <w:pPr>
        <w:pStyle w:val="berschrift1"/>
        <w:jc w:val="both"/>
        <w:rPr>
          <w:rFonts w:asciiTheme="minorHAnsi" w:hAnsiTheme="minorHAnsi" w:cs="Courier New"/>
        </w:rPr>
      </w:pPr>
    </w:p>
    <w:p w14:paraId="3B313716" w14:textId="77777777" w:rsidR="0095243E" w:rsidRPr="0095243E" w:rsidRDefault="0095243E" w:rsidP="0095243E"/>
    <w:p w14:paraId="2FFF81BB" w14:textId="77777777" w:rsidR="0095243E" w:rsidRDefault="0095243E">
      <w:pPr>
        <w:pStyle w:val="berschrift1"/>
        <w:jc w:val="both"/>
        <w:rPr>
          <w:rFonts w:asciiTheme="minorHAnsi" w:hAnsiTheme="minorHAnsi" w:cs="Courier New"/>
        </w:rPr>
      </w:pPr>
    </w:p>
    <w:p w14:paraId="2DC1EDC1" w14:textId="4E0D17AB" w:rsidR="00176B61" w:rsidRPr="008C721F" w:rsidRDefault="00176B61">
      <w:pPr>
        <w:pStyle w:val="berschrift1"/>
        <w:jc w:val="both"/>
        <w:rPr>
          <w:rFonts w:asciiTheme="minorHAnsi" w:hAnsiTheme="minorHAnsi" w:cs="Courier New"/>
          <w:u w:val="single"/>
        </w:rPr>
      </w:pPr>
      <w:r w:rsidRPr="00BE2D9A">
        <w:rPr>
          <w:rFonts w:asciiTheme="minorHAnsi" w:hAnsiTheme="minorHAnsi" w:cs="Courier New"/>
        </w:rPr>
        <w:t xml:space="preserve">2. </w:t>
      </w:r>
      <w:r w:rsidRPr="008C721F">
        <w:rPr>
          <w:rFonts w:asciiTheme="minorHAnsi" w:hAnsiTheme="minorHAnsi" w:cs="Courier New"/>
          <w:u w:val="single"/>
        </w:rPr>
        <w:t>Einleitungsgedanken der pädagogischen Mitarbeiter</w:t>
      </w:r>
      <w:r w:rsidR="007243DA">
        <w:rPr>
          <w:rFonts w:asciiTheme="minorHAnsi" w:hAnsiTheme="minorHAnsi" w:cs="Courier New"/>
          <w:u w:val="single"/>
        </w:rPr>
        <w:t xml:space="preserve"> </w:t>
      </w:r>
    </w:p>
    <w:p w14:paraId="03CABED0" w14:textId="77777777" w:rsidR="00176B61" w:rsidRPr="00237EBB" w:rsidRDefault="00176B61">
      <w:pPr>
        <w:tabs>
          <w:tab w:val="left" w:pos="2268"/>
          <w:tab w:val="left" w:pos="2835"/>
        </w:tabs>
        <w:jc w:val="both"/>
        <w:rPr>
          <w:rFonts w:asciiTheme="minorHAnsi" w:hAnsiTheme="minorHAnsi" w:cs="Courier New"/>
        </w:rPr>
      </w:pPr>
    </w:p>
    <w:p w14:paraId="1406DFCC" w14:textId="77777777" w:rsidR="00176B61" w:rsidRPr="00237EBB" w:rsidRDefault="00176B61">
      <w:pPr>
        <w:tabs>
          <w:tab w:val="left" w:pos="2268"/>
          <w:tab w:val="left" w:pos="2835"/>
        </w:tabs>
        <w:jc w:val="both"/>
        <w:rPr>
          <w:rFonts w:asciiTheme="minorHAnsi" w:hAnsiTheme="minorHAnsi" w:cs="Courier New"/>
        </w:rPr>
      </w:pPr>
    </w:p>
    <w:p w14:paraId="66C44B5B" w14:textId="77777777" w:rsidR="00176B61" w:rsidRPr="00237EBB" w:rsidRDefault="00176B61" w:rsidP="00C070D3">
      <w:pPr>
        <w:pBdr>
          <w:top w:val="single" w:sz="4" w:space="1" w:color="auto"/>
          <w:left w:val="single" w:sz="4" w:space="4" w:color="auto"/>
          <w:bottom w:val="single" w:sz="4" w:space="1" w:color="auto"/>
          <w:right w:val="single" w:sz="4" w:space="4" w:color="auto"/>
        </w:pBdr>
        <w:shd w:val="clear" w:color="auto" w:fill="C2D69B" w:themeFill="accent3" w:themeFillTint="99"/>
        <w:tabs>
          <w:tab w:val="left" w:pos="2268"/>
          <w:tab w:val="left" w:pos="2835"/>
        </w:tabs>
        <w:jc w:val="center"/>
        <w:rPr>
          <w:rFonts w:asciiTheme="minorHAnsi" w:hAnsiTheme="minorHAnsi" w:cs="Courier New"/>
        </w:rPr>
      </w:pPr>
      <w:r w:rsidRPr="00237EBB">
        <w:rPr>
          <w:rFonts w:asciiTheme="minorHAnsi" w:hAnsiTheme="minorHAnsi" w:cs="Courier New"/>
        </w:rPr>
        <w:t>„Wenn der Wind der Veränderung weht,</w:t>
      </w:r>
    </w:p>
    <w:p w14:paraId="138BCF62" w14:textId="77777777" w:rsidR="00176B61" w:rsidRPr="00237EBB" w:rsidRDefault="00176B61" w:rsidP="00C070D3">
      <w:pPr>
        <w:pBdr>
          <w:top w:val="single" w:sz="4" w:space="1" w:color="auto"/>
          <w:left w:val="single" w:sz="4" w:space="4" w:color="auto"/>
          <w:bottom w:val="single" w:sz="4" w:space="1" w:color="auto"/>
          <w:right w:val="single" w:sz="4" w:space="4" w:color="auto"/>
        </w:pBdr>
        <w:shd w:val="clear" w:color="auto" w:fill="C2D69B" w:themeFill="accent3" w:themeFillTint="99"/>
        <w:tabs>
          <w:tab w:val="left" w:pos="2268"/>
          <w:tab w:val="left" w:pos="2835"/>
        </w:tabs>
        <w:jc w:val="center"/>
        <w:rPr>
          <w:rFonts w:asciiTheme="minorHAnsi" w:hAnsiTheme="minorHAnsi" w:cs="Courier New"/>
        </w:rPr>
      </w:pPr>
      <w:r w:rsidRPr="00237EBB">
        <w:rPr>
          <w:rFonts w:asciiTheme="minorHAnsi" w:hAnsiTheme="minorHAnsi" w:cs="Courier New"/>
        </w:rPr>
        <w:t xml:space="preserve">bauen die einen Mauern </w:t>
      </w:r>
    </w:p>
    <w:p w14:paraId="759F9699" w14:textId="77777777" w:rsidR="00176B61" w:rsidRPr="00237EBB" w:rsidRDefault="00176B61" w:rsidP="00C070D3">
      <w:pPr>
        <w:pBdr>
          <w:top w:val="single" w:sz="4" w:space="1" w:color="auto"/>
          <w:left w:val="single" w:sz="4" w:space="4" w:color="auto"/>
          <w:bottom w:val="single" w:sz="4" w:space="1" w:color="auto"/>
          <w:right w:val="single" w:sz="4" w:space="4" w:color="auto"/>
        </w:pBdr>
        <w:shd w:val="clear" w:color="auto" w:fill="C2D69B" w:themeFill="accent3" w:themeFillTint="99"/>
        <w:tabs>
          <w:tab w:val="left" w:pos="2268"/>
          <w:tab w:val="left" w:pos="2835"/>
        </w:tabs>
        <w:jc w:val="center"/>
        <w:rPr>
          <w:rFonts w:asciiTheme="minorHAnsi" w:hAnsiTheme="minorHAnsi" w:cs="Courier New"/>
        </w:rPr>
      </w:pPr>
      <w:r w:rsidRPr="00237EBB">
        <w:rPr>
          <w:rFonts w:asciiTheme="minorHAnsi" w:hAnsiTheme="minorHAnsi" w:cs="Courier New"/>
        </w:rPr>
        <w:t>und die anderen Windmühlen.“</w:t>
      </w:r>
    </w:p>
    <w:p w14:paraId="06616E09" w14:textId="77777777" w:rsidR="00176B61" w:rsidRPr="00237EBB" w:rsidRDefault="00176B61" w:rsidP="00C070D3">
      <w:pPr>
        <w:pBdr>
          <w:top w:val="single" w:sz="4" w:space="1" w:color="auto"/>
          <w:left w:val="single" w:sz="4" w:space="4" w:color="auto"/>
          <w:bottom w:val="single" w:sz="4" w:space="1" w:color="auto"/>
          <w:right w:val="single" w:sz="4" w:space="4" w:color="auto"/>
        </w:pBdr>
        <w:shd w:val="clear" w:color="auto" w:fill="C2D69B" w:themeFill="accent3" w:themeFillTint="99"/>
        <w:tabs>
          <w:tab w:val="left" w:pos="2268"/>
          <w:tab w:val="left" w:pos="2835"/>
        </w:tabs>
        <w:jc w:val="center"/>
        <w:rPr>
          <w:rFonts w:asciiTheme="minorHAnsi" w:hAnsiTheme="minorHAnsi" w:cs="Courier New"/>
        </w:rPr>
      </w:pPr>
      <w:r w:rsidRPr="00237EBB">
        <w:rPr>
          <w:rFonts w:asciiTheme="minorHAnsi" w:hAnsiTheme="minorHAnsi" w:cs="Courier New"/>
        </w:rPr>
        <w:t xml:space="preserve">                       </w:t>
      </w:r>
      <w:r w:rsidR="00853E16">
        <w:rPr>
          <w:rFonts w:asciiTheme="minorHAnsi" w:hAnsiTheme="minorHAnsi" w:cs="Courier New"/>
        </w:rPr>
        <w:t xml:space="preserve">                              (</w:t>
      </w:r>
      <w:r w:rsidRPr="00237EBB">
        <w:rPr>
          <w:rFonts w:asciiTheme="minorHAnsi" w:hAnsiTheme="minorHAnsi" w:cs="Courier New"/>
        </w:rPr>
        <w:t>Verfasser unbekannt)</w:t>
      </w:r>
    </w:p>
    <w:p w14:paraId="62C70BE2" w14:textId="77777777" w:rsidR="00176B61" w:rsidRPr="00237EBB" w:rsidRDefault="00176B61">
      <w:pPr>
        <w:tabs>
          <w:tab w:val="left" w:pos="2268"/>
          <w:tab w:val="left" w:pos="2835"/>
        </w:tabs>
        <w:jc w:val="both"/>
        <w:rPr>
          <w:rFonts w:asciiTheme="minorHAnsi" w:hAnsiTheme="minorHAnsi" w:cs="Courier New"/>
        </w:rPr>
      </w:pPr>
    </w:p>
    <w:p w14:paraId="091FDB49" w14:textId="77777777" w:rsidR="00176B61" w:rsidRPr="00237EBB" w:rsidRDefault="00176B61">
      <w:pPr>
        <w:tabs>
          <w:tab w:val="left" w:pos="2268"/>
          <w:tab w:val="left" w:pos="2835"/>
        </w:tabs>
        <w:jc w:val="both"/>
        <w:rPr>
          <w:rFonts w:asciiTheme="minorHAnsi" w:hAnsiTheme="minorHAnsi" w:cs="Courier New"/>
        </w:rPr>
      </w:pPr>
    </w:p>
    <w:p w14:paraId="262C2E80" w14:textId="77777777" w:rsidR="00176B61" w:rsidRPr="00237EBB" w:rsidRDefault="00176B61">
      <w:pPr>
        <w:tabs>
          <w:tab w:val="left" w:pos="2268"/>
          <w:tab w:val="left" w:pos="2835"/>
        </w:tabs>
        <w:jc w:val="both"/>
        <w:rPr>
          <w:rFonts w:asciiTheme="minorHAnsi" w:hAnsiTheme="minorHAnsi" w:cs="Courier New"/>
        </w:rPr>
      </w:pPr>
    </w:p>
    <w:p w14:paraId="0800BA12" w14:textId="77777777" w:rsidR="00176B61" w:rsidRPr="00237EBB" w:rsidRDefault="00853E16" w:rsidP="000639C0">
      <w:pPr>
        <w:tabs>
          <w:tab w:val="left" w:pos="2268"/>
          <w:tab w:val="left" w:pos="2835"/>
        </w:tabs>
        <w:jc w:val="both"/>
        <w:rPr>
          <w:rFonts w:asciiTheme="minorHAnsi" w:hAnsiTheme="minorHAnsi" w:cs="Courier New"/>
        </w:rPr>
      </w:pPr>
      <w:r>
        <w:rPr>
          <w:rFonts w:asciiTheme="minorHAnsi" w:hAnsiTheme="minorHAnsi" w:cs="Courier New"/>
        </w:rPr>
        <w:t>Liebe Leserin, lieber Leser</w:t>
      </w:r>
      <w:r w:rsidR="00176B61" w:rsidRPr="00237EBB">
        <w:rPr>
          <w:rFonts w:asciiTheme="minorHAnsi" w:hAnsiTheme="minorHAnsi" w:cs="Courier New"/>
        </w:rPr>
        <w:t>!</w:t>
      </w:r>
    </w:p>
    <w:p w14:paraId="1EEF08A7" w14:textId="77777777" w:rsidR="00176B61" w:rsidRPr="00237EBB" w:rsidRDefault="00176B61" w:rsidP="000639C0">
      <w:pPr>
        <w:tabs>
          <w:tab w:val="left" w:pos="2268"/>
          <w:tab w:val="left" w:pos="2835"/>
        </w:tabs>
        <w:jc w:val="both"/>
        <w:rPr>
          <w:rFonts w:asciiTheme="minorHAnsi" w:hAnsiTheme="minorHAnsi" w:cs="Courier New"/>
        </w:rPr>
      </w:pPr>
    </w:p>
    <w:p w14:paraId="532BA66A" w14:textId="77777777" w:rsidR="00176B61" w:rsidRDefault="00176B61" w:rsidP="000639C0">
      <w:pPr>
        <w:tabs>
          <w:tab w:val="left" w:pos="2268"/>
          <w:tab w:val="left" w:pos="2835"/>
        </w:tabs>
        <w:jc w:val="both"/>
        <w:rPr>
          <w:rFonts w:asciiTheme="minorHAnsi" w:hAnsiTheme="minorHAnsi" w:cs="Courier New"/>
        </w:rPr>
      </w:pPr>
      <w:r w:rsidRPr="00237EBB">
        <w:rPr>
          <w:rFonts w:asciiTheme="minorHAnsi" w:hAnsiTheme="minorHAnsi" w:cs="Courier New"/>
        </w:rPr>
        <w:t>Wir möchten den Wind der Veränderung nutzen!</w:t>
      </w:r>
    </w:p>
    <w:p w14:paraId="4C9C0FBE" w14:textId="77777777" w:rsidR="00593E02" w:rsidRPr="00237EBB" w:rsidRDefault="00593E02" w:rsidP="000639C0">
      <w:pPr>
        <w:tabs>
          <w:tab w:val="left" w:pos="2268"/>
          <w:tab w:val="left" w:pos="2835"/>
        </w:tabs>
        <w:jc w:val="both"/>
        <w:rPr>
          <w:rFonts w:asciiTheme="minorHAnsi" w:hAnsiTheme="minorHAnsi" w:cs="Courier New"/>
        </w:rPr>
      </w:pPr>
    </w:p>
    <w:p w14:paraId="1A14C0B2" w14:textId="77777777" w:rsidR="00176B61" w:rsidRPr="00237EBB" w:rsidRDefault="0080501F" w:rsidP="000639C0">
      <w:pPr>
        <w:tabs>
          <w:tab w:val="left" w:pos="2268"/>
          <w:tab w:val="left" w:pos="2835"/>
        </w:tabs>
        <w:jc w:val="both"/>
        <w:rPr>
          <w:rFonts w:asciiTheme="minorHAnsi" w:hAnsiTheme="minorHAnsi" w:cs="Courier New"/>
        </w:rPr>
      </w:pPr>
      <w:r>
        <w:rPr>
          <w:rFonts w:asciiTheme="minorHAnsi" w:hAnsiTheme="minorHAnsi" w:cs="Courier New"/>
        </w:rPr>
        <w:t>D</w:t>
      </w:r>
      <w:r w:rsidR="00593E02">
        <w:rPr>
          <w:rFonts w:asciiTheme="minorHAnsi" w:hAnsiTheme="minorHAnsi" w:cs="Courier New"/>
        </w:rPr>
        <w:t>ie sich stetig wandelnden Lebensbedingungen und die sich daraus resultierenden, geänderten gesetzlichen Rahmenbedingung</w:t>
      </w:r>
      <w:r>
        <w:rPr>
          <w:rFonts w:asciiTheme="minorHAnsi" w:hAnsiTheme="minorHAnsi" w:cs="Courier New"/>
        </w:rPr>
        <w:t>en, fordern uns immer wieder aufs</w:t>
      </w:r>
      <w:r w:rsidR="00593E02">
        <w:rPr>
          <w:rFonts w:asciiTheme="minorHAnsi" w:hAnsiTheme="minorHAnsi" w:cs="Courier New"/>
        </w:rPr>
        <w:t xml:space="preserve"> Neue heraus</w:t>
      </w:r>
      <w:r>
        <w:rPr>
          <w:rFonts w:asciiTheme="minorHAnsi" w:hAnsiTheme="minorHAnsi" w:cs="Courier New"/>
        </w:rPr>
        <w:t>,</w:t>
      </w:r>
      <w:r w:rsidR="00593E02">
        <w:rPr>
          <w:rFonts w:asciiTheme="minorHAnsi" w:hAnsiTheme="minorHAnsi" w:cs="Courier New"/>
        </w:rPr>
        <w:t xml:space="preserve"> unsere pädagogische Arbeit neu zu gestalten. </w:t>
      </w:r>
    </w:p>
    <w:p w14:paraId="293129E2" w14:textId="77777777" w:rsidR="00176B61" w:rsidRPr="00237EBB" w:rsidRDefault="00176B61" w:rsidP="000639C0">
      <w:pPr>
        <w:tabs>
          <w:tab w:val="left" w:pos="2268"/>
          <w:tab w:val="left" w:pos="2835"/>
        </w:tabs>
        <w:jc w:val="both"/>
        <w:rPr>
          <w:rFonts w:asciiTheme="minorHAnsi" w:hAnsiTheme="minorHAnsi" w:cs="Courier New"/>
        </w:rPr>
      </w:pPr>
    </w:p>
    <w:p w14:paraId="5E2085F0" w14:textId="77777777" w:rsidR="00176B61" w:rsidRPr="00237EBB" w:rsidRDefault="00176B61" w:rsidP="000639C0">
      <w:pPr>
        <w:tabs>
          <w:tab w:val="left" w:pos="2268"/>
          <w:tab w:val="left" w:pos="2835"/>
        </w:tabs>
        <w:jc w:val="both"/>
        <w:rPr>
          <w:rFonts w:asciiTheme="minorHAnsi" w:hAnsiTheme="minorHAnsi" w:cs="Courier New"/>
          <w:b/>
        </w:rPr>
      </w:pPr>
      <w:r w:rsidRPr="00237EBB">
        <w:rPr>
          <w:rFonts w:asciiTheme="minorHAnsi" w:hAnsiTheme="minorHAnsi" w:cs="Courier New"/>
          <w:b/>
        </w:rPr>
        <w:t>Veränderte Bedingungen sind z. B.:</w:t>
      </w:r>
    </w:p>
    <w:p w14:paraId="20BF22EE" w14:textId="77777777" w:rsidR="00176B61" w:rsidRPr="00237EBB" w:rsidRDefault="00176B61" w:rsidP="000639C0">
      <w:pPr>
        <w:numPr>
          <w:ilvl w:val="0"/>
          <w:numId w:val="1"/>
        </w:numPr>
        <w:tabs>
          <w:tab w:val="left" w:pos="2268"/>
          <w:tab w:val="left" w:pos="2835"/>
        </w:tabs>
        <w:jc w:val="both"/>
        <w:rPr>
          <w:rFonts w:asciiTheme="minorHAnsi" w:hAnsiTheme="minorHAnsi" w:cs="Courier New"/>
        </w:rPr>
      </w:pPr>
      <w:r w:rsidRPr="00237EBB">
        <w:rPr>
          <w:rFonts w:asciiTheme="minorHAnsi" w:hAnsiTheme="minorHAnsi" w:cs="Courier New"/>
        </w:rPr>
        <w:t>andere Lebensbedingungen in der Familie</w:t>
      </w:r>
    </w:p>
    <w:p w14:paraId="5FABB6A9" w14:textId="77777777" w:rsidR="00176B61" w:rsidRDefault="00627311" w:rsidP="00C2681D">
      <w:pPr>
        <w:numPr>
          <w:ilvl w:val="0"/>
          <w:numId w:val="1"/>
        </w:numPr>
        <w:tabs>
          <w:tab w:val="left" w:pos="2268"/>
          <w:tab w:val="left" w:pos="2835"/>
        </w:tabs>
        <w:jc w:val="both"/>
        <w:rPr>
          <w:rFonts w:asciiTheme="minorHAnsi" w:hAnsiTheme="minorHAnsi" w:cs="Courier New"/>
        </w:rPr>
      </w:pPr>
      <w:r>
        <w:rPr>
          <w:rFonts w:asciiTheme="minorHAnsi" w:hAnsiTheme="minorHAnsi" w:cs="Courier New"/>
        </w:rPr>
        <w:t>zunehmend</w:t>
      </w:r>
      <w:r w:rsidR="00C2681D">
        <w:rPr>
          <w:rFonts w:asciiTheme="minorHAnsi" w:hAnsiTheme="minorHAnsi" w:cs="Courier New"/>
        </w:rPr>
        <w:t xml:space="preserve"> </w:t>
      </w:r>
      <w:r w:rsidR="00176B61" w:rsidRPr="00C2681D">
        <w:rPr>
          <w:rFonts w:asciiTheme="minorHAnsi" w:hAnsiTheme="minorHAnsi" w:cs="Courier New"/>
        </w:rPr>
        <w:t>jüngere Kinder in der Einrichtung</w:t>
      </w:r>
    </w:p>
    <w:p w14:paraId="598B660F" w14:textId="77777777" w:rsidR="00593E02" w:rsidRPr="00F54411" w:rsidRDefault="00F54411" w:rsidP="00F54411">
      <w:pPr>
        <w:numPr>
          <w:ilvl w:val="0"/>
          <w:numId w:val="1"/>
        </w:numPr>
        <w:tabs>
          <w:tab w:val="left" w:pos="2268"/>
          <w:tab w:val="left" w:pos="2835"/>
        </w:tabs>
        <w:jc w:val="both"/>
        <w:rPr>
          <w:rFonts w:asciiTheme="minorHAnsi" w:hAnsiTheme="minorHAnsi" w:cs="Courier New"/>
        </w:rPr>
      </w:pPr>
      <w:r>
        <w:rPr>
          <w:rFonts w:asciiTheme="minorHAnsi" w:hAnsiTheme="minorHAnsi" w:cs="Courier New"/>
        </w:rPr>
        <w:t>Bildungsauftrag (</w:t>
      </w:r>
      <w:proofErr w:type="spellStart"/>
      <w:r w:rsidRPr="00237EBB">
        <w:rPr>
          <w:rFonts w:asciiTheme="minorHAnsi" w:hAnsiTheme="minorHAnsi" w:cs="Courier New"/>
        </w:rPr>
        <w:t>KiBiz</w:t>
      </w:r>
      <w:proofErr w:type="spellEnd"/>
      <w:r w:rsidRPr="00237EBB">
        <w:rPr>
          <w:rFonts w:asciiTheme="minorHAnsi" w:hAnsiTheme="minorHAnsi" w:cs="Courier New"/>
        </w:rPr>
        <w:t>)</w:t>
      </w:r>
    </w:p>
    <w:p w14:paraId="53D7202B" w14:textId="77777777" w:rsidR="00176B61" w:rsidRPr="00237EBB" w:rsidRDefault="00B819C6" w:rsidP="000639C0">
      <w:pPr>
        <w:numPr>
          <w:ilvl w:val="0"/>
          <w:numId w:val="1"/>
        </w:numPr>
        <w:tabs>
          <w:tab w:val="left" w:pos="2268"/>
          <w:tab w:val="left" w:pos="2835"/>
        </w:tabs>
        <w:jc w:val="both"/>
        <w:rPr>
          <w:rFonts w:asciiTheme="minorHAnsi" w:hAnsiTheme="minorHAnsi" w:cs="Courier New"/>
        </w:rPr>
      </w:pPr>
      <w:r>
        <w:rPr>
          <w:rFonts w:asciiTheme="minorHAnsi" w:hAnsiTheme="minorHAnsi" w:cs="Courier New"/>
        </w:rPr>
        <w:t xml:space="preserve">stetige </w:t>
      </w:r>
      <w:r w:rsidR="00F54411">
        <w:rPr>
          <w:rFonts w:asciiTheme="minorHAnsi" w:hAnsiTheme="minorHAnsi" w:cs="Courier New"/>
        </w:rPr>
        <w:t>Weiterbildung</w:t>
      </w:r>
      <w:r>
        <w:rPr>
          <w:rFonts w:asciiTheme="minorHAnsi" w:hAnsiTheme="minorHAnsi" w:cs="Courier New"/>
        </w:rPr>
        <w:t xml:space="preserve"> des Personals</w:t>
      </w:r>
    </w:p>
    <w:p w14:paraId="7EF9FFD6" w14:textId="77777777" w:rsidR="00176B61" w:rsidRPr="00237EBB" w:rsidRDefault="00F54411" w:rsidP="000639C0">
      <w:pPr>
        <w:numPr>
          <w:ilvl w:val="0"/>
          <w:numId w:val="1"/>
        </w:numPr>
        <w:tabs>
          <w:tab w:val="left" w:pos="2268"/>
          <w:tab w:val="left" w:pos="2835"/>
        </w:tabs>
        <w:jc w:val="both"/>
        <w:rPr>
          <w:rFonts w:asciiTheme="minorHAnsi" w:hAnsiTheme="minorHAnsi" w:cs="Courier New"/>
        </w:rPr>
      </w:pPr>
      <w:r>
        <w:rPr>
          <w:rFonts w:asciiTheme="minorHAnsi" w:hAnsiTheme="minorHAnsi" w:cs="Courier New"/>
        </w:rPr>
        <w:t>Flexibilisierung der Ö</w:t>
      </w:r>
      <w:r w:rsidR="00B819C6">
        <w:rPr>
          <w:rFonts w:asciiTheme="minorHAnsi" w:hAnsiTheme="minorHAnsi" w:cs="Courier New"/>
        </w:rPr>
        <w:t>ffnungs</w:t>
      </w:r>
      <w:r>
        <w:rPr>
          <w:rFonts w:asciiTheme="minorHAnsi" w:hAnsiTheme="minorHAnsi" w:cs="Courier New"/>
        </w:rPr>
        <w:t>- und B</w:t>
      </w:r>
      <w:r w:rsidR="00B819C6">
        <w:rPr>
          <w:rFonts w:asciiTheme="minorHAnsi" w:hAnsiTheme="minorHAnsi" w:cs="Courier New"/>
        </w:rPr>
        <w:t>etreuungszeiten</w:t>
      </w:r>
    </w:p>
    <w:p w14:paraId="57D8BC5C" w14:textId="77777777" w:rsidR="00176B61" w:rsidRPr="00237EBB" w:rsidRDefault="00176B61" w:rsidP="000639C0">
      <w:pPr>
        <w:tabs>
          <w:tab w:val="left" w:pos="2268"/>
          <w:tab w:val="left" w:pos="2835"/>
        </w:tabs>
        <w:jc w:val="both"/>
        <w:rPr>
          <w:rFonts w:asciiTheme="minorHAnsi" w:hAnsiTheme="minorHAnsi" w:cs="Courier New"/>
        </w:rPr>
      </w:pPr>
    </w:p>
    <w:p w14:paraId="30BF0CEF" w14:textId="77777777" w:rsidR="007A03CB" w:rsidRDefault="00176B61" w:rsidP="000639C0">
      <w:pPr>
        <w:tabs>
          <w:tab w:val="left" w:pos="2268"/>
          <w:tab w:val="left" w:pos="2835"/>
        </w:tabs>
        <w:jc w:val="both"/>
        <w:rPr>
          <w:rFonts w:asciiTheme="minorHAnsi" w:hAnsiTheme="minorHAnsi" w:cs="Courier New"/>
        </w:rPr>
      </w:pPr>
      <w:r w:rsidRPr="00237EBB">
        <w:rPr>
          <w:rFonts w:asciiTheme="minorHAnsi" w:hAnsiTheme="minorHAnsi" w:cs="Courier New"/>
        </w:rPr>
        <w:t xml:space="preserve">Diese </w:t>
      </w:r>
      <w:r w:rsidR="00C2681D">
        <w:rPr>
          <w:rFonts w:asciiTheme="minorHAnsi" w:hAnsiTheme="minorHAnsi" w:cs="Courier New"/>
        </w:rPr>
        <w:t>Veränderungen nehmen wir ausdrücklich</w:t>
      </w:r>
      <w:r w:rsidRPr="00237EBB">
        <w:rPr>
          <w:rFonts w:asciiTheme="minorHAnsi" w:hAnsiTheme="minorHAnsi" w:cs="Courier New"/>
        </w:rPr>
        <w:t xml:space="preserve"> wahr</w:t>
      </w:r>
      <w:r w:rsidR="00C2681D">
        <w:rPr>
          <w:rFonts w:asciiTheme="minorHAnsi" w:hAnsiTheme="minorHAnsi" w:cs="Courier New"/>
        </w:rPr>
        <w:t xml:space="preserve">. </w:t>
      </w:r>
    </w:p>
    <w:p w14:paraId="2C5FFBCD" w14:textId="0AC88BF5" w:rsidR="00176B61" w:rsidRPr="00237EBB" w:rsidRDefault="00C2681D" w:rsidP="000639C0">
      <w:pPr>
        <w:tabs>
          <w:tab w:val="left" w:pos="2268"/>
          <w:tab w:val="left" w:pos="2835"/>
        </w:tabs>
        <w:jc w:val="both"/>
        <w:rPr>
          <w:rFonts w:asciiTheme="minorHAnsi" w:hAnsiTheme="minorHAnsi" w:cs="Courier New"/>
        </w:rPr>
      </w:pPr>
      <w:r>
        <w:rPr>
          <w:rFonts w:asciiTheme="minorHAnsi" w:hAnsiTheme="minorHAnsi" w:cs="Courier New"/>
        </w:rPr>
        <w:t>Mit der</w:t>
      </w:r>
      <w:r w:rsidR="00176B61" w:rsidRPr="00237EBB">
        <w:rPr>
          <w:rFonts w:asciiTheme="minorHAnsi" w:hAnsiTheme="minorHAnsi" w:cs="Courier New"/>
        </w:rPr>
        <w:t xml:space="preserve"> Gründung unseres Fami</w:t>
      </w:r>
      <w:r>
        <w:rPr>
          <w:rFonts w:asciiTheme="minorHAnsi" w:hAnsiTheme="minorHAnsi" w:cs="Courier New"/>
        </w:rPr>
        <w:t>lienzentrums erweiterten wir unser pädagogisches Konzept, um so den</w:t>
      </w:r>
      <w:r w:rsidR="007A03CB">
        <w:rPr>
          <w:rFonts w:asciiTheme="minorHAnsi" w:hAnsiTheme="minorHAnsi" w:cs="Courier New"/>
        </w:rPr>
        <w:t xml:space="preserve"> Menschen</w:t>
      </w:r>
      <w:r w:rsidR="00F54411">
        <w:rPr>
          <w:rFonts w:asciiTheme="minorHAnsi" w:hAnsiTheme="minorHAnsi" w:cs="Courier New"/>
        </w:rPr>
        <w:t>,</w:t>
      </w:r>
      <w:r w:rsidR="007A03CB">
        <w:rPr>
          <w:rFonts w:asciiTheme="minorHAnsi" w:hAnsiTheme="minorHAnsi" w:cs="Courier New"/>
        </w:rPr>
        <w:t xml:space="preserve"> in ihren vielfältigen</w:t>
      </w:r>
      <w:r>
        <w:rPr>
          <w:rFonts w:asciiTheme="minorHAnsi" w:hAnsiTheme="minorHAnsi" w:cs="Courier New"/>
        </w:rPr>
        <w:t xml:space="preserve"> Lebenssituationen</w:t>
      </w:r>
      <w:r w:rsidR="004F6A53">
        <w:rPr>
          <w:rFonts w:asciiTheme="minorHAnsi" w:hAnsiTheme="minorHAnsi" w:cs="Courier New"/>
        </w:rPr>
        <w:t>, ein umfassendes Information</w:t>
      </w:r>
      <w:r w:rsidR="00D82FD5">
        <w:rPr>
          <w:rFonts w:asciiTheme="minorHAnsi" w:hAnsiTheme="minorHAnsi" w:cs="Courier New"/>
        </w:rPr>
        <w:t>s</w:t>
      </w:r>
      <w:r w:rsidR="004F6A53">
        <w:rPr>
          <w:rFonts w:asciiTheme="minorHAnsi" w:hAnsiTheme="minorHAnsi" w:cs="Courier New"/>
        </w:rPr>
        <w:t>-</w:t>
      </w:r>
      <w:r w:rsidR="00D82FD5">
        <w:rPr>
          <w:rFonts w:asciiTheme="minorHAnsi" w:hAnsiTheme="minorHAnsi" w:cs="Courier New"/>
        </w:rPr>
        <w:t xml:space="preserve"> </w:t>
      </w:r>
      <w:r w:rsidR="004F6A53">
        <w:rPr>
          <w:rFonts w:asciiTheme="minorHAnsi" w:hAnsiTheme="minorHAnsi" w:cs="Courier New"/>
        </w:rPr>
        <w:t>und Beratungsangebot</w:t>
      </w:r>
      <w:r w:rsidR="00F54411">
        <w:rPr>
          <w:rFonts w:asciiTheme="minorHAnsi" w:hAnsiTheme="minorHAnsi" w:cs="Courier New"/>
        </w:rPr>
        <w:t>, in ihrem Sozialraum anbieten</w:t>
      </w:r>
      <w:r w:rsidR="00034715">
        <w:rPr>
          <w:rFonts w:asciiTheme="minorHAnsi" w:hAnsiTheme="minorHAnsi" w:cs="Courier New"/>
        </w:rPr>
        <w:t xml:space="preserve"> zu können</w:t>
      </w:r>
      <w:r w:rsidR="004F6A53">
        <w:rPr>
          <w:rFonts w:asciiTheme="minorHAnsi" w:hAnsiTheme="minorHAnsi" w:cs="Courier New"/>
        </w:rPr>
        <w:t>.</w:t>
      </w:r>
    </w:p>
    <w:p w14:paraId="794BAC2E" w14:textId="77777777" w:rsidR="00176B61" w:rsidRPr="00237EBB" w:rsidRDefault="00176B61" w:rsidP="000639C0">
      <w:pPr>
        <w:tabs>
          <w:tab w:val="left" w:pos="2268"/>
          <w:tab w:val="left" w:pos="2835"/>
        </w:tabs>
        <w:jc w:val="both"/>
        <w:rPr>
          <w:rFonts w:asciiTheme="minorHAnsi" w:hAnsiTheme="minorHAnsi" w:cs="Courier New"/>
        </w:rPr>
      </w:pPr>
    </w:p>
    <w:p w14:paraId="67195034" w14:textId="77777777" w:rsidR="00176B61" w:rsidRPr="00237EBB" w:rsidRDefault="00176B61" w:rsidP="000639C0">
      <w:pPr>
        <w:tabs>
          <w:tab w:val="left" w:pos="2268"/>
          <w:tab w:val="left" w:pos="2835"/>
        </w:tabs>
        <w:jc w:val="both"/>
        <w:rPr>
          <w:rFonts w:asciiTheme="minorHAnsi" w:hAnsiTheme="minorHAnsi" w:cs="Courier New"/>
        </w:rPr>
      </w:pPr>
      <w:r w:rsidRPr="00237EBB">
        <w:rPr>
          <w:rFonts w:asciiTheme="minorHAnsi" w:hAnsiTheme="minorHAnsi" w:cs="Courier New"/>
        </w:rPr>
        <w:t>Auch in Zukunft werden wir weiterhin wach und aufgeschlossen sein für künftige Veränderungen</w:t>
      </w:r>
      <w:r w:rsidR="007A03CB">
        <w:rPr>
          <w:rFonts w:asciiTheme="minorHAnsi" w:hAnsiTheme="minorHAnsi" w:cs="Courier New"/>
        </w:rPr>
        <w:t xml:space="preserve"> und unser pädagogisches Konzept</w:t>
      </w:r>
      <w:r w:rsidR="008443C3">
        <w:rPr>
          <w:rFonts w:asciiTheme="minorHAnsi" w:hAnsiTheme="minorHAnsi" w:cs="Courier New"/>
        </w:rPr>
        <w:t>, den immerwährenden Wandel an</w:t>
      </w:r>
      <w:r w:rsidR="007A03CB">
        <w:rPr>
          <w:rFonts w:asciiTheme="minorHAnsi" w:hAnsiTheme="minorHAnsi" w:cs="Courier New"/>
        </w:rPr>
        <w:t>passen.</w:t>
      </w:r>
    </w:p>
    <w:p w14:paraId="5126BF85" w14:textId="77777777" w:rsidR="00176B61" w:rsidRPr="00237EBB" w:rsidRDefault="00176B61" w:rsidP="000639C0">
      <w:pPr>
        <w:tabs>
          <w:tab w:val="left" w:pos="2268"/>
          <w:tab w:val="left" w:pos="2835"/>
        </w:tabs>
        <w:jc w:val="both"/>
        <w:rPr>
          <w:rFonts w:asciiTheme="minorHAnsi" w:hAnsiTheme="minorHAnsi" w:cs="Courier New"/>
        </w:rPr>
      </w:pPr>
      <w:r w:rsidRPr="00237EBB">
        <w:rPr>
          <w:rFonts w:asciiTheme="minorHAnsi" w:hAnsiTheme="minorHAnsi" w:cs="Courier New"/>
        </w:rPr>
        <w:t xml:space="preserve">               </w:t>
      </w:r>
    </w:p>
    <w:p w14:paraId="568E28FB" w14:textId="77777777" w:rsidR="00176B61" w:rsidRPr="00237EBB" w:rsidRDefault="00176B61" w:rsidP="000639C0">
      <w:pPr>
        <w:tabs>
          <w:tab w:val="left" w:pos="2268"/>
          <w:tab w:val="left" w:pos="2835"/>
        </w:tabs>
        <w:jc w:val="both"/>
        <w:rPr>
          <w:rFonts w:asciiTheme="minorHAnsi" w:hAnsiTheme="minorHAnsi" w:cs="Courier New"/>
        </w:rPr>
      </w:pPr>
      <w:r w:rsidRPr="00237EBB">
        <w:rPr>
          <w:rFonts w:asciiTheme="minorHAnsi" w:hAnsiTheme="minorHAnsi" w:cs="Courier New"/>
        </w:rPr>
        <w:t xml:space="preserve">Für das Kindergartenteam:  </w:t>
      </w:r>
      <w:r w:rsidR="00590C7B">
        <w:rPr>
          <w:rFonts w:asciiTheme="minorHAnsi" w:hAnsiTheme="minorHAnsi" w:cs="Courier New"/>
        </w:rPr>
        <w:t xml:space="preserve">      </w:t>
      </w:r>
    </w:p>
    <w:p w14:paraId="26C712F5" w14:textId="77777777" w:rsidR="00176B61" w:rsidRPr="00237EBB" w:rsidRDefault="00176B61" w:rsidP="000639C0">
      <w:pPr>
        <w:pStyle w:val="berschrift4"/>
        <w:jc w:val="both"/>
        <w:rPr>
          <w:rFonts w:asciiTheme="minorHAnsi" w:hAnsiTheme="minorHAnsi" w:cs="Courier New"/>
          <w:b w:val="0"/>
          <w:sz w:val="24"/>
          <w:szCs w:val="24"/>
        </w:rPr>
      </w:pPr>
    </w:p>
    <w:p w14:paraId="7D33FABE" w14:textId="5788FBD0" w:rsidR="00126F34" w:rsidRPr="00A9382B" w:rsidRDefault="00FE42AE" w:rsidP="00A9382B">
      <w:pPr>
        <w:jc w:val="both"/>
        <w:rPr>
          <w:rFonts w:ascii="Kunstler Script" w:hAnsi="Kunstler Script" w:cs="Courier New"/>
          <w:b/>
          <w:sz w:val="52"/>
          <w:szCs w:val="52"/>
        </w:rPr>
      </w:pPr>
      <w:r>
        <w:rPr>
          <w:rFonts w:ascii="Kunstler Script" w:hAnsi="Kunstler Script" w:cs="Courier New"/>
          <w:b/>
          <w:sz w:val="52"/>
          <w:szCs w:val="52"/>
        </w:rPr>
        <w:t>Anne Schmitwil</w:t>
      </w:r>
      <w:r w:rsidR="00A9382B">
        <w:rPr>
          <w:rFonts w:ascii="Kunstler Script" w:hAnsi="Kunstler Script" w:cs="Courier New"/>
          <w:b/>
          <w:sz w:val="52"/>
          <w:szCs w:val="52"/>
        </w:rPr>
        <w:t>ken</w:t>
      </w:r>
    </w:p>
    <w:p w14:paraId="4E2758CA" w14:textId="77777777" w:rsidR="00126F34" w:rsidRPr="00126F34" w:rsidRDefault="00126F34" w:rsidP="000639C0">
      <w:pPr>
        <w:jc w:val="both"/>
      </w:pPr>
    </w:p>
    <w:p w14:paraId="56860A55" w14:textId="554CB30C" w:rsidR="00126F34" w:rsidRDefault="00126F34" w:rsidP="000639C0">
      <w:pPr>
        <w:pStyle w:val="berschrift4"/>
        <w:jc w:val="both"/>
        <w:rPr>
          <w:rFonts w:asciiTheme="minorHAnsi" w:hAnsiTheme="minorHAnsi" w:cs="Courier New"/>
          <w:sz w:val="24"/>
          <w:szCs w:val="24"/>
        </w:rPr>
      </w:pPr>
    </w:p>
    <w:p w14:paraId="7A7DBB82" w14:textId="448F567F" w:rsidR="00633FC4" w:rsidRDefault="00633FC4" w:rsidP="00633FC4"/>
    <w:p w14:paraId="49F6321C" w14:textId="04ED2C33" w:rsidR="00633FC4" w:rsidRDefault="00633FC4" w:rsidP="00633FC4"/>
    <w:p w14:paraId="77CAA324" w14:textId="77777777" w:rsidR="006F5606" w:rsidRDefault="006F5606" w:rsidP="000639C0">
      <w:pPr>
        <w:pStyle w:val="berschrift4"/>
        <w:jc w:val="both"/>
        <w:rPr>
          <w:rFonts w:asciiTheme="minorHAnsi" w:hAnsiTheme="minorHAnsi" w:cs="Courier New"/>
          <w:sz w:val="24"/>
          <w:szCs w:val="24"/>
        </w:rPr>
      </w:pPr>
    </w:p>
    <w:p w14:paraId="51292A51" w14:textId="77777777" w:rsidR="006F5606" w:rsidRDefault="006F5606" w:rsidP="000639C0">
      <w:pPr>
        <w:pStyle w:val="berschrift4"/>
        <w:jc w:val="both"/>
        <w:rPr>
          <w:rFonts w:asciiTheme="minorHAnsi" w:hAnsiTheme="minorHAnsi" w:cs="Courier New"/>
          <w:sz w:val="24"/>
          <w:szCs w:val="24"/>
        </w:rPr>
      </w:pPr>
    </w:p>
    <w:p w14:paraId="6F474D9F" w14:textId="2287DCAA" w:rsidR="00176B61" w:rsidRPr="008C721F" w:rsidRDefault="00176B61" w:rsidP="000639C0">
      <w:pPr>
        <w:pStyle w:val="berschrift4"/>
        <w:jc w:val="both"/>
        <w:rPr>
          <w:rFonts w:asciiTheme="minorHAnsi" w:hAnsiTheme="minorHAnsi" w:cs="Courier New"/>
          <w:sz w:val="24"/>
          <w:szCs w:val="24"/>
          <w:u w:val="single"/>
        </w:rPr>
      </w:pPr>
      <w:r w:rsidRPr="008229DD">
        <w:rPr>
          <w:rFonts w:asciiTheme="minorHAnsi" w:hAnsiTheme="minorHAnsi" w:cs="Courier New"/>
          <w:sz w:val="24"/>
          <w:szCs w:val="24"/>
        </w:rPr>
        <w:t xml:space="preserve">3. </w:t>
      </w:r>
      <w:r w:rsidRPr="008C721F">
        <w:rPr>
          <w:rFonts w:asciiTheme="minorHAnsi" w:hAnsiTheme="minorHAnsi" w:cs="Courier New"/>
          <w:sz w:val="24"/>
          <w:szCs w:val="24"/>
          <w:u w:val="single"/>
        </w:rPr>
        <w:t>Auftrag der katholischen Tageseinrichtung</w:t>
      </w:r>
    </w:p>
    <w:p w14:paraId="1D79B870" w14:textId="77777777" w:rsidR="008E6B82" w:rsidRPr="00237EBB" w:rsidRDefault="008E6B82" w:rsidP="000639C0">
      <w:pPr>
        <w:jc w:val="both"/>
        <w:rPr>
          <w:rFonts w:asciiTheme="minorHAnsi" w:hAnsiTheme="minorHAnsi" w:cs="Courier New"/>
          <w:b/>
        </w:rPr>
      </w:pPr>
    </w:p>
    <w:p w14:paraId="61A554E9" w14:textId="77777777" w:rsidR="00D64AF0" w:rsidRPr="00237EBB" w:rsidRDefault="00176B61" w:rsidP="000639C0">
      <w:pPr>
        <w:jc w:val="both"/>
        <w:rPr>
          <w:rFonts w:asciiTheme="minorHAnsi" w:hAnsiTheme="minorHAnsi" w:cs="Courier New"/>
          <w:b/>
        </w:rPr>
      </w:pPr>
      <w:r w:rsidRPr="008229DD">
        <w:rPr>
          <w:rFonts w:asciiTheme="minorHAnsi" w:hAnsiTheme="minorHAnsi" w:cs="Courier New"/>
          <w:b/>
        </w:rPr>
        <w:t>3.1</w:t>
      </w:r>
      <w:r w:rsidR="00621C30" w:rsidRPr="008229DD">
        <w:rPr>
          <w:rFonts w:asciiTheme="minorHAnsi" w:hAnsiTheme="minorHAnsi" w:cs="Courier New"/>
          <w:b/>
        </w:rPr>
        <w:t xml:space="preserve"> </w:t>
      </w:r>
      <w:r w:rsidR="00621C30" w:rsidRPr="008229DD">
        <w:rPr>
          <w:rFonts w:asciiTheme="minorHAnsi" w:hAnsiTheme="minorHAnsi" w:cs="Courier New"/>
          <w:b/>
          <w:u w:val="single"/>
        </w:rPr>
        <w:t>Gesetzlicher</w:t>
      </w:r>
      <w:r w:rsidR="00621C30">
        <w:rPr>
          <w:rFonts w:asciiTheme="minorHAnsi" w:hAnsiTheme="minorHAnsi" w:cs="Courier New"/>
          <w:b/>
          <w:u w:val="single"/>
        </w:rPr>
        <w:t xml:space="preserve"> Auftrag</w:t>
      </w:r>
      <w:r w:rsidRPr="00237EBB">
        <w:rPr>
          <w:rFonts w:asciiTheme="minorHAnsi" w:hAnsiTheme="minorHAnsi" w:cs="Courier New"/>
          <w:b/>
        </w:rPr>
        <w:t xml:space="preserve"> </w:t>
      </w:r>
    </w:p>
    <w:p w14:paraId="1EB75FA4" w14:textId="77777777" w:rsidR="00176B61" w:rsidRPr="00237EBB" w:rsidRDefault="00D64AF0" w:rsidP="000639C0">
      <w:pPr>
        <w:jc w:val="both"/>
        <w:rPr>
          <w:rFonts w:asciiTheme="minorHAnsi" w:hAnsiTheme="minorHAnsi" w:cs="Courier New"/>
          <w:b/>
        </w:rPr>
      </w:pPr>
      <w:r w:rsidRPr="00237EBB">
        <w:rPr>
          <w:rFonts w:asciiTheme="minorHAnsi" w:hAnsiTheme="minorHAnsi" w:cs="Courier New"/>
          <w:b/>
        </w:rPr>
        <w:t>Auszüge aus dem Kinderbildungsgesetz NRW  (</w:t>
      </w:r>
      <w:proofErr w:type="spellStart"/>
      <w:r w:rsidR="00176B61" w:rsidRPr="00237EBB">
        <w:rPr>
          <w:rFonts w:asciiTheme="minorHAnsi" w:hAnsiTheme="minorHAnsi" w:cs="Courier New"/>
          <w:b/>
        </w:rPr>
        <w:t>KiBiz</w:t>
      </w:r>
      <w:proofErr w:type="spellEnd"/>
      <w:r w:rsidRPr="00237EBB">
        <w:rPr>
          <w:rFonts w:asciiTheme="minorHAnsi" w:hAnsiTheme="minorHAnsi" w:cs="Courier New"/>
          <w:b/>
        </w:rPr>
        <w:t>)</w:t>
      </w:r>
    </w:p>
    <w:p w14:paraId="7BDCC6C1" w14:textId="77777777" w:rsidR="00D64AF0" w:rsidRPr="00237EBB" w:rsidRDefault="00D64AF0" w:rsidP="000639C0">
      <w:pPr>
        <w:jc w:val="both"/>
        <w:rPr>
          <w:rFonts w:asciiTheme="minorHAnsi" w:hAnsiTheme="minorHAnsi" w:cs="Courier New"/>
          <w:b/>
        </w:rPr>
      </w:pPr>
    </w:p>
    <w:p w14:paraId="5FC1D272" w14:textId="77777777" w:rsidR="00176B61" w:rsidRPr="00237EBB" w:rsidRDefault="00176B61" w:rsidP="000639C0">
      <w:pPr>
        <w:jc w:val="both"/>
        <w:rPr>
          <w:rFonts w:asciiTheme="minorHAnsi" w:hAnsiTheme="minorHAnsi" w:cs="Courier New"/>
          <w:b/>
          <w:i/>
        </w:rPr>
      </w:pPr>
      <w:r w:rsidRPr="00237EBB">
        <w:rPr>
          <w:rFonts w:asciiTheme="minorHAnsi" w:hAnsiTheme="minorHAnsi" w:cs="Courier New"/>
          <w:b/>
          <w:i/>
        </w:rPr>
        <w:t xml:space="preserve">§ 1 </w:t>
      </w:r>
      <w:r w:rsidR="00367C09" w:rsidRPr="00237EBB">
        <w:rPr>
          <w:rFonts w:asciiTheme="minorHAnsi" w:hAnsiTheme="minorHAnsi" w:cs="Courier New"/>
          <w:b/>
          <w:i/>
        </w:rPr>
        <w:t xml:space="preserve">Geltungsbereich </w:t>
      </w:r>
    </w:p>
    <w:p w14:paraId="29B354D4" w14:textId="77777777" w:rsidR="00176B61" w:rsidRPr="00237EBB" w:rsidRDefault="00176B61" w:rsidP="000639C0">
      <w:pPr>
        <w:jc w:val="both"/>
        <w:rPr>
          <w:rFonts w:asciiTheme="minorHAnsi" w:hAnsiTheme="minorHAnsi" w:cs="Courier New"/>
          <w:i/>
        </w:rPr>
      </w:pPr>
      <w:r w:rsidRPr="00237EBB">
        <w:rPr>
          <w:rFonts w:asciiTheme="minorHAnsi" w:hAnsiTheme="minorHAnsi" w:cs="Courier New"/>
          <w:i/>
        </w:rPr>
        <w:t>Das Gesetz gilt für die Bildung, Erziehung und Betreuung von Kindern in Tageseinrichtungen und Tagespflege. Es findet keine Anwendung auf heilpädagogische Einrichtungen.</w:t>
      </w:r>
    </w:p>
    <w:p w14:paraId="5FCA14B1" w14:textId="77777777" w:rsidR="00176B61" w:rsidRPr="00237EBB" w:rsidRDefault="00176B61" w:rsidP="000639C0">
      <w:pPr>
        <w:jc w:val="both"/>
        <w:rPr>
          <w:rFonts w:asciiTheme="minorHAnsi" w:hAnsiTheme="minorHAnsi" w:cs="Courier New"/>
          <w:b/>
          <w:i/>
        </w:rPr>
      </w:pPr>
      <w:r w:rsidRPr="00237EBB">
        <w:rPr>
          <w:rFonts w:asciiTheme="minorHAnsi" w:hAnsiTheme="minorHAnsi" w:cs="Courier New"/>
          <w:b/>
          <w:i/>
        </w:rPr>
        <w:t xml:space="preserve">§2 </w:t>
      </w:r>
      <w:r w:rsidR="00367C09" w:rsidRPr="00237EBB">
        <w:rPr>
          <w:rFonts w:asciiTheme="minorHAnsi" w:hAnsiTheme="minorHAnsi" w:cs="Courier New"/>
          <w:b/>
          <w:i/>
        </w:rPr>
        <w:t>Allgemeiner Grundsatz</w:t>
      </w:r>
    </w:p>
    <w:p w14:paraId="6688B5AC" w14:textId="77777777" w:rsidR="00A060FA" w:rsidRDefault="009B7138" w:rsidP="000639C0">
      <w:pPr>
        <w:jc w:val="both"/>
        <w:rPr>
          <w:rFonts w:asciiTheme="minorHAnsi" w:hAnsiTheme="minorHAnsi" w:cs="Courier New"/>
          <w:i/>
        </w:rPr>
      </w:pPr>
      <w:r>
        <w:rPr>
          <w:rFonts w:asciiTheme="minorHAnsi" w:hAnsiTheme="minorHAnsi" w:cs="Courier New"/>
          <w:i/>
        </w:rPr>
        <w:t xml:space="preserve">(1) </w:t>
      </w:r>
    </w:p>
    <w:p w14:paraId="25AE6C7D" w14:textId="0C1F6E27" w:rsidR="00176B61" w:rsidRPr="009B7138" w:rsidRDefault="00176B61" w:rsidP="000639C0">
      <w:pPr>
        <w:jc w:val="both"/>
        <w:rPr>
          <w:rFonts w:asciiTheme="minorHAnsi" w:hAnsiTheme="minorHAnsi" w:cs="Courier New"/>
          <w:i/>
        </w:rPr>
      </w:pPr>
      <w:r w:rsidRPr="00237EBB">
        <w:rPr>
          <w:rFonts w:asciiTheme="minorHAnsi" w:hAnsiTheme="minorHAnsi" w:cs="Courier New"/>
          <w:i/>
        </w:rPr>
        <w:t xml:space="preserve">Jedes Kind hat einen </w:t>
      </w:r>
      <w:r w:rsidRPr="00973856">
        <w:rPr>
          <w:rFonts w:asciiTheme="minorHAnsi" w:hAnsiTheme="minorHAnsi" w:cs="Courier New"/>
          <w:i/>
        </w:rPr>
        <w:t>Anspruch auf Bildung und auf Förderung seiner Persönlichkeit</w:t>
      </w:r>
      <w:r w:rsidRPr="00237EBB">
        <w:rPr>
          <w:rFonts w:asciiTheme="minorHAnsi" w:hAnsiTheme="minorHAnsi" w:cs="Courier New"/>
          <w:i/>
        </w:rPr>
        <w:t xml:space="preserve">. Seine Erziehung liegt in der vorrangigen Verantwortung seiner Eltern. </w:t>
      </w:r>
      <w:r w:rsidR="009E2D18">
        <w:rPr>
          <w:rFonts w:asciiTheme="minorHAnsi" w:hAnsiTheme="minorHAnsi" w:cs="Courier New"/>
          <w:i/>
        </w:rPr>
        <w:t>Die Familie ist der erste und bleibt ein wichtiger Lern-</w:t>
      </w:r>
      <w:r w:rsidR="00D82FD5">
        <w:rPr>
          <w:rFonts w:asciiTheme="minorHAnsi" w:hAnsiTheme="minorHAnsi" w:cs="Courier New"/>
          <w:i/>
        </w:rPr>
        <w:t xml:space="preserve"> </w:t>
      </w:r>
      <w:r w:rsidR="009E2D18">
        <w:rPr>
          <w:rFonts w:asciiTheme="minorHAnsi" w:hAnsiTheme="minorHAnsi" w:cs="Courier New"/>
          <w:i/>
        </w:rPr>
        <w:t>und Bildungsort des Kindes. Die Bildungs-</w:t>
      </w:r>
      <w:r w:rsidR="00D82FD5">
        <w:rPr>
          <w:rFonts w:asciiTheme="minorHAnsi" w:hAnsiTheme="minorHAnsi" w:cs="Courier New"/>
          <w:i/>
        </w:rPr>
        <w:t xml:space="preserve"> </w:t>
      </w:r>
      <w:r w:rsidR="009E2D18">
        <w:rPr>
          <w:rFonts w:asciiTheme="minorHAnsi" w:hAnsiTheme="minorHAnsi" w:cs="Courier New"/>
          <w:i/>
        </w:rPr>
        <w:t xml:space="preserve">und Erziehungsarbeit in den Tageseinrichtungen und in der Kindertagespflege ergänzt die Förderung des Kindes in der Familie und steht damit in der Kontinuität des kindlichen Bildungsprozesses. Sie orientiert sich am Wohl des Kindes. Ziel ist es, jedes Kind individuell zu fördern. </w:t>
      </w:r>
    </w:p>
    <w:p w14:paraId="2F84CB8E" w14:textId="77777777" w:rsidR="00176B61" w:rsidRPr="00237EBB" w:rsidRDefault="009B7138" w:rsidP="000639C0">
      <w:pPr>
        <w:jc w:val="both"/>
        <w:rPr>
          <w:rFonts w:asciiTheme="minorHAnsi" w:hAnsiTheme="minorHAnsi" w:cs="Courier New"/>
          <w:i/>
        </w:rPr>
      </w:pPr>
      <w:r>
        <w:rPr>
          <w:rFonts w:asciiTheme="minorHAnsi" w:hAnsiTheme="minorHAnsi" w:cs="Courier New"/>
          <w:i/>
        </w:rPr>
        <w:t xml:space="preserve">(3) </w:t>
      </w:r>
      <w:r w:rsidR="00176B61" w:rsidRPr="00237EBB">
        <w:rPr>
          <w:rFonts w:asciiTheme="minorHAnsi" w:hAnsiTheme="minorHAnsi" w:cs="Courier New"/>
          <w:i/>
        </w:rPr>
        <w:t xml:space="preserve">Die Förderung des Kindes in der Entwicklung seiner Persönlichkeit und die Beratung und Information der </w:t>
      </w:r>
      <w:r w:rsidR="00A06171" w:rsidRPr="00237EBB">
        <w:rPr>
          <w:rFonts w:asciiTheme="minorHAnsi" w:hAnsiTheme="minorHAnsi" w:cs="Courier New"/>
          <w:i/>
        </w:rPr>
        <w:t>Eltern</w:t>
      </w:r>
      <w:r w:rsidR="0050029A">
        <w:rPr>
          <w:rFonts w:asciiTheme="minorHAnsi" w:hAnsiTheme="minorHAnsi" w:cs="Courier New"/>
          <w:i/>
        </w:rPr>
        <w:t>,</w:t>
      </w:r>
      <w:r w:rsidR="00A06171" w:rsidRPr="00237EBB">
        <w:rPr>
          <w:rFonts w:asciiTheme="minorHAnsi" w:hAnsiTheme="minorHAnsi" w:cs="Courier New"/>
          <w:i/>
        </w:rPr>
        <w:t xml:space="preserve"> </w:t>
      </w:r>
      <w:r w:rsidR="00A06171">
        <w:rPr>
          <w:rFonts w:asciiTheme="minorHAnsi" w:hAnsiTheme="minorHAnsi" w:cs="Courier New"/>
          <w:i/>
        </w:rPr>
        <w:t>insbesondere</w:t>
      </w:r>
      <w:r w:rsidR="009E2D18">
        <w:rPr>
          <w:rFonts w:asciiTheme="minorHAnsi" w:hAnsiTheme="minorHAnsi" w:cs="Courier New"/>
          <w:i/>
        </w:rPr>
        <w:t xml:space="preserve"> in Fragen der Bildung und Erziehung</w:t>
      </w:r>
      <w:r w:rsidR="0050029A">
        <w:rPr>
          <w:rFonts w:asciiTheme="minorHAnsi" w:hAnsiTheme="minorHAnsi" w:cs="Courier New"/>
          <w:i/>
        </w:rPr>
        <w:t>,</w:t>
      </w:r>
      <w:r w:rsidR="009E2D18">
        <w:rPr>
          <w:rFonts w:asciiTheme="minorHAnsi" w:hAnsiTheme="minorHAnsi" w:cs="Courier New"/>
          <w:i/>
        </w:rPr>
        <w:t xml:space="preserve"> sind Kernaufgaben der Kindertageseinrichtungen und der Kindertagespflege.</w:t>
      </w:r>
    </w:p>
    <w:p w14:paraId="1481DFC1" w14:textId="4749E78C" w:rsidR="00176B61" w:rsidRDefault="00176B61" w:rsidP="000639C0">
      <w:pPr>
        <w:jc w:val="both"/>
        <w:rPr>
          <w:rFonts w:asciiTheme="minorHAnsi" w:hAnsiTheme="minorHAnsi" w:cs="Courier New"/>
          <w:i/>
        </w:rPr>
      </w:pPr>
      <w:r w:rsidRPr="00237EBB">
        <w:rPr>
          <w:rFonts w:asciiTheme="minorHAnsi" w:hAnsiTheme="minorHAnsi" w:cs="Courier New"/>
          <w:i/>
        </w:rPr>
        <w:t>Das pädagogische Personal in den Kindertages</w:t>
      </w:r>
      <w:r w:rsidR="008229DD">
        <w:rPr>
          <w:rFonts w:asciiTheme="minorHAnsi" w:hAnsiTheme="minorHAnsi" w:cs="Courier New"/>
          <w:i/>
        </w:rPr>
        <w:t>einrichtungen haben den Bildung</w:t>
      </w:r>
      <w:r w:rsidRPr="00237EBB">
        <w:rPr>
          <w:rFonts w:asciiTheme="minorHAnsi" w:hAnsiTheme="minorHAnsi" w:cs="Courier New"/>
          <w:i/>
        </w:rPr>
        <w:t>s</w:t>
      </w:r>
      <w:r w:rsidR="007B30DD">
        <w:rPr>
          <w:rFonts w:asciiTheme="minorHAnsi" w:hAnsiTheme="minorHAnsi" w:cs="Courier New"/>
          <w:i/>
        </w:rPr>
        <w:t>-</w:t>
      </w:r>
      <w:r w:rsidRPr="00237EBB">
        <w:rPr>
          <w:rFonts w:asciiTheme="minorHAnsi" w:hAnsiTheme="minorHAnsi" w:cs="Courier New"/>
          <w:i/>
        </w:rPr>
        <w:t xml:space="preserve"> und Erziehungsauftrag im regelmäßigen Dialog mit den Eltern durchzuführen und deren erzieherische Entscheidungen zu achten.</w:t>
      </w:r>
    </w:p>
    <w:p w14:paraId="7944C83D" w14:textId="77777777" w:rsidR="006F5606" w:rsidRPr="00237EBB" w:rsidRDefault="006F5606" w:rsidP="000639C0">
      <w:pPr>
        <w:jc w:val="both"/>
        <w:rPr>
          <w:rFonts w:asciiTheme="minorHAnsi" w:hAnsiTheme="minorHAnsi" w:cs="Courier New"/>
          <w:i/>
        </w:rPr>
      </w:pPr>
    </w:p>
    <w:p w14:paraId="7FD573A6" w14:textId="77777777" w:rsidR="006F5606" w:rsidRDefault="00367C09" w:rsidP="006F5606">
      <w:pPr>
        <w:jc w:val="both"/>
        <w:rPr>
          <w:rFonts w:asciiTheme="minorHAnsi" w:hAnsiTheme="minorHAnsi" w:cs="Courier New"/>
          <w:b/>
          <w:i/>
        </w:rPr>
      </w:pPr>
      <w:r w:rsidRPr="00237EBB">
        <w:rPr>
          <w:rFonts w:asciiTheme="minorHAnsi" w:hAnsiTheme="minorHAnsi" w:cs="Courier New"/>
          <w:b/>
          <w:i/>
        </w:rPr>
        <w:t>§ 8 Integrative Arbeit</w:t>
      </w:r>
    </w:p>
    <w:p w14:paraId="04578272" w14:textId="46666B00" w:rsidR="00367C09" w:rsidRPr="006F5606" w:rsidRDefault="006F5606" w:rsidP="006F5606">
      <w:pPr>
        <w:jc w:val="both"/>
        <w:rPr>
          <w:rFonts w:asciiTheme="minorHAnsi" w:hAnsiTheme="minorHAnsi" w:cs="Courier New"/>
          <w:b/>
          <w:i/>
        </w:rPr>
      </w:pPr>
      <w:r w:rsidRPr="006F5606">
        <w:rPr>
          <w:rFonts w:asciiTheme="minorHAnsi" w:hAnsiTheme="minorHAnsi" w:cs="Courier New"/>
          <w:bCs/>
          <w:i/>
        </w:rPr>
        <w:t>(1)</w:t>
      </w:r>
      <w:r>
        <w:rPr>
          <w:rFonts w:asciiTheme="minorHAnsi" w:hAnsiTheme="minorHAnsi" w:cs="Courier New"/>
          <w:b/>
          <w:i/>
        </w:rPr>
        <w:t xml:space="preserve"> </w:t>
      </w:r>
      <w:r w:rsidR="00367C09" w:rsidRPr="006F5606">
        <w:rPr>
          <w:rFonts w:asciiTheme="minorHAnsi" w:hAnsiTheme="minorHAnsi" w:cs="Courier New"/>
          <w:i/>
        </w:rPr>
        <w:t>Kinder mit Behinderungen und Kinder, die von einer B</w:t>
      </w:r>
      <w:r w:rsidR="00CB2C63" w:rsidRPr="006F5606">
        <w:rPr>
          <w:rFonts w:asciiTheme="minorHAnsi" w:hAnsiTheme="minorHAnsi" w:cs="Courier New"/>
          <w:i/>
        </w:rPr>
        <w:t xml:space="preserve">ehinderung bedroht sind, sollen </w:t>
      </w:r>
      <w:r w:rsidR="00367C09" w:rsidRPr="006F5606">
        <w:rPr>
          <w:rFonts w:asciiTheme="minorHAnsi" w:hAnsiTheme="minorHAnsi" w:cs="Courier New"/>
          <w:i/>
        </w:rPr>
        <w:t>gemeinsam mit Kindern ohne Behinderung gefördert werden. Die besonderen Bedürfnisse von Kindern mit Behinderungen und Kinder, die von einer Behinderung bedroht sind, sind bei der pädagogischen Arbeit zu berücksichtigen.</w:t>
      </w:r>
    </w:p>
    <w:p w14:paraId="43C82B1D" w14:textId="77777777" w:rsidR="006F5606" w:rsidRPr="006F5606" w:rsidRDefault="006F5606" w:rsidP="006F5606">
      <w:pPr>
        <w:pStyle w:val="Listenabsatz"/>
        <w:ind w:left="2880"/>
        <w:jc w:val="both"/>
        <w:rPr>
          <w:rFonts w:asciiTheme="minorHAnsi" w:hAnsiTheme="minorHAnsi" w:cs="Courier New"/>
          <w:i/>
        </w:rPr>
      </w:pPr>
    </w:p>
    <w:p w14:paraId="2C33F3E8" w14:textId="77777777" w:rsidR="00172E34" w:rsidRPr="000D3156" w:rsidRDefault="00172E34" w:rsidP="000639C0">
      <w:pPr>
        <w:jc w:val="both"/>
        <w:rPr>
          <w:rFonts w:asciiTheme="minorHAnsi" w:hAnsiTheme="minorHAnsi" w:cs="Courier New"/>
          <w:i/>
        </w:rPr>
      </w:pPr>
      <w:r w:rsidRPr="003508F0">
        <w:rPr>
          <w:rFonts w:asciiTheme="minorHAnsi" w:hAnsiTheme="minorHAnsi" w:cs="Courier New"/>
          <w:b/>
          <w:i/>
        </w:rPr>
        <w:t>§15 Frühkindliche Bildung</w:t>
      </w:r>
      <w:r w:rsidR="000D3156" w:rsidRPr="003508F0">
        <w:rPr>
          <w:rFonts w:asciiTheme="minorHAnsi" w:hAnsiTheme="minorHAnsi" w:cs="Courier New"/>
          <w:b/>
          <w:i/>
        </w:rPr>
        <w:t xml:space="preserve"> (in Auszügen</w:t>
      </w:r>
      <w:r w:rsidR="000D3156" w:rsidRPr="000D3156">
        <w:rPr>
          <w:rFonts w:asciiTheme="minorHAnsi" w:hAnsiTheme="minorHAnsi" w:cs="Courier New"/>
          <w:i/>
        </w:rPr>
        <w:t>)</w:t>
      </w:r>
    </w:p>
    <w:p w14:paraId="6020D05D" w14:textId="67E13F65" w:rsidR="000D3156" w:rsidRPr="003508F0" w:rsidRDefault="003508F0" w:rsidP="003508F0">
      <w:pPr>
        <w:jc w:val="both"/>
        <w:rPr>
          <w:rFonts w:asciiTheme="minorHAnsi" w:hAnsiTheme="minorHAnsi" w:cs="Courier New"/>
          <w:i/>
        </w:rPr>
      </w:pPr>
      <w:r w:rsidRPr="003508F0">
        <w:rPr>
          <w:rFonts w:asciiTheme="minorHAnsi" w:hAnsiTheme="minorHAnsi" w:cs="Courier New"/>
          <w:i/>
        </w:rPr>
        <w:t>(1</w:t>
      </w:r>
      <w:r>
        <w:rPr>
          <w:rFonts w:asciiTheme="minorHAnsi" w:hAnsiTheme="minorHAnsi" w:cs="Courier New"/>
          <w:i/>
        </w:rPr>
        <w:t xml:space="preserve">) </w:t>
      </w:r>
      <w:r w:rsidR="000D3156" w:rsidRPr="003508F0">
        <w:rPr>
          <w:rFonts w:asciiTheme="minorHAnsi" w:hAnsiTheme="minorHAnsi" w:cs="Courier New"/>
          <w:i/>
        </w:rPr>
        <w:t>Bildung ist die aktive Auseinandersetzung des Kindes mit seiner Umgebung auf der Grundlage seiner bisherigen Lebenserfahrung.</w:t>
      </w:r>
    </w:p>
    <w:p w14:paraId="65E66BC1" w14:textId="77777777" w:rsidR="003508F0" w:rsidRPr="003508F0" w:rsidRDefault="003508F0" w:rsidP="000639C0">
      <w:pPr>
        <w:jc w:val="both"/>
        <w:rPr>
          <w:rFonts w:asciiTheme="minorHAnsi" w:hAnsiTheme="minorHAnsi" w:cs="Courier New"/>
          <w:i/>
        </w:rPr>
      </w:pPr>
      <w:r w:rsidRPr="003508F0">
        <w:rPr>
          <w:rFonts w:asciiTheme="minorHAnsi" w:hAnsiTheme="minorHAnsi" w:cs="Courier New"/>
          <w:i/>
        </w:rPr>
        <w:t>(3) Die Kindertageseinrichtung und die Kindertagespflege bieten auf Basis der Eigeninitiative des Kindes und orientiert an seinen Alltag vielfältige Bildungsmöglichkeiten, die motorische, sensorisch, emotionale, ästhetisch, kognitive, kreative, soziale und sprachliche Entwicklung des Kindes ganzheitlich fördern und die Begegnung und Auseinandersetzung mit anderen Menschen einschließen. Wesentlicher Ausgangspunkt für die Gestaltung der pädagogischen Arbeit sind die Stärken, Interessen und Bedürfnisse des Kindes.</w:t>
      </w:r>
    </w:p>
    <w:p w14:paraId="4C024762" w14:textId="240A9178" w:rsidR="00A423C3" w:rsidRDefault="003508F0" w:rsidP="00633FC4">
      <w:pPr>
        <w:jc w:val="both"/>
        <w:rPr>
          <w:rFonts w:asciiTheme="minorHAnsi" w:hAnsiTheme="minorHAnsi" w:cs="Courier New"/>
          <w:b/>
          <w:i/>
        </w:rPr>
      </w:pPr>
      <w:r w:rsidRPr="003508F0">
        <w:rPr>
          <w:rFonts w:asciiTheme="minorHAnsi" w:hAnsiTheme="minorHAnsi" w:cs="Courier New"/>
          <w:i/>
        </w:rPr>
        <w:t>(5) Bildung und Erziehung sollen dazu beitragen, das</w:t>
      </w:r>
      <w:r>
        <w:rPr>
          <w:rFonts w:asciiTheme="minorHAnsi" w:hAnsiTheme="minorHAnsi" w:cs="Courier New"/>
          <w:i/>
        </w:rPr>
        <w:t>s</w:t>
      </w:r>
      <w:r w:rsidRPr="003508F0">
        <w:rPr>
          <w:rFonts w:asciiTheme="minorHAnsi" w:hAnsiTheme="minorHAnsi" w:cs="Courier New"/>
          <w:i/>
        </w:rPr>
        <w:t xml:space="preserve"> alle Kinder sich in ihren unterschiedlichen Fähigkeiten und Lebenssituationen anerkennen, positive Beziehungen aufbauen, sich gegenseitig unterstützen, zu Gemeinsinn und Toleranz befähigt und ihrer interkulturellen Kompetenz gestärkt werden</w:t>
      </w:r>
      <w:r w:rsidR="00633FC4">
        <w:rPr>
          <w:rFonts w:asciiTheme="minorHAnsi" w:hAnsiTheme="minorHAnsi" w:cs="Courier New"/>
          <w:b/>
          <w:i/>
        </w:rPr>
        <w:t>.</w:t>
      </w:r>
    </w:p>
    <w:p w14:paraId="447B7FBC" w14:textId="50E032A7" w:rsidR="006F5606" w:rsidRDefault="006F5606" w:rsidP="00633FC4">
      <w:pPr>
        <w:jc w:val="both"/>
        <w:rPr>
          <w:rFonts w:asciiTheme="minorHAnsi" w:hAnsiTheme="minorHAnsi" w:cs="Courier New"/>
          <w:b/>
          <w:i/>
        </w:rPr>
      </w:pPr>
    </w:p>
    <w:p w14:paraId="440404F6" w14:textId="693F3877" w:rsidR="006F5606" w:rsidRDefault="006F5606" w:rsidP="00633FC4">
      <w:pPr>
        <w:jc w:val="both"/>
        <w:rPr>
          <w:rFonts w:asciiTheme="minorHAnsi" w:hAnsiTheme="minorHAnsi" w:cs="Courier New"/>
          <w:b/>
          <w:i/>
        </w:rPr>
      </w:pPr>
    </w:p>
    <w:p w14:paraId="39662B09" w14:textId="1F8DD123" w:rsidR="006F5606" w:rsidRDefault="006F5606" w:rsidP="00633FC4">
      <w:pPr>
        <w:jc w:val="both"/>
        <w:rPr>
          <w:rFonts w:asciiTheme="minorHAnsi" w:hAnsiTheme="minorHAnsi" w:cs="Courier New"/>
          <w:b/>
          <w:i/>
        </w:rPr>
      </w:pPr>
    </w:p>
    <w:p w14:paraId="1E9CEF87" w14:textId="059DD049" w:rsidR="006F5606" w:rsidRDefault="006F5606" w:rsidP="00633FC4">
      <w:pPr>
        <w:jc w:val="both"/>
        <w:rPr>
          <w:rFonts w:asciiTheme="minorHAnsi" w:hAnsiTheme="minorHAnsi" w:cs="Courier New"/>
          <w:b/>
          <w:i/>
        </w:rPr>
      </w:pPr>
    </w:p>
    <w:p w14:paraId="124C2384" w14:textId="77777777" w:rsidR="006F5606" w:rsidRPr="00633FC4" w:rsidRDefault="006F5606" w:rsidP="00633FC4">
      <w:pPr>
        <w:jc w:val="both"/>
        <w:rPr>
          <w:rFonts w:asciiTheme="minorHAnsi" w:hAnsiTheme="minorHAnsi" w:cs="Courier New"/>
          <w:b/>
          <w:i/>
        </w:rPr>
      </w:pPr>
    </w:p>
    <w:p w14:paraId="26355BEC" w14:textId="47F2E32E" w:rsidR="00A423C3" w:rsidRDefault="00172E34" w:rsidP="00A423C3">
      <w:pPr>
        <w:spacing w:before="100" w:beforeAutospacing="1"/>
        <w:jc w:val="both"/>
        <w:rPr>
          <w:rFonts w:asciiTheme="minorHAnsi" w:hAnsiTheme="minorHAnsi" w:cstheme="minorHAnsi"/>
          <w:b/>
          <w:i/>
        </w:rPr>
      </w:pPr>
      <w:r w:rsidRPr="00A423C3">
        <w:rPr>
          <w:rFonts w:asciiTheme="minorHAnsi" w:hAnsiTheme="minorHAnsi" w:cstheme="minorHAnsi"/>
          <w:b/>
          <w:i/>
        </w:rPr>
        <w:t>§ 16 Partizipation</w:t>
      </w:r>
    </w:p>
    <w:p w14:paraId="0761AC11" w14:textId="77777777" w:rsidR="00A423C3" w:rsidRDefault="00A9382B" w:rsidP="00A423C3">
      <w:pPr>
        <w:jc w:val="both"/>
        <w:rPr>
          <w:rFonts w:asciiTheme="minorHAnsi" w:hAnsiTheme="minorHAnsi" w:cstheme="minorHAnsi"/>
        </w:rPr>
      </w:pPr>
      <w:r w:rsidRPr="00A423C3">
        <w:rPr>
          <w:rFonts w:asciiTheme="minorHAnsi" w:hAnsiTheme="minorHAnsi" w:cstheme="minorHAnsi"/>
          <w:b/>
        </w:rPr>
        <w:t>(1)</w:t>
      </w:r>
      <w:r w:rsidRPr="00A423C3">
        <w:rPr>
          <w:rFonts w:asciiTheme="minorHAnsi" w:hAnsiTheme="minorHAnsi" w:cstheme="minorHAnsi"/>
        </w:rPr>
        <w:t xml:space="preserve"> Die Bildungs- und Erziehungsarbeit wirkt darauf hin, Kinder zur gleichberechtigten gesellschaftlichen Teilhabe zu befähigen und damit ein demokratisches Grundverständnis zu entwickeln. Daher sollen Kinder ihrem Alter, ihrem Entwicklungsstand und ihren Bedürfnissen entsprechend bei der Gestaltung des Alltags in der Kindertageseinrichtung oder in der Kindertagespflege mitwirken. Sie sind vom pädagogischen Personal bei allen sie betreffenden Angelegenheiten alters- und entwicklungsgerecht zu beteiligen.</w:t>
      </w:r>
    </w:p>
    <w:p w14:paraId="3FAD7BE6" w14:textId="4D2B0B69" w:rsidR="00A9382B" w:rsidRPr="006F5606" w:rsidRDefault="00A9382B" w:rsidP="00A423C3">
      <w:pPr>
        <w:spacing w:after="100" w:afterAutospacing="1"/>
        <w:jc w:val="both"/>
        <w:rPr>
          <w:rFonts w:asciiTheme="minorHAnsi" w:hAnsiTheme="minorHAnsi" w:cstheme="minorHAnsi"/>
        </w:rPr>
      </w:pPr>
      <w:r w:rsidRPr="006F5606">
        <w:rPr>
          <w:rFonts w:asciiTheme="minorHAnsi" w:hAnsiTheme="minorHAnsi" w:cstheme="minorHAnsi"/>
          <w:b/>
        </w:rPr>
        <w:t>(2)</w:t>
      </w:r>
      <w:r w:rsidRPr="006F5606">
        <w:rPr>
          <w:rFonts w:asciiTheme="minorHAnsi" w:hAnsiTheme="minorHAnsi" w:cstheme="minorHAnsi"/>
        </w:rPr>
        <w:t xml:space="preserve"> Zum Wohl der Kinder und zur Sicherung ihrer Rechte sind in Kindertageseinrichtungen geeignete Verfahren der Beteiligung und Mitbestimmung sowie die Möglichkeit der Beschwerde in persönlichen Angelegenheiten vorzusehen und zu praktizieren.</w:t>
      </w:r>
    </w:p>
    <w:p w14:paraId="6849D469" w14:textId="77777777" w:rsidR="006F5606" w:rsidRDefault="00172E34" w:rsidP="006F5606">
      <w:pPr>
        <w:jc w:val="both"/>
        <w:rPr>
          <w:rFonts w:asciiTheme="minorHAnsi" w:hAnsiTheme="minorHAnsi" w:cs="Courier New"/>
          <w:b/>
          <w:i/>
        </w:rPr>
      </w:pPr>
      <w:r w:rsidRPr="006F5606">
        <w:rPr>
          <w:rFonts w:asciiTheme="minorHAnsi" w:hAnsiTheme="minorHAnsi" w:cs="Courier New"/>
          <w:b/>
          <w:i/>
        </w:rPr>
        <w:t>§ 18 Beobachtung und Dokumentatio</w:t>
      </w:r>
      <w:r w:rsidR="006F5606">
        <w:rPr>
          <w:rFonts w:asciiTheme="minorHAnsi" w:hAnsiTheme="minorHAnsi" w:cs="Courier New"/>
          <w:b/>
          <w:i/>
        </w:rPr>
        <w:t>n</w:t>
      </w:r>
    </w:p>
    <w:p w14:paraId="452AC7D1" w14:textId="77777777" w:rsidR="006F5606" w:rsidRDefault="006F5606" w:rsidP="006F5606">
      <w:pPr>
        <w:jc w:val="both"/>
        <w:rPr>
          <w:rFonts w:asciiTheme="minorHAnsi" w:hAnsiTheme="minorHAnsi" w:cs="Courier New"/>
          <w:b/>
          <w:i/>
        </w:rPr>
      </w:pPr>
    </w:p>
    <w:p w14:paraId="677A7375" w14:textId="77777777" w:rsidR="006F5606" w:rsidRDefault="006F5606" w:rsidP="006F5606">
      <w:pPr>
        <w:jc w:val="both"/>
        <w:rPr>
          <w:rFonts w:asciiTheme="minorHAnsi" w:hAnsiTheme="minorHAnsi" w:cs="Courier New"/>
          <w:b/>
          <w:i/>
        </w:rPr>
      </w:pPr>
    </w:p>
    <w:p w14:paraId="477E719F" w14:textId="154086A7" w:rsidR="003508F0" w:rsidRPr="006F5606" w:rsidRDefault="00B62C7E" w:rsidP="006F5606">
      <w:pPr>
        <w:jc w:val="both"/>
        <w:rPr>
          <w:rFonts w:asciiTheme="minorHAnsi" w:hAnsiTheme="minorHAnsi" w:cs="Courier New"/>
          <w:b/>
          <w:i/>
        </w:rPr>
      </w:pPr>
      <w:r w:rsidRPr="006F5606">
        <w:rPr>
          <w:rFonts w:asciiTheme="minorHAnsi" w:hAnsiTheme="minorHAnsi" w:cs="Courier New"/>
          <w:i/>
        </w:rPr>
        <w:t>Grundlage der Erfüllung des Bildungs-</w:t>
      </w:r>
      <w:r w:rsidR="00D82FD5" w:rsidRPr="006F5606">
        <w:rPr>
          <w:rFonts w:asciiTheme="minorHAnsi" w:hAnsiTheme="minorHAnsi" w:cs="Courier New"/>
          <w:i/>
        </w:rPr>
        <w:t xml:space="preserve"> </w:t>
      </w:r>
      <w:r w:rsidRPr="006F5606">
        <w:rPr>
          <w:rFonts w:asciiTheme="minorHAnsi" w:hAnsiTheme="minorHAnsi" w:cs="Courier New"/>
          <w:i/>
        </w:rPr>
        <w:t>und Erziehungsauftrages, insbesondere der individuellen stärkenorientierten ganzheitlichen Förderung eines jeden Kindes ist eine regelmäßige alltagsintegrierte wahrnehmende Beobachtung des Kin</w:t>
      </w:r>
      <w:r w:rsidR="0095243E" w:rsidRPr="006F5606">
        <w:rPr>
          <w:rFonts w:asciiTheme="minorHAnsi" w:hAnsiTheme="minorHAnsi" w:cs="Courier New"/>
          <w:i/>
        </w:rPr>
        <w:t xml:space="preserve">des. </w:t>
      </w:r>
      <w:r w:rsidR="00D97BF3" w:rsidRPr="006F5606">
        <w:rPr>
          <w:rFonts w:asciiTheme="minorHAnsi" w:hAnsiTheme="minorHAnsi" w:cs="Courier New"/>
          <w:i/>
        </w:rPr>
        <w:t>Die Entwicklung- und Bildungsdokumentation setzt die schriftliche Zustimmung der Eltern voraus.</w:t>
      </w:r>
    </w:p>
    <w:p w14:paraId="68E77162" w14:textId="77777777" w:rsidR="006F5606" w:rsidRPr="006F5606" w:rsidRDefault="006F5606" w:rsidP="006F5606">
      <w:pPr>
        <w:pStyle w:val="Listenabsatz"/>
        <w:ind w:left="2880"/>
        <w:jc w:val="both"/>
        <w:rPr>
          <w:rFonts w:asciiTheme="minorHAnsi" w:hAnsiTheme="minorHAnsi" w:cs="Courier New"/>
          <w:i/>
          <w:sz w:val="24"/>
          <w:szCs w:val="24"/>
        </w:rPr>
      </w:pPr>
    </w:p>
    <w:p w14:paraId="58D9AD7D" w14:textId="77777777" w:rsidR="00172E34" w:rsidRPr="006F5606" w:rsidRDefault="00172E34" w:rsidP="000639C0">
      <w:pPr>
        <w:jc w:val="both"/>
        <w:rPr>
          <w:rFonts w:asciiTheme="minorHAnsi" w:hAnsiTheme="minorHAnsi" w:cs="Courier New"/>
          <w:b/>
          <w:i/>
        </w:rPr>
      </w:pPr>
      <w:r w:rsidRPr="006F5606">
        <w:rPr>
          <w:rFonts w:asciiTheme="minorHAnsi" w:hAnsiTheme="minorHAnsi" w:cs="Courier New"/>
          <w:b/>
          <w:i/>
        </w:rPr>
        <w:t>§ 19 Sprachliche Bildung</w:t>
      </w:r>
    </w:p>
    <w:p w14:paraId="31E16E40" w14:textId="3FF9A43B" w:rsidR="00D97BF3" w:rsidRPr="006F5606" w:rsidRDefault="00D97BF3" w:rsidP="00613045">
      <w:pPr>
        <w:pStyle w:val="Listenabsatz"/>
        <w:numPr>
          <w:ilvl w:val="0"/>
          <w:numId w:val="34"/>
        </w:numPr>
        <w:jc w:val="both"/>
        <w:rPr>
          <w:rFonts w:asciiTheme="minorHAnsi" w:hAnsiTheme="minorHAnsi" w:cs="Courier New"/>
          <w:i/>
          <w:sz w:val="24"/>
          <w:szCs w:val="24"/>
        </w:rPr>
      </w:pPr>
      <w:r w:rsidRPr="006F5606">
        <w:rPr>
          <w:rFonts w:asciiTheme="minorHAnsi" w:hAnsiTheme="minorHAnsi" w:cs="Courier New"/>
          <w:i/>
          <w:sz w:val="24"/>
          <w:szCs w:val="24"/>
        </w:rPr>
        <w:t>Zur Erfüllung des Bildungs-</w:t>
      </w:r>
      <w:r w:rsidR="00D82FD5" w:rsidRPr="006F5606">
        <w:rPr>
          <w:rFonts w:asciiTheme="minorHAnsi" w:hAnsiTheme="minorHAnsi" w:cs="Courier New"/>
          <w:i/>
          <w:sz w:val="24"/>
          <w:szCs w:val="24"/>
        </w:rPr>
        <w:t xml:space="preserve"> </w:t>
      </w:r>
      <w:r w:rsidRPr="006F5606">
        <w:rPr>
          <w:rFonts w:asciiTheme="minorHAnsi" w:hAnsiTheme="minorHAnsi" w:cs="Courier New"/>
          <w:i/>
          <w:sz w:val="24"/>
          <w:szCs w:val="24"/>
        </w:rPr>
        <w:t>und Erziehungsauftrages gehört die kontinuierliche Förderung der sprachlichen Entwicklung. Sprachbildung ist ein alltagsintegrierter, wesentlicher Bestandteil der frühkindlichen Bildung. Sprache ist schon in den ersten Lebensjahren das wichtigste Denk- und Verständigungswerkzeug.</w:t>
      </w:r>
    </w:p>
    <w:p w14:paraId="706724BF" w14:textId="77777777" w:rsidR="006F5606" w:rsidRPr="006F5606" w:rsidRDefault="006F5606" w:rsidP="006F5606">
      <w:pPr>
        <w:pStyle w:val="Listenabsatz"/>
        <w:ind w:left="720"/>
        <w:jc w:val="both"/>
        <w:rPr>
          <w:rFonts w:asciiTheme="minorHAnsi" w:hAnsiTheme="minorHAnsi" w:cs="Courier New"/>
          <w:i/>
          <w:sz w:val="24"/>
          <w:szCs w:val="24"/>
        </w:rPr>
      </w:pPr>
    </w:p>
    <w:p w14:paraId="304F5EEC" w14:textId="77777777" w:rsidR="00367C09" w:rsidRPr="006F5606" w:rsidRDefault="003C1850" w:rsidP="000639C0">
      <w:pPr>
        <w:jc w:val="both"/>
        <w:rPr>
          <w:rFonts w:asciiTheme="minorHAnsi" w:hAnsiTheme="minorHAnsi" w:cs="Courier New"/>
          <w:b/>
          <w:i/>
        </w:rPr>
      </w:pPr>
      <w:r w:rsidRPr="006F5606">
        <w:rPr>
          <w:rFonts w:asciiTheme="minorHAnsi" w:hAnsiTheme="minorHAnsi" w:cs="Courier New"/>
          <w:b/>
          <w:i/>
        </w:rPr>
        <w:t>§ 42</w:t>
      </w:r>
      <w:r w:rsidR="00367C09" w:rsidRPr="006F5606">
        <w:rPr>
          <w:rFonts w:asciiTheme="minorHAnsi" w:hAnsiTheme="minorHAnsi" w:cs="Courier New"/>
          <w:b/>
          <w:i/>
        </w:rPr>
        <w:t xml:space="preserve"> Familienzentren</w:t>
      </w:r>
    </w:p>
    <w:p w14:paraId="6FF95D1F" w14:textId="77777777" w:rsidR="00FD378A" w:rsidRPr="006F5606" w:rsidRDefault="00367C09" w:rsidP="000639C0">
      <w:pPr>
        <w:jc w:val="both"/>
        <w:rPr>
          <w:rFonts w:asciiTheme="minorHAnsi" w:hAnsiTheme="minorHAnsi" w:cstheme="minorHAnsi"/>
        </w:rPr>
      </w:pPr>
      <w:r w:rsidRPr="006F5606">
        <w:rPr>
          <w:rFonts w:asciiTheme="minorHAnsi" w:hAnsiTheme="minorHAnsi" w:cstheme="minorHAnsi"/>
          <w:i/>
        </w:rPr>
        <w:t xml:space="preserve">Familienzentren sind Kindertageseinrichtungen, die über die Aufgaben nach diesem Gesetz </w:t>
      </w:r>
      <w:r w:rsidR="00D64AF0" w:rsidRPr="006F5606">
        <w:rPr>
          <w:rFonts w:asciiTheme="minorHAnsi" w:hAnsiTheme="minorHAnsi" w:cstheme="minorHAnsi"/>
          <w:i/>
        </w:rPr>
        <w:t>hinaus insbesondere</w:t>
      </w:r>
      <w:r w:rsidR="003C1850" w:rsidRPr="006F5606">
        <w:rPr>
          <w:rFonts w:asciiTheme="minorHAnsi" w:hAnsiTheme="minorHAnsi" w:cstheme="minorHAnsi"/>
          <w:i/>
        </w:rPr>
        <w:t>:</w:t>
      </w:r>
      <w:r w:rsidR="00FD378A" w:rsidRPr="006F5606">
        <w:rPr>
          <w:rFonts w:asciiTheme="minorHAnsi" w:hAnsiTheme="minorHAnsi" w:cstheme="minorHAnsi"/>
        </w:rPr>
        <w:t xml:space="preserve"> </w:t>
      </w:r>
    </w:p>
    <w:p w14:paraId="4C7662DA" w14:textId="77777777" w:rsidR="00FD378A" w:rsidRPr="006F5606" w:rsidRDefault="00FD378A" w:rsidP="000639C0">
      <w:pPr>
        <w:jc w:val="both"/>
        <w:rPr>
          <w:rFonts w:asciiTheme="minorHAnsi" w:hAnsiTheme="minorHAnsi" w:cstheme="minorHAnsi"/>
        </w:rPr>
      </w:pPr>
      <w:r w:rsidRPr="006F5606">
        <w:rPr>
          <w:rFonts w:asciiTheme="minorHAnsi" w:hAnsiTheme="minorHAnsi" w:cstheme="minorHAnsi"/>
        </w:rPr>
        <w:t xml:space="preserve">(1) Familienzentren sind Kindertageseinrichtungen, die über die Aufgaben nach diesem Gesetz hinaus insbesondere leicht zugängliche und am Bedarf des Sozialraums orientierte Angebote für die Beratung, Unterstützung und Bildung von Familien vorhalten oder vermitteln. </w:t>
      </w:r>
    </w:p>
    <w:p w14:paraId="74BB10F2" w14:textId="77777777" w:rsidR="00FD378A" w:rsidRPr="006F5606" w:rsidRDefault="00FD378A" w:rsidP="000639C0">
      <w:pPr>
        <w:jc w:val="both"/>
        <w:rPr>
          <w:rFonts w:asciiTheme="minorHAnsi" w:hAnsiTheme="minorHAnsi" w:cstheme="minorHAnsi"/>
        </w:rPr>
      </w:pPr>
      <w:r w:rsidRPr="006F5606">
        <w:rPr>
          <w:rFonts w:asciiTheme="minorHAnsi" w:hAnsiTheme="minorHAnsi" w:cstheme="minorHAnsi"/>
        </w:rPr>
        <w:t>Die Familienzentren haben in besonderer Weise die Aufgabe,</w:t>
      </w:r>
    </w:p>
    <w:p w14:paraId="47860641" w14:textId="77777777" w:rsidR="00FD378A" w:rsidRPr="006F5606" w:rsidRDefault="00FD378A" w:rsidP="000639C0">
      <w:pPr>
        <w:jc w:val="both"/>
        <w:rPr>
          <w:rFonts w:asciiTheme="minorHAnsi" w:hAnsiTheme="minorHAnsi" w:cstheme="minorHAnsi"/>
        </w:rPr>
      </w:pPr>
      <w:r w:rsidRPr="006F5606">
        <w:rPr>
          <w:rFonts w:asciiTheme="minorHAnsi" w:hAnsiTheme="minorHAnsi" w:cstheme="minorHAnsi"/>
        </w:rPr>
        <w:t>1. Eltern bei der Förderung ihrer Kinder umfassend zu unterstützen und die unterschiedlichen Lebenslagen und Bedarfe der Familien im Einzugsgebiet zu berücksichtigen,</w:t>
      </w:r>
    </w:p>
    <w:p w14:paraId="7BAACCA4" w14:textId="77777777" w:rsidR="00FD378A" w:rsidRPr="006F5606" w:rsidRDefault="00FD378A" w:rsidP="000639C0">
      <w:pPr>
        <w:jc w:val="both"/>
        <w:rPr>
          <w:rFonts w:asciiTheme="minorHAnsi" w:hAnsiTheme="minorHAnsi" w:cstheme="minorHAnsi"/>
        </w:rPr>
      </w:pPr>
      <w:r w:rsidRPr="006F5606">
        <w:rPr>
          <w:rFonts w:asciiTheme="minorHAnsi" w:hAnsiTheme="minorHAnsi" w:cstheme="minorHAnsi"/>
        </w:rPr>
        <w:t>2. mit verschiedenen Partnern zu kooperieren und familienunterstützende Angebote zu bündeln und zu vernetzen,</w:t>
      </w:r>
    </w:p>
    <w:p w14:paraId="6279B865" w14:textId="77777777" w:rsidR="00FD378A" w:rsidRPr="006F5606" w:rsidRDefault="00FD378A" w:rsidP="000639C0">
      <w:pPr>
        <w:jc w:val="both"/>
        <w:rPr>
          <w:rFonts w:asciiTheme="minorHAnsi" w:hAnsiTheme="minorHAnsi" w:cstheme="minorHAnsi"/>
        </w:rPr>
      </w:pPr>
      <w:r w:rsidRPr="006F5606">
        <w:rPr>
          <w:rFonts w:asciiTheme="minorHAnsi" w:hAnsiTheme="minorHAnsi" w:cstheme="minorHAnsi"/>
        </w:rPr>
        <w:t>3. Angebote für Familien im Sozialraum zu öffnen, deren Kinder nicht in der Tageseinrichtung des Familienzentrums betreut werden,</w:t>
      </w:r>
    </w:p>
    <w:p w14:paraId="72A3EE9A" w14:textId="77777777" w:rsidR="00FD378A" w:rsidRPr="006F5606" w:rsidRDefault="00FD378A" w:rsidP="000639C0">
      <w:pPr>
        <w:jc w:val="both"/>
        <w:rPr>
          <w:rFonts w:asciiTheme="minorHAnsi" w:hAnsiTheme="minorHAnsi" w:cstheme="minorHAnsi"/>
        </w:rPr>
      </w:pPr>
      <w:r w:rsidRPr="006F5606">
        <w:rPr>
          <w:rFonts w:asciiTheme="minorHAnsi" w:hAnsiTheme="minorHAnsi" w:cstheme="minorHAnsi"/>
        </w:rPr>
        <w:t>4. Sprachförderung für Kinder und ihre Familien anzubieten, auch solche, die über § 19 hinausgeht, insbesondere sind diese Sprachfördermaßnahmen für Kinder im Alter zwischen vier Jahren und Schuleintritt mit zusätzlichem Sprachförderbedarf, die keine Kindertageseinrichtung besuchen, und</w:t>
      </w:r>
    </w:p>
    <w:p w14:paraId="16058A13" w14:textId="77777777" w:rsidR="00D64AF0" w:rsidRPr="006F5606" w:rsidRDefault="00FD378A" w:rsidP="000639C0">
      <w:pPr>
        <w:jc w:val="both"/>
        <w:rPr>
          <w:rFonts w:asciiTheme="minorHAnsi" w:hAnsiTheme="minorHAnsi" w:cstheme="minorHAnsi"/>
        </w:rPr>
      </w:pPr>
      <w:r w:rsidRPr="006F5606">
        <w:rPr>
          <w:rFonts w:asciiTheme="minorHAnsi" w:hAnsiTheme="minorHAnsi" w:cstheme="minorHAnsi"/>
        </w:rPr>
        <w:t>5. an Präventionsangeboten mitzuwirken, die vor allem auf der Grundlage von Konzepten der örtlichen Jugendhilfeplanung umgesetzt werden.</w:t>
      </w:r>
    </w:p>
    <w:p w14:paraId="6D8EC5C1" w14:textId="77777777" w:rsidR="00172E34" w:rsidRPr="006F5606" w:rsidRDefault="00172E34" w:rsidP="000639C0">
      <w:pPr>
        <w:jc w:val="both"/>
        <w:rPr>
          <w:rFonts w:asciiTheme="minorHAnsi" w:hAnsiTheme="minorHAnsi" w:cstheme="minorHAnsi"/>
        </w:rPr>
      </w:pPr>
    </w:p>
    <w:p w14:paraId="19456890" w14:textId="4080C188" w:rsidR="00FD378A" w:rsidRPr="006F5606" w:rsidRDefault="00FD378A" w:rsidP="000639C0">
      <w:pPr>
        <w:jc w:val="both"/>
        <w:rPr>
          <w:rFonts w:asciiTheme="minorHAnsi" w:hAnsiTheme="minorHAnsi" w:cstheme="minorHAnsi"/>
          <w:i/>
        </w:rPr>
      </w:pPr>
    </w:p>
    <w:p w14:paraId="268D583F" w14:textId="177F3A90" w:rsidR="00A423C3" w:rsidRDefault="00A423C3" w:rsidP="000639C0">
      <w:pPr>
        <w:jc w:val="both"/>
        <w:rPr>
          <w:rFonts w:asciiTheme="minorHAnsi" w:hAnsiTheme="minorHAnsi" w:cstheme="minorHAnsi"/>
          <w:i/>
        </w:rPr>
      </w:pPr>
    </w:p>
    <w:p w14:paraId="06F65958" w14:textId="33CE2CD5" w:rsidR="00A423C3" w:rsidRDefault="00A423C3" w:rsidP="000639C0">
      <w:pPr>
        <w:jc w:val="both"/>
        <w:rPr>
          <w:rFonts w:asciiTheme="minorHAnsi" w:hAnsiTheme="minorHAnsi" w:cstheme="minorHAnsi"/>
          <w:i/>
        </w:rPr>
      </w:pPr>
    </w:p>
    <w:p w14:paraId="59A7A685" w14:textId="77777777" w:rsidR="00A423C3" w:rsidRPr="00FD378A" w:rsidRDefault="00A423C3" w:rsidP="000639C0">
      <w:pPr>
        <w:jc w:val="both"/>
        <w:rPr>
          <w:rFonts w:asciiTheme="minorHAnsi" w:hAnsiTheme="minorHAnsi" w:cstheme="minorHAnsi"/>
          <w:i/>
        </w:rPr>
      </w:pPr>
    </w:p>
    <w:p w14:paraId="16C92213" w14:textId="77777777" w:rsidR="00621C30" w:rsidRDefault="00621C30" w:rsidP="00621C30">
      <w:pPr>
        <w:jc w:val="both"/>
        <w:rPr>
          <w:rFonts w:asciiTheme="minorHAnsi" w:hAnsiTheme="minorHAnsi" w:cs="Courier New"/>
          <w:b/>
          <w:u w:val="single"/>
        </w:rPr>
      </w:pPr>
      <w:r w:rsidRPr="008229DD">
        <w:rPr>
          <w:rFonts w:asciiTheme="minorHAnsi" w:hAnsiTheme="minorHAnsi" w:cs="Courier New"/>
          <w:b/>
        </w:rPr>
        <w:t xml:space="preserve">3.2 </w:t>
      </w:r>
      <w:r w:rsidRPr="00621C30">
        <w:rPr>
          <w:rFonts w:asciiTheme="minorHAnsi" w:hAnsiTheme="minorHAnsi" w:cs="Courier New"/>
          <w:b/>
          <w:u w:val="single"/>
        </w:rPr>
        <w:t>Kinderrechte</w:t>
      </w:r>
    </w:p>
    <w:p w14:paraId="7F2D01CB" w14:textId="77777777" w:rsidR="00520694" w:rsidRDefault="00520694" w:rsidP="00621C30">
      <w:pPr>
        <w:jc w:val="both"/>
        <w:rPr>
          <w:rFonts w:asciiTheme="minorHAnsi" w:hAnsiTheme="minorHAnsi" w:cstheme="minorHAnsi"/>
        </w:rPr>
      </w:pPr>
      <w:r>
        <w:rPr>
          <w:rFonts w:asciiTheme="minorHAnsi" w:hAnsiTheme="minorHAnsi" w:cstheme="minorHAnsi"/>
        </w:rPr>
        <w:t>Ki</w:t>
      </w:r>
      <w:r w:rsidRPr="00520694">
        <w:rPr>
          <w:rFonts w:asciiTheme="minorHAnsi" w:hAnsiTheme="minorHAnsi" w:cstheme="minorHAnsi"/>
        </w:rPr>
        <w:t>ndern zu ihrem Recht verhelfen – dies ist eines der vorrangigsten Ziele, die Erzieherinnen in katholischen Kindertageseinrichtungen</w:t>
      </w:r>
      <w:r w:rsidR="002757C6">
        <w:rPr>
          <w:rFonts w:asciiTheme="minorHAnsi" w:hAnsiTheme="minorHAnsi" w:cstheme="minorHAnsi"/>
        </w:rPr>
        <w:t xml:space="preserve"> verfolgen.</w:t>
      </w:r>
      <w:r w:rsidRPr="00520694">
        <w:rPr>
          <w:rFonts w:asciiTheme="minorHAnsi" w:hAnsiTheme="minorHAnsi" w:cstheme="minorHAnsi"/>
        </w:rPr>
        <w:t xml:space="preserve"> Dabei beziehen sie sich vielfach auf die Kinderrechte, die in der Kinderrechtskonvention der Vereinten Nationen festgeschrieben sind. Deutschland hat am 5. April 1992 diese Konvention unterzeichnet und sich damit verpflichtet, dass das Wohl der Kinder in allen sie betreffenden politischen und gesellschaftlichen Entscheidungen Vorrang hat.</w:t>
      </w:r>
    </w:p>
    <w:p w14:paraId="7CAACC04" w14:textId="1CCF634B" w:rsidR="0001466E" w:rsidRDefault="0001466E" w:rsidP="00A423C3">
      <w:pPr>
        <w:ind w:left="2124" w:firstLine="708"/>
        <w:jc w:val="both"/>
        <w:rPr>
          <w:rFonts w:asciiTheme="minorHAnsi" w:hAnsiTheme="minorHAnsi" w:cstheme="minorHAnsi"/>
          <w:color w:val="FF0000"/>
        </w:rPr>
      </w:pPr>
    </w:p>
    <w:p w14:paraId="5B5BA5DA" w14:textId="78EA0A13" w:rsidR="00A423C3" w:rsidRDefault="00186D17" w:rsidP="00A423C3">
      <w:pPr>
        <w:ind w:left="2124" w:firstLine="708"/>
        <w:jc w:val="both"/>
        <w:rPr>
          <w:rFonts w:asciiTheme="minorHAnsi" w:hAnsiTheme="minorHAnsi" w:cstheme="minorHAnsi"/>
          <w:color w:val="FF0000"/>
        </w:rPr>
      </w:pPr>
      <w:r>
        <w:rPr>
          <w:rFonts w:asciiTheme="minorHAnsi" w:hAnsiTheme="minorHAnsi" w:cstheme="minorHAnsi"/>
          <w:noProof/>
          <w:color w:val="FF0000"/>
        </w:rPr>
        <w:drawing>
          <wp:anchor distT="0" distB="0" distL="114300" distR="114300" simplePos="0" relativeHeight="251706368" behindDoc="0" locked="0" layoutInCell="1" allowOverlap="1" wp14:anchorId="45918419" wp14:editId="7CC32D74">
            <wp:simplePos x="0" y="0"/>
            <wp:positionH relativeFrom="column">
              <wp:posOffset>203835</wp:posOffset>
            </wp:positionH>
            <wp:positionV relativeFrom="paragraph">
              <wp:posOffset>25400</wp:posOffset>
            </wp:positionV>
            <wp:extent cx="5715000" cy="5651500"/>
            <wp:effectExtent l="0" t="0" r="0" b="6350"/>
            <wp:wrapNone/>
            <wp:docPr id="451" name="Grafik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 name="Grafik 451"/>
                    <pic:cNvPicPr>
                      <a:picLocks noChangeAspect="1"/>
                    </pic:cNvPicPr>
                  </pic:nvPicPr>
                  <pic:blipFill>
                    <a:blip r:embed="rId14">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0" y="0"/>
                      <a:ext cx="5715000" cy="5651500"/>
                    </a:xfrm>
                    <a:prstGeom prst="rect">
                      <a:avLst/>
                    </a:prstGeom>
                  </pic:spPr>
                </pic:pic>
              </a:graphicData>
            </a:graphic>
          </wp:anchor>
        </w:drawing>
      </w:r>
    </w:p>
    <w:p w14:paraId="3DD2A9A5" w14:textId="10B41927" w:rsidR="00A423C3" w:rsidRDefault="00A423C3" w:rsidP="00A423C3">
      <w:pPr>
        <w:ind w:left="2124" w:firstLine="708"/>
        <w:jc w:val="both"/>
        <w:rPr>
          <w:rFonts w:asciiTheme="minorHAnsi" w:hAnsiTheme="minorHAnsi" w:cstheme="minorHAnsi"/>
          <w:color w:val="FF0000"/>
        </w:rPr>
      </w:pPr>
    </w:p>
    <w:p w14:paraId="33C362D9" w14:textId="69B3E257" w:rsidR="00A423C3" w:rsidRDefault="00A423C3" w:rsidP="00A423C3">
      <w:pPr>
        <w:ind w:left="2124" w:firstLine="708"/>
        <w:jc w:val="both"/>
        <w:rPr>
          <w:rFonts w:asciiTheme="minorHAnsi" w:hAnsiTheme="minorHAnsi" w:cstheme="minorHAnsi"/>
          <w:color w:val="FF0000"/>
        </w:rPr>
      </w:pPr>
    </w:p>
    <w:p w14:paraId="34FF16B2" w14:textId="39168481" w:rsidR="00A423C3" w:rsidRDefault="00A423C3" w:rsidP="00A423C3">
      <w:pPr>
        <w:ind w:left="2124" w:firstLine="708"/>
        <w:jc w:val="both"/>
        <w:rPr>
          <w:rFonts w:asciiTheme="minorHAnsi" w:hAnsiTheme="minorHAnsi" w:cstheme="minorHAnsi"/>
          <w:color w:val="FF0000"/>
        </w:rPr>
      </w:pPr>
    </w:p>
    <w:p w14:paraId="2FE61A89" w14:textId="2994D329" w:rsidR="00A423C3" w:rsidRDefault="00A423C3" w:rsidP="00A423C3">
      <w:pPr>
        <w:ind w:left="2124" w:firstLine="708"/>
        <w:jc w:val="both"/>
        <w:rPr>
          <w:rFonts w:asciiTheme="minorHAnsi" w:hAnsiTheme="minorHAnsi" w:cstheme="minorHAnsi"/>
          <w:color w:val="FF0000"/>
        </w:rPr>
      </w:pPr>
    </w:p>
    <w:p w14:paraId="4D759A1F" w14:textId="33A66304" w:rsidR="00A423C3" w:rsidRDefault="00A423C3" w:rsidP="00A423C3">
      <w:pPr>
        <w:ind w:left="2124" w:firstLine="708"/>
        <w:jc w:val="both"/>
        <w:rPr>
          <w:rFonts w:asciiTheme="minorHAnsi" w:hAnsiTheme="minorHAnsi" w:cstheme="minorHAnsi"/>
          <w:color w:val="FF0000"/>
        </w:rPr>
      </w:pPr>
    </w:p>
    <w:p w14:paraId="11315C6F" w14:textId="2DB3C8D8" w:rsidR="00A423C3" w:rsidRDefault="00A423C3" w:rsidP="00A423C3">
      <w:pPr>
        <w:ind w:left="2124" w:firstLine="708"/>
        <w:jc w:val="both"/>
        <w:rPr>
          <w:rFonts w:asciiTheme="minorHAnsi" w:hAnsiTheme="minorHAnsi" w:cstheme="minorHAnsi"/>
          <w:color w:val="FF0000"/>
        </w:rPr>
      </w:pPr>
    </w:p>
    <w:p w14:paraId="652CDAFC" w14:textId="04D9F18F" w:rsidR="00A423C3" w:rsidRDefault="00A423C3" w:rsidP="00A423C3">
      <w:pPr>
        <w:ind w:left="2124" w:firstLine="708"/>
        <w:jc w:val="both"/>
        <w:rPr>
          <w:rFonts w:asciiTheme="minorHAnsi" w:hAnsiTheme="minorHAnsi" w:cstheme="minorHAnsi"/>
          <w:color w:val="FF0000"/>
        </w:rPr>
      </w:pPr>
    </w:p>
    <w:p w14:paraId="38149FAA" w14:textId="0A3E16C0" w:rsidR="00A423C3" w:rsidRDefault="00A423C3" w:rsidP="00A423C3">
      <w:pPr>
        <w:ind w:left="2124" w:firstLine="708"/>
        <w:jc w:val="both"/>
        <w:rPr>
          <w:rFonts w:asciiTheme="minorHAnsi" w:hAnsiTheme="minorHAnsi" w:cstheme="minorHAnsi"/>
          <w:color w:val="FF0000"/>
        </w:rPr>
      </w:pPr>
    </w:p>
    <w:p w14:paraId="0AFB7D00" w14:textId="77777777" w:rsidR="00A423C3" w:rsidRPr="0001466E" w:rsidRDefault="00A423C3" w:rsidP="00A423C3">
      <w:pPr>
        <w:ind w:left="2124" w:firstLine="708"/>
        <w:jc w:val="both"/>
        <w:rPr>
          <w:rFonts w:asciiTheme="minorHAnsi" w:hAnsiTheme="minorHAnsi" w:cstheme="minorHAnsi"/>
          <w:color w:val="FF0000"/>
        </w:rPr>
      </w:pPr>
    </w:p>
    <w:p w14:paraId="245FC6E8" w14:textId="77777777" w:rsidR="00186D17" w:rsidRDefault="00186D17" w:rsidP="00CD4CCA">
      <w:pPr>
        <w:jc w:val="both"/>
        <w:rPr>
          <w:rFonts w:asciiTheme="minorHAnsi" w:hAnsiTheme="minorHAnsi" w:cstheme="minorHAnsi"/>
        </w:rPr>
      </w:pPr>
    </w:p>
    <w:p w14:paraId="07A8DBAD" w14:textId="77777777" w:rsidR="00186D17" w:rsidRDefault="00186D17" w:rsidP="00CD4CCA">
      <w:pPr>
        <w:jc w:val="both"/>
        <w:rPr>
          <w:rFonts w:asciiTheme="minorHAnsi" w:hAnsiTheme="minorHAnsi" w:cstheme="minorHAnsi"/>
        </w:rPr>
      </w:pPr>
    </w:p>
    <w:p w14:paraId="45248056" w14:textId="77777777" w:rsidR="00186D17" w:rsidRDefault="00186D17" w:rsidP="00CD4CCA">
      <w:pPr>
        <w:jc w:val="both"/>
        <w:rPr>
          <w:rFonts w:asciiTheme="minorHAnsi" w:hAnsiTheme="minorHAnsi" w:cstheme="minorHAnsi"/>
        </w:rPr>
      </w:pPr>
    </w:p>
    <w:p w14:paraId="7F0AFE0B" w14:textId="77777777" w:rsidR="00186D17" w:rsidRDefault="00186D17" w:rsidP="00CD4CCA">
      <w:pPr>
        <w:jc w:val="both"/>
        <w:rPr>
          <w:rFonts w:asciiTheme="minorHAnsi" w:hAnsiTheme="minorHAnsi" w:cstheme="minorHAnsi"/>
        </w:rPr>
      </w:pPr>
    </w:p>
    <w:p w14:paraId="7971C672" w14:textId="77777777" w:rsidR="00186D17" w:rsidRDefault="00186D17" w:rsidP="00CD4CCA">
      <w:pPr>
        <w:jc w:val="both"/>
        <w:rPr>
          <w:rFonts w:asciiTheme="minorHAnsi" w:hAnsiTheme="minorHAnsi" w:cstheme="minorHAnsi"/>
        </w:rPr>
      </w:pPr>
    </w:p>
    <w:p w14:paraId="7F483B00" w14:textId="77777777" w:rsidR="00186D17" w:rsidRDefault="00186D17" w:rsidP="00CD4CCA">
      <w:pPr>
        <w:jc w:val="both"/>
        <w:rPr>
          <w:rFonts w:asciiTheme="minorHAnsi" w:hAnsiTheme="minorHAnsi" w:cstheme="minorHAnsi"/>
        </w:rPr>
      </w:pPr>
    </w:p>
    <w:p w14:paraId="26F2FA1E" w14:textId="77777777" w:rsidR="00186D17" w:rsidRDefault="00186D17" w:rsidP="00CD4CCA">
      <w:pPr>
        <w:jc w:val="both"/>
        <w:rPr>
          <w:rFonts w:asciiTheme="minorHAnsi" w:hAnsiTheme="minorHAnsi" w:cstheme="minorHAnsi"/>
        </w:rPr>
      </w:pPr>
    </w:p>
    <w:p w14:paraId="7D7D2D41" w14:textId="77777777" w:rsidR="00186D17" w:rsidRDefault="00186D17" w:rsidP="00CD4CCA">
      <w:pPr>
        <w:jc w:val="both"/>
        <w:rPr>
          <w:rFonts w:asciiTheme="minorHAnsi" w:hAnsiTheme="minorHAnsi" w:cstheme="minorHAnsi"/>
        </w:rPr>
      </w:pPr>
    </w:p>
    <w:p w14:paraId="58D86C42" w14:textId="77777777" w:rsidR="00186D17" w:rsidRDefault="00186D17" w:rsidP="00CD4CCA">
      <w:pPr>
        <w:jc w:val="both"/>
        <w:rPr>
          <w:rFonts w:asciiTheme="minorHAnsi" w:hAnsiTheme="minorHAnsi" w:cstheme="minorHAnsi"/>
        </w:rPr>
      </w:pPr>
    </w:p>
    <w:p w14:paraId="71A9A723" w14:textId="77777777" w:rsidR="00186D17" w:rsidRDefault="00186D17" w:rsidP="00CD4CCA">
      <w:pPr>
        <w:jc w:val="both"/>
        <w:rPr>
          <w:rFonts w:asciiTheme="minorHAnsi" w:hAnsiTheme="minorHAnsi" w:cstheme="minorHAnsi"/>
        </w:rPr>
      </w:pPr>
    </w:p>
    <w:p w14:paraId="3A8FC722" w14:textId="77777777" w:rsidR="00186D17" w:rsidRDefault="00186D17" w:rsidP="00CD4CCA">
      <w:pPr>
        <w:jc w:val="both"/>
        <w:rPr>
          <w:rFonts w:asciiTheme="minorHAnsi" w:hAnsiTheme="minorHAnsi" w:cstheme="minorHAnsi"/>
        </w:rPr>
      </w:pPr>
    </w:p>
    <w:p w14:paraId="35646630" w14:textId="77777777" w:rsidR="00186D17" w:rsidRDefault="00186D17" w:rsidP="00CD4CCA">
      <w:pPr>
        <w:jc w:val="both"/>
        <w:rPr>
          <w:rFonts w:asciiTheme="minorHAnsi" w:hAnsiTheme="minorHAnsi" w:cstheme="minorHAnsi"/>
        </w:rPr>
      </w:pPr>
    </w:p>
    <w:p w14:paraId="0EE478D3" w14:textId="77777777" w:rsidR="00186D17" w:rsidRDefault="00186D17" w:rsidP="00CD4CCA">
      <w:pPr>
        <w:jc w:val="both"/>
        <w:rPr>
          <w:rFonts w:asciiTheme="minorHAnsi" w:hAnsiTheme="minorHAnsi" w:cstheme="minorHAnsi"/>
        </w:rPr>
      </w:pPr>
    </w:p>
    <w:p w14:paraId="73D06B7A" w14:textId="77777777" w:rsidR="00186D17" w:rsidRDefault="00186D17" w:rsidP="00CD4CCA">
      <w:pPr>
        <w:jc w:val="both"/>
        <w:rPr>
          <w:rFonts w:asciiTheme="minorHAnsi" w:hAnsiTheme="minorHAnsi" w:cstheme="minorHAnsi"/>
        </w:rPr>
      </w:pPr>
    </w:p>
    <w:p w14:paraId="3BCE5D11" w14:textId="77777777" w:rsidR="00186D17" w:rsidRDefault="00186D17" w:rsidP="00CD4CCA">
      <w:pPr>
        <w:jc w:val="both"/>
        <w:rPr>
          <w:rFonts w:asciiTheme="minorHAnsi" w:hAnsiTheme="minorHAnsi" w:cstheme="minorHAnsi"/>
        </w:rPr>
      </w:pPr>
    </w:p>
    <w:p w14:paraId="6A8AE8DB" w14:textId="77777777" w:rsidR="00186D17" w:rsidRDefault="00186D17" w:rsidP="00CD4CCA">
      <w:pPr>
        <w:jc w:val="both"/>
        <w:rPr>
          <w:rFonts w:asciiTheme="minorHAnsi" w:hAnsiTheme="minorHAnsi" w:cstheme="minorHAnsi"/>
        </w:rPr>
      </w:pPr>
    </w:p>
    <w:p w14:paraId="13A325B9" w14:textId="77777777" w:rsidR="00186D17" w:rsidRDefault="00186D17" w:rsidP="00CD4CCA">
      <w:pPr>
        <w:jc w:val="both"/>
        <w:rPr>
          <w:rFonts w:asciiTheme="minorHAnsi" w:hAnsiTheme="minorHAnsi" w:cstheme="minorHAnsi"/>
        </w:rPr>
      </w:pPr>
    </w:p>
    <w:p w14:paraId="7221CA6A" w14:textId="77777777" w:rsidR="00186D17" w:rsidRDefault="00186D17" w:rsidP="00CD4CCA">
      <w:pPr>
        <w:jc w:val="both"/>
        <w:rPr>
          <w:rFonts w:asciiTheme="minorHAnsi" w:hAnsiTheme="minorHAnsi" w:cstheme="minorHAnsi"/>
        </w:rPr>
      </w:pPr>
    </w:p>
    <w:p w14:paraId="01DED740" w14:textId="77777777" w:rsidR="00186D17" w:rsidRDefault="00186D17" w:rsidP="00CD4CCA">
      <w:pPr>
        <w:jc w:val="both"/>
        <w:rPr>
          <w:rFonts w:asciiTheme="minorHAnsi" w:hAnsiTheme="minorHAnsi" w:cstheme="minorHAnsi"/>
        </w:rPr>
      </w:pPr>
    </w:p>
    <w:p w14:paraId="24C49B35" w14:textId="77777777" w:rsidR="00186D17" w:rsidRDefault="00186D17" w:rsidP="00CD4CCA">
      <w:pPr>
        <w:jc w:val="both"/>
        <w:rPr>
          <w:rFonts w:asciiTheme="minorHAnsi" w:hAnsiTheme="minorHAnsi" w:cstheme="minorHAnsi"/>
        </w:rPr>
      </w:pPr>
    </w:p>
    <w:p w14:paraId="19C7BDE4" w14:textId="77777777" w:rsidR="00186D17" w:rsidRDefault="00186D17" w:rsidP="00CD4CCA">
      <w:pPr>
        <w:jc w:val="both"/>
        <w:rPr>
          <w:rFonts w:asciiTheme="minorHAnsi" w:hAnsiTheme="minorHAnsi" w:cstheme="minorHAnsi"/>
        </w:rPr>
      </w:pPr>
    </w:p>
    <w:p w14:paraId="29CE11B9" w14:textId="77777777" w:rsidR="00186D17" w:rsidRDefault="00186D17" w:rsidP="00CD4CCA">
      <w:pPr>
        <w:jc w:val="both"/>
        <w:rPr>
          <w:rFonts w:asciiTheme="minorHAnsi" w:hAnsiTheme="minorHAnsi" w:cstheme="minorHAnsi"/>
        </w:rPr>
      </w:pPr>
    </w:p>
    <w:p w14:paraId="3F61BEA6" w14:textId="1ECC971E" w:rsidR="00CD4CCA" w:rsidRPr="00CD4CCA" w:rsidRDefault="00CD4CCA" w:rsidP="00CD4CCA">
      <w:pPr>
        <w:jc w:val="both"/>
        <w:rPr>
          <w:rFonts w:asciiTheme="minorHAnsi" w:hAnsiTheme="minorHAnsi" w:cstheme="minorHAnsi"/>
        </w:rPr>
      </w:pPr>
      <w:r w:rsidRPr="00CD4CCA">
        <w:rPr>
          <w:rFonts w:asciiTheme="minorHAnsi" w:hAnsiTheme="minorHAnsi" w:cstheme="minorHAnsi"/>
        </w:rPr>
        <w:t>Die Kinderrechte verhelfen Kindern dazu, dass sie fähig werden, in Zukunft die Verantwortung für ihr Leben und diese Gesellschaft zu übernehmen.</w:t>
      </w:r>
    </w:p>
    <w:p w14:paraId="23DBB043" w14:textId="0D62FF6E" w:rsidR="00CD4CCA" w:rsidRPr="00CD4CCA" w:rsidRDefault="007243DA" w:rsidP="00CD4CCA">
      <w:pPr>
        <w:jc w:val="both"/>
        <w:rPr>
          <w:rFonts w:asciiTheme="minorHAnsi" w:hAnsiTheme="minorHAnsi" w:cstheme="minorHAnsi"/>
        </w:rPr>
      </w:pPr>
      <w:r>
        <w:rPr>
          <w:rFonts w:asciiTheme="minorHAnsi" w:hAnsiTheme="minorHAnsi" w:cstheme="minorHAnsi"/>
        </w:rPr>
        <w:t xml:space="preserve">Zudem </w:t>
      </w:r>
      <w:r w:rsidRPr="00CD4CCA">
        <w:rPr>
          <w:rFonts w:asciiTheme="minorHAnsi" w:hAnsiTheme="minorHAnsi" w:cstheme="minorHAnsi"/>
        </w:rPr>
        <w:t>sind</w:t>
      </w:r>
      <w:r w:rsidR="00CD4CCA" w:rsidRPr="00CD4CCA">
        <w:rPr>
          <w:rFonts w:asciiTheme="minorHAnsi" w:hAnsiTheme="minorHAnsi" w:cstheme="minorHAnsi"/>
        </w:rPr>
        <w:t xml:space="preserve"> sie wesentliche Gestaltungsmomente für eine kinderfreundliche und zugleich zukunftsfähige Gesellschaft.</w:t>
      </w:r>
    </w:p>
    <w:p w14:paraId="11192346" w14:textId="77777777" w:rsidR="00DD18B9" w:rsidRDefault="00DD18B9" w:rsidP="00621C30">
      <w:pPr>
        <w:jc w:val="both"/>
        <w:rPr>
          <w:rFonts w:asciiTheme="minorHAnsi" w:hAnsiTheme="minorHAnsi" w:cstheme="minorHAnsi"/>
        </w:rPr>
      </w:pPr>
    </w:p>
    <w:p w14:paraId="16E17957" w14:textId="7B5BF028" w:rsidR="000A1876" w:rsidRDefault="00621C30" w:rsidP="00621C30">
      <w:pPr>
        <w:jc w:val="both"/>
        <w:rPr>
          <w:rFonts w:asciiTheme="minorHAnsi" w:hAnsiTheme="minorHAnsi" w:cs="Courier New"/>
          <w:b/>
          <w:u w:val="single"/>
        </w:rPr>
      </w:pPr>
      <w:r w:rsidRPr="008229DD">
        <w:rPr>
          <w:rFonts w:asciiTheme="minorHAnsi" w:hAnsiTheme="minorHAnsi" w:cs="Courier New"/>
          <w:b/>
        </w:rPr>
        <w:lastRenderedPageBreak/>
        <w:t xml:space="preserve">3.3 </w:t>
      </w:r>
      <w:r w:rsidRPr="00621C30">
        <w:rPr>
          <w:rFonts w:asciiTheme="minorHAnsi" w:hAnsiTheme="minorHAnsi" w:cs="Courier New"/>
          <w:b/>
          <w:u w:val="single"/>
        </w:rPr>
        <w:t>Kindeswohl und Kinderschutz</w:t>
      </w:r>
    </w:p>
    <w:p w14:paraId="6E8C637E" w14:textId="77777777" w:rsidR="00DD18B9" w:rsidRDefault="00DD18B9" w:rsidP="00621C30">
      <w:pPr>
        <w:jc w:val="both"/>
        <w:rPr>
          <w:rFonts w:asciiTheme="minorHAnsi" w:hAnsiTheme="minorHAnsi" w:cs="Courier New"/>
          <w:b/>
          <w:u w:val="single"/>
        </w:rPr>
      </w:pPr>
    </w:p>
    <w:p w14:paraId="62F8B5AD" w14:textId="641E0400" w:rsidR="000A1876" w:rsidRPr="000A1876" w:rsidRDefault="000A1876" w:rsidP="00621C30">
      <w:pPr>
        <w:jc w:val="both"/>
        <w:rPr>
          <w:rFonts w:asciiTheme="minorHAnsi" w:hAnsiTheme="minorHAnsi" w:cstheme="minorHAnsi"/>
          <w:b/>
          <w:u w:val="single"/>
        </w:rPr>
      </w:pPr>
      <w:r w:rsidRPr="000A1876">
        <w:rPr>
          <w:rFonts w:asciiTheme="minorHAnsi" w:hAnsiTheme="minorHAnsi" w:cstheme="minorHAnsi"/>
        </w:rPr>
        <w:t xml:space="preserve">Eine besondere Aufgabe der Kinder- und Jugendhilfe ist die </w:t>
      </w:r>
      <w:r w:rsidRPr="00D414EC">
        <w:rPr>
          <w:rFonts w:asciiTheme="minorHAnsi" w:hAnsiTheme="minorHAnsi" w:cstheme="minorHAnsi"/>
          <w:b/>
        </w:rPr>
        <w:t>Vorbeugung</w:t>
      </w:r>
      <w:r w:rsidRPr="000A1876">
        <w:rPr>
          <w:rFonts w:asciiTheme="minorHAnsi" w:hAnsiTheme="minorHAnsi" w:cstheme="minorHAnsi"/>
        </w:rPr>
        <w:t xml:space="preserve">, der </w:t>
      </w:r>
      <w:r w:rsidRPr="00D414EC">
        <w:rPr>
          <w:rFonts w:asciiTheme="minorHAnsi" w:hAnsiTheme="minorHAnsi" w:cstheme="minorHAnsi"/>
          <w:b/>
        </w:rPr>
        <w:t>Schutz</w:t>
      </w:r>
      <w:r w:rsidRPr="000A1876">
        <w:rPr>
          <w:rFonts w:asciiTheme="minorHAnsi" w:hAnsiTheme="minorHAnsi" w:cstheme="minorHAnsi"/>
        </w:rPr>
        <w:t xml:space="preserve"> und die </w:t>
      </w:r>
      <w:r w:rsidRPr="00801BF8">
        <w:rPr>
          <w:rFonts w:asciiTheme="minorHAnsi" w:hAnsiTheme="minorHAnsi" w:cstheme="minorHAnsi"/>
          <w:b/>
        </w:rPr>
        <w:t xml:space="preserve">Hilfe </w:t>
      </w:r>
      <w:r w:rsidRPr="000A1876">
        <w:rPr>
          <w:rFonts w:asciiTheme="minorHAnsi" w:hAnsiTheme="minorHAnsi" w:cstheme="minorHAnsi"/>
        </w:rPr>
        <w:t>für Kinder, Jugen</w:t>
      </w:r>
      <w:r w:rsidR="005A7B97">
        <w:rPr>
          <w:rFonts w:asciiTheme="minorHAnsi" w:hAnsiTheme="minorHAnsi" w:cstheme="minorHAnsi"/>
        </w:rPr>
        <w:t>dliche und für deren Familien.</w:t>
      </w:r>
      <w:r w:rsidR="0070156F">
        <w:rPr>
          <w:rFonts w:asciiTheme="minorHAnsi" w:hAnsiTheme="minorHAnsi" w:cstheme="minorHAnsi"/>
        </w:rPr>
        <w:t xml:space="preserve"> Zeichnet sich aufgrund einer belastenden sozialen Umgebung eine ungünstige Kindesentwicklung ab, ist es besonders wichtig, schon zu einem sehr frühen Zeitpunkt der Entwicklung</w:t>
      </w:r>
      <w:r w:rsidR="00430ED9">
        <w:rPr>
          <w:rFonts w:asciiTheme="minorHAnsi" w:hAnsiTheme="minorHAnsi" w:cstheme="minorHAnsi"/>
        </w:rPr>
        <w:t>,</w:t>
      </w:r>
      <w:r w:rsidR="0070156F">
        <w:rPr>
          <w:rFonts w:asciiTheme="minorHAnsi" w:hAnsiTheme="minorHAnsi" w:cstheme="minorHAnsi"/>
        </w:rPr>
        <w:t xml:space="preserve"> präventive Maßnahmen zu ergreifen.</w:t>
      </w:r>
      <w:r w:rsidR="005A7B97">
        <w:rPr>
          <w:rFonts w:asciiTheme="minorHAnsi" w:hAnsiTheme="minorHAnsi" w:cstheme="minorHAnsi"/>
        </w:rPr>
        <w:t xml:space="preserve"> </w:t>
      </w:r>
      <w:r w:rsidR="008375C3">
        <w:rPr>
          <w:rFonts w:asciiTheme="minorHAnsi" w:hAnsiTheme="minorHAnsi" w:cstheme="minorHAnsi"/>
        </w:rPr>
        <w:t xml:space="preserve"> Frühes Erkennen und die Vermittlung von Hilfsmaßnahmen</w:t>
      </w:r>
      <w:r w:rsidRPr="000A1876">
        <w:rPr>
          <w:rFonts w:asciiTheme="minorHAnsi" w:hAnsiTheme="minorHAnsi" w:cstheme="minorHAnsi"/>
        </w:rPr>
        <w:t xml:space="preserve"> </w:t>
      </w:r>
      <w:r w:rsidR="00CF3777" w:rsidRPr="000A1876">
        <w:rPr>
          <w:rFonts w:asciiTheme="minorHAnsi" w:hAnsiTheme="minorHAnsi" w:cstheme="minorHAnsi"/>
        </w:rPr>
        <w:t>können</w:t>
      </w:r>
      <w:r w:rsidRPr="000A1876">
        <w:rPr>
          <w:rFonts w:asciiTheme="minorHAnsi" w:hAnsiTheme="minorHAnsi" w:cstheme="minorHAnsi"/>
        </w:rPr>
        <w:t xml:space="preserve"> die Entwicklung positiv beeinflussen.</w:t>
      </w:r>
    </w:p>
    <w:p w14:paraId="7A5E9B17" w14:textId="77777777" w:rsidR="00621C30" w:rsidRDefault="008443C3" w:rsidP="008443C3">
      <w:pPr>
        <w:jc w:val="both"/>
        <w:rPr>
          <w:rFonts w:asciiTheme="minorHAnsi" w:hAnsiTheme="minorHAnsi" w:cs="Courier New"/>
        </w:rPr>
      </w:pPr>
      <w:r>
        <w:rPr>
          <w:rFonts w:asciiTheme="minorHAnsi" w:hAnsiTheme="minorHAnsi" w:cs="Courier New"/>
        </w:rPr>
        <w:t xml:space="preserve">Besonders wir Mitarbeiter/Innen in den </w:t>
      </w:r>
      <w:r w:rsidR="00621C30" w:rsidRPr="00621C30">
        <w:rPr>
          <w:rFonts w:asciiTheme="minorHAnsi" w:hAnsiTheme="minorHAnsi" w:cs="Courier New"/>
        </w:rPr>
        <w:t>Kindertages</w:t>
      </w:r>
      <w:r w:rsidR="009555FC">
        <w:rPr>
          <w:rFonts w:asciiTheme="minorHAnsi" w:hAnsiTheme="minorHAnsi" w:cs="Courier New"/>
        </w:rPr>
        <w:t>e</w:t>
      </w:r>
      <w:r w:rsidR="00621C30" w:rsidRPr="00621C30">
        <w:rPr>
          <w:rFonts w:asciiTheme="minorHAnsi" w:hAnsiTheme="minorHAnsi" w:cs="Courier New"/>
        </w:rPr>
        <w:t>inrichtungen sind in diesem Zusammenhang sehr gefragt, da wir</w:t>
      </w:r>
      <w:r w:rsidR="009555FC">
        <w:rPr>
          <w:rFonts w:asciiTheme="minorHAnsi" w:hAnsiTheme="minorHAnsi" w:cs="Courier New"/>
        </w:rPr>
        <w:t xml:space="preserve"> </w:t>
      </w:r>
      <w:r w:rsidR="00D414EC">
        <w:rPr>
          <w:rFonts w:asciiTheme="minorHAnsi" w:hAnsiTheme="minorHAnsi" w:cs="Courier New"/>
        </w:rPr>
        <w:t xml:space="preserve">eine </w:t>
      </w:r>
      <w:r w:rsidR="00801BF8">
        <w:rPr>
          <w:rFonts w:asciiTheme="minorHAnsi" w:hAnsiTheme="minorHAnsi" w:cs="Courier New"/>
        </w:rPr>
        <w:t>der</w:t>
      </w:r>
      <w:r w:rsidR="00801BF8" w:rsidRPr="00621C30">
        <w:rPr>
          <w:rFonts w:asciiTheme="minorHAnsi" w:hAnsiTheme="minorHAnsi" w:cs="Courier New"/>
        </w:rPr>
        <w:t xml:space="preserve"> erste</w:t>
      </w:r>
      <w:r w:rsidR="00801BF8">
        <w:rPr>
          <w:rFonts w:asciiTheme="minorHAnsi" w:hAnsiTheme="minorHAnsi" w:cs="Courier New"/>
        </w:rPr>
        <w:t>n</w:t>
      </w:r>
      <w:r w:rsidR="00801BF8" w:rsidRPr="00621C30">
        <w:rPr>
          <w:rFonts w:asciiTheme="minorHAnsi" w:hAnsiTheme="minorHAnsi" w:cs="Courier New"/>
        </w:rPr>
        <w:t xml:space="preserve"> öffentlichen Einrichtung</w:t>
      </w:r>
      <w:r w:rsidR="00801BF8">
        <w:rPr>
          <w:rFonts w:asciiTheme="minorHAnsi" w:hAnsiTheme="minorHAnsi" w:cs="Courier New"/>
        </w:rPr>
        <w:t>en sind, die Familien aufsuchen.</w:t>
      </w:r>
    </w:p>
    <w:p w14:paraId="1A70BB1E" w14:textId="77777777" w:rsidR="00621C30" w:rsidRDefault="005A7B97" w:rsidP="00621C30">
      <w:pPr>
        <w:jc w:val="both"/>
        <w:rPr>
          <w:rFonts w:asciiTheme="minorHAnsi" w:hAnsiTheme="minorHAnsi" w:cs="Courier New"/>
        </w:rPr>
      </w:pPr>
      <w:r>
        <w:rPr>
          <w:rFonts w:asciiTheme="minorHAnsi" w:hAnsiTheme="minorHAnsi" w:cs="Courier New"/>
        </w:rPr>
        <w:t>Um Gefahren für das Wohl von Kindern und Jugendlichen bereits im Vorfeld abwenden zu können, ist die Früherkennung von Anhaltspunkten für eine</w:t>
      </w:r>
      <w:r w:rsidR="008375C3">
        <w:rPr>
          <w:rFonts w:asciiTheme="minorHAnsi" w:hAnsiTheme="minorHAnsi" w:cs="Courier New"/>
        </w:rPr>
        <w:t xml:space="preserve"> mögliche </w:t>
      </w:r>
      <w:r w:rsidR="00E6642A">
        <w:rPr>
          <w:rFonts w:asciiTheme="minorHAnsi" w:hAnsiTheme="minorHAnsi" w:cs="Courier New"/>
        </w:rPr>
        <w:t>Kindeswohlgefährdung wichtig</w:t>
      </w:r>
      <w:r>
        <w:rPr>
          <w:rFonts w:asciiTheme="minorHAnsi" w:hAnsiTheme="minorHAnsi" w:cs="Courier New"/>
        </w:rPr>
        <w:t>.</w:t>
      </w:r>
    </w:p>
    <w:p w14:paraId="71C727D1" w14:textId="77777777" w:rsidR="00D97A5F" w:rsidRDefault="0070156F" w:rsidP="00621C30">
      <w:pPr>
        <w:jc w:val="both"/>
        <w:rPr>
          <w:rFonts w:asciiTheme="minorHAnsi" w:hAnsiTheme="minorHAnsi" w:cs="Courier New"/>
        </w:rPr>
      </w:pPr>
      <w:r>
        <w:rPr>
          <w:rFonts w:asciiTheme="minorHAnsi" w:hAnsiTheme="minorHAnsi" w:cs="Courier New"/>
        </w:rPr>
        <w:t>Dies ist dann besonders der Fall, wenn Kinder und Jugendlich</w:t>
      </w:r>
      <w:r w:rsidR="00BD6E90">
        <w:rPr>
          <w:rFonts w:asciiTheme="minorHAnsi" w:hAnsiTheme="minorHAnsi" w:cs="Courier New"/>
        </w:rPr>
        <w:t>e</w:t>
      </w:r>
      <w:r>
        <w:rPr>
          <w:rFonts w:asciiTheme="minorHAnsi" w:hAnsiTheme="minorHAnsi" w:cs="Courier New"/>
        </w:rPr>
        <w:t xml:space="preserve"> </w:t>
      </w:r>
      <w:r w:rsidRPr="0070156F">
        <w:rPr>
          <w:rFonts w:asciiTheme="minorHAnsi" w:hAnsiTheme="minorHAnsi" w:cs="Courier New"/>
          <w:b/>
        </w:rPr>
        <w:t>vernachlässigt</w:t>
      </w:r>
      <w:r>
        <w:rPr>
          <w:rFonts w:asciiTheme="minorHAnsi" w:hAnsiTheme="minorHAnsi" w:cs="Courier New"/>
        </w:rPr>
        <w:t xml:space="preserve"> und </w:t>
      </w:r>
      <w:r w:rsidRPr="00BD6E90">
        <w:rPr>
          <w:rFonts w:asciiTheme="minorHAnsi" w:hAnsiTheme="minorHAnsi" w:cs="Courier New"/>
          <w:b/>
        </w:rPr>
        <w:t>körperlich</w:t>
      </w:r>
      <w:r>
        <w:rPr>
          <w:rFonts w:asciiTheme="minorHAnsi" w:hAnsiTheme="minorHAnsi" w:cs="Courier New"/>
        </w:rPr>
        <w:t xml:space="preserve"> oder </w:t>
      </w:r>
      <w:r w:rsidRPr="00BD6E90">
        <w:rPr>
          <w:rFonts w:asciiTheme="minorHAnsi" w:hAnsiTheme="minorHAnsi" w:cs="Courier New"/>
          <w:b/>
        </w:rPr>
        <w:t>sexuell misshandelt</w:t>
      </w:r>
      <w:r>
        <w:rPr>
          <w:rFonts w:asciiTheme="minorHAnsi" w:hAnsiTheme="minorHAnsi" w:cs="Courier New"/>
        </w:rPr>
        <w:t xml:space="preserve"> werden.</w:t>
      </w:r>
    </w:p>
    <w:p w14:paraId="004F666E" w14:textId="77777777" w:rsidR="00D97A5F" w:rsidRDefault="00D97A5F" w:rsidP="00621C30">
      <w:pPr>
        <w:jc w:val="both"/>
        <w:rPr>
          <w:rFonts w:asciiTheme="minorHAnsi" w:hAnsiTheme="minorHAnsi" w:cs="Courier New"/>
        </w:rPr>
      </w:pPr>
      <w:r w:rsidRPr="002C21DF">
        <w:rPr>
          <w:rFonts w:asciiTheme="minorHAnsi" w:hAnsiTheme="minorHAnsi" w:cs="Courier New"/>
          <w:b/>
        </w:rPr>
        <w:t>Der Paragraph 8a SGB VIII</w:t>
      </w:r>
      <w:r>
        <w:rPr>
          <w:rFonts w:asciiTheme="minorHAnsi" w:hAnsiTheme="minorHAnsi" w:cs="Courier New"/>
        </w:rPr>
        <w:t xml:space="preserve"> sorgt für eine Konkretisierung und damit für eine Handlungssicherheit für alle Dienste der Jugendhilfe.</w:t>
      </w:r>
    </w:p>
    <w:p w14:paraId="011933DA" w14:textId="77777777" w:rsidR="008443C3" w:rsidRDefault="00BD6E90" w:rsidP="008229DD">
      <w:pPr>
        <w:jc w:val="both"/>
        <w:rPr>
          <w:rFonts w:asciiTheme="minorHAnsi" w:hAnsiTheme="minorHAnsi" w:cs="Courier New"/>
        </w:rPr>
      </w:pPr>
      <w:r>
        <w:rPr>
          <w:rFonts w:asciiTheme="minorHAnsi" w:hAnsiTheme="minorHAnsi" w:cs="Courier New"/>
        </w:rPr>
        <w:t xml:space="preserve">In unserer Einrichtung haben sich mehrere Kolleginnen zur </w:t>
      </w:r>
      <w:r w:rsidR="00E6642A">
        <w:rPr>
          <w:rFonts w:asciiTheme="minorHAnsi" w:hAnsiTheme="minorHAnsi" w:cs="Courier New"/>
        </w:rPr>
        <w:t>„</w:t>
      </w:r>
      <w:r>
        <w:rPr>
          <w:rFonts w:asciiTheme="minorHAnsi" w:hAnsiTheme="minorHAnsi" w:cs="Courier New"/>
        </w:rPr>
        <w:t>Kinderschutzfachkraft</w:t>
      </w:r>
      <w:r w:rsidR="00E6642A">
        <w:rPr>
          <w:rFonts w:asciiTheme="minorHAnsi" w:hAnsiTheme="minorHAnsi" w:cs="Courier New"/>
        </w:rPr>
        <w:t>“</w:t>
      </w:r>
      <w:r>
        <w:rPr>
          <w:rFonts w:asciiTheme="minorHAnsi" w:hAnsiTheme="minorHAnsi" w:cs="Courier New"/>
        </w:rPr>
        <w:t xml:space="preserve"> weitergebildet.</w:t>
      </w:r>
      <w:r w:rsidR="00D97A5F">
        <w:rPr>
          <w:rFonts w:asciiTheme="minorHAnsi" w:hAnsiTheme="minorHAnsi" w:cs="Courier New"/>
        </w:rPr>
        <w:t xml:space="preserve"> </w:t>
      </w:r>
    </w:p>
    <w:p w14:paraId="3EE6D3EA" w14:textId="77777777" w:rsidR="00430ED9" w:rsidRDefault="00BD6E90" w:rsidP="008229DD">
      <w:pPr>
        <w:jc w:val="both"/>
        <w:rPr>
          <w:rFonts w:asciiTheme="minorHAnsi" w:hAnsiTheme="minorHAnsi" w:cs="Courier New"/>
        </w:rPr>
      </w:pPr>
      <w:r>
        <w:rPr>
          <w:rFonts w:asciiTheme="minorHAnsi" w:hAnsiTheme="minorHAnsi" w:cs="Courier New"/>
        </w:rPr>
        <w:t xml:space="preserve">Sie stehen den anderen Kollegen, aber auch </w:t>
      </w:r>
      <w:r w:rsidR="008443C3" w:rsidRPr="008A50AB">
        <w:rPr>
          <w:rFonts w:asciiTheme="minorHAnsi" w:hAnsiTheme="minorHAnsi" w:cs="Courier New"/>
          <w:b/>
        </w:rPr>
        <w:t>allen anderen Ratsuchenden</w:t>
      </w:r>
      <w:r>
        <w:rPr>
          <w:rFonts w:asciiTheme="minorHAnsi" w:hAnsiTheme="minorHAnsi" w:cs="Courier New"/>
        </w:rPr>
        <w:t xml:space="preserve"> bei Bedarf jederzeit</w:t>
      </w:r>
      <w:r w:rsidR="00E6642A">
        <w:rPr>
          <w:rFonts w:asciiTheme="minorHAnsi" w:hAnsiTheme="minorHAnsi" w:cs="Courier New"/>
        </w:rPr>
        <w:t>, beratend</w:t>
      </w:r>
      <w:r>
        <w:rPr>
          <w:rFonts w:asciiTheme="minorHAnsi" w:hAnsiTheme="minorHAnsi" w:cs="Courier New"/>
        </w:rPr>
        <w:t xml:space="preserve"> zur Seite.</w:t>
      </w:r>
    </w:p>
    <w:p w14:paraId="385C962E" w14:textId="45616208" w:rsidR="00BD4675" w:rsidRPr="00DB1A15" w:rsidRDefault="00430ED9" w:rsidP="008229DD">
      <w:pPr>
        <w:jc w:val="both"/>
        <w:rPr>
          <w:rFonts w:asciiTheme="minorHAnsi" w:hAnsiTheme="minorHAnsi" w:cs="Courier New"/>
        </w:rPr>
      </w:pPr>
      <w:r w:rsidRPr="00DB1A15">
        <w:rPr>
          <w:rFonts w:asciiTheme="minorHAnsi" w:hAnsiTheme="minorHAnsi" w:cs="Courier New"/>
        </w:rPr>
        <w:t>Der Träger unserer Einrichtung entwickelt</w:t>
      </w:r>
      <w:r w:rsidR="00DB1A15" w:rsidRPr="00DB1A15">
        <w:rPr>
          <w:rFonts w:asciiTheme="minorHAnsi" w:hAnsiTheme="minorHAnsi" w:cs="Courier New"/>
        </w:rPr>
        <w:t>e ein</w:t>
      </w:r>
      <w:r w:rsidR="0001466E" w:rsidRPr="00DB1A15">
        <w:rPr>
          <w:rFonts w:asciiTheme="minorHAnsi" w:hAnsiTheme="minorHAnsi" w:cs="Courier New"/>
        </w:rPr>
        <w:t xml:space="preserve"> eigenes Schutzkonzept, welches unter anderem beinhaltet, dass</w:t>
      </w:r>
      <w:r w:rsidR="00DB1A15" w:rsidRPr="00DB1A15">
        <w:rPr>
          <w:rFonts w:asciiTheme="minorHAnsi" w:hAnsiTheme="minorHAnsi" w:cs="Courier New"/>
        </w:rPr>
        <w:t xml:space="preserve"> alle Mitarbeiter/innen unserer</w:t>
      </w:r>
      <w:r w:rsidR="0001466E" w:rsidRPr="00DB1A15">
        <w:rPr>
          <w:rFonts w:asciiTheme="minorHAnsi" w:hAnsiTheme="minorHAnsi" w:cs="Courier New"/>
        </w:rPr>
        <w:t xml:space="preserve"> Ei</w:t>
      </w:r>
      <w:r w:rsidR="008A50AB">
        <w:rPr>
          <w:rFonts w:asciiTheme="minorHAnsi" w:hAnsiTheme="minorHAnsi" w:cs="Courier New"/>
        </w:rPr>
        <w:t>n</w:t>
      </w:r>
      <w:r w:rsidR="0001466E" w:rsidRPr="00DB1A15">
        <w:rPr>
          <w:rFonts w:asciiTheme="minorHAnsi" w:hAnsiTheme="minorHAnsi" w:cs="Courier New"/>
        </w:rPr>
        <w:t xml:space="preserve">richtung an einer </w:t>
      </w:r>
      <w:r w:rsidR="00DB1A15" w:rsidRPr="00DB1A15">
        <w:rPr>
          <w:rFonts w:asciiTheme="minorHAnsi" w:hAnsiTheme="minorHAnsi" w:cs="Courier New"/>
        </w:rPr>
        <w:t>Präventionsschulung teilnehmen</w:t>
      </w:r>
      <w:r w:rsidR="00DB1A15">
        <w:rPr>
          <w:rFonts w:asciiTheme="minorHAnsi" w:hAnsiTheme="minorHAnsi" w:cs="Courier New"/>
        </w:rPr>
        <w:t>.</w:t>
      </w:r>
      <w:r w:rsidR="00DB1A15" w:rsidRPr="00DB1A15">
        <w:rPr>
          <w:rFonts w:asciiTheme="minorHAnsi" w:hAnsiTheme="minorHAnsi" w:cs="Courier New"/>
        </w:rPr>
        <w:t xml:space="preserve"> </w:t>
      </w:r>
    </w:p>
    <w:p w14:paraId="1DA90335" w14:textId="77777777" w:rsidR="00DD18B9" w:rsidRDefault="00DD18B9" w:rsidP="00E32951">
      <w:pPr>
        <w:spacing w:line="397" w:lineRule="atLeast"/>
        <w:jc w:val="both"/>
        <w:rPr>
          <w:rFonts w:asciiTheme="minorHAnsi" w:hAnsiTheme="minorHAnsi"/>
          <w:b/>
          <w:bCs/>
        </w:rPr>
      </w:pPr>
    </w:p>
    <w:p w14:paraId="42C89129" w14:textId="1112EA09" w:rsidR="00652660" w:rsidRDefault="00186D17" w:rsidP="00E32951">
      <w:pPr>
        <w:spacing w:line="397" w:lineRule="atLeast"/>
        <w:jc w:val="both"/>
        <w:rPr>
          <w:rFonts w:asciiTheme="minorHAnsi" w:hAnsiTheme="minorHAnsi"/>
          <w:b/>
          <w:bCs/>
          <w:u w:val="single"/>
        </w:rPr>
      </w:pPr>
      <w:r w:rsidRPr="00186D17">
        <w:rPr>
          <w:rFonts w:asciiTheme="minorHAnsi" w:hAnsiTheme="minorHAnsi"/>
          <w:b/>
          <w:bCs/>
        </w:rPr>
        <w:t>3.4</w:t>
      </w:r>
      <w:r w:rsidRPr="00186D17">
        <w:rPr>
          <w:rFonts w:asciiTheme="minorHAnsi" w:hAnsiTheme="minorHAnsi"/>
          <w:b/>
          <w:bCs/>
          <w:u w:val="single"/>
        </w:rPr>
        <w:t xml:space="preserve"> Partizipation</w:t>
      </w:r>
    </w:p>
    <w:p w14:paraId="7C4F80F3" w14:textId="77777777" w:rsidR="00DD18B9" w:rsidRDefault="00DD18B9" w:rsidP="00DD18B9">
      <w:pPr>
        <w:jc w:val="both"/>
        <w:rPr>
          <w:rFonts w:asciiTheme="minorHAnsi" w:hAnsiTheme="minorHAnsi"/>
          <w:b/>
          <w:bCs/>
          <w:u w:val="single"/>
        </w:rPr>
      </w:pPr>
    </w:p>
    <w:p w14:paraId="5477C36E" w14:textId="0C6AE7E9" w:rsidR="000B78EA" w:rsidRPr="00DD18B9" w:rsidRDefault="008A50AB" w:rsidP="00DD18B9">
      <w:pPr>
        <w:jc w:val="both"/>
        <w:rPr>
          <w:rFonts w:asciiTheme="minorHAnsi" w:hAnsiTheme="minorHAnsi" w:cstheme="minorHAnsi"/>
        </w:rPr>
      </w:pPr>
      <w:r w:rsidRPr="00032F18">
        <w:rPr>
          <w:rStyle w:val="e24kjd"/>
          <w:rFonts w:asciiTheme="minorHAnsi" w:hAnsiTheme="minorHAnsi" w:cstheme="minorHAnsi"/>
          <w:b/>
          <w:bCs/>
        </w:rPr>
        <w:t>Partizipation</w:t>
      </w:r>
      <w:r w:rsidRPr="00032F18">
        <w:rPr>
          <w:rStyle w:val="e24kjd"/>
          <w:rFonts w:asciiTheme="minorHAnsi" w:hAnsiTheme="minorHAnsi" w:cstheme="minorHAnsi"/>
        </w:rPr>
        <w:t xml:space="preserve"> meint Beteiligung, Teilhabe. Im Kindergarten bedeutet </w:t>
      </w:r>
      <w:r w:rsidRPr="00032F18">
        <w:rPr>
          <w:rStyle w:val="e24kjd"/>
          <w:rFonts w:asciiTheme="minorHAnsi" w:hAnsiTheme="minorHAnsi" w:cstheme="minorHAnsi"/>
          <w:b/>
          <w:bCs/>
        </w:rPr>
        <w:t>Partizipation</w:t>
      </w:r>
      <w:r w:rsidRPr="00032F18">
        <w:rPr>
          <w:rStyle w:val="e24kjd"/>
          <w:rFonts w:asciiTheme="minorHAnsi" w:hAnsiTheme="minorHAnsi" w:cstheme="minorHAnsi"/>
        </w:rPr>
        <w:t xml:space="preserve">, dass die Kinder in Ereignisse und Entscheidungsprozesse, die das Zusammenleben betreffen, einbezogen werden. Kinder erfahren durch </w:t>
      </w:r>
      <w:r w:rsidRPr="00032F18">
        <w:rPr>
          <w:rStyle w:val="e24kjd"/>
          <w:rFonts w:asciiTheme="minorHAnsi" w:hAnsiTheme="minorHAnsi" w:cstheme="minorHAnsi"/>
          <w:b/>
          <w:bCs/>
        </w:rPr>
        <w:t>Partizipation</w:t>
      </w:r>
      <w:r w:rsidRPr="00032F18">
        <w:rPr>
          <w:rStyle w:val="e24kjd"/>
          <w:rFonts w:asciiTheme="minorHAnsi" w:hAnsiTheme="minorHAnsi" w:cstheme="minorHAnsi"/>
        </w:rPr>
        <w:t>, dass sie und ihre Interessen gehört werden, dass ihre Meinung zählt.</w:t>
      </w:r>
      <w:r w:rsidR="00032F18" w:rsidRPr="00032F18">
        <w:t xml:space="preserve"> </w:t>
      </w:r>
      <w:r w:rsidR="00032F18" w:rsidRPr="00032F18">
        <w:rPr>
          <w:rFonts w:asciiTheme="minorHAnsi" w:hAnsiTheme="minorHAnsi" w:cstheme="minorHAnsi"/>
        </w:rPr>
        <w:t xml:space="preserve">Partizipation dient der Überzeugung, dass ein gestärktes Selbstbewusstsein und die Erfahrung eigener (Mit-)Gestaltungsmöglichkeiten Kindern helfen, zu aktiven, verantwortungsvollen, sozial kompetenten Mitgliedern unserer Gesellschaft heranzuwachsen. Ihnen dazu einen guten Rahmen und Impulse zu geben, verlangt von den begleitenden Erwachsenen Reflexion, Klarheit und Aufmerksamkeit. </w:t>
      </w:r>
    </w:p>
    <w:p w14:paraId="0B986D51" w14:textId="77777777" w:rsidR="000B78EA" w:rsidRDefault="000B78EA" w:rsidP="00684CE4">
      <w:pPr>
        <w:jc w:val="center"/>
        <w:rPr>
          <w:rFonts w:asciiTheme="minorHAnsi" w:hAnsiTheme="minorHAnsi" w:cstheme="minorHAnsi"/>
          <w:b/>
          <w:bCs/>
        </w:rPr>
      </w:pPr>
    </w:p>
    <w:p w14:paraId="1B366A8A" w14:textId="77777777" w:rsidR="000B78EA" w:rsidRDefault="000B78EA" w:rsidP="00684CE4">
      <w:pPr>
        <w:jc w:val="center"/>
        <w:rPr>
          <w:rFonts w:asciiTheme="minorHAnsi" w:hAnsiTheme="minorHAnsi" w:cstheme="minorHAnsi"/>
          <w:b/>
          <w:bCs/>
        </w:rPr>
      </w:pPr>
    </w:p>
    <w:p w14:paraId="686ECF09" w14:textId="71A67DD6" w:rsidR="00684CE4" w:rsidRPr="00DD18B9" w:rsidRDefault="00684CE4" w:rsidP="00684CE4">
      <w:pPr>
        <w:jc w:val="center"/>
        <w:rPr>
          <w:rStyle w:val="e24kjd"/>
          <w:b/>
          <w:bCs/>
          <w:sz w:val="28"/>
          <w:szCs w:val="28"/>
          <w:u w:val="single"/>
        </w:rPr>
      </w:pPr>
      <w:r w:rsidRPr="00DD18B9">
        <w:rPr>
          <w:rFonts w:asciiTheme="minorHAnsi" w:hAnsiTheme="minorHAnsi" w:cstheme="minorHAnsi"/>
          <w:b/>
          <w:bCs/>
          <w:sz w:val="28"/>
          <w:szCs w:val="28"/>
          <w:u w:val="single"/>
        </w:rPr>
        <w:t xml:space="preserve">Verfassung der Partizipation im Familienzentrum </w:t>
      </w:r>
      <w:proofErr w:type="spellStart"/>
      <w:r w:rsidRPr="00DD18B9">
        <w:rPr>
          <w:rFonts w:asciiTheme="minorHAnsi" w:hAnsiTheme="minorHAnsi" w:cstheme="minorHAnsi"/>
          <w:b/>
          <w:bCs/>
          <w:sz w:val="28"/>
          <w:szCs w:val="28"/>
          <w:u w:val="single"/>
        </w:rPr>
        <w:t>Püsselbüren</w:t>
      </w:r>
      <w:proofErr w:type="spellEnd"/>
    </w:p>
    <w:p w14:paraId="0C754FD9" w14:textId="278DB0E3" w:rsidR="00E32951" w:rsidRPr="00DD18B9" w:rsidRDefault="00E32951" w:rsidP="00684CE4">
      <w:pPr>
        <w:jc w:val="center"/>
        <w:rPr>
          <w:rFonts w:asciiTheme="minorHAnsi" w:hAnsiTheme="minorHAnsi"/>
          <w:b/>
          <w:bCs/>
          <w:sz w:val="28"/>
          <w:szCs w:val="28"/>
          <w:u w:val="single"/>
        </w:rPr>
      </w:pPr>
    </w:p>
    <w:p w14:paraId="64E22332" w14:textId="196818F4" w:rsidR="00E32951" w:rsidRPr="00DD18B9" w:rsidRDefault="00684CE4" w:rsidP="00E32951">
      <w:pPr>
        <w:jc w:val="both"/>
        <w:rPr>
          <w:rFonts w:asciiTheme="minorHAnsi" w:hAnsiTheme="minorHAnsi"/>
          <w:b/>
          <w:bCs/>
          <w:u w:val="single"/>
        </w:rPr>
      </w:pPr>
      <w:r w:rsidRPr="00DD18B9">
        <w:rPr>
          <w:rFonts w:asciiTheme="minorHAnsi" w:hAnsiTheme="minorHAnsi"/>
          <w:b/>
          <w:bCs/>
          <w:u w:val="single"/>
        </w:rPr>
        <w:t>Präambel</w:t>
      </w:r>
    </w:p>
    <w:p w14:paraId="4991F812" w14:textId="77777777" w:rsidR="00684CE4" w:rsidRDefault="00684CE4" w:rsidP="00E32951">
      <w:pPr>
        <w:jc w:val="both"/>
        <w:rPr>
          <w:rFonts w:asciiTheme="minorHAnsi" w:hAnsiTheme="minorHAnsi"/>
        </w:rPr>
      </w:pPr>
    </w:p>
    <w:p w14:paraId="02A756A0" w14:textId="5CC02AE5" w:rsidR="00684CE4" w:rsidRDefault="00684CE4" w:rsidP="000B78EA">
      <w:pPr>
        <w:pStyle w:val="berschrift1"/>
        <w:jc w:val="left"/>
        <w:rPr>
          <w:rFonts w:asciiTheme="minorHAnsi" w:hAnsiTheme="minorHAnsi" w:cstheme="minorHAnsi"/>
        </w:rPr>
      </w:pPr>
      <w:r w:rsidRPr="000B78EA">
        <w:rPr>
          <w:rFonts w:asciiTheme="minorHAnsi" w:hAnsiTheme="minorHAnsi" w:cstheme="minorHAnsi"/>
        </w:rPr>
        <w:t xml:space="preserve">Vom 01.Oktober 2020 bis zum 02.Oktober 2020 trat im Familienzentrum </w:t>
      </w:r>
      <w:proofErr w:type="spellStart"/>
      <w:r w:rsidRPr="000B78EA">
        <w:rPr>
          <w:rFonts w:asciiTheme="minorHAnsi" w:hAnsiTheme="minorHAnsi" w:cstheme="minorHAnsi"/>
        </w:rPr>
        <w:t>Püsselbüren</w:t>
      </w:r>
      <w:proofErr w:type="spellEnd"/>
      <w:r w:rsidRPr="000B78EA">
        <w:rPr>
          <w:rFonts w:asciiTheme="minorHAnsi" w:hAnsiTheme="minorHAnsi" w:cstheme="minorHAnsi"/>
        </w:rPr>
        <w:t xml:space="preserve"> das pädagogische Team als Verfassunggebende Versammlung zusammen. Die Mitarbeiterinnen und Mitarbeiter verständigten sich auf die künftig in der Einrichtung geltenden Partizipationsrechte der Kinder.</w:t>
      </w:r>
    </w:p>
    <w:p w14:paraId="533A81EF" w14:textId="77777777" w:rsidR="00D015F6" w:rsidRPr="00D015F6" w:rsidRDefault="00D015F6" w:rsidP="00D015F6"/>
    <w:p w14:paraId="7D4D0C65" w14:textId="3B7CD1C3" w:rsidR="00684CE4" w:rsidRPr="00684CE4" w:rsidRDefault="00684CE4" w:rsidP="00613045">
      <w:pPr>
        <w:pStyle w:val="Listenabsatz"/>
        <w:numPr>
          <w:ilvl w:val="0"/>
          <w:numId w:val="36"/>
        </w:numPr>
        <w:jc w:val="both"/>
        <w:rPr>
          <w:rFonts w:asciiTheme="minorHAnsi" w:hAnsiTheme="minorHAnsi"/>
          <w:sz w:val="24"/>
          <w:szCs w:val="24"/>
        </w:rPr>
      </w:pPr>
      <w:r w:rsidRPr="00684CE4">
        <w:rPr>
          <w:rFonts w:asciiTheme="minorHAnsi" w:hAnsiTheme="minorHAnsi"/>
          <w:sz w:val="24"/>
          <w:szCs w:val="24"/>
        </w:rPr>
        <w:t>Die Beteiligung der Kinder an sie betreffenden Entscheidungen wird damit als Grundrecht anerkannt. Die pädagogische Arbeit soll an diesem Grundrecht ausgerichtet werden.</w:t>
      </w:r>
    </w:p>
    <w:p w14:paraId="5CA43AEE" w14:textId="5419C099" w:rsidR="000B78EA" w:rsidRDefault="00684CE4" w:rsidP="00613045">
      <w:pPr>
        <w:pStyle w:val="Listenabsatz"/>
        <w:numPr>
          <w:ilvl w:val="0"/>
          <w:numId w:val="36"/>
        </w:numPr>
        <w:jc w:val="both"/>
        <w:rPr>
          <w:rFonts w:asciiTheme="minorHAnsi" w:hAnsiTheme="minorHAnsi"/>
          <w:sz w:val="24"/>
          <w:szCs w:val="24"/>
        </w:rPr>
      </w:pPr>
      <w:r w:rsidRPr="00684CE4">
        <w:rPr>
          <w:rFonts w:asciiTheme="minorHAnsi" w:hAnsiTheme="minorHAnsi"/>
          <w:sz w:val="24"/>
          <w:szCs w:val="24"/>
        </w:rPr>
        <w:t>Gleichzeitig ist die Beteiligung der Kinder eine notwendige Voraussetzung für gelingende (Selbst-) Bildungsprozesse und die Entwicklung demokratischen Denkens und Handelns.</w:t>
      </w:r>
    </w:p>
    <w:p w14:paraId="7AFE8ADD" w14:textId="058C88E7" w:rsidR="000B78EA" w:rsidRDefault="000B78EA" w:rsidP="000B78EA">
      <w:pPr>
        <w:jc w:val="both"/>
        <w:rPr>
          <w:rFonts w:asciiTheme="minorHAnsi" w:hAnsiTheme="minorHAnsi"/>
        </w:rPr>
      </w:pPr>
    </w:p>
    <w:p w14:paraId="00E877A7" w14:textId="77777777" w:rsidR="00D015F6" w:rsidRDefault="00D015F6" w:rsidP="000B78EA">
      <w:pPr>
        <w:jc w:val="both"/>
        <w:rPr>
          <w:rFonts w:asciiTheme="minorHAnsi" w:hAnsiTheme="minorHAnsi"/>
          <w:b/>
          <w:bCs/>
        </w:rPr>
      </w:pPr>
    </w:p>
    <w:p w14:paraId="7B6CAFBA" w14:textId="06979980" w:rsidR="000B78EA" w:rsidRPr="00DD18B9" w:rsidRDefault="000B78EA" w:rsidP="000B78EA">
      <w:pPr>
        <w:jc w:val="both"/>
        <w:rPr>
          <w:rFonts w:asciiTheme="minorHAnsi" w:hAnsiTheme="minorHAnsi"/>
          <w:b/>
          <w:bCs/>
          <w:sz w:val="28"/>
          <w:szCs w:val="28"/>
          <w:u w:val="single"/>
        </w:rPr>
      </w:pPr>
      <w:r w:rsidRPr="00DD18B9">
        <w:rPr>
          <w:rFonts w:asciiTheme="minorHAnsi" w:hAnsiTheme="minorHAnsi"/>
          <w:b/>
          <w:bCs/>
          <w:sz w:val="28"/>
          <w:szCs w:val="28"/>
          <w:u w:val="single"/>
        </w:rPr>
        <w:t>Abschnitt 1: Verfassungsorgane</w:t>
      </w:r>
    </w:p>
    <w:p w14:paraId="317249C0" w14:textId="0C3F3339" w:rsidR="000B78EA" w:rsidRDefault="000B78EA" w:rsidP="000B78EA">
      <w:pPr>
        <w:jc w:val="both"/>
        <w:rPr>
          <w:rFonts w:asciiTheme="minorHAnsi" w:hAnsiTheme="minorHAnsi"/>
        </w:rPr>
      </w:pPr>
    </w:p>
    <w:p w14:paraId="1205A04D" w14:textId="5DC08270" w:rsidR="000B78EA" w:rsidRPr="000B78EA" w:rsidRDefault="000B78EA" w:rsidP="000B78EA">
      <w:pPr>
        <w:jc w:val="both"/>
        <w:rPr>
          <w:rFonts w:asciiTheme="minorHAnsi" w:hAnsiTheme="minorHAnsi"/>
          <w:b/>
          <w:bCs/>
        </w:rPr>
      </w:pPr>
      <w:r w:rsidRPr="000B78EA">
        <w:rPr>
          <w:rFonts w:asciiTheme="minorHAnsi" w:hAnsiTheme="minorHAnsi"/>
          <w:b/>
          <w:bCs/>
        </w:rPr>
        <w:t>§ 1 Verfassungsorgane</w:t>
      </w:r>
    </w:p>
    <w:p w14:paraId="2CA0B7A6" w14:textId="098D3572" w:rsidR="000B78EA" w:rsidRDefault="00C6688C" w:rsidP="000B78EA">
      <w:pPr>
        <w:jc w:val="both"/>
        <w:rPr>
          <w:rFonts w:asciiTheme="minorHAnsi" w:hAnsiTheme="minorHAnsi"/>
        </w:rPr>
      </w:pPr>
      <w:r>
        <w:rPr>
          <w:rFonts w:asciiTheme="minorHAnsi" w:hAnsiTheme="minorHAnsi"/>
        </w:rPr>
        <w:tab/>
      </w:r>
      <w:r w:rsidR="000B78EA">
        <w:rPr>
          <w:rFonts w:asciiTheme="minorHAnsi" w:hAnsiTheme="minorHAnsi"/>
        </w:rPr>
        <w:t xml:space="preserve">Verfassungsorgane des Familienzentrum </w:t>
      </w:r>
      <w:proofErr w:type="spellStart"/>
      <w:r w:rsidR="000B78EA">
        <w:rPr>
          <w:rFonts w:asciiTheme="minorHAnsi" w:hAnsiTheme="minorHAnsi"/>
        </w:rPr>
        <w:t>Püsselbüren</w:t>
      </w:r>
      <w:proofErr w:type="spellEnd"/>
      <w:r w:rsidR="000B78EA">
        <w:rPr>
          <w:rFonts w:asciiTheme="minorHAnsi" w:hAnsiTheme="minorHAnsi"/>
        </w:rPr>
        <w:t xml:space="preserve"> sind die Gruppenkonferenz und d</w:t>
      </w:r>
      <w:r w:rsidR="00D015F6">
        <w:rPr>
          <w:rFonts w:asciiTheme="minorHAnsi" w:hAnsiTheme="minorHAnsi"/>
        </w:rPr>
        <w:t>ie</w:t>
      </w:r>
      <w:r w:rsidR="000B78EA">
        <w:rPr>
          <w:rFonts w:asciiTheme="minorHAnsi" w:hAnsiTheme="minorHAnsi"/>
        </w:rPr>
        <w:t xml:space="preserve"> </w:t>
      </w:r>
      <w:r w:rsidR="000B78EA">
        <w:rPr>
          <w:rFonts w:asciiTheme="minorHAnsi" w:hAnsiTheme="minorHAnsi"/>
        </w:rPr>
        <w:tab/>
        <w:t>Kinder</w:t>
      </w:r>
      <w:r w:rsidR="00D015F6">
        <w:rPr>
          <w:rFonts w:asciiTheme="minorHAnsi" w:hAnsiTheme="minorHAnsi"/>
        </w:rPr>
        <w:t>sprechstunde</w:t>
      </w:r>
      <w:r w:rsidR="000B78EA">
        <w:rPr>
          <w:rFonts w:asciiTheme="minorHAnsi" w:hAnsiTheme="minorHAnsi"/>
        </w:rPr>
        <w:t>.</w:t>
      </w:r>
    </w:p>
    <w:p w14:paraId="54EF0EBE" w14:textId="3DF3EEF6" w:rsidR="000B78EA" w:rsidRDefault="000B78EA" w:rsidP="000B78EA">
      <w:r>
        <w:tab/>
      </w:r>
    </w:p>
    <w:p w14:paraId="52D1AFE7" w14:textId="3059A372" w:rsidR="000B78EA" w:rsidRPr="009C2D66" w:rsidRDefault="000B78EA" w:rsidP="009C2D66">
      <w:pPr>
        <w:rPr>
          <w:rFonts w:asciiTheme="minorHAnsi" w:hAnsiTheme="minorHAnsi" w:cstheme="minorHAnsi"/>
          <w:b/>
          <w:bCs/>
        </w:rPr>
      </w:pPr>
      <w:r w:rsidRPr="000B78EA">
        <w:rPr>
          <w:rFonts w:asciiTheme="minorHAnsi" w:hAnsiTheme="minorHAnsi" w:cstheme="minorHAnsi"/>
          <w:b/>
          <w:bCs/>
        </w:rPr>
        <w:t>§ 2 Gruppenkonferenzen</w:t>
      </w:r>
    </w:p>
    <w:p w14:paraId="70208107" w14:textId="73D59E81" w:rsidR="000B78EA" w:rsidRDefault="000B78EA" w:rsidP="00613045">
      <w:pPr>
        <w:pStyle w:val="Listenabsatz"/>
        <w:numPr>
          <w:ilvl w:val="0"/>
          <w:numId w:val="37"/>
        </w:numPr>
        <w:rPr>
          <w:rFonts w:asciiTheme="minorHAnsi" w:hAnsiTheme="minorHAnsi" w:cstheme="minorHAnsi"/>
          <w:sz w:val="24"/>
          <w:szCs w:val="24"/>
        </w:rPr>
      </w:pPr>
      <w:r w:rsidRPr="000B78EA">
        <w:rPr>
          <w:rFonts w:asciiTheme="minorHAnsi" w:hAnsiTheme="minorHAnsi" w:cstheme="minorHAnsi"/>
          <w:sz w:val="24"/>
          <w:szCs w:val="24"/>
        </w:rPr>
        <w:t>Die Gruppenkonferenzen müssen mindestens einmal in der Woche und können bei Bedarf mehr als einmal in der Woche in der Gruppe der Bären, der Pinguine, der Hasen, der Mäuse oder der Küken stattfinden</w:t>
      </w:r>
      <w:r w:rsidR="00F3435A">
        <w:rPr>
          <w:rFonts w:asciiTheme="minorHAnsi" w:hAnsiTheme="minorHAnsi" w:cstheme="minorHAnsi"/>
          <w:sz w:val="24"/>
          <w:szCs w:val="24"/>
        </w:rPr>
        <w:t>.</w:t>
      </w:r>
    </w:p>
    <w:p w14:paraId="25D212C9" w14:textId="5E0124CE" w:rsidR="000B78EA" w:rsidRDefault="000B78EA" w:rsidP="00613045">
      <w:pPr>
        <w:pStyle w:val="Listenabsatz"/>
        <w:numPr>
          <w:ilvl w:val="0"/>
          <w:numId w:val="37"/>
        </w:numPr>
        <w:rPr>
          <w:rFonts w:asciiTheme="minorHAnsi" w:hAnsiTheme="minorHAnsi" w:cstheme="minorHAnsi"/>
          <w:sz w:val="24"/>
          <w:szCs w:val="24"/>
        </w:rPr>
      </w:pPr>
      <w:r>
        <w:rPr>
          <w:rFonts w:asciiTheme="minorHAnsi" w:hAnsiTheme="minorHAnsi" w:cstheme="minorHAnsi"/>
          <w:sz w:val="24"/>
          <w:szCs w:val="24"/>
        </w:rPr>
        <w:t>Die Gruppenkonferenzen setzen sich aus allen Kindern der Gruppe und den pädagogischen Mitarbeitern der jeweiligen Gruppe zusammen. Die Teilnahme an der Gruppekonferenz ist für die Kinder freiwillig.</w:t>
      </w:r>
    </w:p>
    <w:p w14:paraId="6CEDE759" w14:textId="40E03171" w:rsidR="000B78EA" w:rsidRDefault="000B78EA" w:rsidP="00613045">
      <w:pPr>
        <w:pStyle w:val="Listenabsatz"/>
        <w:numPr>
          <w:ilvl w:val="0"/>
          <w:numId w:val="37"/>
        </w:numPr>
        <w:rPr>
          <w:rFonts w:asciiTheme="minorHAnsi" w:hAnsiTheme="minorHAnsi" w:cstheme="minorHAnsi"/>
          <w:sz w:val="24"/>
          <w:szCs w:val="24"/>
        </w:rPr>
      </w:pPr>
      <w:r>
        <w:rPr>
          <w:rFonts w:asciiTheme="minorHAnsi" w:hAnsiTheme="minorHAnsi" w:cstheme="minorHAnsi"/>
          <w:sz w:val="24"/>
          <w:szCs w:val="24"/>
        </w:rPr>
        <w:t xml:space="preserve">Die Gruppenkonferenzen entscheiden im </w:t>
      </w:r>
      <w:r w:rsidR="00F3435A">
        <w:rPr>
          <w:rFonts w:asciiTheme="minorHAnsi" w:hAnsiTheme="minorHAnsi" w:cstheme="minorHAnsi"/>
          <w:sz w:val="24"/>
          <w:szCs w:val="24"/>
        </w:rPr>
        <w:t>R</w:t>
      </w:r>
      <w:r>
        <w:rPr>
          <w:rFonts w:asciiTheme="minorHAnsi" w:hAnsiTheme="minorHAnsi" w:cstheme="minorHAnsi"/>
          <w:sz w:val="24"/>
          <w:szCs w:val="24"/>
        </w:rPr>
        <w:t xml:space="preserve">ahmen der im </w:t>
      </w:r>
      <w:r w:rsidR="00F3435A">
        <w:rPr>
          <w:rFonts w:asciiTheme="minorHAnsi" w:hAnsiTheme="minorHAnsi" w:cstheme="minorHAnsi"/>
          <w:sz w:val="24"/>
          <w:szCs w:val="24"/>
        </w:rPr>
        <w:t>A</w:t>
      </w:r>
      <w:r>
        <w:rPr>
          <w:rFonts w:asciiTheme="minorHAnsi" w:hAnsiTheme="minorHAnsi" w:cstheme="minorHAnsi"/>
          <w:sz w:val="24"/>
          <w:szCs w:val="24"/>
        </w:rPr>
        <w:t xml:space="preserve">bschnitt 2 geregelten </w:t>
      </w:r>
      <w:r w:rsidR="00D015F6">
        <w:rPr>
          <w:rFonts w:asciiTheme="minorHAnsi" w:hAnsiTheme="minorHAnsi" w:cstheme="minorHAnsi"/>
          <w:sz w:val="24"/>
          <w:szCs w:val="24"/>
        </w:rPr>
        <w:t>Zuständigkeitsbereiche über</w:t>
      </w:r>
      <w:r>
        <w:rPr>
          <w:rFonts w:asciiTheme="minorHAnsi" w:hAnsiTheme="minorHAnsi" w:cstheme="minorHAnsi"/>
          <w:sz w:val="24"/>
          <w:szCs w:val="24"/>
        </w:rPr>
        <w:t xml:space="preserve"> alle Angelegenheiten, die ausschließlich ihre Gruppe betreffen.</w:t>
      </w:r>
    </w:p>
    <w:p w14:paraId="488D4177" w14:textId="3DE080B0" w:rsidR="00D015F6" w:rsidRDefault="00D015F6" w:rsidP="00613045">
      <w:pPr>
        <w:pStyle w:val="Listenabsatz"/>
        <w:numPr>
          <w:ilvl w:val="0"/>
          <w:numId w:val="37"/>
        </w:numPr>
        <w:rPr>
          <w:rFonts w:asciiTheme="minorHAnsi" w:hAnsiTheme="minorHAnsi" w:cstheme="minorHAnsi"/>
          <w:sz w:val="24"/>
          <w:szCs w:val="24"/>
        </w:rPr>
      </w:pPr>
      <w:r>
        <w:rPr>
          <w:rFonts w:asciiTheme="minorHAnsi" w:hAnsiTheme="minorHAnsi" w:cstheme="minorHAnsi"/>
          <w:sz w:val="24"/>
          <w:szCs w:val="24"/>
        </w:rPr>
        <w:t>Bei der Entscheidungsfindung wird ein Konsens angestrebt. Im Zweifel entscheidet die einfache Mehrheit der Konferenzmitglieder, jedoch nie gegen die Stimmen aller Erwachsenen oder gegen die Stimmen aller Kinder.</w:t>
      </w:r>
    </w:p>
    <w:p w14:paraId="68B5C17E" w14:textId="2A402C97" w:rsidR="00D015F6" w:rsidRDefault="00D015F6" w:rsidP="00D015F6">
      <w:pPr>
        <w:rPr>
          <w:rFonts w:asciiTheme="minorHAnsi" w:hAnsiTheme="minorHAnsi" w:cstheme="minorHAnsi"/>
        </w:rPr>
      </w:pPr>
    </w:p>
    <w:p w14:paraId="1A009FDF" w14:textId="79E00A27" w:rsidR="00D015F6" w:rsidRPr="009C2D66" w:rsidRDefault="00D015F6" w:rsidP="009C2D66">
      <w:pPr>
        <w:rPr>
          <w:rFonts w:asciiTheme="minorHAnsi" w:hAnsiTheme="minorHAnsi" w:cstheme="minorHAnsi"/>
          <w:b/>
          <w:bCs/>
        </w:rPr>
      </w:pPr>
      <w:r w:rsidRPr="00D015F6">
        <w:rPr>
          <w:rFonts w:asciiTheme="minorHAnsi" w:hAnsiTheme="minorHAnsi" w:cstheme="minorHAnsi"/>
          <w:b/>
          <w:bCs/>
        </w:rPr>
        <w:t>§ 3 Kindersprechstunde</w:t>
      </w:r>
    </w:p>
    <w:p w14:paraId="547C26D9" w14:textId="691747AC" w:rsidR="00D015F6" w:rsidRPr="00D015F6" w:rsidRDefault="00D015F6" w:rsidP="00613045">
      <w:pPr>
        <w:pStyle w:val="Listenabsatz"/>
        <w:numPr>
          <w:ilvl w:val="0"/>
          <w:numId w:val="38"/>
        </w:numPr>
        <w:rPr>
          <w:rFonts w:asciiTheme="minorHAnsi" w:hAnsiTheme="minorHAnsi" w:cstheme="minorHAnsi"/>
          <w:sz w:val="24"/>
          <w:szCs w:val="24"/>
        </w:rPr>
      </w:pPr>
      <w:r w:rsidRPr="00D015F6">
        <w:rPr>
          <w:rFonts w:asciiTheme="minorHAnsi" w:hAnsiTheme="minorHAnsi" w:cstheme="minorHAnsi"/>
          <w:sz w:val="24"/>
          <w:szCs w:val="24"/>
        </w:rPr>
        <w:t>Die Kindersprechstunde findet einmal in der Woche</w:t>
      </w:r>
      <w:r>
        <w:rPr>
          <w:rFonts w:asciiTheme="minorHAnsi" w:hAnsiTheme="minorHAnsi" w:cstheme="minorHAnsi"/>
          <w:sz w:val="24"/>
          <w:szCs w:val="24"/>
        </w:rPr>
        <w:t xml:space="preserve"> mit der Einrichtungsleitung</w:t>
      </w:r>
      <w:r w:rsidRPr="00D015F6">
        <w:rPr>
          <w:rFonts w:asciiTheme="minorHAnsi" w:hAnsiTheme="minorHAnsi" w:cstheme="minorHAnsi"/>
          <w:sz w:val="24"/>
          <w:szCs w:val="24"/>
        </w:rPr>
        <w:t xml:space="preserve"> statt.</w:t>
      </w:r>
    </w:p>
    <w:p w14:paraId="32662A58" w14:textId="772290B9" w:rsidR="00D015F6" w:rsidRPr="00D015F6" w:rsidRDefault="00D015F6" w:rsidP="00613045">
      <w:pPr>
        <w:pStyle w:val="Listenabsatz"/>
        <w:numPr>
          <w:ilvl w:val="0"/>
          <w:numId w:val="38"/>
        </w:numPr>
        <w:rPr>
          <w:rFonts w:asciiTheme="minorHAnsi" w:hAnsiTheme="minorHAnsi" w:cstheme="minorHAnsi"/>
          <w:sz w:val="24"/>
          <w:szCs w:val="24"/>
        </w:rPr>
      </w:pPr>
      <w:r w:rsidRPr="00D015F6">
        <w:rPr>
          <w:rFonts w:asciiTheme="minorHAnsi" w:hAnsiTheme="minorHAnsi" w:cstheme="minorHAnsi"/>
          <w:sz w:val="24"/>
          <w:szCs w:val="24"/>
        </w:rPr>
        <w:t>In der Kindersprechstunde nimmt die Einrichtungsleitung die Anliegen aller Kinder der Einrichtung gewissenhaft war und protokolliert diese.</w:t>
      </w:r>
    </w:p>
    <w:p w14:paraId="574ACCFE" w14:textId="14260937" w:rsidR="008C558A" w:rsidRDefault="00D015F6" w:rsidP="00613045">
      <w:pPr>
        <w:pStyle w:val="Listenabsatz"/>
        <w:numPr>
          <w:ilvl w:val="0"/>
          <w:numId w:val="38"/>
        </w:numPr>
        <w:rPr>
          <w:rFonts w:asciiTheme="minorHAnsi" w:hAnsiTheme="minorHAnsi" w:cstheme="minorHAnsi"/>
          <w:sz w:val="24"/>
          <w:szCs w:val="24"/>
        </w:rPr>
      </w:pPr>
      <w:r w:rsidRPr="00D015F6">
        <w:rPr>
          <w:rFonts w:asciiTheme="minorHAnsi" w:hAnsiTheme="minorHAnsi" w:cstheme="minorHAnsi"/>
          <w:sz w:val="24"/>
          <w:szCs w:val="24"/>
        </w:rPr>
        <w:t>Inhalte, Wünsche, Kritik, etc. der Kinder in der Kindersprechstunde werden von der Einrichtungsleitung an die Mitarbeiter weitergegeben</w:t>
      </w:r>
      <w:r>
        <w:rPr>
          <w:rFonts w:asciiTheme="minorHAnsi" w:hAnsiTheme="minorHAnsi" w:cstheme="minorHAnsi"/>
          <w:sz w:val="24"/>
          <w:szCs w:val="24"/>
        </w:rPr>
        <w:t>.</w:t>
      </w:r>
    </w:p>
    <w:p w14:paraId="1060DBC6" w14:textId="77777777" w:rsidR="00DD18B9" w:rsidRDefault="00DD18B9" w:rsidP="008C558A">
      <w:pPr>
        <w:rPr>
          <w:rFonts w:asciiTheme="minorHAnsi" w:hAnsiTheme="minorHAnsi" w:cstheme="minorHAnsi"/>
          <w:b/>
          <w:bCs/>
        </w:rPr>
      </w:pPr>
    </w:p>
    <w:p w14:paraId="073BD31C" w14:textId="77777777" w:rsidR="00DD18B9" w:rsidRDefault="00DD18B9" w:rsidP="008C558A">
      <w:pPr>
        <w:rPr>
          <w:rFonts w:asciiTheme="minorHAnsi" w:hAnsiTheme="minorHAnsi" w:cstheme="minorHAnsi"/>
          <w:b/>
          <w:bCs/>
        </w:rPr>
      </w:pPr>
    </w:p>
    <w:p w14:paraId="3A50F398" w14:textId="77777777" w:rsidR="00DD18B9" w:rsidRPr="00DD18B9" w:rsidRDefault="00DD18B9" w:rsidP="008C558A">
      <w:pPr>
        <w:rPr>
          <w:rFonts w:asciiTheme="minorHAnsi" w:hAnsiTheme="minorHAnsi" w:cstheme="minorHAnsi"/>
          <w:b/>
          <w:bCs/>
          <w:u w:val="single"/>
        </w:rPr>
      </w:pPr>
    </w:p>
    <w:p w14:paraId="1881AD37" w14:textId="1D1E9BEF" w:rsidR="008C558A" w:rsidRPr="00DD18B9" w:rsidRDefault="008C558A" w:rsidP="008C558A">
      <w:pPr>
        <w:rPr>
          <w:rFonts w:asciiTheme="minorHAnsi" w:hAnsiTheme="minorHAnsi" w:cstheme="minorHAnsi"/>
          <w:b/>
          <w:bCs/>
          <w:sz w:val="28"/>
          <w:szCs w:val="28"/>
          <w:u w:val="single"/>
        </w:rPr>
      </w:pPr>
      <w:r w:rsidRPr="00DD18B9">
        <w:rPr>
          <w:rFonts w:asciiTheme="minorHAnsi" w:hAnsiTheme="minorHAnsi" w:cstheme="minorHAnsi"/>
          <w:b/>
          <w:bCs/>
          <w:sz w:val="28"/>
          <w:szCs w:val="28"/>
          <w:u w:val="single"/>
        </w:rPr>
        <w:t>Abschnitt 2: Zuständigkeitsbereiche</w:t>
      </w:r>
    </w:p>
    <w:p w14:paraId="3F3C2FFF" w14:textId="030A1937" w:rsidR="008C558A" w:rsidRPr="008C558A" w:rsidRDefault="008C558A" w:rsidP="008C558A">
      <w:pPr>
        <w:rPr>
          <w:rFonts w:asciiTheme="minorHAnsi" w:hAnsiTheme="minorHAnsi" w:cstheme="minorHAnsi"/>
          <w:b/>
          <w:bCs/>
        </w:rPr>
      </w:pPr>
    </w:p>
    <w:p w14:paraId="20ED231F" w14:textId="77777777" w:rsidR="00DD18B9" w:rsidRDefault="00DD18B9" w:rsidP="009C2D66">
      <w:pPr>
        <w:rPr>
          <w:rFonts w:asciiTheme="minorHAnsi" w:hAnsiTheme="minorHAnsi" w:cstheme="minorHAnsi"/>
          <w:b/>
          <w:bCs/>
        </w:rPr>
      </w:pPr>
    </w:p>
    <w:p w14:paraId="0CF78538" w14:textId="4B373B5C" w:rsidR="008C558A" w:rsidRPr="009C2D66" w:rsidRDefault="008C558A" w:rsidP="009C2D66">
      <w:pPr>
        <w:rPr>
          <w:rFonts w:asciiTheme="minorHAnsi" w:hAnsiTheme="minorHAnsi" w:cstheme="minorHAnsi"/>
          <w:b/>
          <w:bCs/>
        </w:rPr>
      </w:pPr>
      <w:r w:rsidRPr="008C558A">
        <w:rPr>
          <w:rFonts w:asciiTheme="minorHAnsi" w:hAnsiTheme="minorHAnsi" w:cstheme="minorHAnsi"/>
          <w:b/>
          <w:bCs/>
        </w:rPr>
        <w:t>§4 Tagesablauf</w:t>
      </w:r>
    </w:p>
    <w:p w14:paraId="56FF8346" w14:textId="152E6807" w:rsidR="006872E5" w:rsidRPr="009C2D66" w:rsidRDefault="006872E5" w:rsidP="00613045">
      <w:pPr>
        <w:pStyle w:val="Listenabsatz"/>
        <w:numPr>
          <w:ilvl w:val="0"/>
          <w:numId w:val="39"/>
        </w:numPr>
        <w:rPr>
          <w:rFonts w:asciiTheme="minorHAnsi" w:hAnsiTheme="minorHAnsi" w:cstheme="minorHAnsi"/>
          <w:sz w:val="24"/>
          <w:szCs w:val="24"/>
        </w:rPr>
      </w:pPr>
      <w:r w:rsidRPr="006872E5">
        <w:rPr>
          <w:rFonts w:asciiTheme="minorHAnsi" w:hAnsiTheme="minorHAnsi" w:cstheme="minorHAnsi"/>
          <w:sz w:val="24"/>
          <w:szCs w:val="24"/>
        </w:rPr>
        <w:t>Die Kinder haben das Recht mitzuentscheiden über die Gestaltung des Tagesablaufes in den Gruppen und in der Einrichtung.</w:t>
      </w:r>
    </w:p>
    <w:p w14:paraId="28D9FDAD" w14:textId="4AEE2264" w:rsidR="006872E5" w:rsidRPr="006872E5" w:rsidRDefault="006872E5" w:rsidP="00613045">
      <w:pPr>
        <w:pStyle w:val="Listenabsatz"/>
        <w:numPr>
          <w:ilvl w:val="0"/>
          <w:numId w:val="39"/>
        </w:numPr>
        <w:rPr>
          <w:rFonts w:asciiTheme="minorHAnsi" w:hAnsiTheme="minorHAnsi" w:cstheme="minorHAnsi"/>
          <w:sz w:val="24"/>
          <w:szCs w:val="24"/>
        </w:rPr>
      </w:pPr>
      <w:r w:rsidRPr="006872E5">
        <w:rPr>
          <w:rFonts w:asciiTheme="minorHAnsi" w:hAnsiTheme="minorHAnsi" w:cstheme="minorHAnsi"/>
          <w:sz w:val="24"/>
          <w:szCs w:val="24"/>
        </w:rPr>
        <w:t xml:space="preserve">Die pädagogischen Mitarbeiter behalten sich das </w:t>
      </w:r>
      <w:r w:rsidR="00F3435A">
        <w:rPr>
          <w:rFonts w:asciiTheme="minorHAnsi" w:hAnsiTheme="minorHAnsi" w:cstheme="minorHAnsi"/>
          <w:sz w:val="24"/>
          <w:szCs w:val="24"/>
        </w:rPr>
        <w:t>R</w:t>
      </w:r>
      <w:r w:rsidRPr="006872E5">
        <w:rPr>
          <w:rFonts w:asciiTheme="minorHAnsi" w:hAnsiTheme="minorHAnsi" w:cstheme="minorHAnsi"/>
          <w:sz w:val="24"/>
          <w:szCs w:val="24"/>
        </w:rPr>
        <w:t>echt vor zu bestimmen,</w:t>
      </w:r>
    </w:p>
    <w:p w14:paraId="1F568AA0" w14:textId="2CAA303E" w:rsidR="006872E5" w:rsidRPr="006872E5" w:rsidRDefault="006872E5" w:rsidP="00613045">
      <w:pPr>
        <w:pStyle w:val="Listenabsatz"/>
        <w:numPr>
          <w:ilvl w:val="0"/>
          <w:numId w:val="40"/>
        </w:numPr>
        <w:rPr>
          <w:rFonts w:asciiTheme="minorHAnsi" w:hAnsiTheme="minorHAnsi" w:cstheme="minorHAnsi"/>
          <w:sz w:val="24"/>
          <w:szCs w:val="24"/>
        </w:rPr>
      </w:pPr>
      <w:r>
        <w:rPr>
          <w:rFonts w:asciiTheme="minorHAnsi" w:hAnsiTheme="minorHAnsi" w:cstheme="minorHAnsi"/>
          <w:sz w:val="24"/>
          <w:szCs w:val="24"/>
        </w:rPr>
        <w:t>d</w:t>
      </w:r>
      <w:r w:rsidRPr="006872E5">
        <w:rPr>
          <w:rFonts w:asciiTheme="minorHAnsi" w:hAnsiTheme="minorHAnsi" w:cstheme="minorHAnsi"/>
          <w:sz w:val="24"/>
          <w:szCs w:val="24"/>
        </w:rPr>
        <w:t>ass die Gruppen einmal am Tag zusammen kommen</w:t>
      </w:r>
      <w:r w:rsidR="00F3435A">
        <w:rPr>
          <w:rFonts w:asciiTheme="minorHAnsi" w:hAnsiTheme="minorHAnsi" w:cstheme="minorHAnsi"/>
          <w:sz w:val="24"/>
          <w:szCs w:val="24"/>
        </w:rPr>
        <w:t>.</w:t>
      </w:r>
    </w:p>
    <w:p w14:paraId="3D73EB75" w14:textId="262A2DCA" w:rsidR="006872E5" w:rsidRPr="006872E5" w:rsidRDefault="006872E5" w:rsidP="00613045">
      <w:pPr>
        <w:pStyle w:val="Listenabsatz"/>
        <w:numPr>
          <w:ilvl w:val="0"/>
          <w:numId w:val="40"/>
        </w:numPr>
        <w:rPr>
          <w:rFonts w:asciiTheme="minorHAnsi" w:hAnsiTheme="minorHAnsi" w:cstheme="minorHAnsi"/>
          <w:sz w:val="24"/>
          <w:szCs w:val="24"/>
        </w:rPr>
      </w:pPr>
      <w:r>
        <w:rPr>
          <w:rFonts w:asciiTheme="minorHAnsi" w:hAnsiTheme="minorHAnsi" w:cstheme="minorHAnsi"/>
          <w:sz w:val="24"/>
          <w:szCs w:val="24"/>
        </w:rPr>
        <w:t>w</w:t>
      </w:r>
      <w:r w:rsidRPr="006872E5">
        <w:rPr>
          <w:rFonts w:asciiTheme="minorHAnsi" w:hAnsiTheme="minorHAnsi" w:cstheme="minorHAnsi"/>
          <w:sz w:val="24"/>
          <w:szCs w:val="24"/>
        </w:rPr>
        <w:t>ann Einzelfördermaßnahmen stattfinden.</w:t>
      </w:r>
    </w:p>
    <w:p w14:paraId="2BE4DA0C" w14:textId="43521ECF" w:rsidR="00D015F6" w:rsidRPr="006872E5" w:rsidRDefault="00D015F6" w:rsidP="00D015F6">
      <w:pPr>
        <w:rPr>
          <w:rFonts w:asciiTheme="minorHAnsi" w:hAnsiTheme="minorHAnsi" w:cstheme="minorHAnsi"/>
        </w:rPr>
      </w:pPr>
    </w:p>
    <w:p w14:paraId="4074D29A" w14:textId="77777777" w:rsidR="00D015F6" w:rsidRPr="00D015F6" w:rsidRDefault="00D015F6" w:rsidP="00D015F6">
      <w:pPr>
        <w:rPr>
          <w:rFonts w:asciiTheme="minorHAnsi" w:hAnsiTheme="minorHAnsi" w:cstheme="minorHAnsi"/>
        </w:rPr>
      </w:pPr>
    </w:p>
    <w:p w14:paraId="50C6CBAD" w14:textId="77777777" w:rsidR="00C6688C" w:rsidRPr="00C6688C" w:rsidRDefault="006872E5" w:rsidP="00C6688C">
      <w:pPr>
        <w:pStyle w:val="KeinLeerraum"/>
        <w:rPr>
          <w:rFonts w:ascii="Calibri" w:hAnsi="Calibri" w:cs="Calibri"/>
          <w:b/>
        </w:rPr>
      </w:pPr>
      <w:r w:rsidRPr="00C6688C">
        <w:rPr>
          <w:rFonts w:ascii="Calibri" w:hAnsi="Calibri" w:cs="Calibri"/>
          <w:b/>
        </w:rPr>
        <w:t>§5 Raumgestaltung</w:t>
      </w:r>
    </w:p>
    <w:p w14:paraId="429EA89D" w14:textId="68098882" w:rsidR="006872E5" w:rsidRPr="00C6688C" w:rsidRDefault="006872E5" w:rsidP="00C6688C">
      <w:pPr>
        <w:pStyle w:val="KeinLeerraum"/>
        <w:rPr>
          <w:rFonts w:ascii="Calibri" w:hAnsi="Calibri" w:cs="Calibri"/>
          <w:b/>
        </w:rPr>
      </w:pPr>
      <w:r w:rsidRPr="00C6688C">
        <w:rPr>
          <w:rFonts w:ascii="Calibri" w:hAnsi="Calibri" w:cs="Calibri"/>
        </w:rPr>
        <w:t>Die Kinder haben das Recht über die Raumgestaltung ihrer Gruppenräume mitzuentscheiden.</w:t>
      </w:r>
    </w:p>
    <w:p w14:paraId="4EE902FC" w14:textId="5C24628C" w:rsidR="006872E5" w:rsidRPr="00C6688C" w:rsidRDefault="006872E5" w:rsidP="000639C0">
      <w:pPr>
        <w:spacing w:line="397" w:lineRule="atLeast"/>
        <w:jc w:val="both"/>
        <w:rPr>
          <w:rFonts w:ascii="Calibri" w:hAnsi="Calibri" w:cs="Calibri"/>
          <w:bCs/>
          <w:iCs/>
        </w:rPr>
      </w:pPr>
    </w:p>
    <w:p w14:paraId="1B499436" w14:textId="77777777" w:rsidR="00DD18B9" w:rsidRDefault="00DD18B9" w:rsidP="000639C0">
      <w:pPr>
        <w:spacing w:line="397" w:lineRule="atLeast"/>
        <w:jc w:val="both"/>
        <w:rPr>
          <w:rFonts w:asciiTheme="minorHAnsi" w:hAnsiTheme="minorHAnsi"/>
          <w:b/>
          <w:iCs/>
        </w:rPr>
      </w:pPr>
    </w:p>
    <w:p w14:paraId="11536BE2" w14:textId="77777777" w:rsidR="00DD18B9" w:rsidRDefault="00DD18B9" w:rsidP="000639C0">
      <w:pPr>
        <w:spacing w:line="397" w:lineRule="atLeast"/>
        <w:jc w:val="both"/>
        <w:rPr>
          <w:rFonts w:asciiTheme="minorHAnsi" w:hAnsiTheme="minorHAnsi"/>
          <w:b/>
          <w:iCs/>
        </w:rPr>
      </w:pPr>
    </w:p>
    <w:p w14:paraId="7AE58F5D" w14:textId="446928EA" w:rsidR="006872E5" w:rsidRPr="006872E5" w:rsidRDefault="006872E5" w:rsidP="000639C0">
      <w:pPr>
        <w:spacing w:line="397" w:lineRule="atLeast"/>
        <w:jc w:val="both"/>
        <w:rPr>
          <w:rFonts w:asciiTheme="minorHAnsi" w:hAnsiTheme="minorHAnsi"/>
          <w:b/>
          <w:iCs/>
        </w:rPr>
      </w:pPr>
      <w:r w:rsidRPr="006872E5">
        <w:rPr>
          <w:rFonts w:asciiTheme="minorHAnsi" w:hAnsiTheme="minorHAnsi"/>
          <w:b/>
          <w:iCs/>
        </w:rPr>
        <w:lastRenderedPageBreak/>
        <w:t>§6 Regeln</w:t>
      </w:r>
    </w:p>
    <w:p w14:paraId="3F393CC8" w14:textId="5E395635" w:rsidR="006872E5" w:rsidRDefault="006872E5" w:rsidP="009C2D66">
      <w:pPr>
        <w:pStyle w:val="KeinLeerraum"/>
        <w:rPr>
          <w:rFonts w:ascii="Calibri" w:hAnsi="Calibri" w:cs="Calibri"/>
        </w:rPr>
      </w:pPr>
      <w:r w:rsidRPr="006872E5">
        <w:rPr>
          <w:rFonts w:ascii="Calibri" w:hAnsi="Calibri" w:cs="Calibri"/>
        </w:rPr>
        <w:t>Die Kinder haben das Recht mitzuentscheiden über die Regeln des Zusammenlebens in der jeweiligen Gruppe</w:t>
      </w:r>
      <w:r>
        <w:rPr>
          <w:rFonts w:ascii="Calibri" w:hAnsi="Calibri" w:cs="Calibri"/>
        </w:rPr>
        <w:t xml:space="preserve"> und in der Einrichtung. Die pädagogischen Mitarbeiter behalten sich jedoch vor zu bestimmen und durchzusetzen,</w:t>
      </w:r>
    </w:p>
    <w:p w14:paraId="108789A2" w14:textId="135DB9EC" w:rsidR="006872E5" w:rsidRDefault="006872E5" w:rsidP="00613045">
      <w:pPr>
        <w:pStyle w:val="KeinLeerraum"/>
        <w:numPr>
          <w:ilvl w:val="0"/>
          <w:numId w:val="41"/>
        </w:numPr>
        <w:rPr>
          <w:rFonts w:ascii="Calibri" w:hAnsi="Calibri" w:cs="Calibri"/>
        </w:rPr>
      </w:pPr>
      <w:r>
        <w:rPr>
          <w:rFonts w:ascii="Calibri" w:hAnsi="Calibri" w:cs="Calibri"/>
        </w:rPr>
        <w:t>dass niemand verletzt oder beleidigt werden darf.</w:t>
      </w:r>
    </w:p>
    <w:p w14:paraId="0DB258A5" w14:textId="7CAEEFF9" w:rsidR="006872E5" w:rsidRDefault="006872E5" w:rsidP="00613045">
      <w:pPr>
        <w:pStyle w:val="KeinLeerraum"/>
        <w:numPr>
          <w:ilvl w:val="0"/>
          <w:numId w:val="41"/>
        </w:numPr>
        <w:rPr>
          <w:rFonts w:ascii="Calibri" w:hAnsi="Calibri" w:cs="Calibri"/>
        </w:rPr>
      </w:pPr>
      <w:r>
        <w:rPr>
          <w:rFonts w:ascii="Calibri" w:hAnsi="Calibri" w:cs="Calibri"/>
        </w:rPr>
        <w:t>dass mit der Einrichtung und den Materialien achtsam umgegangen werden soll.</w:t>
      </w:r>
    </w:p>
    <w:p w14:paraId="5449A7FF" w14:textId="1809932B" w:rsidR="006872E5" w:rsidRDefault="006872E5" w:rsidP="00613045">
      <w:pPr>
        <w:pStyle w:val="KeinLeerraum"/>
        <w:numPr>
          <w:ilvl w:val="0"/>
          <w:numId w:val="41"/>
        </w:numPr>
        <w:rPr>
          <w:rFonts w:ascii="Calibri" w:hAnsi="Calibri" w:cs="Calibri"/>
        </w:rPr>
      </w:pPr>
      <w:r>
        <w:rPr>
          <w:rFonts w:ascii="Calibri" w:hAnsi="Calibri" w:cs="Calibri"/>
        </w:rPr>
        <w:t>dass die Kinder nicht ohne Zustimmung einer pädagogischen Mitarbeiterin das Gebäude oder das Einrichtungsgelände</w:t>
      </w:r>
      <w:r w:rsidR="00F3435A">
        <w:rPr>
          <w:rFonts w:ascii="Calibri" w:hAnsi="Calibri" w:cs="Calibri"/>
        </w:rPr>
        <w:t xml:space="preserve"> </w:t>
      </w:r>
      <w:r>
        <w:rPr>
          <w:rFonts w:ascii="Calibri" w:hAnsi="Calibri" w:cs="Calibri"/>
        </w:rPr>
        <w:t xml:space="preserve">verlassen dürfen. </w:t>
      </w:r>
    </w:p>
    <w:p w14:paraId="6CE35291" w14:textId="67E38028" w:rsidR="006872E5" w:rsidRDefault="006872E5" w:rsidP="006872E5">
      <w:pPr>
        <w:pStyle w:val="KeinLeerraum"/>
        <w:rPr>
          <w:rFonts w:ascii="Calibri" w:hAnsi="Calibri" w:cs="Calibri"/>
        </w:rPr>
      </w:pPr>
    </w:p>
    <w:p w14:paraId="1DB8658F" w14:textId="1F8C73EE" w:rsidR="006872E5" w:rsidRPr="00CC404B" w:rsidRDefault="00CC404B" w:rsidP="006872E5">
      <w:pPr>
        <w:pStyle w:val="KeinLeerraum"/>
        <w:rPr>
          <w:rFonts w:ascii="Calibri" w:hAnsi="Calibri" w:cs="Calibri"/>
          <w:b/>
          <w:bCs/>
        </w:rPr>
      </w:pPr>
      <w:r w:rsidRPr="00CC404B">
        <w:rPr>
          <w:rFonts w:ascii="Calibri" w:hAnsi="Calibri" w:cs="Calibri"/>
          <w:b/>
          <w:bCs/>
        </w:rPr>
        <w:t>§7 Konfliktlösungen</w:t>
      </w:r>
    </w:p>
    <w:p w14:paraId="4A908319" w14:textId="35ABC173" w:rsidR="00CC404B" w:rsidRDefault="00CC404B" w:rsidP="006872E5">
      <w:pPr>
        <w:pStyle w:val="KeinLeerraum"/>
        <w:rPr>
          <w:rFonts w:ascii="Calibri" w:hAnsi="Calibri" w:cs="Calibri"/>
        </w:rPr>
      </w:pPr>
      <w:r>
        <w:rPr>
          <w:rFonts w:ascii="Calibri" w:hAnsi="Calibri" w:cs="Calibri"/>
        </w:rPr>
        <w:t>Die Kinder haben das Recht unter Beachtung von §6 Nr.1 mitzuentscheiden über die Lösung von Konflikten.</w:t>
      </w:r>
    </w:p>
    <w:p w14:paraId="19291B05" w14:textId="52DAAB66" w:rsidR="00CC404B" w:rsidRDefault="00CC404B" w:rsidP="006872E5">
      <w:pPr>
        <w:pStyle w:val="KeinLeerraum"/>
        <w:rPr>
          <w:rFonts w:ascii="Calibri" w:hAnsi="Calibri" w:cs="Calibri"/>
        </w:rPr>
      </w:pPr>
    </w:p>
    <w:p w14:paraId="29EE480A" w14:textId="77777777" w:rsidR="00DD18B9" w:rsidRDefault="00DD18B9" w:rsidP="006872E5">
      <w:pPr>
        <w:pStyle w:val="KeinLeerraum"/>
        <w:rPr>
          <w:rFonts w:ascii="Calibri" w:hAnsi="Calibri" w:cs="Calibri"/>
        </w:rPr>
      </w:pPr>
    </w:p>
    <w:p w14:paraId="2CF18C8A" w14:textId="587F7C72" w:rsidR="00CC404B" w:rsidRPr="00C6688C" w:rsidRDefault="00CC404B" w:rsidP="006872E5">
      <w:pPr>
        <w:pStyle w:val="KeinLeerraum"/>
        <w:rPr>
          <w:rFonts w:ascii="Calibri" w:hAnsi="Calibri" w:cs="Calibri"/>
          <w:b/>
          <w:bCs/>
        </w:rPr>
      </w:pPr>
      <w:r w:rsidRPr="00C6688C">
        <w:rPr>
          <w:rFonts w:ascii="Calibri" w:hAnsi="Calibri" w:cs="Calibri"/>
          <w:b/>
          <w:bCs/>
        </w:rPr>
        <w:t>§8 Sicherheitsfragen</w:t>
      </w:r>
    </w:p>
    <w:p w14:paraId="5C499F01" w14:textId="4676687F" w:rsidR="00CC404B" w:rsidRDefault="00CC404B" w:rsidP="006872E5">
      <w:pPr>
        <w:pStyle w:val="KeinLeerraum"/>
        <w:rPr>
          <w:rFonts w:ascii="Calibri" w:hAnsi="Calibri" w:cs="Calibri"/>
        </w:rPr>
      </w:pPr>
      <w:r>
        <w:rPr>
          <w:rFonts w:ascii="Calibri" w:hAnsi="Calibri" w:cs="Calibri"/>
        </w:rPr>
        <w:t>Die Kinder haben nicht das Recht mitzuentscheiden in Fragen, die die Sicherheit betreffen.</w:t>
      </w:r>
    </w:p>
    <w:p w14:paraId="4793AF38" w14:textId="77777777" w:rsidR="00C6688C" w:rsidRDefault="00C6688C" w:rsidP="006872E5">
      <w:pPr>
        <w:pStyle w:val="KeinLeerraum"/>
        <w:rPr>
          <w:rFonts w:ascii="Calibri" w:hAnsi="Calibri" w:cs="Calibri"/>
        </w:rPr>
      </w:pPr>
    </w:p>
    <w:p w14:paraId="3D5E74FE" w14:textId="6BBB02A5" w:rsidR="00CC404B" w:rsidRDefault="00CC404B" w:rsidP="006872E5">
      <w:pPr>
        <w:pStyle w:val="KeinLeerraum"/>
        <w:rPr>
          <w:rFonts w:ascii="Calibri" w:hAnsi="Calibri" w:cs="Calibri"/>
        </w:rPr>
      </w:pPr>
    </w:p>
    <w:p w14:paraId="6801E1FC" w14:textId="1297A248" w:rsidR="00C6688C" w:rsidRPr="009C2D66" w:rsidRDefault="00C6688C" w:rsidP="009C2D66">
      <w:pPr>
        <w:pStyle w:val="KeinLeerraum"/>
        <w:rPr>
          <w:rFonts w:ascii="Calibri" w:hAnsi="Calibri" w:cs="Calibri"/>
          <w:b/>
          <w:bCs/>
        </w:rPr>
      </w:pPr>
      <w:r w:rsidRPr="00C6688C">
        <w:rPr>
          <w:rFonts w:ascii="Calibri" w:hAnsi="Calibri" w:cs="Calibri"/>
          <w:b/>
          <w:bCs/>
        </w:rPr>
        <w:t>§9 Inhalte</w:t>
      </w:r>
    </w:p>
    <w:p w14:paraId="6F8AE9C9" w14:textId="5243743A" w:rsidR="00C6688C" w:rsidRDefault="00C6688C" w:rsidP="00613045">
      <w:pPr>
        <w:pStyle w:val="KeinLeerraum"/>
        <w:numPr>
          <w:ilvl w:val="0"/>
          <w:numId w:val="42"/>
        </w:numPr>
        <w:rPr>
          <w:rFonts w:ascii="Calibri" w:hAnsi="Calibri" w:cs="Calibri"/>
        </w:rPr>
      </w:pPr>
      <w:r>
        <w:rPr>
          <w:rFonts w:ascii="Calibri" w:hAnsi="Calibri" w:cs="Calibri"/>
        </w:rPr>
        <w:t>Die Kinder haben das Recht mitzuentscheiden über die Themenauswahl, Planung und Durchführung von gruppeninternen und gruppenübergreifenden Aktivitäten.</w:t>
      </w:r>
    </w:p>
    <w:p w14:paraId="00CEB728" w14:textId="30E740B3" w:rsidR="00C6688C" w:rsidRDefault="00C6688C" w:rsidP="00613045">
      <w:pPr>
        <w:pStyle w:val="KeinLeerraum"/>
        <w:numPr>
          <w:ilvl w:val="0"/>
          <w:numId w:val="42"/>
        </w:numPr>
        <w:rPr>
          <w:rFonts w:ascii="Calibri" w:hAnsi="Calibri" w:cs="Calibri"/>
        </w:rPr>
      </w:pPr>
      <w:r>
        <w:rPr>
          <w:rFonts w:ascii="Calibri" w:hAnsi="Calibri" w:cs="Calibri"/>
        </w:rPr>
        <w:t>Die Kinder haben das Recht, mitzuentscheiden, ob, und wohin und wie Ausflüge stattfinden.</w:t>
      </w:r>
    </w:p>
    <w:p w14:paraId="32A9EAFF" w14:textId="1C2805E2" w:rsidR="00C6688C" w:rsidRPr="006872E5" w:rsidRDefault="00C6688C" w:rsidP="00613045">
      <w:pPr>
        <w:pStyle w:val="KeinLeerraum"/>
        <w:numPr>
          <w:ilvl w:val="0"/>
          <w:numId w:val="42"/>
        </w:numPr>
        <w:rPr>
          <w:rFonts w:ascii="Calibri" w:hAnsi="Calibri" w:cs="Calibri"/>
        </w:rPr>
      </w:pPr>
      <w:r>
        <w:rPr>
          <w:rFonts w:ascii="Calibri" w:hAnsi="Calibri" w:cs="Calibri"/>
        </w:rPr>
        <w:t>Die Kinder haben das Recht mitzuentscheiden, ob und wie Feste gefeiert werden.</w:t>
      </w:r>
    </w:p>
    <w:p w14:paraId="68FE11CA" w14:textId="13CDEBCD" w:rsidR="00621C30" w:rsidRDefault="00621C30" w:rsidP="00621C30">
      <w:pPr>
        <w:widowControl w:val="0"/>
        <w:suppressAutoHyphens/>
        <w:autoSpaceDN w:val="0"/>
        <w:jc w:val="both"/>
        <w:textAlignment w:val="baseline"/>
        <w:rPr>
          <w:rFonts w:ascii="Calibri" w:hAnsi="Calibri" w:cs="Calibri"/>
        </w:rPr>
      </w:pPr>
    </w:p>
    <w:p w14:paraId="5DDBC328" w14:textId="77777777" w:rsidR="00DD18B9" w:rsidRPr="006872E5" w:rsidRDefault="00DD18B9" w:rsidP="00621C30">
      <w:pPr>
        <w:widowControl w:val="0"/>
        <w:suppressAutoHyphens/>
        <w:autoSpaceDN w:val="0"/>
        <w:jc w:val="both"/>
        <w:textAlignment w:val="baseline"/>
        <w:rPr>
          <w:rFonts w:ascii="Calibri" w:hAnsi="Calibri" w:cs="Calibri"/>
        </w:rPr>
      </w:pPr>
    </w:p>
    <w:p w14:paraId="75FD50CA" w14:textId="5A66E861" w:rsidR="00621C30" w:rsidRPr="00C6688C" w:rsidRDefault="00C6688C" w:rsidP="00621C30">
      <w:pPr>
        <w:widowControl w:val="0"/>
        <w:suppressAutoHyphens/>
        <w:autoSpaceDN w:val="0"/>
        <w:jc w:val="both"/>
        <w:textAlignment w:val="baseline"/>
        <w:rPr>
          <w:rFonts w:asciiTheme="minorHAnsi" w:hAnsiTheme="minorHAnsi"/>
          <w:b/>
          <w:bCs/>
        </w:rPr>
      </w:pPr>
      <w:r w:rsidRPr="00C6688C">
        <w:rPr>
          <w:rFonts w:asciiTheme="minorHAnsi" w:hAnsiTheme="minorHAnsi"/>
          <w:b/>
          <w:bCs/>
        </w:rPr>
        <w:t>§10 Spielgestaltung</w:t>
      </w:r>
    </w:p>
    <w:p w14:paraId="38EDC467" w14:textId="09458E6C" w:rsidR="00C6688C" w:rsidRDefault="00C6688C" w:rsidP="00621C30">
      <w:pPr>
        <w:widowControl w:val="0"/>
        <w:suppressAutoHyphens/>
        <w:autoSpaceDN w:val="0"/>
        <w:jc w:val="both"/>
        <w:textAlignment w:val="baseline"/>
        <w:rPr>
          <w:rFonts w:asciiTheme="minorHAnsi" w:hAnsiTheme="minorHAnsi"/>
        </w:rPr>
      </w:pPr>
      <w:r>
        <w:rPr>
          <w:rFonts w:asciiTheme="minorHAnsi" w:hAnsiTheme="minorHAnsi"/>
        </w:rPr>
        <w:t>Die Kinder haben das Recht, ihren Alltag in der Kindertageseinrichtung selbstbestimmt zu gestalten. Dieses Recht umfasst u.a. die Möglichkeiten selbst zu entscheiden mit wem sie, was, wo und wann spielen sowie sich gegen eine Beteiligung an Aktivitäten und Veranstaltung, ausgenommen davon ist die Teilnahme</w:t>
      </w:r>
      <w:r w:rsidR="00F3435A">
        <w:rPr>
          <w:rFonts w:asciiTheme="minorHAnsi" w:hAnsiTheme="minorHAnsi"/>
        </w:rPr>
        <w:t xml:space="preserve"> von Schulkindern an allen Angeboten,</w:t>
      </w:r>
      <w:r>
        <w:rPr>
          <w:rFonts w:asciiTheme="minorHAnsi" w:hAnsiTheme="minorHAnsi"/>
        </w:rPr>
        <w:t xml:space="preserve"> an der Schulkindergruppe und dem </w:t>
      </w:r>
      <w:proofErr w:type="spellStart"/>
      <w:r>
        <w:rPr>
          <w:rFonts w:asciiTheme="minorHAnsi" w:hAnsiTheme="minorHAnsi"/>
        </w:rPr>
        <w:t>Wuppi</w:t>
      </w:r>
      <w:proofErr w:type="spellEnd"/>
      <w:r>
        <w:rPr>
          <w:rFonts w:asciiTheme="minorHAnsi" w:hAnsiTheme="minorHAnsi"/>
        </w:rPr>
        <w:t>-Sprachförderprogramm, zu entscheiden.</w:t>
      </w:r>
    </w:p>
    <w:p w14:paraId="246D6524" w14:textId="77777777" w:rsidR="00DD18B9" w:rsidRDefault="00DD18B9" w:rsidP="00621C30">
      <w:pPr>
        <w:widowControl w:val="0"/>
        <w:suppressAutoHyphens/>
        <w:autoSpaceDN w:val="0"/>
        <w:jc w:val="both"/>
        <w:textAlignment w:val="baseline"/>
        <w:rPr>
          <w:rFonts w:asciiTheme="minorHAnsi" w:hAnsiTheme="minorHAnsi"/>
        </w:rPr>
      </w:pPr>
    </w:p>
    <w:p w14:paraId="40F2ED67" w14:textId="03C53473" w:rsidR="00C6688C" w:rsidRPr="00BC287B" w:rsidRDefault="00C6688C" w:rsidP="00621C30">
      <w:pPr>
        <w:widowControl w:val="0"/>
        <w:suppressAutoHyphens/>
        <w:autoSpaceDN w:val="0"/>
        <w:jc w:val="both"/>
        <w:textAlignment w:val="baseline"/>
        <w:rPr>
          <w:rFonts w:asciiTheme="minorHAnsi" w:hAnsiTheme="minorHAnsi"/>
          <w:b/>
          <w:bCs/>
        </w:rPr>
      </w:pPr>
      <w:r w:rsidRPr="00BC287B">
        <w:rPr>
          <w:rFonts w:asciiTheme="minorHAnsi" w:hAnsiTheme="minorHAnsi"/>
          <w:b/>
          <w:bCs/>
        </w:rPr>
        <w:t>§11 Mahlzeiten</w:t>
      </w:r>
    </w:p>
    <w:p w14:paraId="3F79C252" w14:textId="27D5400D" w:rsidR="00C6688C" w:rsidRPr="00663E16" w:rsidRDefault="00663E16" w:rsidP="00613045">
      <w:pPr>
        <w:pStyle w:val="Listenabsatz"/>
        <w:widowControl w:val="0"/>
        <w:numPr>
          <w:ilvl w:val="0"/>
          <w:numId w:val="43"/>
        </w:numPr>
        <w:suppressAutoHyphens/>
        <w:autoSpaceDN w:val="0"/>
        <w:jc w:val="both"/>
        <w:textAlignment w:val="baseline"/>
        <w:rPr>
          <w:rFonts w:asciiTheme="minorHAnsi" w:hAnsiTheme="minorHAnsi"/>
          <w:sz w:val="24"/>
          <w:szCs w:val="24"/>
        </w:rPr>
      </w:pPr>
      <w:r w:rsidRPr="00663E16">
        <w:rPr>
          <w:rFonts w:asciiTheme="minorHAnsi" w:hAnsiTheme="minorHAnsi"/>
          <w:sz w:val="24"/>
          <w:szCs w:val="24"/>
        </w:rPr>
        <w:t>Die Kinder haben das Recht in der Zeit von 7.00 Uhr – 11.00 Uhr ihren Frühstückszeitraum frei zu wählen.</w:t>
      </w:r>
    </w:p>
    <w:p w14:paraId="7730F9F0" w14:textId="3B06F303" w:rsidR="00663E16" w:rsidRDefault="00663E16" w:rsidP="00613045">
      <w:pPr>
        <w:pStyle w:val="Listenabsatz"/>
        <w:widowControl w:val="0"/>
        <w:numPr>
          <w:ilvl w:val="0"/>
          <w:numId w:val="43"/>
        </w:numPr>
        <w:suppressAutoHyphens/>
        <w:autoSpaceDN w:val="0"/>
        <w:jc w:val="both"/>
        <w:textAlignment w:val="baseline"/>
        <w:rPr>
          <w:rFonts w:asciiTheme="minorHAnsi" w:hAnsiTheme="minorHAnsi"/>
          <w:sz w:val="24"/>
          <w:szCs w:val="24"/>
        </w:rPr>
      </w:pPr>
      <w:r w:rsidRPr="00663E16">
        <w:rPr>
          <w:rFonts w:asciiTheme="minorHAnsi" w:hAnsiTheme="minorHAnsi"/>
          <w:sz w:val="24"/>
          <w:szCs w:val="24"/>
        </w:rPr>
        <w:t>Die Kinder haben das Recht frei zu entscheiden, ob, was und wie viel sie essen.</w:t>
      </w:r>
    </w:p>
    <w:p w14:paraId="350C638F" w14:textId="30CBCD5F" w:rsidR="00BC287B" w:rsidRDefault="00663E16" w:rsidP="00613045">
      <w:pPr>
        <w:pStyle w:val="Listenabsatz"/>
        <w:widowControl w:val="0"/>
        <w:numPr>
          <w:ilvl w:val="0"/>
          <w:numId w:val="43"/>
        </w:numPr>
        <w:suppressAutoHyphens/>
        <w:autoSpaceDN w:val="0"/>
        <w:jc w:val="both"/>
        <w:textAlignment w:val="baseline"/>
        <w:rPr>
          <w:rFonts w:asciiTheme="minorHAnsi" w:hAnsiTheme="minorHAnsi"/>
          <w:sz w:val="24"/>
          <w:szCs w:val="24"/>
        </w:rPr>
      </w:pPr>
      <w:r>
        <w:rPr>
          <w:rFonts w:asciiTheme="minorHAnsi" w:hAnsiTheme="minorHAnsi"/>
          <w:sz w:val="24"/>
          <w:szCs w:val="24"/>
        </w:rPr>
        <w:t>Die pädagogischen Mitarbeiter behalten sich das Recht</w:t>
      </w:r>
      <w:r w:rsidR="00BC287B">
        <w:rPr>
          <w:rFonts w:asciiTheme="minorHAnsi" w:hAnsiTheme="minorHAnsi"/>
          <w:sz w:val="24"/>
          <w:szCs w:val="24"/>
        </w:rPr>
        <w:t xml:space="preserve"> vor, die Orte an denen gegessen werden darf, die Zeiten für das Mittagessen und die Tischkultur zu bestimmen.</w:t>
      </w:r>
    </w:p>
    <w:p w14:paraId="1592864A" w14:textId="608F5558" w:rsidR="00BC287B" w:rsidRDefault="00BC287B" w:rsidP="00BC287B">
      <w:pPr>
        <w:widowControl w:val="0"/>
        <w:suppressAutoHyphens/>
        <w:autoSpaceDN w:val="0"/>
        <w:jc w:val="both"/>
        <w:textAlignment w:val="baseline"/>
        <w:rPr>
          <w:rFonts w:asciiTheme="minorHAnsi" w:hAnsiTheme="minorHAnsi"/>
        </w:rPr>
      </w:pPr>
    </w:p>
    <w:p w14:paraId="75C9FA17" w14:textId="64D40AAF" w:rsidR="00BC287B" w:rsidRPr="009C2D66" w:rsidRDefault="00BC287B" w:rsidP="00BC287B">
      <w:pPr>
        <w:widowControl w:val="0"/>
        <w:suppressAutoHyphens/>
        <w:autoSpaceDN w:val="0"/>
        <w:jc w:val="both"/>
        <w:textAlignment w:val="baseline"/>
        <w:rPr>
          <w:rFonts w:asciiTheme="minorHAnsi" w:hAnsiTheme="minorHAnsi"/>
          <w:b/>
          <w:bCs/>
        </w:rPr>
      </w:pPr>
      <w:r w:rsidRPr="009C2D66">
        <w:rPr>
          <w:rFonts w:asciiTheme="minorHAnsi" w:hAnsiTheme="minorHAnsi"/>
          <w:b/>
          <w:bCs/>
        </w:rPr>
        <w:t>§ 12 Kleidungsfragen</w:t>
      </w:r>
    </w:p>
    <w:p w14:paraId="35AAC2E7" w14:textId="396B09FC" w:rsidR="00BC287B" w:rsidRPr="009C2D66" w:rsidRDefault="00BC287B" w:rsidP="00613045">
      <w:pPr>
        <w:pStyle w:val="Listenabsatz"/>
        <w:widowControl w:val="0"/>
        <w:numPr>
          <w:ilvl w:val="0"/>
          <w:numId w:val="44"/>
        </w:numPr>
        <w:suppressAutoHyphens/>
        <w:autoSpaceDN w:val="0"/>
        <w:jc w:val="both"/>
        <w:textAlignment w:val="baseline"/>
        <w:rPr>
          <w:rFonts w:asciiTheme="minorHAnsi" w:hAnsiTheme="minorHAnsi"/>
          <w:sz w:val="24"/>
          <w:szCs w:val="24"/>
        </w:rPr>
      </w:pPr>
      <w:r w:rsidRPr="009C2D66">
        <w:rPr>
          <w:rFonts w:asciiTheme="minorHAnsi" w:hAnsiTheme="minorHAnsi"/>
          <w:sz w:val="24"/>
          <w:szCs w:val="24"/>
        </w:rPr>
        <w:t xml:space="preserve">Die Kinder haben das Recht mitzuentscheiden, wie sie sich in den </w:t>
      </w:r>
      <w:r w:rsidR="009C2D66" w:rsidRPr="009C2D66">
        <w:rPr>
          <w:rFonts w:asciiTheme="minorHAnsi" w:hAnsiTheme="minorHAnsi"/>
          <w:sz w:val="24"/>
          <w:szCs w:val="24"/>
        </w:rPr>
        <w:t>Innenräumen auf dem Außengelände der Einrichtung kleiden.</w:t>
      </w:r>
    </w:p>
    <w:p w14:paraId="0782911C" w14:textId="615B6C4D" w:rsidR="009C2D66" w:rsidRDefault="009C2D66" w:rsidP="00613045">
      <w:pPr>
        <w:pStyle w:val="Listenabsatz"/>
        <w:widowControl w:val="0"/>
        <w:numPr>
          <w:ilvl w:val="0"/>
          <w:numId w:val="44"/>
        </w:numPr>
        <w:suppressAutoHyphens/>
        <w:autoSpaceDN w:val="0"/>
        <w:jc w:val="both"/>
        <w:textAlignment w:val="baseline"/>
        <w:rPr>
          <w:rFonts w:asciiTheme="minorHAnsi" w:hAnsiTheme="minorHAnsi"/>
          <w:sz w:val="24"/>
          <w:szCs w:val="24"/>
        </w:rPr>
      </w:pPr>
      <w:r w:rsidRPr="009C2D66">
        <w:rPr>
          <w:rFonts w:asciiTheme="minorHAnsi" w:hAnsiTheme="minorHAnsi"/>
          <w:sz w:val="24"/>
          <w:szCs w:val="24"/>
        </w:rPr>
        <w:t>Die pädagogischen Mitarbeiter behalten sich das Recht vor, den Kindern das Recht nach Absatz (1) zu entziehen, wenn aus ihrer Sicht eine ernsthafte Gesundheitsgefährd</w:t>
      </w:r>
      <w:r>
        <w:rPr>
          <w:rFonts w:asciiTheme="minorHAnsi" w:hAnsiTheme="minorHAnsi"/>
          <w:sz w:val="24"/>
          <w:szCs w:val="24"/>
        </w:rPr>
        <w:t>ung</w:t>
      </w:r>
      <w:r w:rsidRPr="009C2D66">
        <w:rPr>
          <w:rFonts w:asciiTheme="minorHAnsi" w:hAnsiTheme="minorHAnsi"/>
          <w:sz w:val="24"/>
          <w:szCs w:val="24"/>
        </w:rPr>
        <w:t xml:space="preserve"> vorliegt oder die</w:t>
      </w:r>
      <w:r w:rsidR="00F3435A" w:rsidRPr="00F3435A">
        <w:rPr>
          <w:rFonts w:asciiTheme="minorHAnsi" w:hAnsiTheme="minorHAnsi"/>
          <w:sz w:val="24"/>
          <w:szCs w:val="24"/>
        </w:rPr>
        <w:t xml:space="preserve"> </w:t>
      </w:r>
      <w:r w:rsidR="00F3435A" w:rsidRPr="009C2D66">
        <w:rPr>
          <w:rFonts w:asciiTheme="minorHAnsi" w:hAnsiTheme="minorHAnsi"/>
          <w:sz w:val="24"/>
          <w:szCs w:val="24"/>
        </w:rPr>
        <w:t>Sorgeberechtigten</w:t>
      </w:r>
      <w:r w:rsidRPr="009C2D66">
        <w:rPr>
          <w:rFonts w:asciiTheme="minorHAnsi" w:hAnsiTheme="minorHAnsi"/>
          <w:sz w:val="24"/>
          <w:szCs w:val="24"/>
        </w:rPr>
        <w:t xml:space="preserve"> eine andere Absprache mit den </w:t>
      </w:r>
      <w:r w:rsidR="00F3435A">
        <w:rPr>
          <w:rFonts w:asciiTheme="minorHAnsi" w:hAnsiTheme="minorHAnsi"/>
          <w:sz w:val="24"/>
          <w:szCs w:val="24"/>
        </w:rPr>
        <w:t xml:space="preserve">Mitarbeitern </w:t>
      </w:r>
      <w:r>
        <w:rPr>
          <w:rFonts w:asciiTheme="minorHAnsi" w:hAnsiTheme="minorHAnsi"/>
          <w:sz w:val="24"/>
          <w:szCs w:val="24"/>
        </w:rPr>
        <w:t>getroffen haben.</w:t>
      </w:r>
    </w:p>
    <w:p w14:paraId="0C6C46B5" w14:textId="409A1007" w:rsidR="009C2D66" w:rsidRDefault="009C2D66" w:rsidP="009C2D66">
      <w:pPr>
        <w:widowControl w:val="0"/>
        <w:suppressAutoHyphens/>
        <w:autoSpaceDN w:val="0"/>
        <w:jc w:val="both"/>
        <w:textAlignment w:val="baseline"/>
        <w:rPr>
          <w:rFonts w:asciiTheme="minorHAnsi" w:hAnsiTheme="minorHAnsi"/>
        </w:rPr>
      </w:pPr>
    </w:p>
    <w:p w14:paraId="7165BA47" w14:textId="521BD780" w:rsidR="009C2D66" w:rsidRPr="009C2D66" w:rsidRDefault="009C2D66" w:rsidP="009C2D66">
      <w:pPr>
        <w:widowControl w:val="0"/>
        <w:suppressAutoHyphens/>
        <w:autoSpaceDN w:val="0"/>
        <w:jc w:val="both"/>
        <w:textAlignment w:val="baseline"/>
        <w:rPr>
          <w:rFonts w:asciiTheme="minorHAnsi" w:hAnsiTheme="minorHAnsi"/>
          <w:b/>
          <w:bCs/>
        </w:rPr>
      </w:pPr>
      <w:r w:rsidRPr="009C2D66">
        <w:rPr>
          <w:rFonts w:asciiTheme="minorHAnsi" w:hAnsiTheme="minorHAnsi"/>
          <w:b/>
          <w:bCs/>
        </w:rPr>
        <w:lastRenderedPageBreak/>
        <w:t>§ 13 Gruppenzugehörigkeit</w:t>
      </w:r>
    </w:p>
    <w:p w14:paraId="31597CA6" w14:textId="44FB5A00" w:rsidR="009C2D66" w:rsidRPr="009C2D66" w:rsidRDefault="009C2D66" w:rsidP="009C2D66">
      <w:pPr>
        <w:widowControl w:val="0"/>
        <w:suppressAutoHyphens/>
        <w:autoSpaceDN w:val="0"/>
        <w:jc w:val="both"/>
        <w:textAlignment w:val="baseline"/>
        <w:rPr>
          <w:rFonts w:asciiTheme="minorHAnsi" w:hAnsiTheme="minorHAnsi"/>
        </w:rPr>
      </w:pPr>
      <w:r>
        <w:rPr>
          <w:rFonts w:asciiTheme="minorHAnsi" w:hAnsiTheme="minorHAnsi"/>
        </w:rPr>
        <w:t>Die Kinder haben  nicht das Recht mitzuentscheiden über ihre Gruppenzugehörigkeit zu einer bestimmten Gruppe.</w:t>
      </w:r>
    </w:p>
    <w:p w14:paraId="5DBED4FE" w14:textId="354E7542" w:rsidR="00A423C3" w:rsidRDefault="00A423C3" w:rsidP="00621C30">
      <w:pPr>
        <w:jc w:val="both"/>
        <w:rPr>
          <w:rFonts w:asciiTheme="minorHAnsi" w:hAnsiTheme="minorHAnsi" w:cs="Courier New"/>
          <w:b/>
        </w:rPr>
      </w:pPr>
    </w:p>
    <w:p w14:paraId="1DF545B6" w14:textId="77777777" w:rsidR="00DD18B9" w:rsidRDefault="00DD18B9" w:rsidP="00621C30">
      <w:pPr>
        <w:jc w:val="both"/>
        <w:rPr>
          <w:rFonts w:asciiTheme="minorHAnsi" w:hAnsiTheme="minorHAnsi" w:cs="Courier New"/>
          <w:b/>
        </w:rPr>
      </w:pPr>
    </w:p>
    <w:p w14:paraId="7302BC38" w14:textId="3F964383" w:rsidR="009C2D66" w:rsidRDefault="009C2D66" w:rsidP="009C2D66">
      <w:pPr>
        <w:jc w:val="both"/>
        <w:rPr>
          <w:rFonts w:asciiTheme="minorHAnsi" w:hAnsiTheme="minorHAnsi" w:cs="Courier New"/>
          <w:b/>
        </w:rPr>
      </w:pPr>
      <w:r>
        <w:rPr>
          <w:rFonts w:asciiTheme="minorHAnsi" w:hAnsiTheme="minorHAnsi" w:cs="Courier New"/>
          <w:b/>
        </w:rPr>
        <w:t>§14 Finanzangelegenheiten</w:t>
      </w:r>
    </w:p>
    <w:p w14:paraId="02A8DA73" w14:textId="70FFC649" w:rsidR="009C2D66" w:rsidRPr="009C2D66" w:rsidRDefault="009C2D66" w:rsidP="00613045">
      <w:pPr>
        <w:pStyle w:val="Listenabsatz"/>
        <w:numPr>
          <w:ilvl w:val="0"/>
          <w:numId w:val="45"/>
        </w:numPr>
        <w:jc w:val="both"/>
        <w:rPr>
          <w:rFonts w:asciiTheme="minorHAnsi" w:hAnsiTheme="minorHAnsi" w:cs="Courier New"/>
          <w:bCs/>
          <w:sz w:val="24"/>
          <w:szCs w:val="24"/>
        </w:rPr>
      </w:pPr>
      <w:r w:rsidRPr="009C2D66">
        <w:rPr>
          <w:rFonts w:asciiTheme="minorHAnsi" w:hAnsiTheme="minorHAnsi" w:cs="Courier New"/>
          <w:bCs/>
          <w:sz w:val="24"/>
          <w:szCs w:val="24"/>
        </w:rPr>
        <w:t>Die Kinder haben das Recht mitzuentscheiden über die Anschaffung von Spielmaterial.</w:t>
      </w:r>
    </w:p>
    <w:p w14:paraId="372DE625" w14:textId="4D40FF9B" w:rsidR="009C2D66" w:rsidRDefault="009C2D66" w:rsidP="00613045">
      <w:pPr>
        <w:pStyle w:val="Listenabsatz"/>
        <w:numPr>
          <w:ilvl w:val="0"/>
          <w:numId w:val="45"/>
        </w:numPr>
        <w:jc w:val="both"/>
        <w:rPr>
          <w:rFonts w:asciiTheme="minorHAnsi" w:hAnsiTheme="minorHAnsi" w:cs="Courier New"/>
          <w:bCs/>
          <w:sz w:val="24"/>
          <w:szCs w:val="24"/>
        </w:rPr>
      </w:pPr>
      <w:r w:rsidRPr="009C2D66">
        <w:rPr>
          <w:rFonts w:asciiTheme="minorHAnsi" w:hAnsiTheme="minorHAnsi" w:cs="Courier New"/>
          <w:bCs/>
          <w:sz w:val="24"/>
          <w:szCs w:val="24"/>
        </w:rPr>
        <w:t>In allen darüber hinausgehenden Finanzangelegenheiten haben die Kinder kein Mitspracherecht.</w:t>
      </w:r>
    </w:p>
    <w:p w14:paraId="519AA90F" w14:textId="643EADEB" w:rsidR="009C2D66" w:rsidRDefault="009C2D66" w:rsidP="009C2D66">
      <w:pPr>
        <w:jc w:val="both"/>
        <w:rPr>
          <w:rFonts w:asciiTheme="minorHAnsi" w:hAnsiTheme="minorHAnsi" w:cs="Courier New"/>
          <w:bCs/>
        </w:rPr>
      </w:pPr>
    </w:p>
    <w:p w14:paraId="53A2F00E" w14:textId="0E3E889F" w:rsidR="009C2D66" w:rsidRPr="009C2D66" w:rsidRDefault="009C2D66" w:rsidP="009C2D66">
      <w:pPr>
        <w:jc w:val="both"/>
        <w:rPr>
          <w:rFonts w:asciiTheme="minorHAnsi" w:hAnsiTheme="minorHAnsi" w:cs="Courier New"/>
          <w:b/>
        </w:rPr>
      </w:pPr>
      <w:r w:rsidRPr="009C2D66">
        <w:rPr>
          <w:rFonts w:asciiTheme="minorHAnsi" w:hAnsiTheme="minorHAnsi" w:cs="Courier New"/>
          <w:b/>
        </w:rPr>
        <w:t>§ 15 Personalangelegenheiten</w:t>
      </w:r>
    </w:p>
    <w:p w14:paraId="100BFFA6" w14:textId="0E093735" w:rsidR="009C2D66" w:rsidRPr="009C2D66" w:rsidRDefault="009C2D66" w:rsidP="009C2D66">
      <w:pPr>
        <w:jc w:val="both"/>
        <w:rPr>
          <w:rFonts w:asciiTheme="minorHAnsi" w:hAnsiTheme="minorHAnsi" w:cs="Courier New"/>
          <w:bCs/>
        </w:rPr>
      </w:pPr>
      <w:r>
        <w:rPr>
          <w:rFonts w:asciiTheme="minorHAnsi" w:hAnsiTheme="minorHAnsi" w:cs="Courier New"/>
          <w:bCs/>
        </w:rPr>
        <w:t>Die Kinder haben nicht das Recht mitzuentscheiden über Personalangelegenheiten.</w:t>
      </w:r>
    </w:p>
    <w:p w14:paraId="7A4C405E" w14:textId="65801DB3" w:rsidR="00C6688C" w:rsidRDefault="00C6688C" w:rsidP="00621C30">
      <w:pPr>
        <w:jc w:val="both"/>
        <w:rPr>
          <w:rFonts w:asciiTheme="minorHAnsi" w:hAnsiTheme="minorHAnsi" w:cs="Courier New"/>
          <w:bCs/>
        </w:rPr>
      </w:pPr>
    </w:p>
    <w:p w14:paraId="7F0039E9" w14:textId="605DB3BB" w:rsidR="00DD18B9" w:rsidRPr="00DD18B9" w:rsidRDefault="00DD18B9" w:rsidP="00621C30">
      <w:pPr>
        <w:jc w:val="both"/>
        <w:rPr>
          <w:rFonts w:asciiTheme="minorHAnsi" w:hAnsiTheme="minorHAnsi" w:cs="Courier New"/>
          <w:b/>
        </w:rPr>
      </w:pPr>
      <w:r w:rsidRPr="00DD18B9">
        <w:rPr>
          <w:rFonts w:asciiTheme="minorHAnsi" w:hAnsiTheme="minorHAnsi" w:cs="Courier New"/>
          <w:b/>
        </w:rPr>
        <w:t>§ 16 Öffnungszeiten</w:t>
      </w:r>
    </w:p>
    <w:p w14:paraId="05C4E9EC" w14:textId="305378F4" w:rsidR="00DD18B9" w:rsidRDefault="00DD18B9" w:rsidP="00621C30">
      <w:pPr>
        <w:jc w:val="both"/>
        <w:rPr>
          <w:rFonts w:asciiTheme="minorHAnsi" w:hAnsiTheme="minorHAnsi" w:cs="Courier New"/>
          <w:bCs/>
        </w:rPr>
      </w:pPr>
      <w:r>
        <w:rPr>
          <w:rFonts w:asciiTheme="minorHAnsi" w:hAnsiTheme="minorHAnsi" w:cs="Courier New"/>
          <w:bCs/>
        </w:rPr>
        <w:t>Die Kinder haben nicht das Recht mitzuentscheiden über die Öffnungs- und Schließzeiten der Kindertageseinrichtung.</w:t>
      </w:r>
    </w:p>
    <w:p w14:paraId="0D53E663" w14:textId="66BA0ADA" w:rsidR="00DD18B9" w:rsidRDefault="00DD18B9" w:rsidP="00621C30">
      <w:pPr>
        <w:jc w:val="both"/>
        <w:rPr>
          <w:rFonts w:asciiTheme="minorHAnsi" w:hAnsiTheme="minorHAnsi" w:cs="Courier New"/>
          <w:bCs/>
        </w:rPr>
      </w:pPr>
    </w:p>
    <w:p w14:paraId="2E2E56BE" w14:textId="431051C6" w:rsidR="00DD18B9" w:rsidRPr="00DD18B9" w:rsidRDefault="00DD18B9" w:rsidP="00621C30">
      <w:pPr>
        <w:jc w:val="both"/>
        <w:rPr>
          <w:rFonts w:asciiTheme="minorHAnsi" w:hAnsiTheme="minorHAnsi" w:cs="Courier New"/>
          <w:b/>
          <w:sz w:val="28"/>
          <w:szCs w:val="28"/>
          <w:u w:val="single"/>
        </w:rPr>
      </w:pPr>
      <w:r w:rsidRPr="00DD18B9">
        <w:rPr>
          <w:rFonts w:asciiTheme="minorHAnsi" w:hAnsiTheme="minorHAnsi" w:cs="Courier New"/>
          <w:b/>
          <w:sz w:val="28"/>
          <w:szCs w:val="28"/>
          <w:u w:val="single"/>
        </w:rPr>
        <w:t>Abschnitt 3: Geltungsbereich und Inkrafttreten</w:t>
      </w:r>
    </w:p>
    <w:p w14:paraId="55D86701" w14:textId="69F4880C" w:rsidR="00DD18B9" w:rsidRPr="00DD18B9" w:rsidRDefault="00DD18B9" w:rsidP="00621C30">
      <w:pPr>
        <w:jc w:val="both"/>
        <w:rPr>
          <w:rFonts w:asciiTheme="minorHAnsi" w:hAnsiTheme="minorHAnsi" w:cs="Courier New"/>
          <w:b/>
          <w:sz w:val="28"/>
          <w:szCs w:val="28"/>
          <w:u w:val="single"/>
        </w:rPr>
      </w:pPr>
    </w:p>
    <w:p w14:paraId="651429C5" w14:textId="0AE34CCC" w:rsidR="00DD18B9" w:rsidRDefault="00DD18B9" w:rsidP="00621C30">
      <w:pPr>
        <w:jc w:val="both"/>
        <w:rPr>
          <w:rFonts w:asciiTheme="minorHAnsi" w:hAnsiTheme="minorHAnsi" w:cs="Courier New"/>
          <w:b/>
        </w:rPr>
      </w:pPr>
      <w:r w:rsidRPr="00DD18B9">
        <w:rPr>
          <w:rFonts w:asciiTheme="minorHAnsi" w:hAnsiTheme="minorHAnsi" w:cs="Courier New"/>
          <w:b/>
        </w:rPr>
        <w:t xml:space="preserve">§18 </w:t>
      </w:r>
      <w:r>
        <w:rPr>
          <w:rFonts w:asciiTheme="minorHAnsi" w:hAnsiTheme="minorHAnsi" w:cs="Courier New"/>
          <w:b/>
        </w:rPr>
        <w:t xml:space="preserve">Geltungsbereich </w:t>
      </w:r>
    </w:p>
    <w:p w14:paraId="4D05D54C" w14:textId="38E49AF2" w:rsidR="00DD18B9" w:rsidRPr="001F14A7" w:rsidRDefault="00DD18B9" w:rsidP="00621C30">
      <w:pPr>
        <w:jc w:val="both"/>
        <w:rPr>
          <w:rFonts w:asciiTheme="minorHAnsi" w:hAnsiTheme="minorHAnsi" w:cs="Courier New"/>
          <w:bCs/>
        </w:rPr>
      </w:pPr>
      <w:r w:rsidRPr="001F14A7">
        <w:rPr>
          <w:rFonts w:asciiTheme="minorHAnsi" w:hAnsiTheme="minorHAnsi" w:cs="Courier New"/>
          <w:bCs/>
        </w:rPr>
        <w:t xml:space="preserve">Die vorliegende Verfassung gilt für das Familienzentrum </w:t>
      </w:r>
      <w:proofErr w:type="spellStart"/>
      <w:r w:rsidRPr="001F14A7">
        <w:rPr>
          <w:rFonts w:asciiTheme="minorHAnsi" w:hAnsiTheme="minorHAnsi" w:cs="Courier New"/>
          <w:bCs/>
        </w:rPr>
        <w:t>Püsselbüren</w:t>
      </w:r>
      <w:proofErr w:type="spellEnd"/>
      <w:r w:rsidRPr="001F14A7">
        <w:rPr>
          <w:rFonts w:asciiTheme="minorHAnsi" w:hAnsiTheme="minorHAnsi" w:cs="Courier New"/>
          <w:bCs/>
        </w:rPr>
        <w:t>. Die pädagogischen Mitarbeiter verpflichten sich mit ihrer Unterschrift, ihre pädagogische Arbeit an den Beteiligungsrechten der Kinder auszurichten.</w:t>
      </w:r>
    </w:p>
    <w:p w14:paraId="7DB6EA61" w14:textId="6D4A764F" w:rsidR="00DD18B9" w:rsidRDefault="00DD18B9" w:rsidP="00621C30">
      <w:pPr>
        <w:jc w:val="both"/>
        <w:rPr>
          <w:rFonts w:asciiTheme="minorHAnsi" w:hAnsiTheme="minorHAnsi" w:cs="Courier New"/>
          <w:b/>
        </w:rPr>
      </w:pPr>
    </w:p>
    <w:p w14:paraId="5CA9A444" w14:textId="3BB3CDD6" w:rsidR="00DD18B9" w:rsidRDefault="00DD18B9" w:rsidP="00621C30">
      <w:pPr>
        <w:jc w:val="both"/>
        <w:rPr>
          <w:rFonts w:asciiTheme="minorHAnsi" w:hAnsiTheme="minorHAnsi" w:cs="Courier New"/>
          <w:b/>
        </w:rPr>
      </w:pPr>
      <w:r>
        <w:rPr>
          <w:rFonts w:asciiTheme="minorHAnsi" w:hAnsiTheme="minorHAnsi" w:cs="Courier New"/>
          <w:b/>
        </w:rPr>
        <w:t xml:space="preserve">§ </w:t>
      </w:r>
      <w:r w:rsidR="00F3435A">
        <w:rPr>
          <w:rFonts w:asciiTheme="minorHAnsi" w:hAnsiTheme="minorHAnsi" w:cs="Courier New"/>
          <w:b/>
        </w:rPr>
        <w:t xml:space="preserve">19 </w:t>
      </w:r>
      <w:bookmarkStart w:id="0" w:name="_GoBack"/>
      <w:bookmarkEnd w:id="0"/>
      <w:r>
        <w:rPr>
          <w:rFonts w:asciiTheme="minorHAnsi" w:hAnsiTheme="minorHAnsi" w:cs="Courier New"/>
          <w:b/>
        </w:rPr>
        <w:t>Inkrafttreten</w:t>
      </w:r>
    </w:p>
    <w:p w14:paraId="65F2D9BC" w14:textId="07AB362F" w:rsidR="00DD18B9" w:rsidRPr="001F14A7" w:rsidRDefault="00DD18B9" w:rsidP="00621C30">
      <w:pPr>
        <w:jc w:val="both"/>
        <w:rPr>
          <w:rFonts w:asciiTheme="minorHAnsi" w:hAnsiTheme="minorHAnsi" w:cs="Courier New"/>
          <w:bCs/>
        </w:rPr>
      </w:pPr>
      <w:r w:rsidRPr="001F14A7">
        <w:rPr>
          <w:rFonts w:asciiTheme="minorHAnsi" w:hAnsiTheme="minorHAnsi" w:cs="Courier New"/>
          <w:bCs/>
        </w:rPr>
        <w:t xml:space="preserve">Die Verfassung tritt unmittelbar nach der Unterzeichnung durch die pädagogischen Mitarbeiter im Familienzentrum </w:t>
      </w:r>
      <w:proofErr w:type="spellStart"/>
      <w:r w:rsidRPr="001F14A7">
        <w:rPr>
          <w:rFonts w:asciiTheme="minorHAnsi" w:hAnsiTheme="minorHAnsi" w:cs="Courier New"/>
          <w:bCs/>
        </w:rPr>
        <w:t>Püsselbüren</w:t>
      </w:r>
      <w:proofErr w:type="spellEnd"/>
      <w:r w:rsidRPr="001F14A7">
        <w:rPr>
          <w:rFonts w:asciiTheme="minorHAnsi" w:hAnsiTheme="minorHAnsi" w:cs="Courier New"/>
          <w:bCs/>
        </w:rPr>
        <w:t xml:space="preserve"> in Kraft.</w:t>
      </w:r>
    </w:p>
    <w:p w14:paraId="4E4A5F52" w14:textId="1637BA1D" w:rsidR="001F14A7" w:rsidRDefault="001F14A7" w:rsidP="00621C30">
      <w:pPr>
        <w:jc w:val="both"/>
        <w:rPr>
          <w:rFonts w:asciiTheme="minorHAnsi" w:hAnsiTheme="minorHAnsi" w:cs="Courier New"/>
          <w:b/>
        </w:rPr>
      </w:pPr>
    </w:p>
    <w:p w14:paraId="72EB9E88" w14:textId="542DC9DB" w:rsidR="001F14A7" w:rsidRDefault="001F14A7" w:rsidP="00621C30">
      <w:pPr>
        <w:jc w:val="both"/>
        <w:rPr>
          <w:rFonts w:asciiTheme="minorHAnsi" w:hAnsiTheme="minorHAnsi" w:cs="Courier New"/>
          <w:b/>
        </w:rPr>
      </w:pPr>
    </w:p>
    <w:p w14:paraId="7BA5B989" w14:textId="1FCBBAF3" w:rsidR="001F14A7" w:rsidRDefault="001F14A7" w:rsidP="00621C30">
      <w:pPr>
        <w:jc w:val="both"/>
        <w:rPr>
          <w:rFonts w:asciiTheme="minorHAnsi" w:hAnsiTheme="minorHAnsi" w:cs="Courier New"/>
          <w:b/>
        </w:rPr>
      </w:pPr>
    </w:p>
    <w:p w14:paraId="65CFD19E" w14:textId="70A99654" w:rsidR="001F14A7" w:rsidRDefault="001F14A7" w:rsidP="00621C30">
      <w:pPr>
        <w:jc w:val="both"/>
        <w:rPr>
          <w:rFonts w:asciiTheme="minorHAnsi" w:hAnsiTheme="minorHAnsi" w:cs="Courier New"/>
          <w:b/>
        </w:rPr>
      </w:pPr>
    </w:p>
    <w:p w14:paraId="34F8FEFD" w14:textId="4F5B0E18" w:rsidR="001F14A7" w:rsidRDefault="001F14A7" w:rsidP="00621C30">
      <w:pPr>
        <w:jc w:val="both"/>
        <w:rPr>
          <w:rFonts w:asciiTheme="minorHAnsi" w:hAnsiTheme="minorHAnsi" w:cs="Courier New"/>
          <w:b/>
        </w:rPr>
      </w:pPr>
    </w:p>
    <w:p w14:paraId="733894EB" w14:textId="5CB5F248" w:rsidR="001F14A7" w:rsidRDefault="001F14A7" w:rsidP="00621C30">
      <w:pPr>
        <w:jc w:val="both"/>
        <w:rPr>
          <w:rFonts w:asciiTheme="minorHAnsi" w:hAnsiTheme="minorHAnsi" w:cs="Courier New"/>
          <w:b/>
        </w:rPr>
      </w:pPr>
    </w:p>
    <w:p w14:paraId="4B1C982F" w14:textId="23072FB9" w:rsidR="001F14A7" w:rsidRDefault="001F14A7" w:rsidP="00621C30">
      <w:pPr>
        <w:jc w:val="both"/>
        <w:rPr>
          <w:rFonts w:asciiTheme="minorHAnsi" w:hAnsiTheme="minorHAnsi" w:cs="Courier New"/>
          <w:b/>
        </w:rPr>
      </w:pPr>
    </w:p>
    <w:p w14:paraId="65BE8E38" w14:textId="5A62D528" w:rsidR="001F14A7" w:rsidRDefault="001F14A7" w:rsidP="00621C30">
      <w:pPr>
        <w:jc w:val="both"/>
        <w:rPr>
          <w:rFonts w:asciiTheme="minorHAnsi" w:hAnsiTheme="minorHAnsi" w:cs="Courier New"/>
          <w:b/>
        </w:rPr>
      </w:pPr>
    </w:p>
    <w:p w14:paraId="1C983F11" w14:textId="17B8395C" w:rsidR="001F14A7" w:rsidRDefault="001F14A7" w:rsidP="00621C30">
      <w:pPr>
        <w:jc w:val="both"/>
        <w:rPr>
          <w:rFonts w:asciiTheme="minorHAnsi" w:hAnsiTheme="minorHAnsi" w:cs="Courier New"/>
          <w:b/>
        </w:rPr>
      </w:pPr>
    </w:p>
    <w:p w14:paraId="117D2B28" w14:textId="09ED61DF" w:rsidR="001F14A7" w:rsidRDefault="001F14A7" w:rsidP="00621C30">
      <w:pPr>
        <w:jc w:val="both"/>
        <w:rPr>
          <w:rFonts w:asciiTheme="minorHAnsi" w:hAnsiTheme="minorHAnsi" w:cs="Courier New"/>
          <w:b/>
        </w:rPr>
      </w:pPr>
    </w:p>
    <w:p w14:paraId="72D04E4C" w14:textId="3C58B2D8" w:rsidR="001F14A7" w:rsidRDefault="001F14A7" w:rsidP="00621C30">
      <w:pPr>
        <w:jc w:val="both"/>
        <w:rPr>
          <w:rFonts w:asciiTheme="minorHAnsi" w:hAnsiTheme="minorHAnsi" w:cs="Courier New"/>
          <w:b/>
        </w:rPr>
      </w:pPr>
    </w:p>
    <w:p w14:paraId="31D1DE6A" w14:textId="5B4E4918" w:rsidR="001F14A7" w:rsidRDefault="001F14A7" w:rsidP="00621C30">
      <w:pPr>
        <w:jc w:val="both"/>
        <w:rPr>
          <w:rFonts w:asciiTheme="minorHAnsi" w:hAnsiTheme="minorHAnsi" w:cs="Courier New"/>
          <w:b/>
        </w:rPr>
      </w:pPr>
    </w:p>
    <w:p w14:paraId="65570D96" w14:textId="57B11499" w:rsidR="001F14A7" w:rsidRDefault="001F14A7" w:rsidP="00621C30">
      <w:pPr>
        <w:jc w:val="both"/>
        <w:rPr>
          <w:rFonts w:asciiTheme="minorHAnsi" w:hAnsiTheme="minorHAnsi" w:cs="Courier New"/>
          <w:b/>
        </w:rPr>
      </w:pPr>
    </w:p>
    <w:p w14:paraId="3F701B02" w14:textId="4AC8E502" w:rsidR="001F14A7" w:rsidRDefault="001F14A7" w:rsidP="00621C30">
      <w:pPr>
        <w:jc w:val="both"/>
        <w:rPr>
          <w:rFonts w:asciiTheme="minorHAnsi" w:hAnsiTheme="minorHAnsi" w:cs="Courier New"/>
          <w:b/>
        </w:rPr>
      </w:pPr>
    </w:p>
    <w:p w14:paraId="180649EE" w14:textId="444EFEE3" w:rsidR="001F14A7" w:rsidRDefault="001F14A7" w:rsidP="00621C30">
      <w:pPr>
        <w:jc w:val="both"/>
        <w:rPr>
          <w:rFonts w:asciiTheme="minorHAnsi" w:hAnsiTheme="minorHAnsi" w:cs="Courier New"/>
          <w:b/>
        </w:rPr>
      </w:pPr>
    </w:p>
    <w:p w14:paraId="2595129F" w14:textId="62F83487" w:rsidR="001F14A7" w:rsidRDefault="001F14A7" w:rsidP="00621C30">
      <w:pPr>
        <w:jc w:val="both"/>
        <w:rPr>
          <w:rFonts w:asciiTheme="minorHAnsi" w:hAnsiTheme="minorHAnsi" w:cs="Courier New"/>
          <w:b/>
        </w:rPr>
      </w:pPr>
    </w:p>
    <w:p w14:paraId="670405EB" w14:textId="2063F146" w:rsidR="001F14A7" w:rsidRDefault="001F14A7" w:rsidP="00621C30">
      <w:pPr>
        <w:jc w:val="both"/>
        <w:rPr>
          <w:rFonts w:asciiTheme="minorHAnsi" w:hAnsiTheme="minorHAnsi" w:cs="Courier New"/>
          <w:b/>
        </w:rPr>
      </w:pPr>
    </w:p>
    <w:p w14:paraId="352BC94C" w14:textId="6BD62B4B" w:rsidR="001F14A7" w:rsidRDefault="001F14A7" w:rsidP="00621C30">
      <w:pPr>
        <w:jc w:val="both"/>
        <w:rPr>
          <w:rFonts w:asciiTheme="minorHAnsi" w:hAnsiTheme="minorHAnsi" w:cs="Courier New"/>
          <w:b/>
        </w:rPr>
      </w:pPr>
    </w:p>
    <w:p w14:paraId="1247CF6A" w14:textId="77777777" w:rsidR="001F14A7" w:rsidRPr="00DD18B9" w:rsidRDefault="001F14A7" w:rsidP="00621C30">
      <w:pPr>
        <w:jc w:val="both"/>
        <w:rPr>
          <w:rFonts w:asciiTheme="minorHAnsi" w:hAnsiTheme="minorHAnsi" w:cs="Courier New"/>
          <w:b/>
        </w:rPr>
      </w:pPr>
    </w:p>
    <w:p w14:paraId="31D7D787" w14:textId="12F159A2" w:rsidR="00DD18B9" w:rsidRPr="009C2D66" w:rsidRDefault="001F14A7" w:rsidP="00621C30">
      <w:pPr>
        <w:jc w:val="both"/>
        <w:rPr>
          <w:rFonts w:asciiTheme="minorHAnsi" w:hAnsiTheme="minorHAnsi" w:cs="Courier New"/>
          <w:bCs/>
        </w:rPr>
      </w:pPr>
      <w:r>
        <w:rPr>
          <w:rFonts w:asciiTheme="minorHAnsi" w:hAnsiTheme="minorHAnsi" w:cs="Courier New"/>
          <w:bCs/>
        </w:rPr>
        <w:tab/>
      </w:r>
      <w:r>
        <w:rPr>
          <w:rFonts w:asciiTheme="minorHAnsi" w:hAnsiTheme="minorHAnsi" w:cs="Courier New"/>
          <w:bCs/>
        </w:rPr>
        <w:tab/>
      </w:r>
      <w:r>
        <w:rPr>
          <w:rFonts w:asciiTheme="minorHAnsi" w:hAnsiTheme="minorHAnsi" w:cs="Courier New"/>
          <w:bCs/>
        </w:rPr>
        <w:tab/>
      </w:r>
      <w:r>
        <w:rPr>
          <w:rFonts w:asciiTheme="minorHAnsi" w:hAnsiTheme="minorHAnsi" w:cs="Courier New"/>
          <w:bCs/>
        </w:rPr>
        <w:tab/>
      </w:r>
      <w:r>
        <w:rPr>
          <w:rFonts w:asciiTheme="minorHAnsi" w:hAnsiTheme="minorHAnsi" w:cs="Courier New"/>
          <w:bCs/>
        </w:rPr>
        <w:tab/>
      </w:r>
      <w:r>
        <w:rPr>
          <w:rFonts w:asciiTheme="minorHAnsi" w:hAnsiTheme="minorHAnsi" w:cs="Courier New"/>
          <w:bCs/>
        </w:rPr>
        <w:tab/>
      </w:r>
      <w:r>
        <w:rPr>
          <w:rFonts w:asciiTheme="minorHAnsi" w:hAnsiTheme="minorHAnsi" w:cs="Courier New"/>
          <w:bCs/>
        </w:rPr>
        <w:tab/>
        <w:t xml:space="preserve"> </w:t>
      </w:r>
      <w:r>
        <w:rPr>
          <w:rFonts w:asciiTheme="minorHAnsi" w:hAnsiTheme="minorHAnsi" w:cs="Courier New"/>
          <w:bCs/>
        </w:rPr>
        <w:tab/>
        <w:t xml:space="preserve">        Ibbenbüren, den 02.Oktober 2020 </w:t>
      </w:r>
    </w:p>
    <w:p w14:paraId="373F8234" w14:textId="77777777" w:rsidR="00A423C3" w:rsidRDefault="00A423C3" w:rsidP="00621C30">
      <w:pPr>
        <w:jc w:val="both"/>
        <w:rPr>
          <w:rFonts w:asciiTheme="minorHAnsi" w:hAnsiTheme="minorHAnsi" w:cs="Courier New"/>
          <w:b/>
        </w:rPr>
      </w:pPr>
    </w:p>
    <w:p w14:paraId="3D49B609" w14:textId="047CD78B" w:rsidR="00E32951" w:rsidRPr="00621C30" w:rsidRDefault="00621C30" w:rsidP="00621C30">
      <w:pPr>
        <w:jc w:val="both"/>
        <w:rPr>
          <w:rFonts w:asciiTheme="minorHAnsi" w:hAnsiTheme="minorHAnsi" w:cs="Courier New"/>
          <w:b/>
          <w:u w:val="single"/>
        </w:rPr>
      </w:pPr>
      <w:r w:rsidRPr="00E32951">
        <w:rPr>
          <w:rFonts w:asciiTheme="minorHAnsi" w:hAnsiTheme="minorHAnsi" w:cs="Courier New"/>
          <w:b/>
        </w:rPr>
        <w:lastRenderedPageBreak/>
        <w:t xml:space="preserve">3.5 </w:t>
      </w:r>
      <w:r w:rsidRPr="00621C30">
        <w:rPr>
          <w:rFonts w:asciiTheme="minorHAnsi" w:hAnsiTheme="minorHAnsi" w:cs="Courier New"/>
          <w:b/>
          <w:u w:val="single"/>
        </w:rPr>
        <w:t xml:space="preserve">Unsere Werthaltung und </w:t>
      </w:r>
      <w:r w:rsidR="00E32951">
        <w:rPr>
          <w:rFonts w:asciiTheme="minorHAnsi" w:hAnsiTheme="minorHAnsi" w:cs="Courier New"/>
          <w:b/>
          <w:u w:val="single"/>
        </w:rPr>
        <w:t xml:space="preserve">unser </w:t>
      </w:r>
      <w:r w:rsidRPr="00621C30">
        <w:rPr>
          <w:rFonts w:asciiTheme="minorHAnsi" w:hAnsiTheme="minorHAnsi" w:cs="Courier New"/>
          <w:b/>
          <w:u w:val="single"/>
        </w:rPr>
        <w:t>christliches Menschenbild</w:t>
      </w:r>
    </w:p>
    <w:p w14:paraId="4FD93CF4" w14:textId="77777777" w:rsidR="007D314C" w:rsidRDefault="001D5ECF" w:rsidP="00621C30">
      <w:pPr>
        <w:jc w:val="both"/>
        <w:rPr>
          <w:rFonts w:asciiTheme="minorHAnsi" w:hAnsiTheme="minorHAnsi" w:cs="Courier New"/>
        </w:rPr>
      </w:pPr>
      <w:r>
        <w:rPr>
          <w:rFonts w:asciiTheme="minorHAnsi" w:hAnsiTheme="minorHAnsi" w:cs="Courier New"/>
        </w:rPr>
        <w:t xml:space="preserve">Die Vermittlung des </w:t>
      </w:r>
      <w:r w:rsidR="00230884">
        <w:rPr>
          <w:rFonts w:asciiTheme="minorHAnsi" w:hAnsiTheme="minorHAnsi" w:cs="Courier New"/>
        </w:rPr>
        <w:t>christliche</w:t>
      </w:r>
      <w:r>
        <w:rPr>
          <w:rFonts w:asciiTheme="minorHAnsi" w:hAnsiTheme="minorHAnsi" w:cs="Courier New"/>
        </w:rPr>
        <w:t>n</w:t>
      </w:r>
      <w:r w:rsidR="00230884">
        <w:rPr>
          <w:rFonts w:asciiTheme="minorHAnsi" w:hAnsiTheme="minorHAnsi" w:cs="Courier New"/>
        </w:rPr>
        <w:t xml:space="preserve"> Glaube</w:t>
      </w:r>
      <w:r>
        <w:rPr>
          <w:rFonts w:asciiTheme="minorHAnsi" w:hAnsiTheme="minorHAnsi" w:cs="Courier New"/>
        </w:rPr>
        <w:t>ns</w:t>
      </w:r>
      <w:r w:rsidR="00230884">
        <w:rPr>
          <w:rFonts w:asciiTheme="minorHAnsi" w:hAnsiTheme="minorHAnsi" w:cs="Courier New"/>
        </w:rPr>
        <w:t xml:space="preserve"> ist ein wesentlicher Schwerpunkt und fester Bestandteil in unserem Kindergartenalltag.</w:t>
      </w:r>
    </w:p>
    <w:p w14:paraId="5C0433A2" w14:textId="751ABFBC" w:rsidR="00A04090" w:rsidRPr="00621C30" w:rsidRDefault="00A04090" w:rsidP="00A04090">
      <w:pPr>
        <w:jc w:val="both"/>
        <w:rPr>
          <w:rFonts w:asciiTheme="minorHAnsi" w:hAnsiTheme="minorHAnsi" w:cs="Courier New"/>
          <w:b/>
        </w:rPr>
      </w:pPr>
      <w:r>
        <w:rPr>
          <w:rFonts w:asciiTheme="minorHAnsi" w:hAnsiTheme="minorHAnsi" w:cs="Courier New"/>
          <w:b/>
        </w:rPr>
        <w:t xml:space="preserve">Unser Leitbild und Maß unseres Handelns ist für uns </w:t>
      </w:r>
      <w:r w:rsidR="00032F18">
        <w:rPr>
          <w:rFonts w:asciiTheme="minorHAnsi" w:hAnsiTheme="minorHAnsi" w:cs="Courier New"/>
          <w:b/>
        </w:rPr>
        <w:t xml:space="preserve">das Vorbild </w:t>
      </w:r>
      <w:r>
        <w:rPr>
          <w:rFonts w:asciiTheme="minorHAnsi" w:hAnsiTheme="minorHAnsi" w:cs="Courier New"/>
          <w:b/>
        </w:rPr>
        <w:t>Jesus</w:t>
      </w:r>
      <w:r w:rsidR="00032F18">
        <w:rPr>
          <w:rFonts w:asciiTheme="minorHAnsi" w:hAnsiTheme="minorHAnsi" w:cs="Courier New"/>
          <w:b/>
        </w:rPr>
        <w:t xml:space="preserve"> Christi</w:t>
      </w:r>
      <w:r w:rsidRPr="00621C30">
        <w:rPr>
          <w:rFonts w:asciiTheme="minorHAnsi" w:hAnsiTheme="minorHAnsi" w:cs="Courier New"/>
          <w:b/>
        </w:rPr>
        <w:t>.</w:t>
      </w:r>
      <w:r w:rsidR="00032F18">
        <w:rPr>
          <w:rFonts w:asciiTheme="minorHAnsi" w:hAnsiTheme="minorHAnsi" w:cs="Courier New"/>
          <w:b/>
        </w:rPr>
        <w:t xml:space="preserve"> </w:t>
      </w:r>
    </w:p>
    <w:p w14:paraId="283DA346" w14:textId="087278A3" w:rsidR="00A04090" w:rsidRDefault="00A04090" w:rsidP="00A04090">
      <w:pPr>
        <w:jc w:val="both"/>
        <w:rPr>
          <w:rFonts w:asciiTheme="minorHAnsi" w:hAnsiTheme="minorHAnsi" w:cs="Courier New"/>
          <w:b/>
        </w:rPr>
      </w:pPr>
      <w:r w:rsidRPr="00621C30">
        <w:rPr>
          <w:rFonts w:asciiTheme="minorHAnsi" w:hAnsiTheme="minorHAnsi" w:cs="Courier New"/>
          <w:b/>
        </w:rPr>
        <w:t xml:space="preserve">In unserer Einrichtung erfahren die Kinder in einer Atmosphäre </w:t>
      </w:r>
      <w:r w:rsidR="00032F18">
        <w:rPr>
          <w:rFonts w:asciiTheme="minorHAnsi" w:hAnsiTheme="minorHAnsi" w:cs="Courier New"/>
          <w:b/>
        </w:rPr>
        <w:t xml:space="preserve">des Vertrauens, der </w:t>
      </w:r>
      <w:r w:rsidR="00066C90">
        <w:rPr>
          <w:rFonts w:asciiTheme="minorHAnsi" w:hAnsiTheme="minorHAnsi" w:cs="Courier New"/>
          <w:b/>
        </w:rPr>
        <w:t>Sicherheit und</w:t>
      </w:r>
      <w:r w:rsidR="00032F18">
        <w:rPr>
          <w:rFonts w:asciiTheme="minorHAnsi" w:hAnsiTheme="minorHAnsi" w:cs="Courier New"/>
          <w:b/>
        </w:rPr>
        <w:t xml:space="preserve"> Geborgenheit</w:t>
      </w:r>
      <w:r w:rsidRPr="00621C30">
        <w:rPr>
          <w:rFonts w:asciiTheme="minorHAnsi" w:hAnsiTheme="minorHAnsi" w:cs="Courier New"/>
          <w:b/>
        </w:rPr>
        <w:t xml:space="preserve"> im alltäglichen Mit</w:t>
      </w:r>
      <w:r>
        <w:rPr>
          <w:rFonts w:asciiTheme="minorHAnsi" w:hAnsiTheme="minorHAnsi" w:cs="Courier New"/>
          <w:b/>
        </w:rPr>
        <w:t xml:space="preserve">einander, von der </w:t>
      </w:r>
      <w:r w:rsidR="006C0C3B">
        <w:rPr>
          <w:rFonts w:asciiTheme="minorHAnsi" w:hAnsiTheme="minorHAnsi" w:cs="Courier New"/>
          <w:b/>
        </w:rPr>
        <w:t>l</w:t>
      </w:r>
      <w:r w:rsidRPr="00621C30">
        <w:rPr>
          <w:rFonts w:asciiTheme="minorHAnsi" w:hAnsiTheme="minorHAnsi" w:cs="Courier New"/>
          <w:b/>
        </w:rPr>
        <w:t>ebenspendenden Kraft de</w:t>
      </w:r>
      <w:r>
        <w:rPr>
          <w:rFonts w:asciiTheme="minorHAnsi" w:hAnsiTheme="minorHAnsi" w:cs="Courier New"/>
          <w:b/>
        </w:rPr>
        <w:t>s christlichen Glaubens.</w:t>
      </w:r>
    </w:p>
    <w:p w14:paraId="5E5173A7" w14:textId="77777777" w:rsidR="00CA794F" w:rsidRPr="00621C30" w:rsidRDefault="00CA794F" w:rsidP="00A04090">
      <w:pPr>
        <w:jc w:val="both"/>
        <w:rPr>
          <w:rFonts w:asciiTheme="minorHAnsi" w:hAnsiTheme="minorHAnsi" w:cs="Courier New"/>
          <w:b/>
        </w:rPr>
      </w:pPr>
    </w:p>
    <w:p w14:paraId="5FAD6A9A" w14:textId="7298D669" w:rsidR="00155C76" w:rsidRDefault="00230884" w:rsidP="00155C76">
      <w:pPr>
        <w:rPr>
          <w:rFonts w:asciiTheme="minorHAnsi" w:hAnsiTheme="minorHAnsi" w:cs="Courier New"/>
        </w:rPr>
      </w:pPr>
      <w:r>
        <w:rPr>
          <w:rFonts w:asciiTheme="minorHAnsi" w:hAnsiTheme="minorHAnsi" w:cs="Courier New"/>
        </w:rPr>
        <w:t>Durch gemeinschaftsförder</w:t>
      </w:r>
      <w:r w:rsidR="001C6E49">
        <w:rPr>
          <w:rFonts w:asciiTheme="minorHAnsi" w:hAnsiTheme="minorHAnsi" w:cs="Courier New"/>
        </w:rPr>
        <w:t>n</w:t>
      </w:r>
      <w:r>
        <w:rPr>
          <w:rFonts w:asciiTheme="minorHAnsi" w:hAnsiTheme="minorHAnsi" w:cs="Courier New"/>
        </w:rPr>
        <w:t>de, religiös geprägte Elemente und feste Rituale wird den Kindern die Möglichkeit gegeben, Werte</w:t>
      </w:r>
      <w:r w:rsidR="008566F8">
        <w:rPr>
          <w:rFonts w:asciiTheme="minorHAnsi" w:hAnsiTheme="minorHAnsi" w:cs="Courier New"/>
        </w:rPr>
        <w:t>halt</w:t>
      </w:r>
      <w:r w:rsidR="00066C90">
        <w:rPr>
          <w:rFonts w:asciiTheme="minorHAnsi" w:hAnsiTheme="minorHAnsi" w:cs="Courier New"/>
        </w:rPr>
        <w:t>ungen zu den Themen</w:t>
      </w:r>
      <w:r w:rsidR="00CA794F">
        <w:rPr>
          <w:rFonts w:asciiTheme="minorHAnsi" w:hAnsiTheme="minorHAnsi" w:cs="Courier New"/>
        </w:rPr>
        <w:t>:</w:t>
      </w:r>
    </w:p>
    <w:p w14:paraId="1ADF7C4D" w14:textId="77777777" w:rsidR="00155C76" w:rsidRDefault="00155C76" w:rsidP="00155C76">
      <w:pPr>
        <w:rPr>
          <w:rFonts w:asciiTheme="minorHAnsi" w:hAnsiTheme="minorHAnsi" w:cs="Courier New"/>
        </w:rPr>
      </w:pPr>
    </w:p>
    <w:p w14:paraId="0AB04E19" w14:textId="6079D3F5" w:rsidR="00155C76" w:rsidRPr="00BB7A67" w:rsidRDefault="00155C76" w:rsidP="00613045">
      <w:pPr>
        <w:pStyle w:val="Listenabsatz"/>
        <w:numPr>
          <w:ilvl w:val="0"/>
          <w:numId w:val="12"/>
        </w:numPr>
        <w:spacing w:after="100" w:afterAutospacing="1"/>
        <w:rPr>
          <w:rFonts w:asciiTheme="minorHAnsi" w:hAnsiTheme="minorHAnsi" w:cs="Courier New"/>
          <w:sz w:val="24"/>
          <w:szCs w:val="24"/>
        </w:rPr>
      </w:pPr>
      <w:r w:rsidRPr="00BB7A67">
        <w:rPr>
          <w:rFonts w:asciiTheme="minorHAnsi" w:hAnsiTheme="minorHAnsi" w:cs="Courier New"/>
          <w:sz w:val="24"/>
          <w:szCs w:val="24"/>
        </w:rPr>
        <w:t>Nächstenliebe</w:t>
      </w:r>
      <w:r w:rsidR="00066C90">
        <w:rPr>
          <w:rFonts w:asciiTheme="minorHAnsi" w:hAnsiTheme="minorHAnsi" w:cs="Courier New"/>
          <w:sz w:val="24"/>
          <w:szCs w:val="24"/>
        </w:rPr>
        <w:t>,</w:t>
      </w:r>
    </w:p>
    <w:p w14:paraId="28B0CA6F" w14:textId="77777777" w:rsidR="00155C76" w:rsidRPr="00BB7A67" w:rsidRDefault="00155C76" w:rsidP="00613045">
      <w:pPr>
        <w:pStyle w:val="Listenabsatz"/>
        <w:numPr>
          <w:ilvl w:val="0"/>
          <w:numId w:val="12"/>
        </w:numPr>
        <w:spacing w:after="100" w:afterAutospacing="1"/>
        <w:rPr>
          <w:rFonts w:asciiTheme="minorHAnsi" w:hAnsiTheme="minorHAnsi" w:cs="Courier New"/>
          <w:sz w:val="24"/>
          <w:szCs w:val="24"/>
        </w:rPr>
      </w:pPr>
      <w:r w:rsidRPr="00BB7A67">
        <w:rPr>
          <w:rFonts w:asciiTheme="minorHAnsi" w:hAnsiTheme="minorHAnsi" w:cs="Courier New"/>
          <w:sz w:val="24"/>
          <w:szCs w:val="24"/>
        </w:rPr>
        <w:t>Wertschätzung</w:t>
      </w:r>
      <w:r w:rsidR="00230884" w:rsidRPr="00BB7A67">
        <w:rPr>
          <w:rFonts w:asciiTheme="minorHAnsi" w:hAnsiTheme="minorHAnsi" w:cs="Courier New"/>
          <w:sz w:val="24"/>
          <w:szCs w:val="24"/>
        </w:rPr>
        <w:t>,</w:t>
      </w:r>
    </w:p>
    <w:p w14:paraId="2152C464" w14:textId="77777777" w:rsidR="00155C76" w:rsidRPr="00BB7A67" w:rsidRDefault="00155C76" w:rsidP="00613045">
      <w:pPr>
        <w:pStyle w:val="Listenabsatz"/>
        <w:numPr>
          <w:ilvl w:val="0"/>
          <w:numId w:val="12"/>
        </w:numPr>
        <w:spacing w:after="100" w:afterAutospacing="1"/>
        <w:rPr>
          <w:rFonts w:asciiTheme="minorHAnsi" w:hAnsiTheme="minorHAnsi" w:cs="Courier New"/>
          <w:sz w:val="24"/>
          <w:szCs w:val="24"/>
        </w:rPr>
      </w:pPr>
      <w:r w:rsidRPr="00BB7A67">
        <w:rPr>
          <w:rFonts w:asciiTheme="minorHAnsi" w:hAnsiTheme="minorHAnsi" w:cs="Courier New"/>
          <w:sz w:val="24"/>
          <w:szCs w:val="24"/>
        </w:rPr>
        <w:t>Respekt,</w:t>
      </w:r>
    </w:p>
    <w:p w14:paraId="7F44EF6A" w14:textId="77777777" w:rsidR="00155C76" w:rsidRPr="00BB7A67" w:rsidRDefault="00155C76" w:rsidP="00613045">
      <w:pPr>
        <w:pStyle w:val="Listenabsatz"/>
        <w:numPr>
          <w:ilvl w:val="0"/>
          <w:numId w:val="12"/>
        </w:numPr>
        <w:spacing w:after="100" w:afterAutospacing="1"/>
        <w:rPr>
          <w:rFonts w:asciiTheme="minorHAnsi" w:hAnsiTheme="minorHAnsi" w:cs="Courier New"/>
          <w:sz w:val="24"/>
          <w:szCs w:val="24"/>
        </w:rPr>
      </w:pPr>
      <w:r w:rsidRPr="00BB7A67">
        <w:rPr>
          <w:rFonts w:asciiTheme="minorHAnsi" w:hAnsiTheme="minorHAnsi" w:cs="Courier New"/>
          <w:sz w:val="24"/>
          <w:szCs w:val="24"/>
        </w:rPr>
        <w:t xml:space="preserve">Ehrlichkeit, </w:t>
      </w:r>
    </w:p>
    <w:p w14:paraId="12A1B377" w14:textId="77777777" w:rsidR="00155C76" w:rsidRPr="00BB7A67" w:rsidRDefault="0086392C" w:rsidP="00613045">
      <w:pPr>
        <w:pStyle w:val="Listenabsatz"/>
        <w:numPr>
          <w:ilvl w:val="0"/>
          <w:numId w:val="12"/>
        </w:numPr>
        <w:spacing w:after="100" w:afterAutospacing="1"/>
        <w:rPr>
          <w:rFonts w:asciiTheme="minorHAnsi" w:hAnsiTheme="minorHAnsi" w:cs="Courier New"/>
          <w:sz w:val="24"/>
          <w:szCs w:val="24"/>
        </w:rPr>
      </w:pPr>
      <w:r w:rsidRPr="00BB7A67">
        <w:rPr>
          <w:rFonts w:asciiTheme="minorHAnsi" w:hAnsiTheme="minorHAnsi" w:cs="Courier New"/>
          <w:sz w:val="24"/>
          <w:szCs w:val="24"/>
        </w:rPr>
        <w:t>Hilfsbereitschaft</w:t>
      </w:r>
      <w:r w:rsidR="00230884" w:rsidRPr="00BB7A67">
        <w:rPr>
          <w:rFonts w:asciiTheme="minorHAnsi" w:hAnsiTheme="minorHAnsi" w:cs="Courier New"/>
          <w:sz w:val="24"/>
          <w:szCs w:val="24"/>
        </w:rPr>
        <w:t xml:space="preserve"> u</w:t>
      </w:r>
      <w:r w:rsidR="001C6E49" w:rsidRPr="00BB7A67">
        <w:rPr>
          <w:rFonts w:asciiTheme="minorHAnsi" w:hAnsiTheme="minorHAnsi" w:cs="Courier New"/>
          <w:sz w:val="24"/>
          <w:szCs w:val="24"/>
        </w:rPr>
        <w:t xml:space="preserve">nd </w:t>
      </w:r>
    </w:p>
    <w:p w14:paraId="0E800DED" w14:textId="21BA90DC" w:rsidR="00155C76" w:rsidRPr="00A423C3" w:rsidRDefault="001C6E49" w:rsidP="00613045">
      <w:pPr>
        <w:pStyle w:val="Listenabsatz"/>
        <w:numPr>
          <w:ilvl w:val="0"/>
          <w:numId w:val="12"/>
        </w:numPr>
        <w:spacing w:after="100" w:afterAutospacing="1"/>
        <w:rPr>
          <w:rFonts w:asciiTheme="minorHAnsi" w:hAnsiTheme="minorHAnsi" w:cs="Courier New"/>
          <w:sz w:val="24"/>
          <w:szCs w:val="24"/>
        </w:rPr>
      </w:pPr>
      <w:r w:rsidRPr="00A423C3">
        <w:rPr>
          <w:rFonts w:asciiTheme="minorHAnsi" w:hAnsiTheme="minorHAnsi" w:cs="Courier New"/>
          <w:sz w:val="24"/>
          <w:szCs w:val="24"/>
        </w:rPr>
        <w:t>Verantwortung kennenzulernen.</w:t>
      </w:r>
    </w:p>
    <w:p w14:paraId="15590F6F" w14:textId="02A9E8DE" w:rsidR="00174939" w:rsidRDefault="00367923" w:rsidP="00A423C3">
      <w:pPr>
        <w:rPr>
          <w:rFonts w:asciiTheme="minorHAnsi" w:hAnsiTheme="minorHAnsi" w:cs="Courier New"/>
        </w:rPr>
      </w:pPr>
      <w:r>
        <w:rPr>
          <w:rFonts w:asciiTheme="minorHAnsi" w:hAnsiTheme="minorHAnsi" w:cs="Courier New"/>
        </w:rPr>
        <w:t>D</w:t>
      </w:r>
      <w:r w:rsidR="00155C76">
        <w:rPr>
          <w:rFonts w:asciiTheme="minorHAnsi" w:hAnsiTheme="minorHAnsi" w:cs="Courier New"/>
        </w:rPr>
        <w:t>iese Werte</w:t>
      </w:r>
      <w:r w:rsidR="008566F8">
        <w:rPr>
          <w:rFonts w:asciiTheme="minorHAnsi" w:hAnsiTheme="minorHAnsi" w:cs="Courier New"/>
        </w:rPr>
        <w:t xml:space="preserve"> schließen</w:t>
      </w:r>
      <w:r>
        <w:rPr>
          <w:rFonts w:asciiTheme="minorHAnsi" w:hAnsiTheme="minorHAnsi" w:cs="Courier New"/>
        </w:rPr>
        <w:t xml:space="preserve"> </w:t>
      </w:r>
      <w:r w:rsidR="0086392C">
        <w:rPr>
          <w:rFonts w:asciiTheme="minorHAnsi" w:hAnsiTheme="minorHAnsi" w:cs="Courier New"/>
        </w:rPr>
        <w:t>mit ein, das</w:t>
      </w:r>
      <w:r w:rsidR="008566F8">
        <w:rPr>
          <w:rFonts w:asciiTheme="minorHAnsi" w:hAnsiTheme="minorHAnsi" w:cs="Courier New"/>
        </w:rPr>
        <w:t>s</w:t>
      </w:r>
      <w:r w:rsidR="0086392C">
        <w:rPr>
          <w:rFonts w:asciiTheme="minorHAnsi" w:hAnsiTheme="minorHAnsi" w:cs="Courier New"/>
        </w:rPr>
        <w:t xml:space="preserve"> wir offen sind für </w:t>
      </w:r>
      <w:r>
        <w:rPr>
          <w:rFonts w:asciiTheme="minorHAnsi" w:hAnsiTheme="minorHAnsi" w:cs="Courier New"/>
        </w:rPr>
        <w:t>unterschiedliche</w:t>
      </w:r>
      <w:r w:rsidR="00CA794F">
        <w:rPr>
          <w:rFonts w:asciiTheme="minorHAnsi" w:hAnsiTheme="minorHAnsi" w:cs="Courier New"/>
        </w:rPr>
        <w:t xml:space="preserve"> </w:t>
      </w:r>
      <w:r>
        <w:rPr>
          <w:rFonts w:asciiTheme="minorHAnsi" w:hAnsiTheme="minorHAnsi" w:cs="Courier New"/>
        </w:rPr>
        <w:t>Reli</w:t>
      </w:r>
      <w:r w:rsidR="00155C76">
        <w:rPr>
          <w:rFonts w:asciiTheme="minorHAnsi" w:hAnsiTheme="minorHAnsi" w:cs="Courier New"/>
        </w:rPr>
        <w:t>gi</w:t>
      </w:r>
      <w:r w:rsidR="00A423C3">
        <w:rPr>
          <w:rFonts w:asciiTheme="minorHAnsi" w:hAnsiTheme="minorHAnsi" w:cs="Courier New"/>
        </w:rPr>
        <w:t>onen und Lebensgemeinschaften u</w:t>
      </w:r>
      <w:r w:rsidR="00155C76">
        <w:rPr>
          <w:rFonts w:asciiTheme="minorHAnsi" w:hAnsiTheme="minorHAnsi" w:cs="Courier New"/>
        </w:rPr>
        <w:t>nd die gegenseitige Ause</w:t>
      </w:r>
      <w:r w:rsidR="00DE525C">
        <w:rPr>
          <w:rFonts w:asciiTheme="minorHAnsi" w:hAnsiTheme="minorHAnsi" w:cs="Courier New"/>
        </w:rPr>
        <w:t xml:space="preserve">inandersetzung mit dem jeweils </w:t>
      </w:r>
      <w:proofErr w:type="spellStart"/>
      <w:r w:rsidR="00DE525C">
        <w:rPr>
          <w:rFonts w:asciiTheme="minorHAnsi" w:hAnsiTheme="minorHAnsi" w:cs="Courier New"/>
        </w:rPr>
        <w:t>A</w:t>
      </w:r>
      <w:r w:rsidR="00155C76">
        <w:rPr>
          <w:rFonts w:asciiTheme="minorHAnsi" w:hAnsiTheme="minorHAnsi" w:cs="Courier New"/>
        </w:rPr>
        <w:t>nderen</w:t>
      </w:r>
      <w:proofErr w:type="spellEnd"/>
      <w:r w:rsidR="00155C76">
        <w:rPr>
          <w:rFonts w:asciiTheme="minorHAnsi" w:hAnsiTheme="minorHAnsi" w:cs="Courier New"/>
        </w:rPr>
        <w:t>, eine Bereicherung für unsere Entwicklung darstellen kann</w:t>
      </w:r>
      <w:r w:rsidR="009E38D1">
        <w:rPr>
          <w:rFonts w:asciiTheme="minorHAnsi" w:hAnsiTheme="minorHAnsi" w:cs="Courier New"/>
        </w:rPr>
        <w:t>.</w:t>
      </w:r>
    </w:p>
    <w:p w14:paraId="06EF29EE" w14:textId="77777777" w:rsidR="00174939" w:rsidRPr="00621C30" w:rsidRDefault="00174939" w:rsidP="00621C30">
      <w:pPr>
        <w:jc w:val="both"/>
        <w:rPr>
          <w:rFonts w:asciiTheme="minorHAnsi" w:hAnsiTheme="minorHAnsi" w:cs="Courier New"/>
        </w:rPr>
      </w:pPr>
    </w:p>
    <w:p w14:paraId="12135A96" w14:textId="77777777" w:rsidR="00CA794F" w:rsidRDefault="00CA794F" w:rsidP="00A423C3">
      <w:pPr>
        <w:jc w:val="both"/>
        <w:rPr>
          <w:rFonts w:asciiTheme="minorHAnsi" w:hAnsiTheme="minorHAnsi" w:cs="Courier New"/>
          <w:b/>
        </w:rPr>
      </w:pPr>
    </w:p>
    <w:p w14:paraId="4EA471C7" w14:textId="77777777" w:rsidR="00CA794F" w:rsidRDefault="00CA794F" w:rsidP="00A423C3">
      <w:pPr>
        <w:jc w:val="both"/>
        <w:rPr>
          <w:rFonts w:asciiTheme="minorHAnsi" w:hAnsiTheme="minorHAnsi" w:cs="Courier New"/>
          <w:b/>
        </w:rPr>
      </w:pPr>
    </w:p>
    <w:p w14:paraId="782680F5" w14:textId="77777777" w:rsidR="00613045" w:rsidRPr="00A423C3" w:rsidRDefault="00613045" w:rsidP="00613045">
      <w:pPr>
        <w:jc w:val="both"/>
        <w:rPr>
          <w:rFonts w:asciiTheme="minorHAnsi" w:hAnsiTheme="minorHAnsi" w:cs="Courier New"/>
          <w:b/>
          <w:color w:val="FF0000"/>
          <w:u w:val="single"/>
        </w:rPr>
      </w:pPr>
      <w:r>
        <w:rPr>
          <w:rFonts w:asciiTheme="minorHAnsi" w:hAnsiTheme="minorHAnsi" w:cs="Courier New"/>
          <w:b/>
        </w:rPr>
        <w:t>4</w:t>
      </w:r>
      <w:r w:rsidRPr="00E32951">
        <w:rPr>
          <w:rFonts w:asciiTheme="minorHAnsi" w:hAnsiTheme="minorHAnsi" w:cs="Courier New"/>
          <w:b/>
        </w:rPr>
        <w:t xml:space="preserve">. </w:t>
      </w:r>
      <w:r>
        <w:rPr>
          <w:rFonts w:asciiTheme="minorHAnsi" w:hAnsiTheme="minorHAnsi" w:cs="Courier New"/>
          <w:b/>
          <w:u w:val="single"/>
        </w:rPr>
        <w:t>Unser</w:t>
      </w:r>
      <w:r w:rsidRPr="00237EBB">
        <w:rPr>
          <w:rFonts w:asciiTheme="minorHAnsi" w:hAnsiTheme="minorHAnsi" w:cs="Courier New"/>
          <w:b/>
          <w:u w:val="single"/>
        </w:rPr>
        <w:t xml:space="preserve"> katholisches Profil</w:t>
      </w:r>
      <w:r>
        <w:rPr>
          <w:rFonts w:asciiTheme="minorHAnsi" w:hAnsiTheme="minorHAnsi" w:cs="Courier New"/>
          <w:b/>
          <w:u w:val="single"/>
        </w:rPr>
        <w:t xml:space="preserve"> </w:t>
      </w:r>
    </w:p>
    <w:p w14:paraId="782E2CA3" w14:textId="77777777" w:rsidR="00613045" w:rsidRDefault="00613045" w:rsidP="00613045">
      <w:pPr>
        <w:jc w:val="both"/>
        <w:rPr>
          <w:rFonts w:asciiTheme="minorHAnsi" w:hAnsiTheme="minorHAnsi" w:cs="Courier New"/>
        </w:rPr>
      </w:pPr>
      <w:r w:rsidRPr="00237EBB">
        <w:rPr>
          <w:rFonts w:asciiTheme="minorHAnsi" w:hAnsiTheme="minorHAnsi" w:cs="Courier New"/>
        </w:rPr>
        <w:t>Kinder und Eltern können in unserer Einrichtung die Werte des christlichen Glaubens im Alltag erfahren. Dieses wird sichtbar im täglichen Umgang der Erzieherin mit den Kindern und den Eltern. Schon mit der herzlichen</w:t>
      </w:r>
      <w:r>
        <w:rPr>
          <w:rFonts w:asciiTheme="minorHAnsi" w:hAnsiTheme="minorHAnsi" w:cs="Courier New"/>
        </w:rPr>
        <w:t>, individuellen</w:t>
      </w:r>
      <w:r w:rsidRPr="00237EBB">
        <w:rPr>
          <w:rFonts w:asciiTheme="minorHAnsi" w:hAnsiTheme="minorHAnsi" w:cs="Courier New"/>
        </w:rPr>
        <w:t xml:space="preserve"> Begrüßung jedes einzelnen Kindes am Morgen</w:t>
      </w:r>
      <w:r>
        <w:rPr>
          <w:rFonts w:asciiTheme="minorHAnsi" w:hAnsiTheme="minorHAnsi" w:cs="Courier New"/>
        </w:rPr>
        <w:t>,</w:t>
      </w:r>
      <w:r w:rsidRPr="00237EBB">
        <w:rPr>
          <w:rFonts w:asciiTheme="minorHAnsi" w:hAnsiTheme="minorHAnsi" w:cs="Courier New"/>
        </w:rPr>
        <w:t xml:space="preserve"> wird e</w:t>
      </w:r>
      <w:r>
        <w:rPr>
          <w:rFonts w:asciiTheme="minorHAnsi" w:hAnsiTheme="minorHAnsi" w:cs="Courier New"/>
        </w:rPr>
        <w:t>ine positive, wertschätzende Atmosphäre spürbar.</w:t>
      </w:r>
    </w:p>
    <w:p w14:paraId="1E737050" w14:textId="77777777" w:rsidR="00613045" w:rsidRDefault="00613045" w:rsidP="00613045">
      <w:pPr>
        <w:jc w:val="both"/>
        <w:rPr>
          <w:rFonts w:asciiTheme="minorHAnsi" w:hAnsiTheme="minorHAnsi" w:cs="Courier New"/>
        </w:rPr>
      </w:pPr>
    </w:p>
    <w:p w14:paraId="4DA873B8" w14:textId="77777777" w:rsidR="00613045" w:rsidRDefault="00613045" w:rsidP="00613045">
      <w:pPr>
        <w:jc w:val="both"/>
        <w:rPr>
          <w:rFonts w:asciiTheme="minorHAnsi" w:hAnsiTheme="minorHAnsi" w:cs="Courier New"/>
        </w:rPr>
      </w:pPr>
      <w:r>
        <w:rPr>
          <w:rFonts w:asciiTheme="minorHAnsi" w:hAnsiTheme="minorHAnsi" w:cs="Courier New"/>
        </w:rPr>
        <w:t>Sie wird weitergeführt durch:</w:t>
      </w:r>
    </w:p>
    <w:p w14:paraId="526C3EB2" w14:textId="77777777" w:rsidR="00613045" w:rsidRPr="00237EBB" w:rsidRDefault="00613045" w:rsidP="00613045">
      <w:pPr>
        <w:jc w:val="both"/>
        <w:rPr>
          <w:rFonts w:asciiTheme="minorHAnsi" w:hAnsiTheme="minorHAnsi" w:cs="Courier New"/>
        </w:rPr>
      </w:pPr>
    </w:p>
    <w:p w14:paraId="1DAE1F3D" w14:textId="77777777" w:rsidR="00613045" w:rsidRPr="00DE525C" w:rsidRDefault="00613045" w:rsidP="00613045">
      <w:pPr>
        <w:pStyle w:val="Listenabsatz"/>
        <w:numPr>
          <w:ilvl w:val="0"/>
          <w:numId w:val="25"/>
        </w:numPr>
        <w:jc w:val="both"/>
        <w:rPr>
          <w:rFonts w:asciiTheme="minorHAnsi" w:hAnsiTheme="minorHAnsi" w:cs="Courier New"/>
          <w:sz w:val="24"/>
          <w:szCs w:val="24"/>
        </w:rPr>
      </w:pPr>
      <w:r>
        <w:rPr>
          <w:rFonts w:asciiTheme="minorHAnsi" w:hAnsiTheme="minorHAnsi" w:cs="Courier New"/>
          <w:sz w:val="24"/>
          <w:szCs w:val="24"/>
        </w:rPr>
        <w:t>das regelmäßige Gebet,</w:t>
      </w:r>
      <w:r w:rsidRPr="00DE525C">
        <w:rPr>
          <w:rFonts w:asciiTheme="minorHAnsi" w:hAnsiTheme="minorHAnsi" w:cs="Courier New"/>
          <w:sz w:val="24"/>
          <w:szCs w:val="24"/>
        </w:rPr>
        <w:t xml:space="preserve"> </w:t>
      </w:r>
    </w:p>
    <w:p w14:paraId="3BF12234" w14:textId="77777777" w:rsidR="00613045" w:rsidRDefault="00613045" w:rsidP="00613045">
      <w:pPr>
        <w:pStyle w:val="Listenabsatz"/>
        <w:numPr>
          <w:ilvl w:val="0"/>
          <w:numId w:val="25"/>
        </w:numPr>
        <w:jc w:val="both"/>
        <w:rPr>
          <w:rFonts w:asciiTheme="minorHAnsi" w:hAnsiTheme="minorHAnsi" w:cs="Courier New"/>
          <w:sz w:val="24"/>
          <w:szCs w:val="24"/>
        </w:rPr>
      </w:pPr>
      <w:r>
        <w:rPr>
          <w:rFonts w:asciiTheme="minorHAnsi" w:hAnsiTheme="minorHAnsi" w:cs="Courier New"/>
          <w:sz w:val="24"/>
          <w:szCs w:val="24"/>
        </w:rPr>
        <w:t xml:space="preserve">das Singen </w:t>
      </w:r>
      <w:r w:rsidRPr="00DE525C">
        <w:rPr>
          <w:rFonts w:asciiTheme="minorHAnsi" w:hAnsiTheme="minorHAnsi" w:cs="Courier New"/>
          <w:sz w:val="24"/>
          <w:szCs w:val="24"/>
        </w:rPr>
        <w:t>religiöse</w:t>
      </w:r>
      <w:r>
        <w:rPr>
          <w:rFonts w:asciiTheme="minorHAnsi" w:hAnsiTheme="minorHAnsi" w:cs="Courier New"/>
          <w:sz w:val="24"/>
          <w:szCs w:val="24"/>
        </w:rPr>
        <w:t>r</w:t>
      </w:r>
      <w:r w:rsidRPr="00DE525C">
        <w:rPr>
          <w:rFonts w:asciiTheme="minorHAnsi" w:hAnsiTheme="minorHAnsi" w:cs="Courier New"/>
          <w:sz w:val="24"/>
          <w:szCs w:val="24"/>
        </w:rPr>
        <w:t xml:space="preserve"> Lieder, </w:t>
      </w:r>
    </w:p>
    <w:p w14:paraId="2CBA03D4" w14:textId="77777777" w:rsidR="00613045" w:rsidRPr="00DE525C" w:rsidRDefault="00613045" w:rsidP="00613045">
      <w:pPr>
        <w:pStyle w:val="Listenabsatz"/>
        <w:numPr>
          <w:ilvl w:val="0"/>
          <w:numId w:val="25"/>
        </w:numPr>
        <w:jc w:val="both"/>
        <w:rPr>
          <w:rFonts w:asciiTheme="minorHAnsi" w:hAnsiTheme="minorHAnsi" w:cs="Courier New"/>
          <w:sz w:val="24"/>
          <w:szCs w:val="24"/>
        </w:rPr>
      </w:pPr>
      <w:r>
        <w:rPr>
          <w:rFonts w:asciiTheme="minorHAnsi" w:hAnsiTheme="minorHAnsi" w:cs="Courier New"/>
          <w:sz w:val="24"/>
          <w:szCs w:val="24"/>
        </w:rPr>
        <w:t>das gemeinsame Erleben von Festen und Feiern</w:t>
      </w:r>
    </w:p>
    <w:p w14:paraId="773194CF" w14:textId="77777777" w:rsidR="00613045" w:rsidRPr="00DE525C" w:rsidRDefault="00613045" w:rsidP="00613045">
      <w:pPr>
        <w:pStyle w:val="Listenabsatz"/>
        <w:numPr>
          <w:ilvl w:val="0"/>
          <w:numId w:val="25"/>
        </w:numPr>
        <w:jc w:val="both"/>
        <w:rPr>
          <w:rFonts w:asciiTheme="minorHAnsi" w:hAnsiTheme="minorHAnsi" w:cs="Courier New"/>
          <w:sz w:val="24"/>
          <w:szCs w:val="24"/>
        </w:rPr>
      </w:pPr>
      <w:r>
        <w:rPr>
          <w:rFonts w:asciiTheme="minorHAnsi" w:hAnsiTheme="minorHAnsi" w:cs="Courier New"/>
          <w:sz w:val="24"/>
          <w:szCs w:val="24"/>
        </w:rPr>
        <w:t xml:space="preserve">das Erleben von </w:t>
      </w:r>
      <w:r w:rsidRPr="00DE525C">
        <w:rPr>
          <w:rFonts w:asciiTheme="minorHAnsi" w:hAnsiTheme="minorHAnsi" w:cs="Courier New"/>
          <w:sz w:val="24"/>
          <w:szCs w:val="24"/>
        </w:rPr>
        <w:t>biblische</w:t>
      </w:r>
      <w:r>
        <w:rPr>
          <w:rFonts w:asciiTheme="minorHAnsi" w:hAnsiTheme="minorHAnsi" w:cs="Courier New"/>
          <w:sz w:val="24"/>
          <w:szCs w:val="24"/>
        </w:rPr>
        <w:t>n</w:t>
      </w:r>
      <w:r w:rsidRPr="00DE525C">
        <w:rPr>
          <w:rFonts w:asciiTheme="minorHAnsi" w:hAnsiTheme="minorHAnsi" w:cs="Courier New"/>
          <w:sz w:val="24"/>
          <w:szCs w:val="24"/>
        </w:rPr>
        <w:t xml:space="preserve"> Geschichten</w:t>
      </w:r>
      <w:r>
        <w:rPr>
          <w:rFonts w:asciiTheme="minorHAnsi" w:hAnsiTheme="minorHAnsi" w:cs="Courier New"/>
          <w:sz w:val="24"/>
          <w:szCs w:val="24"/>
        </w:rPr>
        <w:t xml:space="preserve"> mit allen Sinnen</w:t>
      </w:r>
      <w:r w:rsidRPr="00DE525C">
        <w:rPr>
          <w:rFonts w:asciiTheme="minorHAnsi" w:hAnsiTheme="minorHAnsi" w:cs="Courier New"/>
          <w:sz w:val="24"/>
          <w:szCs w:val="24"/>
        </w:rPr>
        <w:t>,</w:t>
      </w:r>
    </w:p>
    <w:p w14:paraId="4426BD43" w14:textId="77777777" w:rsidR="00613045" w:rsidRPr="00066C90" w:rsidRDefault="00613045" w:rsidP="00613045">
      <w:pPr>
        <w:pStyle w:val="Listenabsatz"/>
        <w:numPr>
          <w:ilvl w:val="0"/>
          <w:numId w:val="25"/>
        </w:numPr>
        <w:jc w:val="both"/>
        <w:rPr>
          <w:rFonts w:asciiTheme="minorHAnsi" w:hAnsiTheme="minorHAnsi" w:cs="Courier New"/>
          <w:sz w:val="24"/>
          <w:szCs w:val="24"/>
        </w:rPr>
      </w:pPr>
      <w:r>
        <w:rPr>
          <w:rFonts w:asciiTheme="minorHAnsi" w:hAnsiTheme="minorHAnsi" w:cs="Courier New"/>
          <w:sz w:val="24"/>
          <w:szCs w:val="24"/>
        </w:rPr>
        <w:t>gemeinsame Besuche der Kirche</w:t>
      </w:r>
    </w:p>
    <w:p w14:paraId="1D379B1E" w14:textId="77777777" w:rsidR="00613045" w:rsidRDefault="00613045" w:rsidP="00613045">
      <w:pPr>
        <w:pStyle w:val="Listenabsatz"/>
        <w:numPr>
          <w:ilvl w:val="0"/>
          <w:numId w:val="25"/>
        </w:numPr>
        <w:jc w:val="both"/>
        <w:rPr>
          <w:rFonts w:asciiTheme="minorHAnsi" w:hAnsiTheme="minorHAnsi" w:cs="Courier New"/>
          <w:sz w:val="24"/>
          <w:szCs w:val="24"/>
        </w:rPr>
      </w:pPr>
      <w:r w:rsidRPr="00B2073B">
        <w:rPr>
          <w:rFonts w:asciiTheme="minorHAnsi" w:hAnsiTheme="minorHAnsi" w:cs="Courier New"/>
          <w:sz w:val="24"/>
          <w:szCs w:val="24"/>
        </w:rPr>
        <w:t xml:space="preserve">die aktive Teilnahme </w:t>
      </w:r>
      <w:r>
        <w:rPr>
          <w:rFonts w:asciiTheme="minorHAnsi" w:hAnsiTheme="minorHAnsi" w:cs="Courier New"/>
          <w:sz w:val="24"/>
          <w:szCs w:val="24"/>
        </w:rPr>
        <w:t xml:space="preserve">und Beteiligung </w:t>
      </w:r>
      <w:r w:rsidRPr="00B2073B">
        <w:rPr>
          <w:rFonts w:asciiTheme="minorHAnsi" w:hAnsiTheme="minorHAnsi" w:cs="Courier New"/>
          <w:sz w:val="24"/>
          <w:szCs w:val="24"/>
        </w:rPr>
        <w:t>am G</w:t>
      </w:r>
      <w:r>
        <w:rPr>
          <w:rFonts w:asciiTheme="minorHAnsi" w:hAnsiTheme="minorHAnsi" w:cs="Courier New"/>
          <w:sz w:val="24"/>
          <w:szCs w:val="24"/>
        </w:rPr>
        <w:t>emeindeleben, an Gottesdiensten und Festen</w:t>
      </w:r>
    </w:p>
    <w:p w14:paraId="79469753" w14:textId="7E5B74FD" w:rsidR="00613045" w:rsidRPr="00A423C3" w:rsidRDefault="00613045" w:rsidP="00613045">
      <w:pPr>
        <w:pStyle w:val="Listenabsatz"/>
        <w:numPr>
          <w:ilvl w:val="0"/>
          <w:numId w:val="25"/>
        </w:numPr>
        <w:jc w:val="both"/>
        <w:rPr>
          <w:rFonts w:asciiTheme="minorHAnsi" w:hAnsiTheme="minorHAnsi" w:cs="Courier New"/>
          <w:sz w:val="24"/>
          <w:szCs w:val="24"/>
        </w:rPr>
      </w:pPr>
      <w:r>
        <w:rPr>
          <w:rFonts w:asciiTheme="minorHAnsi" w:hAnsiTheme="minorHAnsi" w:cs="Courier New"/>
          <w:sz w:val="24"/>
          <w:szCs w:val="24"/>
        </w:rPr>
        <w:t>de</w:t>
      </w:r>
      <w:r w:rsidR="006C0C3B">
        <w:rPr>
          <w:rFonts w:asciiTheme="minorHAnsi" w:hAnsiTheme="minorHAnsi" w:cs="Courier New"/>
          <w:sz w:val="24"/>
          <w:szCs w:val="24"/>
        </w:rPr>
        <w:t>m</w:t>
      </w:r>
      <w:r w:rsidRPr="00B2073B">
        <w:rPr>
          <w:rFonts w:asciiTheme="minorHAnsi" w:hAnsiTheme="minorHAnsi" w:cs="Courier New"/>
          <w:sz w:val="24"/>
          <w:szCs w:val="24"/>
        </w:rPr>
        <w:t xml:space="preserve"> regelmäßigen Kontakt zum Altenwohnheim</w:t>
      </w:r>
      <w:r>
        <w:rPr>
          <w:rFonts w:asciiTheme="minorHAnsi" w:hAnsiTheme="minorHAnsi" w:cs="Courier New"/>
          <w:sz w:val="24"/>
          <w:szCs w:val="24"/>
        </w:rPr>
        <w:t>,</w:t>
      </w:r>
      <w:r w:rsidRPr="00B2073B">
        <w:rPr>
          <w:rFonts w:asciiTheme="minorHAnsi" w:hAnsiTheme="minorHAnsi" w:cs="Courier New"/>
          <w:sz w:val="24"/>
          <w:szCs w:val="24"/>
        </w:rPr>
        <w:t xml:space="preserve"> Haus St.  Hedwig und zu den Bewohnern des betreuten Wohnens.</w:t>
      </w:r>
    </w:p>
    <w:p w14:paraId="24284BA8" w14:textId="77777777" w:rsidR="00613045" w:rsidRDefault="00613045" w:rsidP="00613045">
      <w:pPr>
        <w:pStyle w:val="Listenabsatz"/>
        <w:ind w:left="720"/>
        <w:jc w:val="both"/>
        <w:rPr>
          <w:rFonts w:asciiTheme="minorHAnsi" w:hAnsiTheme="minorHAnsi" w:cs="Courier New"/>
          <w:sz w:val="24"/>
          <w:szCs w:val="24"/>
        </w:rPr>
      </w:pPr>
      <w:r w:rsidRPr="008437FB">
        <w:rPr>
          <w:rFonts w:asciiTheme="minorHAnsi" w:hAnsiTheme="minorHAnsi" w:cs="Courier New"/>
          <w:color w:val="00B050"/>
          <w:sz w:val="24"/>
          <w:szCs w:val="24"/>
        </w:rPr>
        <w:t xml:space="preserve">Neu in unserem Konzept </w:t>
      </w:r>
      <w:r>
        <w:rPr>
          <w:rFonts w:asciiTheme="minorHAnsi" w:hAnsiTheme="minorHAnsi" w:cs="Courier New"/>
          <w:sz w:val="24"/>
          <w:szCs w:val="24"/>
        </w:rPr>
        <w:t>ist; dass durch die Weiterbildung einer Fachkraft:</w:t>
      </w:r>
      <w:r w:rsidRPr="008437FB">
        <w:rPr>
          <w:rFonts w:asciiTheme="minorHAnsi" w:hAnsiTheme="minorHAnsi" w:cs="Courier New"/>
          <w:sz w:val="24"/>
          <w:szCs w:val="24"/>
        </w:rPr>
        <w:t xml:space="preserve"> </w:t>
      </w:r>
    </w:p>
    <w:p w14:paraId="38EB334A" w14:textId="77777777" w:rsidR="00613045" w:rsidRDefault="00613045" w:rsidP="00613045">
      <w:pPr>
        <w:pStyle w:val="Listenabsatz"/>
        <w:numPr>
          <w:ilvl w:val="0"/>
          <w:numId w:val="25"/>
        </w:numPr>
        <w:jc w:val="both"/>
        <w:rPr>
          <w:rFonts w:asciiTheme="minorHAnsi" w:hAnsiTheme="minorHAnsi" w:cs="Courier New"/>
          <w:sz w:val="24"/>
          <w:szCs w:val="24"/>
        </w:rPr>
      </w:pPr>
      <w:r w:rsidRPr="008437FB">
        <w:rPr>
          <w:rFonts w:asciiTheme="minorHAnsi" w:hAnsiTheme="minorHAnsi" w:cs="Courier New"/>
          <w:b/>
          <w:sz w:val="24"/>
          <w:szCs w:val="24"/>
        </w:rPr>
        <w:t xml:space="preserve">religionspädagogische </w:t>
      </w:r>
      <w:r w:rsidRPr="008437FB">
        <w:rPr>
          <w:rFonts w:asciiTheme="minorHAnsi" w:hAnsiTheme="minorHAnsi" w:cs="Courier New"/>
          <w:sz w:val="24"/>
          <w:szCs w:val="24"/>
        </w:rPr>
        <w:t>Inhalte</w:t>
      </w:r>
      <w:r>
        <w:rPr>
          <w:rFonts w:asciiTheme="minorHAnsi" w:hAnsiTheme="minorHAnsi" w:cs="Courier New"/>
          <w:sz w:val="24"/>
          <w:szCs w:val="24"/>
        </w:rPr>
        <w:t xml:space="preserve"> kindgerecht aufgearbeitet werden und</w:t>
      </w:r>
      <w:r w:rsidRPr="008437FB">
        <w:rPr>
          <w:rFonts w:asciiTheme="minorHAnsi" w:hAnsiTheme="minorHAnsi" w:cs="Courier New"/>
          <w:sz w:val="24"/>
          <w:szCs w:val="24"/>
        </w:rPr>
        <w:t xml:space="preserve"> zum Erlebnisfeld z.B. auch im Kirchenraum</w:t>
      </w:r>
      <w:r>
        <w:rPr>
          <w:rFonts w:asciiTheme="minorHAnsi" w:hAnsiTheme="minorHAnsi" w:cs="Courier New"/>
          <w:sz w:val="24"/>
          <w:szCs w:val="24"/>
        </w:rPr>
        <w:t>, werden.</w:t>
      </w:r>
    </w:p>
    <w:p w14:paraId="321B6DC2" w14:textId="77777777" w:rsidR="00613045" w:rsidRPr="00A423C3" w:rsidRDefault="00613045" w:rsidP="00613045">
      <w:pPr>
        <w:pStyle w:val="Listenabsatz"/>
        <w:ind w:left="720"/>
        <w:jc w:val="both"/>
        <w:rPr>
          <w:rFonts w:asciiTheme="minorHAnsi" w:hAnsiTheme="minorHAnsi" w:cs="Courier New"/>
          <w:sz w:val="24"/>
          <w:szCs w:val="24"/>
        </w:rPr>
      </w:pPr>
    </w:p>
    <w:p w14:paraId="614E7714" w14:textId="77777777" w:rsidR="00613045" w:rsidRDefault="00613045" w:rsidP="00613045">
      <w:pPr>
        <w:jc w:val="both"/>
        <w:rPr>
          <w:rFonts w:asciiTheme="minorHAnsi" w:hAnsiTheme="minorHAnsi" w:cs="Courier New"/>
        </w:rPr>
      </w:pPr>
      <w:r w:rsidRPr="008437FB">
        <w:rPr>
          <w:rFonts w:asciiTheme="minorHAnsi" w:hAnsiTheme="minorHAnsi" w:cs="Courier New"/>
        </w:rPr>
        <w:t xml:space="preserve">So begleiten die Kinder </w:t>
      </w:r>
      <w:r w:rsidRPr="00D82FD5">
        <w:rPr>
          <w:rFonts w:asciiTheme="minorHAnsi" w:hAnsiTheme="minorHAnsi" w:cs="Courier New"/>
          <w:b/>
          <w:bCs/>
        </w:rPr>
        <w:t>religiöse Inhalte durch das Kirchenjahr</w:t>
      </w:r>
      <w:r w:rsidRPr="008437FB">
        <w:rPr>
          <w:rFonts w:asciiTheme="minorHAnsi" w:hAnsiTheme="minorHAnsi" w:cs="Courier New"/>
        </w:rPr>
        <w:t>!</w:t>
      </w:r>
    </w:p>
    <w:p w14:paraId="69146F3E" w14:textId="77777777" w:rsidR="00613045" w:rsidRDefault="00613045" w:rsidP="001F14A7">
      <w:pPr>
        <w:jc w:val="both"/>
        <w:rPr>
          <w:rFonts w:asciiTheme="minorHAnsi" w:hAnsiTheme="minorHAnsi" w:cs="Courier New"/>
          <w:b/>
        </w:rPr>
      </w:pPr>
    </w:p>
    <w:p w14:paraId="2852E4B8" w14:textId="77777777" w:rsidR="00613045" w:rsidRDefault="00613045" w:rsidP="001F14A7">
      <w:pPr>
        <w:jc w:val="both"/>
        <w:rPr>
          <w:rFonts w:asciiTheme="minorHAnsi" w:hAnsiTheme="minorHAnsi" w:cs="Courier New"/>
          <w:b/>
        </w:rPr>
      </w:pPr>
    </w:p>
    <w:p w14:paraId="6E7E3FCE" w14:textId="77777777" w:rsidR="00613045" w:rsidRDefault="00613045" w:rsidP="001F14A7">
      <w:pPr>
        <w:jc w:val="both"/>
        <w:rPr>
          <w:rFonts w:asciiTheme="minorHAnsi" w:hAnsiTheme="minorHAnsi" w:cs="Courier New"/>
          <w:b/>
        </w:rPr>
      </w:pPr>
    </w:p>
    <w:p w14:paraId="2864A40A" w14:textId="6AC4A3B3" w:rsidR="001F14A7" w:rsidRDefault="001F14A7">
      <w:pPr>
        <w:jc w:val="both"/>
        <w:rPr>
          <w:rFonts w:asciiTheme="minorHAnsi" w:hAnsiTheme="minorHAnsi" w:cs="Courier New"/>
          <w:b/>
        </w:rPr>
      </w:pPr>
    </w:p>
    <w:p w14:paraId="6F98C428" w14:textId="22F2E64D" w:rsidR="001F14A7" w:rsidRDefault="001F14A7">
      <w:pPr>
        <w:jc w:val="both"/>
        <w:rPr>
          <w:rFonts w:asciiTheme="minorHAnsi" w:hAnsiTheme="minorHAnsi" w:cs="Courier New"/>
          <w:b/>
        </w:rPr>
      </w:pPr>
    </w:p>
    <w:p w14:paraId="62BD3242" w14:textId="6853ED20" w:rsidR="001F14A7" w:rsidRDefault="001F14A7">
      <w:pPr>
        <w:jc w:val="both"/>
        <w:rPr>
          <w:rFonts w:asciiTheme="minorHAnsi" w:hAnsiTheme="minorHAnsi" w:cs="Courier New"/>
          <w:b/>
        </w:rPr>
      </w:pPr>
    </w:p>
    <w:p w14:paraId="0AEEC34A" w14:textId="70D24358" w:rsidR="001F14A7" w:rsidRDefault="001F14A7">
      <w:pPr>
        <w:jc w:val="both"/>
        <w:rPr>
          <w:rFonts w:asciiTheme="minorHAnsi" w:hAnsiTheme="minorHAnsi" w:cs="Courier New"/>
          <w:b/>
        </w:rPr>
      </w:pPr>
    </w:p>
    <w:p w14:paraId="50D05EA0" w14:textId="2213A6BB" w:rsidR="001F14A7" w:rsidRDefault="001F14A7">
      <w:pPr>
        <w:jc w:val="both"/>
        <w:rPr>
          <w:rFonts w:asciiTheme="minorHAnsi" w:hAnsiTheme="minorHAnsi" w:cs="Courier New"/>
          <w:b/>
        </w:rPr>
      </w:pPr>
    </w:p>
    <w:p w14:paraId="092DC607" w14:textId="30F917FA" w:rsidR="001F14A7" w:rsidRDefault="001F14A7">
      <w:pPr>
        <w:jc w:val="both"/>
        <w:rPr>
          <w:rFonts w:asciiTheme="minorHAnsi" w:hAnsiTheme="minorHAnsi" w:cs="Courier New"/>
          <w:b/>
        </w:rPr>
      </w:pPr>
    </w:p>
    <w:p w14:paraId="34F8387D" w14:textId="2233F125" w:rsidR="001F14A7" w:rsidRDefault="001F14A7">
      <w:pPr>
        <w:jc w:val="both"/>
        <w:rPr>
          <w:rFonts w:asciiTheme="minorHAnsi" w:hAnsiTheme="minorHAnsi" w:cs="Courier New"/>
          <w:b/>
        </w:rPr>
      </w:pPr>
    </w:p>
    <w:p w14:paraId="4331E138" w14:textId="14C8FD75" w:rsidR="001F14A7" w:rsidRDefault="00613045">
      <w:pPr>
        <w:jc w:val="both"/>
        <w:rPr>
          <w:rFonts w:asciiTheme="minorHAnsi" w:hAnsiTheme="minorHAnsi" w:cs="Courier New"/>
          <w:b/>
        </w:rPr>
      </w:pPr>
      <w:r>
        <w:rPr>
          <w:rFonts w:asciiTheme="minorHAnsi" w:hAnsiTheme="minorHAnsi" w:cs="Courier New"/>
          <w:b/>
          <w:noProof/>
        </w:rPr>
        <w:drawing>
          <wp:anchor distT="0" distB="0" distL="114300" distR="114300" simplePos="0" relativeHeight="251707392" behindDoc="0" locked="0" layoutInCell="1" allowOverlap="1" wp14:anchorId="3725933E" wp14:editId="33A5429E">
            <wp:simplePos x="0" y="0"/>
            <wp:positionH relativeFrom="margin">
              <wp:posOffset>678815</wp:posOffset>
            </wp:positionH>
            <wp:positionV relativeFrom="margin">
              <wp:posOffset>1443990</wp:posOffset>
            </wp:positionV>
            <wp:extent cx="4395470" cy="3455670"/>
            <wp:effectExtent l="0" t="0" r="5080" b="0"/>
            <wp:wrapNone/>
            <wp:docPr id="457" name="Grafik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LogoKindergottesdienst-01.jpg"/>
                    <pic:cNvPicPr/>
                  </pic:nvPicPr>
                  <pic:blipFill>
                    <a:blip r:embed="rId16" cstate="print">
                      <a:extLst>
                        <a:ext uri="{28A0092B-C50C-407E-A947-70E740481C1C}">
                          <a14:useLocalDpi xmlns:a14="http://schemas.microsoft.com/office/drawing/2010/main" val="0"/>
                        </a:ext>
                        <a:ext uri="{837473B0-CC2E-450A-ABE3-18F120FF3D39}">
                          <a1611:picAttrSrcUrl xmlns:a1611="http://schemas.microsoft.com/office/drawing/2016/11/main" r:id="rId17"/>
                        </a:ext>
                      </a:extLst>
                    </a:blip>
                    <a:stretch>
                      <a:fillRect/>
                    </a:stretch>
                  </pic:blipFill>
                  <pic:spPr>
                    <a:xfrm>
                      <a:off x="0" y="0"/>
                      <a:ext cx="4395470" cy="3455670"/>
                    </a:xfrm>
                    <a:prstGeom prst="rect">
                      <a:avLst/>
                    </a:prstGeom>
                  </pic:spPr>
                </pic:pic>
              </a:graphicData>
            </a:graphic>
            <wp14:sizeRelH relativeFrom="page">
              <wp14:pctWidth>0</wp14:pctWidth>
            </wp14:sizeRelH>
            <wp14:sizeRelV relativeFrom="page">
              <wp14:pctHeight>0</wp14:pctHeight>
            </wp14:sizeRelV>
          </wp:anchor>
        </w:drawing>
      </w:r>
    </w:p>
    <w:p w14:paraId="0D2F0CC9" w14:textId="77777777" w:rsidR="001F14A7" w:rsidRDefault="001F14A7">
      <w:pPr>
        <w:jc w:val="both"/>
        <w:rPr>
          <w:rFonts w:asciiTheme="minorHAnsi" w:hAnsiTheme="minorHAnsi" w:cs="Courier New"/>
          <w:b/>
        </w:rPr>
      </w:pPr>
    </w:p>
    <w:p w14:paraId="5DCC19A3" w14:textId="36CED15D" w:rsidR="001F14A7" w:rsidRDefault="001F14A7">
      <w:pPr>
        <w:jc w:val="both"/>
        <w:rPr>
          <w:rFonts w:asciiTheme="minorHAnsi" w:hAnsiTheme="minorHAnsi" w:cs="Courier New"/>
          <w:b/>
        </w:rPr>
      </w:pPr>
    </w:p>
    <w:p w14:paraId="7BB88CAB" w14:textId="77777777" w:rsidR="001F14A7" w:rsidRDefault="001F14A7">
      <w:pPr>
        <w:jc w:val="both"/>
        <w:rPr>
          <w:rFonts w:asciiTheme="minorHAnsi" w:hAnsiTheme="minorHAnsi" w:cs="Courier New"/>
          <w:b/>
        </w:rPr>
      </w:pPr>
    </w:p>
    <w:p w14:paraId="08E467C5" w14:textId="77777777" w:rsidR="001F14A7" w:rsidRDefault="001F14A7">
      <w:pPr>
        <w:jc w:val="both"/>
        <w:rPr>
          <w:rFonts w:asciiTheme="minorHAnsi" w:hAnsiTheme="minorHAnsi" w:cs="Courier New"/>
          <w:b/>
        </w:rPr>
      </w:pPr>
    </w:p>
    <w:p w14:paraId="3041226E" w14:textId="7C66F3D0" w:rsidR="001F14A7" w:rsidRDefault="001F14A7">
      <w:pPr>
        <w:jc w:val="both"/>
        <w:rPr>
          <w:rFonts w:asciiTheme="minorHAnsi" w:hAnsiTheme="minorHAnsi" w:cs="Courier New"/>
          <w:b/>
        </w:rPr>
      </w:pPr>
    </w:p>
    <w:p w14:paraId="2613E421" w14:textId="77777777" w:rsidR="001F14A7" w:rsidRDefault="001F14A7">
      <w:pPr>
        <w:jc w:val="both"/>
        <w:rPr>
          <w:rFonts w:asciiTheme="minorHAnsi" w:hAnsiTheme="minorHAnsi" w:cs="Courier New"/>
          <w:b/>
        </w:rPr>
      </w:pPr>
    </w:p>
    <w:p w14:paraId="4480E7A8" w14:textId="77777777" w:rsidR="001F14A7" w:rsidRDefault="001F14A7">
      <w:pPr>
        <w:jc w:val="both"/>
        <w:rPr>
          <w:rFonts w:asciiTheme="minorHAnsi" w:hAnsiTheme="minorHAnsi" w:cs="Courier New"/>
          <w:b/>
        </w:rPr>
      </w:pPr>
    </w:p>
    <w:p w14:paraId="674724D7" w14:textId="6182DEF5" w:rsidR="001F14A7" w:rsidRDefault="001F14A7">
      <w:pPr>
        <w:jc w:val="both"/>
        <w:rPr>
          <w:rFonts w:asciiTheme="minorHAnsi" w:hAnsiTheme="minorHAnsi" w:cs="Courier New"/>
          <w:b/>
        </w:rPr>
      </w:pPr>
    </w:p>
    <w:p w14:paraId="26AA6260" w14:textId="77777777" w:rsidR="001F14A7" w:rsidRDefault="001F14A7">
      <w:pPr>
        <w:jc w:val="both"/>
        <w:rPr>
          <w:rFonts w:asciiTheme="minorHAnsi" w:hAnsiTheme="minorHAnsi" w:cs="Courier New"/>
          <w:b/>
        </w:rPr>
      </w:pPr>
    </w:p>
    <w:p w14:paraId="4291C21A" w14:textId="5C9A2AB7" w:rsidR="001F14A7" w:rsidRDefault="001F14A7">
      <w:pPr>
        <w:jc w:val="both"/>
        <w:rPr>
          <w:rFonts w:asciiTheme="minorHAnsi" w:hAnsiTheme="minorHAnsi" w:cs="Courier New"/>
          <w:b/>
        </w:rPr>
      </w:pPr>
    </w:p>
    <w:p w14:paraId="0ACAFBDA" w14:textId="77777777" w:rsidR="001F14A7" w:rsidRDefault="001F14A7">
      <w:pPr>
        <w:jc w:val="both"/>
        <w:rPr>
          <w:rFonts w:asciiTheme="minorHAnsi" w:hAnsiTheme="minorHAnsi" w:cs="Courier New"/>
          <w:b/>
        </w:rPr>
      </w:pPr>
    </w:p>
    <w:p w14:paraId="4F74DA78" w14:textId="77777777" w:rsidR="001F14A7" w:rsidRDefault="001F14A7">
      <w:pPr>
        <w:jc w:val="both"/>
        <w:rPr>
          <w:rFonts w:asciiTheme="minorHAnsi" w:hAnsiTheme="minorHAnsi" w:cs="Courier New"/>
          <w:b/>
        </w:rPr>
      </w:pPr>
    </w:p>
    <w:p w14:paraId="211595FD" w14:textId="77777777" w:rsidR="00613045" w:rsidRDefault="00613045" w:rsidP="001F14A7">
      <w:pPr>
        <w:jc w:val="both"/>
        <w:rPr>
          <w:rFonts w:asciiTheme="minorHAnsi" w:hAnsiTheme="minorHAnsi" w:cs="Courier New"/>
        </w:rPr>
      </w:pPr>
    </w:p>
    <w:p w14:paraId="1582F956" w14:textId="77777777" w:rsidR="00613045" w:rsidRDefault="00613045" w:rsidP="001F14A7">
      <w:pPr>
        <w:jc w:val="both"/>
        <w:rPr>
          <w:rFonts w:asciiTheme="minorHAnsi" w:hAnsiTheme="minorHAnsi" w:cs="Courier New"/>
        </w:rPr>
      </w:pPr>
    </w:p>
    <w:p w14:paraId="1D177B5F" w14:textId="77777777" w:rsidR="00613045" w:rsidRDefault="00613045" w:rsidP="001F14A7">
      <w:pPr>
        <w:jc w:val="both"/>
        <w:rPr>
          <w:rFonts w:asciiTheme="minorHAnsi" w:hAnsiTheme="minorHAnsi" w:cs="Courier New"/>
        </w:rPr>
      </w:pPr>
    </w:p>
    <w:p w14:paraId="66F8F2F7" w14:textId="77777777" w:rsidR="00613045" w:rsidRDefault="00613045" w:rsidP="001F14A7">
      <w:pPr>
        <w:jc w:val="both"/>
        <w:rPr>
          <w:rFonts w:asciiTheme="minorHAnsi" w:hAnsiTheme="minorHAnsi" w:cs="Courier New"/>
        </w:rPr>
      </w:pPr>
    </w:p>
    <w:p w14:paraId="1A106575" w14:textId="77777777" w:rsidR="00613045" w:rsidRDefault="00613045" w:rsidP="001F14A7">
      <w:pPr>
        <w:jc w:val="both"/>
        <w:rPr>
          <w:rFonts w:asciiTheme="minorHAnsi" w:hAnsiTheme="minorHAnsi" w:cs="Courier New"/>
        </w:rPr>
      </w:pPr>
    </w:p>
    <w:p w14:paraId="5FE15986" w14:textId="77777777" w:rsidR="00613045" w:rsidRDefault="00613045" w:rsidP="001F14A7">
      <w:pPr>
        <w:jc w:val="both"/>
        <w:rPr>
          <w:rFonts w:asciiTheme="minorHAnsi" w:hAnsiTheme="minorHAnsi" w:cs="Courier New"/>
        </w:rPr>
      </w:pPr>
    </w:p>
    <w:p w14:paraId="6A7906AD" w14:textId="77777777" w:rsidR="00613045" w:rsidRDefault="00613045" w:rsidP="001F14A7">
      <w:pPr>
        <w:jc w:val="both"/>
        <w:rPr>
          <w:rFonts w:asciiTheme="minorHAnsi" w:hAnsiTheme="minorHAnsi" w:cs="Courier New"/>
        </w:rPr>
      </w:pPr>
    </w:p>
    <w:p w14:paraId="26A1AF46" w14:textId="77777777" w:rsidR="00613045" w:rsidRDefault="00613045" w:rsidP="001F14A7">
      <w:pPr>
        <w:jc w:val="both"/>
        <w:rPr>
          <w:rFonts w:asciiTheme="minorHAnsi" w:hAnsiTheme="minorHAnsi" w:cs="Courier New"/>
        </w:rPr>
      </w:pPr>
    </w:p>
    <w:p w14:paraId="2C0BDCFA" w14:textId="77777777" w:rsidR="00613045" w:rsidRDefault="00613045" w:rsidP="001F14A7">
      <w:pPr>
        <w:jc w:val="both"/>
        <w:rPr>
          <w:rFonts w:asciiTheme="minorHAnsi" w:hAnsiTheme="minorHAnsi" w:cs="Courier New"/>
        </w:rPr>
      </w:pPr>
    </w:p>
    <w:p w14:paraId="6A0F8A5B" w14:textId="77777777" w:rsidR="00613045" w:rsidRDefault="00613045" w:rsidP="001F14A7">
      <w:pPr>
        <w:jc w:val="both"/>
        <w:rPr>
          <w:rFonts w:asciiTheme="minorHAnsi" w:hAnsiTheme="minorHAnsi" w:cs="Courier New"/>
        </w:rPr>
      </w:pPr>
    </w:p>
    <w:p w14:paraId="1A9BA914" w14:textId="77777777" w:rsidR="00613045" w:rsidRDefault="00613045" w:rsidP="001F14A7">
      <w:pPr>
        <w:jc w:val="both"/>
        <w:rPr>
          <w:rFonts w:asciiTheme="minorHAnsi" w:hAnsiTheme="minorHAnsi" w:cs="Courier New"/>
        </w:rPr>
      </w:pPr>
    </w:p>
    <w:p w14:paraId="5DFC7479" w14:textId="713BB500" w:rsidR="001F14A7" w:rsidRPr="00237EBB" w:rsidRDefault="001F14A7" w:rsidP="001F14A7">
      <w:pPr>
        <w:jc w:val="both"/>
        <w:rPr>
          <w:rFonts w:asciiTheme="minorHAnsi" w:hAnsiTheme="minorHAnsi" w:cs="Courier New"/>
        </w:rPr>
      </w:pPr>
      <w:r w:rsidRPr="00237EBB">
        <w:rPr>
          <w:rFonts w:asciiTheme="minorHAnsi" w:hAnsiTheme="minorHAnsi" w:cs="Courier New"/>
        </w:rPr>
        <w:t xml:space="preserve">Um das religiöse Leben für Kinder </w:t>
      </w:r>
      <w:r w:rsidRPr="00A423C3">
        <w:rPr>
          <w:rFonts w:asciiTheme="minorHAnsi" w:hAnsiTheme="minorHAnsi" w:cs="Courier New"/>
          <w:b/>
        </w:rPr>
        <w:t xml:space="preserve">täglich </w:t>
      </w:r>
      <w:r w:rsidRPr="00683055">
        <w:rPr>
          <w:rFonts w:asciiTheme="minorHAnsi" w:hAnsiTheme="minorHAnsi" w:cs="Courier New"/>
          <w:b/>
        </w:rPr>
        <w:t>sichtbar</w:t>
      </w:r>
      <w:r w:rsidRPr="00237EBB">
        <w:rPr>
          <w:rFonts w:asciiTheme="minorHAnsi" w:hAnsiTheme="minorHAnsi" w:cs="Courier New"/>
        </w:rPr>
        <w:t xml:space="preserve"> zu machen, leben </w:t>
      </w:r>
      <w:r>
        <w:rPr>
          <w:rFonts w:asciiTheme="minorHAnsi" w:hAnsiTheme="minorHAnsi" w:cs="Courier New"/>
        </w:rPr>
        <w:t xml:space="preserve">wir </w:t>
      </w:r>
      <w:r w:rsidRPr="00237EBB">
        <w:rPr>
          <w:rFonts w:asciiTheme="minorHAnsi" w:hAnsiTheme="minorHAnsi" w:cs="Courier New"/>
        </w:rPr>
        <w:t xml:space="preserve">in unserem Alltag mit verschiedenen </w:t>
      </w:r>
      <w:r w:rsidRPr="00683055">
        <w:rPr>
          <w:rFonts w:asciiTheme="minorHAnsi" w:hAnsiTheme="minorHAnsi" w:cs="Courier New"/>
          <w:b/>
        </w:rPr>
        <w:t>christlichen Symbolen</w:t>
      </w:r>
      <w:r w:rsidRPr="00237EBB">
        <w:rPr>
          <w:rFonts w:asciiTheme="minorHAnsi" w:hAnsiTheme="minorHAnsi" w:cs="Courier New"/>
        </w:rPr>
        <w:t>!</w:t>
      </w:r>
    </w:p>
    <w:p w14:paraId="5507D15C" w14:textId="390D233E" w:rsidR="001F14A7" w:rsidRDefault="001F14A7" w:rsidP="001F14A7">
      <w:pPr>
        <w:jc w:val="both"/>
        <w:rPr>
          <w:rFonts w:asciiTheme="minorHAnsi" w:hAnsiTheme="minorHAnsi" w:cs="Courier New"/>
          <w:b/>
        </w:rPr>
      </w:pPr>
      <w:r w:rsidRPr="00237EBB">
        <w:rPr>
          <w:rFonts w:asciiTheme="minorHAnsi" w:hAnsiTheme="minorHAnsi" w:cs="Courier New"/>
        </w:rPr>
        <w:t>In jeder Gruppe befindet sich</w:t>
      </w:r>
      <w:r>
        <w:rPr>
          <w:rFonts w:asciiTheme="minorHAnsi" w:hAnsiTheme="minorHAnsi" w:cs="Courier New"/>
        </w:rPr>
        <w:t xml:space="preserve">: ein Kreuz, </w:t>
      </w:r>
      <w:r w:rsidRPr="00237EBB">
        <w:rPr>
          <w:rFonts w:asciiTheme="minorHAnsi" w:hAnsiTheme="minorHAnsi" w:cs="Courier New"/>
        </w:rPr>
        <w:t>eine Jesuskerze,</w:t>
      </w:r>
      <w:r>
        <w:rPr>
          <w:rFonts w:asciiTheme="minorHAnsi" w:hAnsiTheme="minorHAnsi" w:cs="Courier New"/>
        </w:rPr>
        <w:t xml:space="preserve"> eine Kinderbibel und ein Gebetswürfel</w:t>
      </w:r>
    </w:p>
    <w:p w14:paraId="60CA9BF9" w14:textId="77777777" w:rsidR="001F14A7" w:rsidRDefault="001F14A7">
      <w:pPr>
        <w:jc w:val="both"/>
        <w:rPr>
          <w:rFonts w:asciiTheme="minorHAnsi" w:hAnsiTheme="minorHAnsi" w:cs="Courier New"/>
          <w:b/>
        </w:rPr>
      </w:pPr>
    </w:p>
    <w:p w14:paraId="2AE73E0E" w14:textId="77777777" w:rsidR="001F14A7" w:rsidRDefault="001F14A7">
      <w:pPr>
        <w:jc w:val="both"/>
        <w:rPr>
          <w:rFonts w:asciiTheme="minorHAnsi" w:hAnsiTheme="minorHAnsi" w:cs="Courier New"/>
          <w:b/>
        </w:rPr>
      </w:pPr>
    </w:p>
    <w:p w14:paraId="3EDB725E" w14:textId="7C62C4A8" w:rsidR="001F14A7" w:rsidRDefault="001F14A7">
      <w:pPr>
        <w:jc w:val="both"/>
        <w:rPr>
          <w:rFonts w:asciiTheme="minorHAnsi" w:hAnsiTheme="minorHAnsi" w:cs="Courier New"/>
          <w:b/>
        </w:rPr>
      </w:pPr>
    </w:p>
    <w:p w14:paraId="741F66ED" w14:textId="73BC82B6" w:rsidR="00613045" w:rsidRDefault="00613045">
      <w:pPr>
        <w:jc w:val="both"/>
        <w:rPr>
          <w:rFonts w:asciiTheme="minorHAnsi" w:hAnsiTheme="minorHAnsi" w:cs="Courier New"/>
          <w:b/>
        </w:rPr>
      </w:pPr>
    </w:p>
    <w:p w14:paraId="21EF809F" w14:textId="7C261B04" w:rsidR="00613045" w:rsidRDefault="00613045">
      <w:pPr>
        <w:jc w:val="both"/>
        <w:rPr>
          <w:rFonts w:asciiTheme="minorHAnsi" w:hAnsiTheme="minorHAnsi" w:cs="Courier New"/>
          <w:b/>
        </w:rPr>
      </w:pPr>
    </w:p>
    <w:p w14:paraId="5CE75EB0" w14:textId="3328780E" w:rsidR="00613045" w:rsidRDefault="00613045">
      <w:pPr>
        <w:jc w:val="both"/>
        <w:rPr>
          <w:rFonts w:asciiTheme="minorHAnsi" w:hAnsiTheme="minorHAnsi" w:cs="Courier New"/>
          <w:b/>
        </w:rPr>
      </w:pPr>
    </w:p>
    <w:p w14:paraId="32927D10" w14:textId="38D4AFB2" w:rsidR="00613045" w:rsidRDefault="00613045">
      <w:pPr>
        <w:jc w:val="both"/>
        <w:rPr>
          <w:rFonts w:asciiTheme="minorHAnsi" w:hAnsiTheme="minorHAnsi" w:cs="Courier New"/>
          <w:b/>
        </w:rPr>
      </w:pPr>
    </w:p>
    <w:p w14:paraId="5265142F" w14:textId="0AC424B9" w:rsidR="00613045" w:rsidRDefault="00613045">
      <w:pPr>
        <w:jc w:val="both"/>
        <w:rPr>
          <w:rFonts w:asciiTheme="minorHAnsi" w:hAnsiTheme="minorHAnsi" w:cs="Courier New"/>
          <w:b/>
        </w:rPr>
      </w:pPr>
    </w:p>
    <w:p w14:paraId="21C171ED" w14:textId="153C44BA" w:rsidR="00613045" w:rsidRDefault="00613045">
      <w:pPr>
        <w:jc w:val="both"/>
        <w:rPr>
          <w:rFonts w:asciiTheme="minorHAnsi" w:hAnsiTheme="minorHAnsi" w:cs="Courier New"/>
          <w:b/>
        </w:rPr>
      </w:pPr>
    </w:p>
    <w:p w14:paraId="44254CD1" w14:textId="6600BF12" w:rsidR="00613045" w:rsidRDefault="00613045">
      <w:pPr>
        <w:jc w:val="both"/>
        <w:rPr>
          <w:rFonts w:asciiTheme="minorHAnsi" w:hAnsiTheme="minorHAnsi" w:cs="Courier New"/>
          <w:b/>
        </w:rPr>
      </w:pPr>
    </w:p>
    <w:p w14:paraId="45AF0AE0" w14:textId="67411E72" w:rsidR="00613045" w:rsidRDefault="00613045">
      <w:pPr>
        <w:jc w:val="both"/>
        <w:rPr>
          <w:rFonts w:asciiTheme="minorHAnsi" w:hAnsiTheme="minorHAnsi" w:cs="Courier New"/>
          <w:b/>
        </w:rPr>
      </w:pPr>
    </w:p>
    <w:p w14:paraId="4839EAE8" w14:textId="70F5AAE8" w:rsidR="00613045" w:rsidRDefault="00613045">
      <w:pPr>
        <w:jc w:val="both"/>
        <w:rPr>
          <w:rFonts w:asciiTheme="minorHAnsi" w:hAnsiTheme="minorHAnsi" w:cs="Courier New"/>
          <w:b/>
        </w:rPr>
      </w:pPr>
    </w:p>
    <w:p w14:paraId="1BAA8450" w14:textId="77A2B89E" w:rsidR="00613045" w:rsidRDefault="00613045">
      <w:pPr>
        <w:jc w:val="both"/>
        <w:rPr>
          <w:rFonts w:asciiTheme="minorHAnsi" w:hAnsiTheme="minorHAnsi" w:cs="Courier New"/>
          <w:b/>
        </w:rPr>
      </w:pPr>
    </w:p>
    <w:p w14:paraId="2BACA7C5" w14:textId="77777777" w:rsidR="00613045" w:rsidRDefault="00613045">
      <w:pPr>
        <w:jc w:val="both"/>
        <w:rPr>
          <w:rFonts w:asciiTheme="minorHAnsi" w:hAnsiTheme="minorHAnsi" w:cs="Courier New"/>
          <w:b/>
        </w:rPr>
      </w:pPr>
    </w:p>
    <w:p w14:paraId="7AB9F7C3" w14:textId="0D08F506" w:rsidR="00176B61" w:rsidRPr="00237EBB" w:rsidRDefault="00FE52FB">
      <w:pPr>
        <w:jc w:val="both"/>
        <w:rPr>
          <w:rFonts w:asciiTheme="minorHAnsi" w:hAnsiTheme="minorHAnsi" w:cs="Courier New"/>
          <w:b/>
          <w:u w:val="single"/>
        </w:rPr>
      </w:pPr>
      <w:r>
        <w:rPr>
          <w:rFonts w:asciiTheme="minorHAnsi" w:hAnsiTheme="minorHAnsi" w:cs="Courier New"/>
          <w:b/>
        </w:rPr>
        <w:lastRenderedPageBreak/>
        <w:t>5</w:t>
      </w:r>
      <w:r w:rsidR="00176B61" w:rsidRPr="00E32951">
        <w:rPr>
          <w:rFonts w:asciiTheme="minorHAnsi" w:hAnsiTheme="minorHAnsi" w:cs="Courier New"/>
          <w:b/>
        </w:rPr>
        <w:t xml:space="preserve">. </w:t>
      </w:r>
      <w:r w:rsidR="00176B61" w:rsidRPr="00237EBB">
        <w:rPr>
          <w:rFonts w:asciiTheme="minorHAnsi" w:hAnsiTheme="minorHAnsi" w:cs="Courier New"/>
          <w:b/>
          <w:u w:val="single"/>
        </w:rPr>
        <w:t>Leitbild</w:t>
      </w:r>
    </w:p>
    <w:p w14:paraId="54B63038" w14:textId="77777777" w:rsidR="00342BDF" w:rsidRDefault="00342BDF">
      <w:pPr>
        <w:rPr>
          <w:rFonts w:asciiTheme="minorHAnsi" w:hAnsiTheme="minorHAnsi"/>
        </w:rPr>
      </w:pPr>
    </w:p>
    <w:p w14:paraId="7B00780C" w14:textId="465F6518" w:rsidR="006F5080" w:rsidRDefault="00E550EC">
      <w:pPr>
        <w:rPr>
          <w:rFonts w:asciiTheme="minorHAnsi" w:hAnsiTheme="minorHAnsi"/>
        </w:rPr>
      </w:pPr>
      <w:r>
        <w:rPr>
          <w:rFonts w:asciiTheme="minorHAnsi" w:hAnsiTheme="minorHAnsi"/>
        </w:rPr>
        <w:t xml:space="preserve">Unsere Einrichtung ist ein besonderer </w:t>
      </w:r>
      <w:r w:rsidRPr="006F5080">
        <w:rPr>
          <w:rFonts w:asciiTheme="minorHAnsi" w:hAnsiTheme="minorHAnsi"/>
          <w:b/>
          <w:bCs/>
        </w:rPr>
        <w:t>Lebensraum für Kinder</w:t>
      </w:r>
      <w:r>
        <w:rPr>
          <w:rFonts w:asciiTheme="minorHAnsi" w:hAnsiTheme="minorHAnsi"/>
        </w:rPr>
        <w:t>.</w:t>
      </w:r>
      <w:r w:rsidR="009766A0">
        <w:rPr>
          <w:rFonts w:asciiTheme="minorHAnsi" w:hAnsiTheme="minorHAnsi"/>
        </w:rPr>
        <w:t xml:space="preserve"> </w:t>
      </w:r>
    </w:p>
    <w:p w14:paraId="4B62F9D0" w14:textId="530031CC" w:rsidR="00176B61" w:rsidRDefault="009766A0">
      <w:pPr>
        <w:rPr>
          <w:rFonts w:asciiTheme="minorHAnsi" w:hAnsiTheme="minorHAnsi"/>
        </w:rPr>
      </w:pPr>
      <w:r>
        <w:rPr>
          <w:rFonts w:asciiTheme="minorHAnsi" w:hAnsiTheme="minorHAnsi"/>
        </w:rPr>
        <w:t>Nach den gesetzlichen Vorgaben des Kinderbildungsgesetz</w:t>
      </w:r>
      <w:r w:rsidR="00FE52FB">
        <w:rPr>
          <w:rFonts w:asciiTheme="minorHAnsi" w:hAnsiTheme="minorHAnsi"/>
        </w:rPr>
        <w:t>es (</w:t>
      </w:r>
      <w:proofErr w:type="spellStart"/>
      <w:r>
        <w:rPr>
          <w:rFonts w:asciiTheme="minorHAnsi" w:hAnsiTheme="minorHAnsi"/>
        </w:rPr>
        <w:t>Kibiz</w:t>
      </w:r>
      <w:proofErr w:type="spellEnd"/>
      <w:r>
        <w:rPr>
          <w:rFonts w:asciiTheme="minorHAnsi" w:hAnsiTheme="minorHAnsi"/>
        </w:rPr>
        <w:t>) ist es unser Bestreben, den uns anvertrauten Kindern</w:t>
      </w:r>
      <w:r w:rsidR="006C0C3B">
        <w:rPr>
          <w:rFonts w:asciiTheme="minorHAnsi" w:hAnsiTheme="minorHAnsi"/>
        </w:rPr>
        <w:t>,</w:t>
      </w:r>
      <w:r>
        <w:rPr>
          <w:rFonts w:asciiTheme="minorHAnsi" w:hAnsiTheme="minorHAnsi"/>
        </w:rPr>
        <w:t xml:space="preserve"> alle Bildungsbereiche </w:t>
      </w:r>
      <w:r w:rsidRPr="00683055">
        <w:rPr>
          <w:rFonts w:asciiTheme="minorHAnsi" w:hAnsiTheme="minorHAnsi"/>
          <w:b/>
        </w:rPr>
        <w:t>in fröhlicher Atmosphäre</w:t>
      </w:r>
      <w:r>
        <w:rPr>
          <w:rFonts w:asciiTheme="minorHAnsi" w:hAnsiTheme="minorHAnsi"/>
        </w:rPr>
        <w:t>, zur Verfügung zu stellen.</w:t>
      </w:r>
    </w:p>
    <w:p w14:paraId="2F1671B6" w14:textId="77777777" w:rsidR="00E550EC" w:rsidRPr="00237EBB" w:rsidRDefault="00E550EC">
      <w:pPr>
        <w:rPr>
          <w:rFonts w:asciiTheme="minorHAnsi" w:hAnsiTheme="minorHAnsi"/>
        </w:rPr>
      </w:pPr>
    </w:p>
    <w:p w14:paraId="0B152218" w14:textId="752A9610" w:rsidR="00176B61" w:rsidRDefault="00176B61">
      <w:pPr>
        <w:jc w:val="both"/>
        <w:rPr>
          <w:rFonts w:asciiTheme="minorHAnsi" w:hAnsiTheme="minorHAnsi" w:cs="Arial"/>
        </w:rPr>
      </w:pPr>
      <w:r w:rsidRPr="00237EBB">
        <w:rPr>
          <w:rFonts w:asciiTheme="minorHAnsi" w:hAnsiTheme="minorHAnsi" w:cs="Arial"/>
        </w:rPr>
        <w:t xml:space="preserve">Wir leben in einer multikulturellen Welt. Darum ist es uns wichtig, dass </w:t>
      </w:r>
      <w:r w:rsidR="00517E83" w:rsidRPr="00237EBB">
        <w:rPr>
          <w:rFonts w:asciiTheme="minorHAnsi" w:hAnsiTheme="minorHAnsi" w:cs="Arial"/>
        </w:rPr>
        <w:t xml:space="preserve">die </w:t>
      </w:r>
      <w:r w:rsidRPr="00237EBB">
        <w:rPr>
          <w:rFonts w:asciiTheme="minorHAnsi" w:hAnsiTheme="minorHAnsi" w:cs="Arial"/>
        </w:rPr>
        <w:t xml:space="preserve">Kinder </w:t>
      </w:r>
      <w:r w:rsidR="00517E83" w:rsidRPr="00237EBB">
        <w:rPr>
          <w:rFonts w:asciiTheme="minorHAnsi" w:hAnsiTheme="minorHAnsi" w:cs="Arial"/>
        </w:rPr>
        <w:t xml:space="preserve">in unserer Einrichtung </w:t>
      </w:r>
      <w:r w:rsidRPr="00237EBB">
        <w:rPr>
          <w:rFonts w:asciiTheme="minorHAnsi" w:hAnsiTheme="minorHAnsi" w:cs="Arial"/>
        </w:rPr>
        <w:t>sch</w:t>
      </w:r>
      <w:r w:rsidR="007E0CC9">
        <w:rPr>
          <w:rFonts w:asciiTheme="minorHAnsi" w:hAnsiTheme="minorHAnsi" w:cs="Arial"/>
        </w:rPr>
        <w:t>on früh lernen, Menschen unterschiedlicher</w:t>
      </w:r>
      <w:r w:rsidRPr="00237EBB">
        <w:rPr>
          <w:rFonts w:asciiTheme="minorHAnsi" w:hAnsiTheme="minorHAnsi" w:cs="Arial"/>
        </w:rPr>
        <w:t xml:space="preserve"> Nationalitäten</w:t>
      </w:r>
      <w:r w:rsidR="00683055">
        <w:rPr>
          <w:rFonts w:asciiTheme="minorHAnsi" w:hAnsiTheme="minorHAnsi" w:cs="Arial"/>
        </w:rPr>
        <w:t xml:space="preserve"> und</w:t>
      </w:r>
      <w:r w:rsidR="007E0CC9">
        <w:rPr>
          <w:rFonts w:asciiTheme="minorHAnsi" w:hAnsiTheme="minorHAnsi" w:cs="Arial"/>
        </w:rPr>
        <w:t xml:space="preserve"> anderer</w:t>
      </w:r>
      <w:r w:rsidR="00683055">
        <w:rPr>
          <w:rFonts w:asciiTheme="minorHAnsi" w:hAnsiTheme="minorHAnsi" w:cs="Arial"/>
        </w:rPr>
        <w:t xml:space="preserve"> Lebensformen</w:t>
      </w:r>
      <w:r w:rsidR="00057483">
        <w:rPr>
          <w:rFonts w:asciiTheme="minorHAnsi" w:hAnsiTheme="minorHAnsi" w:cs="Arial"/>
        </w:rPr>
        <w:t xml:space="preserve"> kennenzulernen,</w:t>
      </w:r>
      <w:r w:rsidRPr="00237EBB">
        <w:rPr>
          <w:rFonts w:asciiTheme="minorHAnsi" w:hAnsiTheme="minorHAnsi" w:cs="Arial"/>
        </w:rPr>
        <w:t xml:space="preserve"> zu akzept</w:t>
      </w:r>
      <w:r w:rsidR="007E0CC9">
        <w:rPr>
          <w:rFonts w:asciiTheme="minorHAnsi" w:hAnsiTheme="minorHAnsi" w:cs="Arial"/>
        </w:rPr>
        <w:t>ieren und ihre verschiedenen</w:t>
      </w:r>
      <w:r w:rsidRPr="00237EBB">
        <w:rPr>
          <w:rFonts w:asciiTheme="minorHAnsi" w:hAnsiTheme="minorHAnsi" w:cs="Arial"/>
        </w:rPr>
        <w:t xml:space="preserve"> Lebensweisen zu tolerieren.</w:t>
      </w:r>
    </w:p>
    <w:p w14:paraId="01ED993C" w14:textId="77777777" w:rsidR="00683055" w:rsidRPr="00237EBB" w:rsidRDefault="00683055">
      <w:pPr>
        <w:jc w:val="both"/>
        <w:rPr>
          <w:rFonts w:asciiTheme="minorHAnsi" w:hAnsiTheme="minorHAnsi" w:cs="Arial"/>
        </w:rPr>
      </w:pPr>
    </w:p>
    <w:p w14:paraId="44C9B76E" w14:textId="233F5861" w:rsidR="00176B61" w:rsidRDefault="00176B61">
      <w:pPr>
        <w:jc w:val="both"/>
        <w:rPr>
          <w:rFonts w:asciiTheme="minorHAnsi" w:hAnsiTheme="minorHAnsi" w:cs="Arial"/>
        </w:rPr>
      </w:pPr>
      <w:r w:rsidRPr="00237EBB">
        <w:rPr>
          <w:rFonts w:asciiTheme="minorHAnsi" w:hAnsiTheme="minorHAnsi" w:cs="Arial"/>
        </w:rPr>
        <w:t>Auf der Grundlage von Vertrauen, klaren Regeln</w:t>
      </w:r>
      <w:r w:rsidR="009E38D1">
        <w:rPr>
          <w:rFonts w:asciiTheme="minorHAnsi" w:hAnsiTheme="minorHAnsi" w:cs="Arial"/>
        </w:rPr>
        <w:t xml:space="preserve">, </w:t>
      </w:r>
      <w:r w:rsidR="009E38D1" w:rsidRPr="001D5ECF">
        <w:rPr>
          <w:rFonts w:asciiTheme="minorHAnsi" w:hAnsiTheme="minorHAnsi" w:cs="Arial"/>
        </w:rPr>
        <w:t xml:space="preserve">Offenheit </w:t>
      </w:r>
      <w:r w:rsidR="001D5ECF">
        <w:rPr>
          <w:rFonts w:asciiTheme="minorHAnsi" w:hAnsiTheme="minorHAnsi" w:cs="Arial"/>
        </w:rPr>
        <w:t xml:space="preserve">und </w:t>
      </w:r>
      <w:r w:rsidR="009E38D1" w:rsidRPr="001D5ECF">
        <w:rPr>
          <w:rFonts w:asciiTheme="minorHAnsi" w:hAnsiTheme="minorHAnsi" w:cs="Arial"/>
        </w:rPr>
        <w:t>Respekt</w:t>
      </w:r>
      <w:r w:rsidR="001D5ECF">
        <w:rPr>
          <w:rFonts w:asciiTheme="minorHAnsi" w:hAnsiTheme="minorHAnsi" w:cs="Arial"/>
        </w:rPr>
        <w:t xml:space="preserve"> </w:t>
      </w:r>
      <w:r w:rsidRPr="00237EBB">
        <w:rPr>
          <w:rFonts w:asciiTheme="minorHAnsi" w:hAnsiTheme="minorHAnsi" w:cs="Arial"/>
        </w:rPr>
        <w:t>basiert</w:t>
      </w:r>
      <w:r w:rsidR="00D4189C" w:rsidRPr="00237EBB">
        <w:rPr>
          <w:rFonts w:asciiTheme="minorHAnsi" w:hAnsiTheme="minorHAnsi" w:cs="Arial"/>
        </w:rPr>
        <w:t xml:space="preserve"> die p</w:t>
      </w:r>
      <w:r w:rsidRPr="00237EBB">
        <w:rPr>
          <w:rFonts w:asciiTheme="minorHAnsi" w:hAnsiTheme="minorHAnsi" w:cs="Arial"/>
        </w:rPr>
        <w:t>artnerschaftliche Erziehung in unserer Einrichtung, denn:</w:t>
      </w:r>
    </w:p>
    <w:p w14:paraId="502E5588" w14:textId="1C942983" w:rsidR="00342BDF" w:rsidRDefault="00342BDF">
      <w:pPr>
        <w:jc w:val="both"/>
        <w:rPr>
          <w:rFonts w:asciiTheme="minorHAnsi" w:hAnsiTheme="minorHAnsi" w:cs="Arial"/>
        </w:rPr>
      </w:pPr>
    </w:p>
    <w:p w14:paraId="7B0937AA" w14:textId="64CAF31B" w:rsidR="00342BDF" w:rsidRDefault="00342BDF">
      <w:pPr>
        <w:jc w:val="both"/>
        <w:rPr>
          <w:rFonts w:asciiTheme="minorHAnsi" w:hAnsiTheme="minorHAnsi" w:cs="Arial"/>
        </w:rPr>
      </w:pPr>
    </w:p>
    <w:p w14:paraId="58DD4632" w14:textId="3BDAE1E1" w:rsidR="001F14A7" w:rsidRDefault="001F14A7">
      <w:pPr>
        <w:jc w:val="both"/>
        <w:rPr>
          <w:rFonts w:asciiTheme="minorHAnsi" w:hAnsiTheme="minorHAnsi" w:cs="Arial"/>
        </w:rPr>
      </w:pPr>
    </w:p>
    <w:p w14:paraId="571835ED" w14:textId="56D99FFC" w:rsidR="001F14A7" w:rsidRDefault="001F14A7">
      <w:pPr>
        <w:jc w:val="both"/>
        <w:rPr>
          <w:rFonts w:asciiTheme="minorHAnsi" w:hAnsiTheme="minorHAnsi" w:cs="Arial"/>
        </w:rPr>
      </w:pPr>
    </w:p>
    <w:p w14:paraId="75DB6D0C" w14:textId="77777777" w:rsidR="001F14A7" w:rsidRPr="00237EBB" w:rsidRDefault="001F14A7">
      <w:pPr>
        <w:jc w:val="both"/>
        <w:rPr>
          <w:rFonts w:asciiTheme="minorHAnsi" w:hAnsiTheme="minorHAnsi" w:cs="Arial"/>
        </w:rPr>
      </w:pPr>
    </w:p>
    <w:p w14:paraId="098EC018" w14:textId="77777777" w:rsidR="00176B61" w:rsidRPr="00237EBB" w:rsidRDefault="00176B61">
      <w:pPr>
        <w:jc w:val="both"/>
        <w:rPr>
          <w:rFonts w:asciiTheme="minorHAnsi" w:hAnsiTheme="minorHAnsi" w:cs="Arial"/>
        </w:rPr>
      </w:pPr>
    </w:p>
    <w:p w14:paraId="446C16FC" w14:textId="77777777" w:rsidR="00176B61" w:rsidRPr="00237EBB" w:rsidRDefault="00176B61" w:rsidP="00C070D3">
      <w:pPr>
        <w:pBdr>
          <w:top w:val="single" w:sz="4" w:space="1" w:color="auto"/>
          <w:left w:val="single" w:sz="4" w:space="4" w:color="auto"/>
          <w:bottom w:val="single" w:sz="4" w:space="1" w:color="auto"/>
          <w:right w:val="single" w:sz="4" w:space="4" w:color="auto"/>
        </w:pBdr>
        <w:shd w:val="clear" w:color="auto" w:fill="C2D69B" w:themeFill="accent3" w:themeFillTint="99"/>
        <w:jc w:val="center"/>
        <w:rPr>
          <w:rFonts w:asciiTheme="minorHAnsi" w:hAnsiTheme="minorHAnsi" w:cs="Arial"/>
          <w:b/>
          <w:i/>
        </w:rPr>
      </w:pPr>
      <w:r w:rsidRPr="00237EBB">
        <w:rPr>
          <w:rFonts w:asciiTheme="minorHAnsi" w:hAnsiTheme="minorHAnsi" w:cs="Arial"/>
          <w:b/>
          <w:i/>
        </w:rPr>
        <w:t xml:space="preserve">„ECHTE PÄDAGOGIK </w:t>
      </w:r>
      <w:r w:rsidRPr="00237EBB">
        <w:rPr>
          <w:rFonts w:asciiTheme="minorHAnsi" w:hAnsiTheme="minorHAnsi" w:cs="Arial"/>
          <w:b/>
          <w:i/>
        </w:rPr>
        <w:br/>
        <w:t>IST EIN STÄNDIGE AUSEINANDERSETZUNG</w:t>
      </w:r>
      <w:r w:rsidRPr="00237EBB">
        <w:rPr>
          <w:rFonts w:asciiTheme="minorHAnsi" w:hAnsiTheme="minorHAnsi" w:cs="Arial"/>
          <w:b/>
          <w:i/>
        </w:rPr>
        <w:br/>
        <w:t>AUF DER BASIS LIEBEVOLLEN VERSTEHENS.“</w:t>
      </w:r>
    </w:p>
    <w:p w14:paraId="01BA9938" w14:textId="62CF25C8" w:rsidR="00FE52FB" w:rsidRPr="007E0CC9" w:rsidRDefault="00FE52FB" w:rsidP="00FE52FB">
      <w:pPr>
        <w:jc w:val="both"/>
        <w:rPr>
          <w:rFonts w:asciiTheme="minorHAnsi" w:hAnsiTheme="minorHAnsi" w:cs="Courier New"/>
          <w:b/>
          <w:color w:val="FF0000"/>
          <w:u w:val="single"/>
        </w:rPr>
      </w:pPr>
    </w:p>
    <w:p w14:paraId="6E949A62" w14:textId="1E62ACB1" w:rsidR="00FE52FB" w:rsidRDefault="00FE52FB" w:rsidP="00FE52FB">
      <w:pPr>
        <w:jc w:val="both"/>
        <w:rPr>
          <w:rFonts w:asciiTheme="minorHAnsi" w:hAnsiTheme="minorHAnsi" w:cs="Courier New"/>
          <w:b/>
          <w:u w:val="single"/>
        </w:rPr>
      </w:pPr>
    </w:p>
    <w:p w14:paraId="1ED374DF" w14:textId="0BB8937E" w:rsidR="00342BDF" w:rsidRDefault="00342BDF" w:rsidP="00FE52FB">
      <w:pPr>
        <w:jc w:val="both"/>
        <w:rPr>
          <w:rFonts w:asciiTheme="minorHAnsi" w:hAnsiTheme="minorHAnsi" w:cs="Courier New"/>
          <w:b/>
        </w:rPr>
      </w:pPr>
    </w:p>
    <w:p w14:paraId="344B758D" w14:textId="4A87BC4C" w:rsidR="00342BDF" w:rsidRDefault="00342BDF" w:rsidP="00FE52FB">
      <w:pPr>
        <w:jc w:val="both"/>
        <w:rPr>
          <w:rFonts w:asciiTheme="minorHAnsi" w:hAnsiTheme="minorHAnsi" w:cs="Courier New"/>
          <w:b/>
        </w:rPr>
      </w:pPr>
      <w:r>
        <w:rPr>
          <w:rFonts w:asciiTheme="minorHAnsi" w:hAnsiTheme="minorHAnsi" w:cs="Courier New"/>
          <w:b/>
          <w:noProof/>
          <w:u w:val="single"/>
        </w:rPr>
        <w:drawing>
          <wp:anchor distT="0" distB="0" distL="114300" distR="114300" simplePos="0" relativeHeight="251708416" behindDoc="0" locked="0" layoutInCell="1" allowOverlap="1" wp14:anchorId="43CF2068" wp14:editId="5C54FD17">
            <wp:simplePos x="0" y="0"/>
            <wp:positionH relativeFrom="column">
              <wp:posOffset>203835</wp:posOffset>
            </wp:positionH>
            <wp:positionV relativeFrom="paragraph">
              <wp:posOffset>107950</wp:posOffset>
            </wp:positionV>
            <wp:extent cx="5587716" cy="3816000"/>
            <wp:effectExtent l="0" t="0" r="0" b="0"/>
            <wp:wrapNone/>
            <wp:docPr id="458" name="Grafik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holding-hands-14637001126yn.jpg"/>
                    <pic:cNvPicPr/>
                  </pic:nvPicPr>
                  <pic:blipFill>
                    <a:blip r:embed="rId18">
                      <a:extLst>
                        <a:ext uri="{28A0092B-C50C-407E-A947-70E740481C1C}">
                          <a14:useLocalDpi xmlns:a14="http://schemas.microsoft.com/office/drawing/2010/main" val="0"/>
                        </a:ext>
                        <a:ext uri="{837473B0-CC2E-450A-ABE3-18F120FF3D39}">
                          <a1611:picAttrSrcUrl xmlns:a1611="http://schemas.microsoft.com/office/drawing/2016/11/main" r:id="rId19"/>
                        </a:ext>
                      </a:extLst>
                    </a:blip>
                    <a:stretch>
                      <a:fillRect/>
                    </a:stretch>
                  </pic:blipFill>
                  <pic:spPr>
                    <a:xfrm>
                      <a:off x="0" y="0"/>
                      <a:ext cx="5587716" cy="3816000"/>
                    </a:xfrm>
                    <a:prstGeom prst="rect">
                      <a:avLst/>
                    </a:prstGeom>
                  </pic:spPr>
                </pic:pic>
              </a:graphicData>
            </a:graphic>
            <wp14:sizeRelH relativeFrom="page">
              <wp14:pctWidth>0</wp14:pctWidth>
            </wp14:sizeRelH>
            <wp14:sizeRelV relativeFrom="page">
              <wp14:pctHeight>0</wp14:pctHeight>
            </wp14:sizeRelV>
          </wp:anchor>
        </w:drawing>
      </w:r>
    </w:p>
    <w:p w14:paraId="10662DB4" w14:textId="77777777" w:rsidR="00342BDF" w:rsidRDefault="00342BDF" w:rsidP="00FE52FB">
      <w:pPr>
        <w:jc w:val="both"/>
        <w:rPr>
          <w:rFonts w:asciiTheme="minorHAnsi" w:hAnsiTheme="minorHAnsi" w:cs="Courier New"/>
          <w:b/>
        </w:rPr>
      </w:pPr>
    </w:p>
    <w:p w14:paraId="414C67E5" w14:textId="77777777" w:rsidR="00342BDF" w:rsidRDefault="00342BDF" w:rsidP="00FE52FB">
      <w:pPr>
        <w:jc w:val="both"/>
        <w:rPr>
          <w:rFonts w:asciiTheme="minorHAnsi" w:hAnsiTheme="minorHAnsi" w:cs="Courier New"/>
          <w:b/>
        </w:rPr>
      </w:pPr>
    </w:p>
    <w:p w14:paraId="00F0EA36" w14:textId="77777777" w:rsidR="00342BDF" w:rsidRDefault="00342BDF" w:rsidP="00FE52FB">
      <w:pPr>
        <w:jc w:val="both"/>
        <w:rPr>
          <w:rFonts w:asciiTheme="minorHAnsi" w:hAnsiTheme="minorHAnsi" w:cs="Courier New"/>
          <w:b/>
        </w:rPr>
      </w:pPr>
    </w:p>
    <w:p w14:paraId="3989EDCC" w14:textId="77777777" w:rsidR="00342BDF" w:rsidRDefault="00342BDF" w:rsidP="00FE52FB">
      <w:pPr>
        <w:jc w:val="both"/>
        <w:rPr>
          <w:rFonts w:asciiTheme="minorHAnsi" w:hAnsiTheme="minorHAnsi" w:cs="Courier New"/>
          <w:b/>
        </w:rPr>
      </w:pPr>
    </w:p>
    <w:p w14:paraId="3C5E8B0B" w14:textId="6C64C0C3" w:rsidR="00342BDF" w:rsidRDefault="00342BDF" w:rsidP="00FE52FB">
      <w:pPr>
        <w:jc w:val="both"/>
        <w:rPr>
          <w:rFonts w:asciiTheme="minorHAnsi" w:hAnsiTheme="minorHAnsi" w:cs="Courier New"/>
          <w:b/>
        </w:rPr>
      </w:pPr>
    </w:p>
    <w:p w14:paraId="7043F2AC" w14:textId="79C197CF" w:rsidR="00342BDF" w:rsidRDefault="00342BDF" w:rsidP="00FE52FB">
      <w:pPr>
        <w:jc w:val="both"/>
        <w:rPr>
          <w:rFonts w:asciiTheme="minorHAnsi" w:hAnsiTheme="minorHAnsi" w:cs="Courier New"/>
          <w:b/>
        </w:rPr>
      </w:pPr>
    </w:p>
    <w:p w14:paraId="12E9CCA0" w14:textId="2E5BC34F" w:rsidR="00342BDF" w:rsidRDefault="00342BDF" w:rsidP="00FE52FB">
      <w:pPr>
        <w:jc w:val="both"/>
        <w:rPr>
          <w:rFonts w:asciiTheme="minorHAnsi" w:hAnsiTheme="minorHAnsi" w:cs="Courier New"/>
          <w:b/>
        </w:rPr>
      </w:pPr>
    </w:p>
    <w:p w14:paraId="1160757C" w14:textId="3C87C9F9" w:rsidR="00342BDF" w:rsidRDefault="00342BDF" w:rsidP="00FE52FB">
      <w:pPr>
        <w:jc w:val="both"/>
        <w:rPr>
          <w:rFonts w:asciiTheme="minorHAnsi" w:hAnsiTheme="minorHAnsi" w:cs="Courier New"/>
          <w:b/>
        </w:rPr>
      </w:pPr>
    </w:p>
    <w:p w14:paraId="405C2A93" w14:textId="2ADA306E" w:rsidR="00342BDF" w:rsidRDefault="00342BDF" w:rsidP="00FE52FB">
      <w:pPr>
        <w:jc w:val="both"/>
        <w:rPr>
          <w:rFonts w:asciiTheme="minorHAnsi" w:hAnsiTheme="minorHAnsi" w:cs="Courier New"/>
          <w:b/>
        </w:rPr>
      </w:pPr>
    </w:p>
    <w:p w14:paraId="0F80BC70" w14:textId="58C9CB4F" w:rsidR="00342BDF" w:rsidRDefault="00342BDF" w:rsidP="00FE52FB">
      <w:pPr>
        <w:jc w:val="both"/>
        <w:rPr>
          <w:rFonts w:asciiTheme="minorHAnsi" w:hAnsiTheme="minorHAnsi" w:cs="Courier New"/>
          <w:b/>
        </w:rPr>
      </w:pPr>
    </w:p>
    <w:p w14:paraId="50897F7F" w14:textId="45ED1742" w:rsidR="00342BDF" w:rsidRDefault="00342BDF" w:rsidP="00FE52FB">
      <w:pPr>
        <w:jc w:val="both"/>
        <w:rPr>
          <w:rFonts w:asciiTheme="minorHAnsi" w:hAnsiTheme="minorHAnsi" w:cs="Courier New"/>
          <w:b/>
        </w:rPr>
      </w:pPr>
    </w:p>
    <w:p w14:paraId="33A21CF0" w14:textId="6D3CF47B" w:rsidR="00342BDF" w:rsidRDefault="00342BDF" w:rsidP="00FE52FB">
      <w:pPr>
        <w:jc w:val="both"/>
        <w:rPr>
          <w:rFonts w:asciiTheme="minorHAnsi" w:hAnsiTheme="minorHAnsi" w:cs="Courier New"/>
          <w:b/>
        </w:rPr>
      </w:pPr>
    </w:p>
    <w:p w14:paraId="567C15F5" w14:textId="71633AD5" w:rsidR="00342BDF" w:rsidRDefault="00342BDF" w:rsidP="00FE52FB">
      <w:pPr>
        <w:jc w:val="both"/>
        <w:rPr>
          <w:rFonts w:asciiTheme="minorHAnsi" w:hAnsiTheme="minorHAnsi" w:cs="Courier New"/>
          <w:b/>
        </w:rPr>
      </w:pPr>
    </w:p>
    <w:p w14:paraId="06D4EDA0" w14:textId="31ACCA80" w:rsidR="00342BDF" w:rsidRDefault="00342BDF" w:rsidP="00FE52FB">
      <w:pPr>
        <w:jc w:val="both"/>
        <w:rPr>
          <w:rFonts w:asciiTheme="minorHAnsi" w:hAnsiTheme="minorHAnsi" w:cs="Courier New"/>
          <w:b/>
        </w:rPr>
      </w:pPr>
    </w:p>
    <w:p w14:paraId="4CE14CE4" w14:textId="7A4FB019" w:rsidR="00342BDF" w:rsidRDefault="00342BDF" w:rsidP="00FE52FB">
      <w:pPr>
        <w:jc w:val="both"/>
        <w:rPr>
          <w:rFonts w:asciiTheme="minorHAnsi" w:hAnsiTheme="minorHAnsi" w:cs="Courier New"/>
          <w:b/>
        </w:rPr>
      </w:pPr>
    </w:p>
    <w:p w14:paraId="5E23B726" w14:textId="1B36279D" w:rsidR="00342BDF" w:rsidRDefault="00342BDF" w:rsidP="00FE52FB">
      <w:pPr>
        <w:jc w:val="both"/>
        <w:rPr>
          <w:rFonts w:asciiTheme="minorHAnsi" w:hAnsiTheme="minorHAnsi" w:cs="Courier New"/>
          <w:b/>
        </w:rPr>
      </w:pPr>
    </w:p>
    <w:p w14:paraId="079A80B7" w14:textId="4D489551" w:rsidR="00342BDF" w:rsidRDefault="00342BDF" w:rsidP="00FE52FB">
      <w:pPr>
        <w:jc w:val="both"/>
        <w:rPr>
          <w:rFonts w:asciiTheme="minorHAnsi" w:hAnsiTheme="minorHAnsi" w:cs="Courier New"/>
          <w:b/>
        </w:rPr>
      </w:pPr>
    </w:p>
    <w:p w14:paraId="74951E0A" w14:textId="17AE48C4" w:rsidR="00342BDF" w:rsidRDefault="00342BDF" w:rsidP="00FE52FB">
      <w:pPr>
        <w:jc w:val="both"/>
        <w:rPr>
          <w:rFonts w:asciiTheme="minorHAnsi" w:hAnsiTheme="minorHAnsi" w:cs="Courier New"/>
          <w:b/>
        </w:rPr>
      </w:pPr>
    </w:p>
    <w:p w14:paraId="142A46AC" w14:textId="34E5E231" w:rsidR="00342BDF" w:rsidRDefault="00342BDF" w:rsidP="00FE52FB">
      <w:pPr>
        <w:jc w:val="both"/>
        <w:rPr>
          <w:rFonts w:asciiTheme="minorHAnsi" w:hAnsiTheme="minorHAnsi" w:cs="Courier New"/>
          <w:b/>
        </w:rPr>
      </w:pPr>
    </w:p>
    <w:p w14:paraId="722343FF" w14:textId="4DF47171" w:rsidR="00342BDF" w:rsidRDefault="00342BDF" w:rsidP="00FE52FB">
      <w:pPr>
        <w:jc w:val="both"/>
        <w:rPr>
          <w:rFonts w:asciiTheme="minorHAnsi" w:hAnsiTheme="minorHAnsi" w:cs="Courier New"/>
          <w:b/>
        </w:rPr>
      </w:pPr>
    </w:p>
    <w:p w14:paraId="35B0D3CB" w14:textId="03BF557F" w:rsidR="00342BDF" w:rsidRDefault="00342BDF" w:rsidP="00FE52FB">
      <w:pPr>
        <w:jc w:val="both"/>
        <w:rPr>
          <w:rFonts w:asciiTheme="minorHAnsi" w:hAnsiTheme="minorHAnsi" w:cs="Courier New"/>
          <w:b/>
        </w:rPr>
      </w:pPr>
    </w:p>
    <w:p w14:paraId="5E3F9857" w14:textId="77777777" w:rsidR="001F14A7" w:rsidRDefault="001F14A7" w:rsidP="00FE52FB">
      <w:pPr>
        <w:jc w:val="both"/>
        <w:rPr>
          <w:rFonts w:asciiTheme="minorHAnsi" w:hAnsiTheme="minorHAnsi" w:cs="Courier New"/>
          <w:b/>
        </w:rPr>
      </w:pPr>
    </w:p>
    <w:p w14:paraId="55F3A5C7" w14:textId="7B746BF5" w:rsidR="00FE52FB" w:rsidRPr="00237EBB" w:rsidRDefault="00FE52FB" w:rsidP="00FE52FB">
      <w:pPr>
        <w:jc w:val="both"/>
        <w:rPr>
          <w:rFonts w:asciiTheme="minorHAnsi" w:hAnsiTheme="minorHAnsi" w:cs="Courier New"/>
          <w:b/>
          <w:u w:val="single"/>
        </w:rPr>
      </w:pPr>
      <w:r w:rsidRPr="00E32951">
        <w:rPr>
          <w:rFonts w:asciiTheme="minorHAnsi" w:hAnsiTheme="minorHAnsi" w:cs="Courier New"/>
          <w:b/>
        </w:rPr>
        <w:lastRenderedPageBreak/>
        <w:t>6.</w:t>
      </w:r>
      <w:r w:rsidRPr="00D31EBD">
        <w:rPr>
          <w:rFonts w:asciiTheme="minorHAnsi" w:hAnsiTheme="minorHAnsi" w:cs="Courier New"/>
          <w:b/>
        </w:rPr>
        <w:t xml:space="preserve"> </w:t>
      </w:r>
      <w:r w:rsidRPr="00237EBB">
        <w:rPr>
          <w:rFonts w:asciiTheme="minorHAnsi" w:hAnsiTheme="minorHAnsi" w:cs="Courier New"/>
          <w:b/>
          <w:u w:val="single"/>
        </w:rPr>
        <w:t>Lebensumfeld</w:t>
      </w:r>
    </w:p>
    <w:p w14:paraId="7F2B9DBA" w14:textId="77777777" w:rsidR="00FE52FB" w:rsidRPr="00443C9D" w:rsidRDefault="00FE52FB" w:rsidP="00FE52FB">
      <w:pPr>
        <w:jc w:val="both"/>
        <w:rPr>
          <w:rFonts w:asciiTheme="minorHAnsi" w:hAnsiTheme="minorHAnsi" w:cs="Courier New"/>
          <w:sz w:val="16"/>
          <w:szCs w:val="16"/>
          <w:u w:val="single"/>
        </w:rPr>
      </w:pPr>
    </w:p>
    <w:p w14:paraId="474EF1FD" w14:textId="337135AD" w:rsidR="00FE52FB" w:rsidRPr="00237EBB" w:rsidRDefault="00FE52FB" w:rsidP="00FE52FB">
      <w:pPr>
        <w:jc w:val="both"/>
        <w:rPr>
          <w:rFonts w:asciiTheme="minorHAnsi" w:hAnsiTheme="minorHAnsi" w:cs="Courier New"/>
        </w:rPr>
      </w:pPr>
      <w:r w:rsidRPr="00237EBB">
        <w:rPr>
          <w:rFonts w:asciiTheme="minorHAnsi" w:hAnsiTheme="minorHAnsi" w:cs="Courier New"/>
        </w:rPr>
        <w:t>Die Gemeinde</w:t>
      </w:r>
      <w:r w:rsidR="006B2312">
        <w:rPr>
          <w:rFonts w:asciiTheme="minorHAnsi" w:hAnsiTheme="minorHAnsi" w:cs="Courier New"/>
        </w:rPr>
        <w:t>,</w:t>
      </w:r>
      <w:r w:rsidRPr="00237EBB">
        <w:rPr>
          <w:rFonts w:asciiTheme="minorHAnsi" w:hAnsiTheme="minorHAnsi" w:cs="Courier New"/>
        </w:rPr>
        <w:t xml:space="preserve"> </w:t>
      </w:r>
      <w:proofErr w:type="spellStart"/>
      <w:r w:rsidRPr="00237EBB">
        <w:rPr>
          <w:rFonts w:asciiTheme="minorHAnsi" w:hAnsiTheme="minorHAnsi" w:cs="Courier New"/>
        </w:rPr>
        <w:t>Püsselbüren</w:t>
      </w:r>
      <w:proofErr w:type="spellEnd"/>
      <w:r w:rsidR="006B2312">
        <w:rPr>
          <w:rFonts w:asciiTheme="minorHAnsi" w:hAnsiTheme="minorHAnsi" w:cs="Courier New"/>
        </w:rPr>
        <w:t>,</w:t>
      </w:r>
      <w:r w:rsidR="006C2C7C">
        <w:rPr>
          <w:rFonts w:asciiTheme="minorHAnsi" w:hAnsiTheme="minorHAnsi" w:cs="Courier New"/>
        </w:rPr>
        <w:t xml:space="preserve"> ist ein Ortsteil der Stadt Ibbenbüren,</w:t>
      </w:r>
      <w:r w:rsidR="00066C90">
        <w:rPr>
          <w:rFonts w:asciiTheme="minorHAnsi" w:hAnsiTheme="minorHAnsi" w:cs="Courier New"/>
        </w:rPr>
        <w:t xml:space="preserve"> mit ca. 5000 Einwohnern und</w:t>
      </w:r>
      <w:r w:rsidRPr="00237EBB">
        <w:rPr>
          <w:rFonts w:asciiTheme="minorHAnsi" w:hAnsiTheme="minorHAnsi" w:cs="Courier New"/>
        </w:rPr>
        <w:t xml:space="preserve"> überwiegend Einfamilien- oder Doppelhäusern.</w:t>
      </w:r>
    </w:p>
    <w:p w14:paraId="3AA655D8" w14:textId="606CC964" w:rsidR="00FE52FB" w:rsidRPr="00237EBB" w:rsidRDefault="00FE52FB" w:rsidP="00FE52FB">
      <w:pPr>
        <w:jc w:val="both"/>
        <w:rPr>
          <w:rFonts w:asciiTheme="minorHAnsi" w:hAnsiTheme="minorHAnsi" w:cs="Courier New"/>
        </w:rPr>
      </w:pPr>
      <w:r w:rsidRPr="00237EBB">
        <w:rPr>
          <w:rFonts w:asciiTheme="minorHAnsi" w:hAnsiTheme="minorHAnsi" w:cs="Courier New"/>
        </w:rPr>
        <w:t>Der Ortsteil verfügt über eine gute Infrastr</w:t>
      </w:r>
      <w:r w:rsidR="006C2C7C">
        <w:rPr>
          <w:rFonts w:asciiTheme="minorHAnsi" w:hAnsiTheme="minorHAnsi" w:cs="Courier New"/>
        </w:rPr>
        <w:t>uktur mit eigener Grundschule, 3</w:t>
      </w:r>
      <w:r w:rsidRPr="00237EBB">
        <w:rPr>
          <w:rFonts w:asciiTheme="minorHAnsi" w:hAnsiTheme="minorHAnsi" w:cs="Courier New"/>
        </w:rPr>
        <w:t xml:space="preserve"> Kindergärten und allen Angeboten für die Grundversorgung (</w:t>
      </w:r>
      <w:r w:rsidR="00066C90">
        <w:rPr>
          <w:rFonts w:asciiTheme="minorHAnsi" w:hAnsiTheme="minorHAnsi" w:cs="Courier New"/>
        </w:rPr>
        <w:t xml:space="preserve"> u.a. </w:t>
      </w:r>
      <w:r w:rsidRPr="00237EBB">
        <w:rPr>
          <w:rFonts w:asciiTheme="minorHAnsi" w:hAnsiTheme="minorHAnsi" w:cs="Courier New"/>
        </w:rPr>
        <w:t>Arzt, Zahnarzt, Apotheke, Lebens</w:t>
      </w:r>
      <w:r w:rsidR="00066C90">
        <w:rPr>
          <w:rFonts w:asciiTheme="minorHAnsi" w:hAnsiTheme="minorHAnsi" w:cs="Courier New"/>
        </w:rPr>
        <w:t>mittelmärkte, Gastronomie, Sportverein</w:t>
      </w:r>
      <w:r w:rsidRPr="00237EBB">
        <w:rPr>
          <w:rFonts w:asciiTheme="minorHAnsi" w:hAnsiTheme="minorHAnsi" w:cs="Courier New"/>
        </w:rPr>
        <w:t>)</w:t>
      </w:r>
    </w:p>
    <w:p w14:paraId="1A381EA1" w14:textId="77777777" w:rsidR="006C2C7C" w:rsidRDefault="00FE52FB" w:rsidP="00FE52FB">
      <w:pPr>
        <w:jc w:val="both"/>
        <w:rPr>
          <w:rFonts w:asciiTheme="minorHAnsi" w:hAnsiTheme="minorHAnsi" w:cs="Courier New"/>
        </w:rPr>
      </w:pPr>
      <w:r w:rsidRPr="00237EBB">
        <w:rPr>
          <w:rFonts w:asciiTheme="minorHAnsi" w:hAnsiTheme="minorHAnsi" w:cs="Courier New"/>
        </w:rPr>
        <w:t xml:space="preserve">In </w:t>
      </w:r>
      <w:proofErr w:type="spellStart"/>
      <w:r w:rsidRPr="00237EBB">
        <w:rPr>
          <w:rFonts w:asciiTheme="minorHAnsi" w:hAnsiTheme="minorHAnsi" w:cs="Courier New"/>
        </w:rPr>
        <w:t>Püsselbüren</w:t>
      </w:r>
      <w:proofErr w:type="spellEnd"/>
      <w:r w:rsidRPr="00237EBB">
        <w:rPr>
          <w:rFonts w:asciiTheme="minorHAnsi" w:hAnsiTheme="minorHAnsi" w:cs="Courier New"/>
        </w:rPr>
        <w:t xml:space="preserve"> existiert auf einer 25.051 qm großen innerörtlich zusammenhängenden Grundstücksfläche ein Pfarrzentrum mit einer hohen Anzahl und Variab</w:t>
      </w:r>
      <w:r w:rsidR="006C2C7C">
        <w:rPr>
          <w:rFonts w:asciiTheme="minorHAnsi" w:hAnsiTheme="minorHAnsi" w:cs="Courier New"/>
        </w:rPr>
        <w:t>ilität an vorhandenen</w:t>
      </w:r>
    </w:p>
    <w:p w14:paraId="75FBD430" w14:textId="17EFF6AD" w:rsidR="00FE52FB" w:rsidRPr="00237EBB" w:rsidRDefault="006C2C7C" w:rsidP="00FE52FB">
      <w:pPr>
        <w:jc w:val="both"/>
        <w:rPr>
          <w:rFonts w:asciiTheme="minorHAnsi" w:hAnsiTheme="minorHAnsi" w:cs="Courier New"/>
        </w:rPr>
      </w:pPr>
      <w:r>
        <w:rPr>
          <w:rFonts w:asciiTheme="minorHAnsi" w:hAnsiTheme="minorHAnsi" w:cs="Courier New"/>
        </w:rPr>
        <w:t>Gebäuden /</w:t>
      </w:r>
      <w:r w:rsidR="00FE52FB" w:rsidRPr="00237EBB">
        <w:rPr>
          <w:rFonts w:asciiTheme="minorHAnsi" w:hAnsiTheme="minorHAnsi" w:cs="Courier New"/>
        </w:rPr>
        <w:t xml:space="preserve"> Räumen / Plätzen, bestehend aus:</w:t>
      </w:r>
    </w:p>
    <w:p w14:paraId="59081D23" w14:textId="77777777" w:rsidR="00FE52FB" w:rsidRPr="00443C9D" w:rsidRDefault="00FE52FB" w:rsidP="00FE52FB">
      <w:pPr>
        <w:jc w:val="both"/>
        <w:rPr>
          <w:rFonts w:asciiTheme="minorHAnsi" w:hAnsiTheme="minorHAnsi" w:cs="Courier New"/>
          <w:sz w:val="16"/>
          <w:szCs w:val="16"/>
        </w:rPr>
      </w:pPr>
    </w:p>
    <w:p w14:paraId="2752B08B" w14:textId="77777777" w:rsidR="00FE52FB" w:rsidRPr="00237EBB" w:rsidRDefault="00FE52FB" w:rsidP="00A12987">
      <w:pPr>
        <w:numPr>
          <w:ilvl w:val="0"/>
          <w:numId w:val="3"/>
        </w:numPr>
        <w:jc w:val="both"/>
        <w:rPr>
          <w:rFonts w:asciiTheme="minorHAnsi" w:hAnsiTheme="minorHAnsi" w:cs="Courier New"/>
        </w:rPr>
      </w:pPr>
      <w:r w:rsidRPr="00237EBB">
        <w:rPr>
          <w:rFonts w:asciiTheme="minorHAnsi" w:hAnsiTheme="minorHAnsi" w:cs="Courier New"/>
        </w:rPr>
        <w:t>der Herz Jesu K</w:t>
      </w:r>
      <w:r>
        <w:rPr>
          <w:rFonts w:asciiTheme="minorHAnsi" w:hAnsiTheme="minorHAnsi" w:cs="Courier New"/>
        </w:rPr>
        <w:t>irche</w:t>
      </w:r>
    </w:p>
    <w:p w14:paraId="2A4B7C65" w14:textId="589F4012" w:rsidR="00FE52FB" w:rsidRPr="00237EBB" w:rsidRDefault="00FE52FB" w:rsidP="00A12987">
      <w:pPr>
        <w:numPr>
          <w:ilvl w:val="0"/>
          <w:numId w:val="3"/>
        </w:numPr>
        <w:jc w:val="both"/>
        <w:rPr>
          <w:rFonts w:asciiTheme="minorHAnsi" w:hAnsiTheme="minorHAnsi" w:cs="Courier New"/>
        </w:rPr>
      </w:pPr>
      <w:r w:rsidRPr="00237EBB">
        <w:rPr>
          <w:rFonts w:asciiTheme="minorHAnsi" w:hAnsiTheme="minorHAnsi" w:cs="Courier New"/>
        </w:rPr>
        <w:t xml:space="preserve">dem </w:t>
      </w:r>
      <w:r w:rsidR="007E0CC9">
        <w:rPr>
          <w:rFonts w:asciiTheme="minorHAnsi" w:hAnsiTheme="minorHAnsi" w:cs="Courier New"/>
        </w:rPr>
        <w:t>Pfarrbüro, (im alten Pfarrhaus)</w:t>
      </w:r>
    </w:p>
    <w:p w14:paraId="2CEFF580" w14:textId="75CBCE68" w:rsidR="00FE52FB" w:rsidRPr="00237EBB" w:rsidRDefault="007E0CC9" w:rsidP="00A12987">
      <w:pPr>
        <w:numPr>
          <w:ilvl w:val="0"/>
          <w:numId w:val="3"/>
        </w:numPr>
        <w:jc w:val="both"/>
        <w:rPr>
          <w:rFonts w:asciiTheme="minorHAnsi" w:hAnsiTheme="minorHAnsi" w:cs="Courier New"/>
        </w:rPr>
      </w:pPr>
      <w:r>
        <w:rPr>
          <w:rFonts w:asciiTheme="minorHAnsi" w:hAnsiTheme="minorHAnsi" w:cs="Courier New"/>
        </w:rPr>
        <w:t>dem Büro einer unserer Verbundleitung (im alten Pfarrhaus)</w:t>
      </w:r>
    </w:p>
    <w:p w14:paraId="482FC338" w14:textId="35C867E5" w:rsidR="007E0CC9" w:rsidRDefault="00FE52FB" w:rsidP="007E0CC9">
      <w:pPr>
        <w:numPr>
          <w:ilvl w:val="0"/>
          <w:numId w:val="3"/>
        </w:numPr>
        <w:jc w:val="both"/>
        <w:rPr>
          <w:rFonts w:asciiTheme="minorHAnsi" w:hAnsiTheme="minorHAnsi" w:cs="Courier New"/>
        </w:rPr>
      </w:pPr>
      <w:r w:rsidRPr="00237EBB">
        <w:rPr>
          <w:rFonts w:asciiTheme="minorHAnsi" w:hAnsiTheme="minorHAnsi" w:cs="Courier New"/>
        </w:rPr>
        <w:t>der kath. Bücherei</w:t>
      </w:r>
      <w:r w:rsidR="007E0CC9">
        <w:rPr>
          <w:rFonts w:asciiTheme="minorHAnsi" w:hAnsiTheme="minorHAnsi" w:cs="Courier New"/>
        </w:rPr>
        <w:t xml:space="preserve"> (im alten Pfarrhaus)</w:t>
      </w:r>
    </w:p>
    <w:p w14:paraId="38B47E21" w14:textId="2EB9A2CB" w:rsidR="007E0CC9" w:rsidRPr="007E0CC9" w:rsidRDefault="007E0CC9" w:rsidP="007E0CC9">
      <w:pPr>
        <w:numPr>
          <w:ilvl w:val="0"/>
          <w:numId w:val="3"/>
        </w:numPr>
        <w:jc w:val="both"/>
        <w:rPr>
          <w:rFonts w:asciiTheme="minorHAnsi" w:hAnsiTheme="minorHAnsi" w:cs="Courier New"/>
        </w:rPr>
      </w:pPr>
      <w:r w:rsidRPr="00237EBB">
        <w:rPr>
          <w:rFonts w:asciiTheme="minorHAnsi" w:hAnsiTheme="minorHAnsi" w:cs="Courier New"/>
        </w:rPr>
        <w:t>dem Pfarrheim</w:t>
      </w:r>
      <w:r w:rsidR="00066C90">
        <w:rPr>
          <w:rFonts w:asciiTheme="minorHAnsi" w:hAnsiTheme="minorHAnsi" w:cs="Courier New"/>
        </w:rPr>
        <w:t xml:space="preserve"> (mit Aufzug in die zweite Ebene)</w:t>
      </w:r>
    </w:p>
    <w:p w14:paraId="5FE812C1" w14:textId="77777777" w:rsidR="00FE52FB" w:rsidRPr="00237EBB" w:rsidRDefault="00FE52FB" w:rsidP="00A12987">
      <w:pPr>
        <w:numPr>
          <w:ilvl w:val="0"/>
          <w:numId w:val="3"/>
        </w:numPr>
        <w:jc w:val="both"/>
        <w:rPr>
          <w:rFonts w:asciiTheme="minorHAnsi" w:hAnsiTheme="minorHAnsi" w:cs="Courier New"/>
        </w:rPr>
      </w:pPr>
      <w:r w:rsidRPr="00237EBB">
        <w:rPr>
          <w:rFonts w:asciiTheme="minorHAnsi" w:hAnsiTheme="minorHAnsi" w:cs="Courier New"/>
        </w:rPr>
        <w:t>dem 5-Gruppen-Kindergarten</w:t>
      </w:r>
    </w:p>
    <w:p w14:paraId="65244E27" w14:textId="77777777" w:rsidR="00FE52FB" w:rsidRPr="00237EBB" w:rsidRDefault="00FE52FB" w:rsidP="00A12987">
      <w:pPr>
        <w:numPr>
          <w:ilvl w:val="0"/>
          <w:numId w:val="3"/>
        </w:numPr>
        <w:jc w:val="both"/>
        <w:rPr>
          <w:rFonts w:asciiTheme="minorHAnsi" w:hAnsiTheme="minorHAnsi" w:cs="Courier New"/>
        </w:rPr>
      </w:pPr>
      <w:r w:rsidRPr="00237EBB">
        <w:rPr>
          <w:rFonts w:asciiTheme="minorHAnsi" w:hAnsiTheme="minorHAnsi" w:cs="Courier New"/>
        </w:rPr>
        <w:t>dem Altenheim „Haus St. H</w:t>
      </w:r>
      <w:r w:rsidR="006C2C7C">
        <w:rPr>
          <w:rFonts w:asciiTheme="minorHAnsi" w:hAnsiTheme="minorHAnsi" w:cs="Courier New"/>
        </w:rPr>
        <w:t>edwig“ und innenliegender</w:t>
      </w:r>
      <w:r w:rsidRPr="00237EBB">
        <w:rPr>
          <w:rFonts w:asciiTheme="minorHAnsi" w:hAnsiTheme="minorHAnsi" w:cs="Courier New"/>
        </w:rPr>
        <w:t xml:space="preserve"> Hauskapelle</w:t>
      </w:r>
    </w:p>
    <w:p w14:paraId="3CD7186B" w14:textId="77777777" w:rsidR="00FE52FB" w:rsidRPr="00237EBB" w:rsidRDefault="006C2C7C" w:rsidP="00A12987">
      <w:pPr>
        <w:numPr>
          <w:ilvl w:val="0"/>
          <w:numId w:val="3"/>
        </w:numPr>
        <w:jc w:val="both"/>
        <w:rPr>
          <w:rFonts w:asciiTheme="minorHAnsi" w:hAnsiTheme="minorHAnsi" w:cs="Courier New"/>
        </w:rPr>
      </w:pPr>
      <w:r>
        <w:rPr>
          <w:rFonts w:asciiTheme="minorHAnsi" w:hAnsiTheme="minorHAnsi" w:cs="Courier New"/>
        </w:rPr>
        <w:t>den drei</w:t>
      </w:r>
      <w:r w:rsidR="00FE52FB" w:rsidRPr="00237EBB">
        <w:rPr>
          <w:rFonts w:asciiTheme="minorHAnsi" w:hAnsiTheme="minorHAnsi" w:cs="Courier New"/>
        </w:rPr>
        <w:t xml:space="preserve"> Einheiten „Betreutes Wohnen im Heimverbund“</w:t>
      </w:r>
    </w:p>
    <w:p w14:paraId="22D08A14" w14:textId="77777777" w:rsidR="00FE52FB" w:rsidRPr="00443C9D" w:rsidRDefault="00FE52FB" w:rsidP="00FE52FB">
      <w:pPr>
        <w:jc w:val="both"/>
        <w:rPr>
          <w:rFonts w:asciiTheme="minorHAnsi" w:hAnsiTheme="minorHAnsi" w:cs="Courier New"/>
          <w:sz w:val="16"/>
          <w:szCs w:val="16"/>
        </w:rPr>
      </w:pPr>
    </w:p>
    <w:p w14:paraId="354DE680" w14:textId="05913D27" w:rsidR="00FE52FB" w:rsidRPr="00237EBB" w:rsidRDefault="00FE52FB" w:rsidP="00FE52FB">
      <w:pPr>
        <w:jc w:val="both"/>
        <w:rPr>
          <w:rFonts w:asciiTheme="minorHAnsi" w:hAnsiTheme="minorHAnsi" w:cs="Courier New"/>
        </w:rPr>
      </w:pPr>
      <w:r w:rsidRPr="00237EBB">
        <w:rPr>
          <w:rFonts w:asciiTheme="minorHAnsi" w:hAnsiTheme="minorHAnsi" w:cs="Courier New"/>
        </w:rPr>
        <w:t>Das Pfarrzentrum ist städtebaulich hervorragend eingebunden und verkehrstechnisch optimal angebunden. Es ist aus allen Richtungen gut zu erreichen. Sowohl das Pfarrzentrum als auch das Altenheim</w:t>
      </w:r>
      <w:r w:rsidR="006C2C7C">
        <w:rPr>
          <w:rFonts w:asciiTheme="minorHAnsi" w:hAnsiTheme="minorHAnsi" w:cs="Courier New"/>
        </w:rPr>
        <w:t>,</w:t>
      </w:r>
      <w:r w:rsidRPr="00237EBB">
        <w:rPr>
          <w:rFonts w:asciiTheme="minorHAnsi" w:hAnsiTheme="minorHAnsi" w:cs="Courier New"/>
        </w:rPr>
        <w:t xml:space="preserve"> Haus St. Hedwig</w:t>
      </w:r>
      <w:r w:rsidR="00683055">
        <w:rPr>
          <w:rFonts w:asciiTheme="minorHAnsi" w:hAnsiTheme="minorHAnsi" w:cs="Courier New"/>
        </w:rPr>
        <w:t>,</w:t>
      </w:r>
      <w:r w:rsidRPr="00237EBB">
        <w:rPr>
          <w:rFonts w:asciiTheme="minorHAnsi" w:hAnsiTheme="minorHAnsi" w:cs="Courier New"/>
        </w:rPr>
        <w:t xml:space="preserve"> befinden sich mitten im Dorfkern von </w:t>
      </w:r>
      <w:proofErr w:type="spellStart"/>
      <w:r w:rsidRPr="00237EBB">
        <w:rPr>
          <w:rFonts w:asciiTheme="minorHAnsi" w:hAnsiTheme="minorHAnsi" w:cs="Courier New"/>
        </w:rPr>
        <w:t>Püsselbüren</w:t>
      </w:r>
      <w:proofErr w:type="spellEnd"/>
      <w:r w:rsidRPr="00237EBB">
        <w:rPr>
          <w:rFonts w:asciiTheme="minorHAnsi" w:hAnsiTheme="minorHAnsi" w:cs="Courier New"/>
        </w:rPr>
        <w:t xml:space="preserve">, sie prägen den Charakter des Ortsteils und sind wichtiger Teil der </w:t>
      </w:r>
      <w:proofErr w:type="spellStart"/>
      <w:r w:rsidRPr="00237EBB">
        <w:rPr>
          <w:rFonts w:asciiTheme="minorHAnsi" w:hAnsiTheme="minorHAnsi" w:cs="Courier New"/>
        </w:rPr>
        <w:t>Püsselbürener</w:t>
      </w:r>
      <w:proofErr w:type="spellEnd"/>
      <w:r w:rsidRPr="00237EBB">
        <w:rPr>
          <w:rFonts w:asciiTheme="minorHAnsi" w:hAnsiTheme="minorHAnsi" w:cs="Courier New"/>
        </w:rPr>
        <w:t xml:space="preserve"> Iden</w:t>
      </w:r>
      <w:r w:rsidR="006C2C7C">
        <w:rPr>
          <w:rFonts w:asciiTheme="minorHAnsi" w:hAnsiTheme="minorHAnsi" w:cs="Courier New"/>
        </w:rPr>
        <w:t>titä</w:t>
      </w:r>
      <w:r w:rsidR="00683055">
        <w:rPr>
          <w:rFonts w:asciiTheme="minorHAnsi" w:hAnsiTheme="minorHAnsi" w:cs="Courier New"/>
        </w:rPr>
        <w:t>t. Zudem befinden sich diese</w:t>
      </w:r>
      <w:r w:rsidRPr="00237EBB">
        <w:rPr>
          <w:rFonts w:asciiTheme="minorHAnsi" w:hAnsiTheme="minorHAnsi" w:cs="Courier New"/>
        </w:rPr>
        <w:t xml:space="preserve"> Einrichtungen in unmittelbarer Nachbarschaft zum Herz Jesu Kindergarten.</w:t>
      </w:r>
    </w:p>
    <w:p w14:paraId="0890900C" w14:textId="75F65F4D" w:rsidR="00FE52FB" w:rsidRDefault="00FE52FB" w:rsidP="00FE52FB">
      <w:pPr>
        <w:jc w:val="both"/>
        <w:rPr>
          <w:rFonts w:asciiTheme="minorHAnsi" w:hAnsiTheme="minorHAnsi" w:cs="Courier New"/>
        </w:rPr>
      </w:pPr>
      <w:r w:rsidRPr="00237EBB">
        <w:rPr>
          <w:rFonts w:asciiTheme="minorHAnsi" w:hAnsiTheme="minorHAnsi" w:cs="Courier New"/>
        </w:rPr>
        <w:t>Unser Kindergarten liegt im ländlichen Bereich von Ibbenbüren. Die Familien unseres E</w:t>
      </w:r>
      <w:r w:rsidR="00066C90">
        <w:rPr>
          <w:rFonts w:asciiTheme="minorHAnsi" w:hAnsiTheme="minorHAnsi" w:cs="Courier New"/>
        </w:rPr>
        <w:t>inzugsgebietes wohnen überwiegend</w:t>
      </w:r>
      <w:r w:rsidRPr="00237EBB">
        <w:rPr>
          <w:rFonts w:asciiTheme="minorHAnsi" w:hAnsiTheme="minorHAnsi" w:cs="Courier New"/>
        </w:rPr>
        <w:t xml:space="preserve"> in Eigenheimen mit Garten. In allen </w:t>
      </w:r>
      <w:r w:rsidR="00683055" w:rsidRPr="00237EBB">
        <w:rPr>
          <w:rFonts w:asciiTheme="minorHAnsi" w:hAnsiTheme="minorHAnsi" w:cs="Courier New"/>
        </w:rPr>
        <w:t>Siedlungsgebieten befinden</w:t>
      </w:r>
      <w:r w:rsidRPr="00237EBB">
        <w:rPr>
          <w:rFonts w:asciiTheme="minorHAnsi" w:hAnsiTheme="minorHAnsi" w:cs="Courier New"/>
        </w:rPr>
        <w:t xml:space="preserve"> sich Spi</w:t>
      </w:r>
      <w:r w:rsidR="001414F2">
        <w:rPr>
          <w:rFonts w:asciiTheme="minorHAnsi" w:hAnsiTheme="minorHAnsi" w:cs="Courier New"/>
        </w:rPr>
        <w:t>elplätze.</w:t>
      </w:r>
    </w:p>
    <w:p w14:paraId="2149F8CA" w14:textId="77777777" w:rsidR="00683055" w:rsidRPr="00237EBB" w:rsidRDefault="00683055" w:rsidP="00FE52FB">
      <w:pPr>
        <w:jc w:val="both"/>
        <w:rPr>
          <w:rFonts w:asciiTheme="minorHAnsi" w:hAnsiTheme="minorHAnsi" w:cs="Courier New"/>
        </w:rPr>
      </w:pPr>
    </w:p>
    <w:p w14:paraId="2CF2E424" w14:textId="07FD2D9D" w:rsidR="00FE52FB" w:rsidRPr="00342BDF" w:rsidRDefault="00683055" w:rsidP="00342BDF">
      <w:pPr>
        <w:jc w:val="both"/>
        <w:rPr>
          <w:rFonts w:asciiTheme="minorHAnsi" w:hAnsiTheme="minorHAnsi" w:cs="Courier New"/>
        </w:rPr>
      </w:pPr>
      <w:r w:rsidRPr="00237EBB">
        <w:rPr>
          <w:rFonts w:asciiTheme="minorHAnsi" w:hAnsiTheme="minorHAnsi" w:cs="Courier New"/>
        </w:rPr>
        <w:t>Im Bereich Freizeit- und Breitensport biete</w:t>
      </w:r>
      <w:r w:rsidR="00D35752">
        <w:rPr>
          <w:rFonts w:asciiTheme="minorHAnsi" w:hAnsiTheme="minorHAnsi" w:cs="Courier New"/>
        </w:rPr>
        <w:t>n</w:t>
      </w:r>
      <w:r w:rsidRPr="00237EBB">
        <w:rPr>
          <w:rFonts w:asciiTheme="minorHAnsi" w:hAnsiTheme="minorHAnsi" w:cs="Courier New"/>
        </w:rPr>
        <w:t xml:space="preserve"> der ortsansässige Sportve</w:t>
      </w:r>
      <w:r>
        <w:rPr>
          <w:rFonts w:asciiTheme="minorHAnsi" w:hAnsiTheme="minorHAnsi" w:cs="Courier New"/>
        </w:rPr>
        <w:t xml:space="preserve">rein SV Schwarz-Weiß </w:t>
      </w:r>
      <w:proofErr w:type="spellStart"/>
      <w:r>
        <w:rPr>
          <w:rFonts w:asciiTheme="minorHAnsi" w:hAnsiTheme="minorHAnsi" w:cs="Courier New"/>
        </w:rPr>
        <w:t>Esch</w:t>
      </w:r>
      <w:proofErr w:type="spellEnd"/>
      <w:r>
        <w:rPr>
          <w:rFonts w:asciiTheme="minorHAnsi" w:hAnsiTheme="minorHAnsi" w:cs="Courier New"/>
        </w:rPr>
        <w:t xml:space="preserve"> 1930 e.V.</w:t>
      </w:r>
      <w:r w:rsidR="00D35752">
        <w:rPr>
          <w:rFonts w:asciiTheme="minorHAnsi" w:hAnsiTheme="minorHAnsi" w:cs="Courier New"/>
        </w:rPr>
        <w:t xml:space="preserve"> und der Tanzsportclub Ibbenbüren</w:t>
      </w:r>
      <w:r w:rsidRPr="00237EBB">
        <w:rPr>
          <w:rFonts w:asciiTheme="minorHAnsi" w:hAnsiTheme="minorHAnsi" w:cs="Courier New"/>
        </w:rPr>
        <w:t xml:space="preserve"> ein umfangreiches Programm für alle Altersgruppen an.</w:t>
      </w:r>
      <w:r w:rsidR="00342BDF">
        <w:rPr>
          <w:rFonts w:asciiTheme="minorHAnsi" w:hAnsiTheme="minorHAnsi" w:cs="Courier New"/>
        </w:rPr>
        <w:t xml:space="preserve"> </w:t>
      </w:r>
      <w:r>
        <w:rPr>
          <w:rFonts w:asciiTheme="minorHAnsi" w:hAnsiTheme="minorHAnsi" w:cs="Courier New"/>
        </w:rPr>
        <w:t>In Kooperation mit dem Sportverein ermöglicht unser</w:t>
      </w:r>
      <w:r w:rsidRPr="00237EBB">
        <w:rPr>
          <w:rFonts w:asciiTheme="minorHAnsi" w:hAnsiTheme="minorHAnsi" w:cs="Courier New"/>
        </w:rPr>
        <w:t xml:space="preserve"> Familienzentrum dem Sportverein die </w:t>
      </w:r>
      <w:r>
        <w:rPr>
          <w:rFonts w:asciiTheme="minorHAnsi" w:hAnsiTheme="minorHAnsi" w:cs="Courier New"/>
        </w:rPr>
        <w:t>Nutzung der hauseigenen Turnhalle für weitere Sportangebot</w:t>
      </w:r>
      <w:r w:rsidR="00D35752">
        <w:rPr>
          <w:rFonts w:asciiTheme="minorHAnsi" w:hAnsiTheme="minorHAnsi" w:cs="Courier New"/>
        </w:rPr>
        <w:t>e.</w:t>
      </w:r>
    </w:p>
    <w:p w14:paraId="5F1ED244" w14:textId="604D4ECD" w:rsidR="00FE52FB" w:rsidRPr="00237EBB" w:rsidRDefault="00FE52FB" w:rsidP="00FE52FB">
      <w:pPr>
        <w:jc w:val="both"/>
        <w:rPr>
          <w:rFonts w:asciiTheme="minorHAnsi" w:hAnsiTheme="minorHAnsi" w:cs="Courier New"/>
        </w:rPr>
      </w:pPr>
    </w:p>
    <w:p w14:paraId="7E331367" w14:textId="07B2F726" w:rsidR="00FE52FB" w:rsidRPr="00237EBB" w:rsidRDefault="00FE52FB" w:rsidP="00FE52FB">
      <w:pPr>
        <w:jc w:val="both"/>
        <w:rPr>
          <w:rFonts w:asciiTheme="minorHAnsi" w:hAnsiTheme="minorHAnsi" w:cs="Courier New"/>
        </w:rPr>
      </w:pPr>
      <w:r w:rsidRPr="00237EBB">
        <w:rPr>
          <w:rFonts w:asciiTheme="minorHAnsi" w:hAnsiTheme="minorHAnsi" w:cs="Courier New"/>
        </w:rPr>
        <w:t>Musikalische Förderung für Kinder ist in Zusammenarbeit mit der Musikschule Ibbenbüren</w:t>
      </w:r>
      <w:r w:rsidR="001414F2">
        <w:rPr>
          <w:rFonts w:asciiTheme="minorHAnsi" w:hAnsiTheme="minorHAnsi" w:cs="Courier New"/>
        </w:rPr>
        <w:t>,</w:t>
      </w:r>
      <w:r w:rsidRPr="00237EBB">
        <w:rPr>
          <w:rFonts w:asciiTheme="minorHAnsi" w:hAnsiTheme="minorHAnsi" w:cs="Courier New"/>
        </w:rPr>
        <w:t xml:space="preserve"> in der</w:t>
      </w:r>
      <w:r w:rsidR="00A61B99">
        <w:rPr>
          <w:rFonts w:asciiTheme="minorHAnsi" w:hAnsiTheme="minorHAnsi" w:cs="Courier New"/>
        </w:rPr>
        <w:t xml:space="preserve"> nahegelegenen</w:t>
      </w:r>
      <w:r w:rsidRPr="00237EBB">
        <w:rPr>
          <w:rFonts w:asciiTheme="minorHAnsi" w:hAnsiTheme="minorHAnsi" w:cs="Courier New"/>
        </w:rPr>
        <w:t xml:space="preserve"> Grundschule unseres Ortsteiles möglich.</w:t>
      </w:r>
    </w:p>
    <w:p w14:paraId="087C59C5" w14:textId="77777777" w:rsidR="00FE52FB" w:rsidRPr="00443C9D" w:rsidRDefault="00FE52FB" w:rsidP="00FE52FB">
      <w:pPr>
        <w:jc w:val="both"/>
        <w:rPr>
          <w:rFonts w:asciiTheme="minorHAnsi" w:hAnsiTheme="minorHAnsi" w:cs="Courier New"/>
          <w:sz w:val="16"/>
          <w:szCs w:val="16"/>
        </w:rPr>
      </w:pPr>
    </w:p>
    <w:p w14:paraId="258C9E14" w14:textId="77744466" w:rsidR="00FE52FB" w:rsidRPr="00237EBB" w:rsidRDefault="00FE52FB" w:rsidP="00FE52FB">
      <w:pPr>
        <w:jc w:val="both"/>
        <w:rPr>
          <w:rFonts w:asciiTheme="minorHAnsi" w:hAnsiTheme="minorHAnsi" w:cs="Courier New"/>
        </w:rPr>
      </w:pPr>
      <w:r w:rsidRPr="00237EBB">
        <w:rPr>
          <w:rFonts w:asciiTheme="minorHAnsi" w:hAnsiTheme="minorHAnsi" w:cs="Courier New"/>
        </w:rPr>
        <w:t xml:space="preserve">Die </w:t>
      </w:r>
      <w:proofErr w:type="spellStart"/>
      <w:r w:rsidRPr="00237EBB">
        <w:rPr>
          <w:rFonts w:asciiTheme="minorHAnsi" w:hAnsiTheme="minorHAnsi" w:cs="Courier New"/>
        </w:rPr>
        <w:t>Ludgeri</w:t>
      </w:r>
      <w:proofErr w:type="spellEnd"/>
      <w:r w:rsidRPr="00237EBB">
        <w:rPr>
          <w:rFonts w:asciiTheme="minorHAnsi" w:hAnsiTheme="minorHAnsi" w:cs="Courier New"/>
        </w:rPr>
        <w:t xml:space="preserve"> Grundschule is</w:t>
      </w:r>
      <w:r w:rsidR="003A2728">
        <w:rPr>
          <w:rFonts w:asciiTheme="minorHAnsi" w:hAnsiTheme="minorHAnsi" w:cs="Courier New"/>
        </w:rPr>
        <w:t>t eine offene Ganztagsschule (O</w:t>
      </w:r>
      <w:r w:rsidRPr="00237EBB">
        <w:rPr>
          <w:rFonts w:asciiTheme="minorHAnsi" w:hAnsiTheme="minorHAnsi" w:cs="Courier New"/>
        </w:rPr>
        <w:t xml:space="preserve">GS).  Dort wird den Kindern ein warmes Mittagessen angeboten, mit anschließender Hausaufgabenbetreuung und einem </w:t>
      </w:r>
      <w:r w:rsidR="003A2728" w:rsidRPr="00237EBB">
        <w:rPr>
          <w:rFonts w:asciiTheme="minorHAnsi" w:hAnsiTheme="minorHAnsi" w:cs="Courier New"/>
        </w:rPr>
        <w:t>abwechslungsreichen Freizeitangebot</w:t>
      </w:r>
      <w:r w:rsidRPr="00237EBB">
        <w:rPr>
          <w:rFonts w:asciiTheme="minorHAnsi" w:hAnsiTheme="minorHAnsi" w:cs="Courier New"/>
        </w:rPr>
        <w:t>.</w:t>
      </w:r>
    </w:p>
    <w:p w14:paraId="1E9931FF" w14:textId="77777777" w:rsidR="00FE52FB" w:rsidRPr="00443C9D" w:rsidRDefault="00FE52FB" w:rsidP="00FE52FB">
      <w:pPr>
        <w:jc w:val="both"/>
        <w:rPr>
          <w:rFonts w:asciiTheme="minorHAnsi" w:hAnsiTheme="minorHAnsi" w:cs="Courier New"/>
          <w:sz w:val="16"/>
          <w:szCs w:val="16"/>
        </w:rPr>
      </w:pPr>
    </w:p>
    <w:p w14:paraId="761FB71C" w14:textId="40AB2CBD" w:rsidR="00FE52FB" w:rsidRPr="00237EBB" w:rsidRDefault="00FE52FB" w:rsidP="00FE52FB">
      <w:pPr>
        <w:jc w:val="both"/>
        <w:rPr>
          <w:rFonts w:asciiTheme="minorHAnsi" w:hAnsiTheme="minorHAnsi" w:cs="Courier New"/>
        </w:rPr>
      </w:pPr>
      <w:r w:rsidRPr="00237EBB">
        <w:rPr>
          <w:rFonts w:asciiTheme="minorHAnsi" w:hAnsiTheme="minorHAnsi" w:cs="Courier New"/>
        </w:rPr>
        <w:t xml:space="preserve">Für Jugendliche unseres Ortsteils bietet der offene Kinder- und Jugendtreff des </w:t>
      </w:r>
      <w:proofErr w:type="spellStart"/>
      <w:r w:rsidRPr="00237EBB">
        <w:rPr>
          <w:rFonts w:asciiTheme="minorHAnsi" w:hAnsiTheme="minorHAnsi" w:cs="Courier New"/>
        </w:rPr>
        <w:t>Stephanuszentrums</w:t>
      </w:r>
      <w:proofErr w:type="spellEnd"/>
      <w:r w:rsidRPr="00237EBB">
        <w:rPr>
          <w:rFonts w:asciiTheme="minorHAnsi" w:hAnsiTheme="minorHAnsi" w:cs="Courier New"/>
        </w:rPr>
        <w:t xml:space="preserve"> Ferienaktionen und Freizeitangebote an. </w:t>
      </w:r>
      <w:r w:rsidR="001414F2">
        <w:rPr>
          <w:rFonts w:asciiTheme="minorHAnsi" w:hAnsiTheme="minorHAnsi" w:cs="Courier New"/>
        </w:rPr>
        <w:t>Darüber hinaus bietet die Messdienergemeinschaft Kinder</w:t>
      </w:r>
      <w:r w:rsidR="00342BDF">
        <w:rPr>
          <w:rFonts w:asciiTheme="minorHAnsi" w:hAnsiTheme="minorHAnsi" w:cs="Courier New"/>
        </w:rPr>
        <w:t>n</w:t>
      </w:r>
      <w:r w:rsidR="001414F2">
        <w:rPr>
          <w:rFonts w:asciiTheme="minorHAnsi" w:hAnsiTheme="minorHAnsi" w:cs="Courier New"/>
        </w:rPr>
        <w:t xml:space="preserve"> und Jugendlichen ein </w:t>
      </w:r>
      <w:r w:rsidR="00AB2473">
        <w:rPr>
          <w:rFonts w:asciiTheme="minorHAnsi" w:hAnsiTheme="minorHAnsi" w:cs="Courier New"/>
        </w:rPr>
        <w:t>abwechslungsreiches Aktionsfeld</w:t>
      </w:r>
      <w:r w:rsidR="001414F2">
        <w:rPr>
          <w:rFonts w:asciiTheme="minorHAnsi" w:hAnsiTheme="minorHAnsi" w:cs="Courier New"/>
        </w:rPr>
        <w:t>.</w:t>
      </w:r>
    </w:p>
    <w:p w14:paraId="39C0A535" w14:textId="77777777" w:rsidR="00FE52FB" w:rsidRPr="00443C9D" w:rsidRDefault="00FE52FB" w:rsidP="00FE52FB">
      <w:pPr>
        <w:jc w:val="both"/>
        <w:rPr>
          <w:rFonts w:asciiTheme="minorHAnsi" w:hAnsiTheme="minorHAnsi" w:cs="Courier New"/>
          <w:sz w:val="16"/>
          <w:szCs w:val="16"/>
        </w:rPr>
      </w:pPr>
    </w:p>
    <w:p w14:paraId="2E8EBBCB" w14:textId="5F253D7F" w:rsidR="00FE52FB" w:rsidRPr="00237EBB" w:rsidRDefault="00FE52FB" w:rsidP="00FE52FB">
      <w:pPr>
        <w:jc w:val="both"/>
        <w:rPr>
          <w:rFonts w:asciiTheme="minorHAnsi" w:hAnsiTheme="minorHAnsi" w:cs="Courier New"/>
        </w:rPr>
      </w:pPr>
      <w:r w:rsidRPr="00237EBB">
        <w:rPr>
          <w:rFonts w:asciiTheme="minorHAnsi" w:hAnsiTheme="minorHAnsi" w:cs="Courier New"/>
        </w:rPr>
        <w:t xml:space="preserve">In </w:t>
      </w:r>
      <w:proofErr w:type="spellStart"/>
      <w:r w:rsidRPr="00237EBB">
        <w:rPr>
          <w:rFonts w:asciiTheme="minorHAnsi" w:hAnsiTheme="minorHAnsi" w:cs="Courier New"/>
        </w:rPr>
        <w:t>Püsselbüren</w:t>
      </w:r>
      <w:proofErr w:type="spellEnd"/>
      <w:r w:rsidRPr="00237EBB">
        <w:rPr>
          <w:rFonts w:asciiTheme="minorHAnsi" w:hAnsiTheme="minorHAnsi" w:cs="Courier New"/>
        </w:rPr>
        <w:t xml:space="preserve"> gibt es ein aktives Gemeindeleben</w:t>
      </w:r>
      <w:r w:rsidR="001414F2">
        <w:rPr>
          <w:rFonts w:asciiTheme="minorHAnsi" w:hAnsiTheme="minorHAnsi" w:cs="Courier New"/>
        </w:rPr>
        <w:t>,</w:t>
      </w:r>
      <w:r w:rsidRPr="00237EBB">
        <w:rPr>
          <w:rFonts w:asciiTheme="minorHAnsi" w:hAnsiTheme="minorHAnsi" w:cs="Courier New"/>
        </w:rPr>
        <w:t xml:space="preserve"> einschließlich einer guten Kindereinb</w:t>
      </w:r>
      <w:r w:rsidR="00A61B99">
        <w:rPr>
          <w:rFonts w:asciiTheme="minorHAnsi" w:hAnsiTheme="minorHAnsi" w:cs="Courier New"/>
        </w:rPr>
        <w:t xml:space="preserve">indung </w:t>
      </w:r>
      <w:r w:rsidRPr="00237EBB">
        <w:rPr>
          <w:rFonts w:asciiTheme="minorHAnsi" w:hAnsiTheme="minorHAnsi" w:cs="Courier New"/>
        </w:rPr>
        <w:t>mi</w:t>
      </w:r>
      <w:r w:rsidR="001414F2">
        <w:rPr>
          <w:rFonts w:asciiTheme="minorHAnsi" w:hAnsiTheme="minorHAnsi" w:cs="Courier New"/>
        </w:rPr>
        <w:t>t vielfältigen Aktivitäten der</w:t>
      </w:r>
      <w:r w:rsidRPr="00237EBB">
        <w:rPr>
          <w:rFonts w:asciiTheme="minorHAnsi" w:hAnsiTheme="minorHAnsi" w:cs="Courier New"/>
        </w:rPr>
        <w:t xml:space="preserve"> kirchlichen Gremien und Vereine</w:t>
      </w:r>
      <w:r w:rsidR="001414F2">
        <w:rPr>
          <w:rFonts w:asciiTheme="minorHAnsi" w:hAnsiTheme="minorHAnsi" w:cs="Courier New"/>
        </w:rPr>
        <w:t>n,</w:t>
      </w:r>
      <w:r w:rsidRPr="00237EBB">
        <w:rPr>
          <w:rFonts w:asciiTheme="minorHAnsi" w:hAnsiTheme="minorHAnsi" w:cs="Courier New"/>
        </w:rPr>
        <w:t xml:space="preserve"> in einem engen Verbund miteinander und mit allen anderen örtlichen Vereinen.</w:t>
      </w:r>
    </w:p>
    <w:p w14:paraId="5C806742" w14:textId="1523FB4D" w:rsidR="00FE52FB" w:rsidRDefault="00FE52FB" w:rsidP="00FE52FB">
      <w:pPr>
        <w:jc w:val="both"/>
        <w:rPr>
          <w:rFonts w:asciiTheme="minorHAnsi" w:hAnsiTheme="minorHAnsi" w:cs="Courier New"/>
        </w:rPr>
      </w:pPr>
      <w:r w:rsidRPr="00237EBB">
        <w:rPr>
          <w:rFonts w:asciiTheme="minorHAnsi" w:hAnsiTheme="minorHAnsi" w:cs="Courier New"/>
        </w:rPr>
        <w:t>Der Sozialraumbezug ist ein</w:t>
      </w:r>
      <w:r w:rsidR="003A2728">
        <w:rPr>
          <w:rFonts w:asciiTheme="minorHAnsi" w:hAnsiTheme="minorHAnsi" w:cs="Courier New"/>
        </w:rPr>
        <w:t xml:space="preserve"> grundlegendes Merkmal unseres Familienzentrums. Daher </w:t>
      </w:r>
      <w:r w:rsidRPr="00237EBB">
        <w:rPr>
          <w:rFonts w:asciiTheme="minorHAnsi" w:hAnsiTheme="minorHAnsi" w:cs="Courier New"/>
        </w:rPr>
        <w:t>möchten wir unser</w:t>
      </w:r>
      <w:r w:rsidR="003A2728">
        <w:rPr>
          <w:rFonts w:asciiTheme="minorHAnsi" w:hAnsiTheme="minorHAnsi" w:cs="Courier New"/>
        </w:rPr>
        <w:t>e</w:t>
      </w:r>
      <w:r w:rsidRPr="00237EBB">
        <w:rPr>
          <w:rFonts w:asciiTheme="minorHAnsi" w:hAnsiTheme="minorHAnsi" w:cs="Courier New"/>
        </w:rPr>
        <w:t xml:space="preserve"> Angebot</w:t>
      </w:r>
      <w:r w:rsidR="003A2728">
        <w:rPr>
          <w:rFonts w:asciiTheme="minorHAnsi" w:hAnsiTheme="minorHAnsi" w:cs="Courier New"/>
        </w:rPr>
        <w:t>e</w:t>
      </w:r>
      <w:r w:rsidRPr="00237EBB">
        <w:rPr>
          <w:rFonts w:asciiTheme="minorHAnsi" w:hAnsiTheme="minorHAnsi" w:cs="Courier New"/>
        </w:rPr>
        <w:t xml:space="preserve"> an dem besonderen Bedarf dieses Umfeldes orientieren. </w:t>
      </w:r>
    </w:p>
    <w:p w14:paraId="450628D1" w14:textId="77777777" w:rsidR="00FE52FB" w:rsidRPr="00237EBB" w:rsidRDefault="00FE52FB" w:rsidP="00FE52FB">
      <w:pPr>
        <w:jc w:val="both"/>
        <w:rPr>
          <w:rFonts w:asciiTheme="minorHAnsi" w:hAnsiTheme="minorHAnsi" w:cs="Courier New"/>
        </w:rPr>
      </w:pPr>
    </w:p>
    <w:p w14:paraId="1858AB9A" w14:textId="206C6B40" w:rsidR="00176B61" w:rsidRDefault="00FE52FB">
      <w:pPr>
        <w:jc w:val="both"/>
        <w:rPr>
          <w:rFonts w:asciiTheme="minorHAnsi" w:hAnsiTheme="minorHAnsi" w:cs="Arial"/>
          <w:b/>
          <w:u w:val="single"/>
        </w:rPr>
      </w:pPr>
      <w:r w:rsidRPr="00504CED">
        <w:rPr>
          <w:rFonts w:asciiTheme="minorHAnsi" w:hAnsiTheme="minorHAnsi" w:cs="Arial"/>
          <w:b/>
        </w:rPr>
        <w:t>7.</w:t>
      </w:r>
      <w:r w:rsidR="009C7F35">
        <w:rPr>
          <w:rFonts w:asciiTheme="minorHAnsi" w:hAnsiTheme="minorHAnsi" w:cs="Arial"/>
          <w:b/>
          <w:u w:val="single"/>
        </w:rPr>
        <w:t xml:space="preserve"> Unser</w:t>
      </w:r>
      <w:r w:rsidRPr="00FE52FB">
        <w:rPr>
          <w:rFonts w:asciiTheme="minorHAnsi" w:hAnsiTheme="minorHAnsi" w:cs="Arial"/>
          <w:b/>
          <w:u w:val="single"/>
        </w:rPr>
        <w:t xml:space="preserve"> Familienzentrum</w:t>
      </w:r>
    </w:p>
    <w:p w14:paraId="7A5B4B84" w14:textId="77777777" w:rsidR="003A2728" w:rsidRDefault="003A2728">
      <w:pPr>
        <w:jc w:val="both"/>
        <w:rPr>
          <w:rFonts w:asciiTheme="minorHAnsi" w:hAnsiTheme="minorHAnsi" w:cs="Arial"/>
          <w:b/>
          <w:u w:val="single"/>
        </w:rPr>
      </w:pPr>
    </w:p>
    <w:p w14:paraId="1CBBE5F9" w14:textId="77777777" w:rsidR="00F319C1" w:rsidRPr="00F319C1" w:rsidRDefault="00F319C1">
      <w:pPr>
        <w:jc w:val="both"/>
        <w:rPr>
          <w:rFonts w:asciiTheme="minorHAnsi" w:hAnsiTheme="minorHAnsi" w:cs="Arial"/>
        </w:rPr>
      </w:pPr>
      <w:r>
        <w:rPr>
          <w:rFonts w:asciiTheme="minorHAnsi" w:hAnsiTheme="minorHAnsi" w:cs="Arial"/>
        </w:rPr>
        <w:t>Wir sind s</w:t>
      </w:r>
      <w:r w:rsidRPr="00F319C1">
        <w:rPr>
          <w:rFonts w:asciiTheme="minorHAnsi" w:hAnsiTheme="minorHAnsi" w:cs="Arial"/>
        </w:rPr>
        <w:t xml:space="preserve">tolz darauf, dass wir </w:t>
      </w:r>
      <w:r w:rsidR="009C6ADA" w:rsidRPr="00F319C1">
        <w:rPr>
          <w:rFonts w:asciiTheme="minorHAnsi" w:hAnsiTheme="minorHAnsi" w:cs="Arial"/>
        </w:rPr>
        <w:t>seit 2008</w:t>
      </w:r>
      <w:r w:rsidRPr="00F319C1">
        <w:rPr>
          <w:rFonts w:asciiTheme="minorHAnsi" w:hAnsiTheme="minorHAnsi" w:cs="Arial"/>
        </w:rPr>
        <w:t xml:space="preserve"> </w:t>
      </w:r>
      <w:r>
        <w:rPr>
          <w:rFonts w:asciiTheme="minorHAnsi" w:hAnsiTheme="minorHAnsi" w:cs="Arial"/>
        </w:rPr>
        <w:t>das Gütesiegel</w:t>
      </w:r>
      <w:r w:rsidR="009C6ADA">
        <w:rPr>
          <w:rFonts w:asciiTheme="minorHAnsi" w:hAnsiTheme="minorHAnsi" w:cs="Arial"/>
        </w:rPr>
        <w:t xml:space="preserve"> „Familienzentrum NRW“ tragen und mit Leben füllen dürfen.</w:t>
      </w:r>
    </w:p>
    <w:p w14:paraId="2B2EB487" w14:textId="06AAC9AE" w:rsidR="00176B61" w:rsidRDefault="00D35752">
      <w:pPr>
        <w:jc w:val="both"/>
        <w:rPr>
          <w:rFonts w:asciiTheme="minorHAnsi" w:hAnsiTheme="minorHAnsi" w:cs="Arial"/>
        </w:rPr>
      </w:pPr>
      <w:r>
        <w:rPr>
          <w:rFonts w:asciiTheme="minorHAnsi" w:hAnsiTheme="minorHAnsi" w:cs="Arial"/>
        </w:rPr>
        <w:t>Eltern finden in unserer Einrichtung</w:t>
      </w:r>
      <w:r w:rsidR="00176B61" w:rsidRPr="00237EBB">
        <w:rPr>
          <w:rFonts w:asciiTheme="minorHAnsi" w:hAnsiTheme="minorHAnsi" w:cs="Arial"/>
        </w:rPr>
        <w:t xml:space="preserve"> </w:t>
      </w:r>
      <w:r w:rsidR="00176B61" w:rsidRPr="00D35752">
        <w:rPr>
          <w:rFonts w:asciiTheme="minorHAnsi" w:hAnsiTheme="minorHAnsi" w:cs="Arial"/>
          <w:b/>
          <w:bCs/>
        </w:rPr>
        <w:t>kompetente Beratung und Vermittlung</w:t>
      </w:r>
      <w:r w:rsidR="00176B61" w:rsidRPr="00237EBB">
        <w:rPr>
          <w:rFonts w:asciiTheme="minorHAnsi" w:hAnsiTheme="minorHAnsi" w:cs="Arial"/>
        </w:rPr>
        <w:t xml:space="preserve"> zu </w:t>
      </w:r>
      <w:r w:rsidR="00D82FD5" w:rsidRPr="00237EBB">
        <w:rPr>
          <w:rFonts w:asciiTheme="minorHAnsi" w:hAnsiTheme="minorHAnsi" w:cs="Arial"/>
        </w:rPr>
        <w:t xml:space="preserve">Institutionen </w:t>
      </w:r>
      <w:r w:rsidR="00D82FD5">
        <w:rPr>
          <w:rFonts w:asciiTheme="minorHAnsi" w:hAnsiTheme="minorHAnsi" w:cs="Arial"/>
        </w:rPr>
        <w:t>auch</w:t>
      </w:r>
      <w:r>
        <w:rPr>
          <w:rFonts w:asciiTheme="minorHAnsi" w:hAnsiTheme="minorHAnsi" w:cs="Arial"/>
        </w:rPr>
        <w:t xml:space="preserve"> </w:t>
      </w:r>
      <w:r w:rsidR="00176B61" w:rsidRPr="00237EBB">
        <w:rPr>
          <w:rFonts w:asciiTheme="minorHAnsi" w:hAnsiTheme="minorHAnsi" w:cs="Arial"/>
        </w:rPr>
        <w:t xml:space="preserve">außerhalb unseres Hauses </w:t>
      </w:r>
      <w:r w:rsidR="00991D47">
        <w:rPr>
          <w:rFonts w:asciiTheme="minorHAnsi" w:hAnsiTheme="minorHAnsi" w:cs="Arial"/>
        </w:rPr>
        <w:t>(z.</w:t>
      </w:r>
      <w:r w:rsidR="00342BDF">
        <w:rPr>
          <w:rFonts w:asciiTheme="minorHAnsi" w:hAnsiTheme="minorHAnsi" w:cs="Arial"/>
        </w:rPr>
        <w:t xml:space="preserve"> </w:t>
      </w:r>
      <w:r w:rsidR="00991D47">
        <w:rPr>
          <w:rFonts w:asciiTheme="minorHAnsi" w:hAnsiTheme="minorHAnsi" w:cs="Arial"/>
        </w:rPr>
        <w:t>B</w:t>
      </w:r>
      <w:r w:rsidR="00342BDF">
        <w:rPr>
          <w:rFonts w:asciiTheme="minorHAnsi" w:hAnsiTheme="minorHAnsi" w:cs="Arial"/>
        </w:rPr>
        <w:t>sp.:</w:t>
      </w:r>
      <w:r w:rsidR="00D82FD5">
        <w:rPr>
          <w:rFonts w:asciiTheme="minorHAnsi" w:hAnsiTheme="minorHAnsi" w:cs="Arial"/>
        </w:rPr>
        <w:t xml:space="preserve"> </w:t>
      </w:r>
      <w:r w:rsidR="00176B61" w:rsidRPr="00237EBB">
        <w:rPr>
          <w:rFonts w:asciiTheme="minorHAnsi" w:hAnsiTheme="minorHAnsi" w:cs="Arial"/>
        </w:rPr>
        <w:t xml:space="preserve">Erziehungsberatungsstelle, </w:t>
      </w:r>
      <w:r w:rsidR="00D4189C" w:rsidRPr="00237EBB">
        <w:rPr>
          <w:rFonts w:asciiTheme="minorHAnsi" w:hAnsiTheme="minorHAnsi" w:cs="Arial"/>
        </w:rPr>
        <w:t xml:space="preserve">Ergotherapeuten, </w:t>
      </w:r>
      <w:r w:rsidR="00991D47" w:rsidRPr="00237EBB">
        <w:rPr>
          <w:rFonts w:asciiTheme="minorHAnsi" w:hAnsiTheme="minorHAnsi" w:cs="Arial"/>
        </w:rPr>
        <w:t>Logopäden, Frühförderung</w:t>
      </w:r>
      <w:r w:rsidR="00176B61" w:rsidRPr="00237EBB">
        <w:rPr>
          <w:rFonts w:asciiTheme="minorHAnsi" w:hAnsiTheme="minorHAnsi" w:cs="Arial"/>
        </w:rPr>
        <w:t xml:space="preserve">, </w:t>
      </w:r>
      <w:r w:rsidR="00991D47" w:rsidRPr="00237EBB">
        <w:rPr>
          <w:rFonts w:asciiTheme="minorHAnsi" w:hAnsiTheme="minorHAnsi" w:cs="Arial"/>
        </w:rPr>
        <w:t>Autismus Ambulanz</w:t>
      </w:r>
      <w:r w:rsidR="00176B61" w:rsidRPr="00237EBB">
        <w:rPr>
          <w:rFonts w:asciiTheme="minorHAnsi" w:hAnsiTheme="minorHAnsi" w:cs="Arial"/>
        </w:rPr>
        <w:t xml:space="preserve">, Pädaudiologen, etc.) </w:t>
      </w:r>
    </w:p>
    <w:p w14:paraId="77B83218" w14:textId="0BD716AA" w:rsidR="0080501F" w:rsidRDefault="00EB7028">
      <w:pPr>
        <w:jc w:val="both"/>
        <w:rPr>
          <w:rFonts w:asciiTheme="minorHAnsi" w:hAnsiTheme="minorHAnsi" w:cs="Arial"/>
        </w:rPr>
      </w:pPr>
      <w:r>
        <w:rPr>
          <w:rFonts w:asciiTheme="minorHAnsi" w:hAnsiTheme="minorHAnsi" w:cs="Arial"/>
        </w:rPr>
        <w:t>Darüber hinaus pflegen wir mit den unterschiedlichsten Institutionen, Vereinen und Verbänden unseres Umfeldes eine enge Kooperation, um somit unser Angebot auf die unterschiedlichste Art und Weise, fachübergreifend und spezifisch auszuweiten.</w:t>
      </w:r>
    </w:p>
    <w:p w14:paraId="37F3D320" w14:textId="77777777" w:rsidR="006F5080" w:rsidRPr="00237EBB" w:rsidRDefault="006F5080">
      <w:pPr>
        <w:jc w:val="both"/>
        <w:rPr>
          <w:rFonts w:asciiTheme="minorHAnsi" w:hAnsiTheme="minorHAnsi" w:cs="Arial"/>
        </w:rPr>
      </w:pPr>
    </w:p>
    <w:p w14:paraId="02DFB177" w14:textId="773FC208" w:rsidR="00813175" w:rsidRDefault="00991D47">
      <w:pPr>
        <w:jc w:val="both"/>
        <w:rPr>
          <w:rFonts w:asciiTheme="minorHAnsi" w:hAnsiTheme="minorHAnsi" w:cs="Arial"/>
        </w:rPr>
      </w:pPr>
      <w:r>
        <w:rPr>
          <w:rFonts w:asciiTheme="minorHAnsi" w:hAnsiTheme="minorHAnsi" w:cs="Arial"/>
        </w:rPr>
        <w:t xml:space="preserve">Der besondere </w:t>
      </w:r>
      <w:r w:rsidRPr="00813175">
        <w:rPr>
          <w:rFonts w:asciiTheme="minorHAnsi" w:hAnsiTheme="minorHAnsi" w:cs="Arial"/>
          <w:b/>
        </w:rPr>
        <w:t>Schwerpunkt</w:t>
      </w:r>
      <w:r w:rsidR="00AE3867">
        <w:rPr>
          <w:rFonts w:asciiTheme="minorHAnsi" w:hAnsiTheme="minorHAnsi" w:cs="Arial"/>
        </w:rPr>
        <w:t xml:space="preserve"> </w:t>
      </w:r>
      <w:r w:rsidR="00B873D9">
        <w:rPr>
          <w:rFonts w:asciiTheme="minorHAnsi" w:hAnsiTheme="minorHAnsi" w:cs="Arial"/>
        </w:rPr>
        <w:t xml:space="preserve">unseres </w:t>
      </w:r>
      <w:r w:rsidRPr="00237EBB">
        <w:rPr>
          <w:rFonts w:asciiTheme="minorHAnsi" w:hAnsiTheme="minorHAnsi" w:cs="Arial"/>
        </w:rPr>
        <w:t>Familienzentrums</w:t>
      </w:r>
      <w:r>
        <w:rPr>
          <w:rFonts w:asciiTheme="minorHAnsi" w:hAnsiTheme="minorHAnsi" w:cs="Arial"/>
        </w:rPr>
        <w:t xml:space="preserve"> </w:t>
      </w:r>
      <w:r w:rsidRPr="00237EBB">
        <w:rPr>
          <w:rFonts w:asciiTheme="minorHAnsi" w:hAnsiTheme="minorHAnsi" w:cs="Arial"/>
        </w:rPr>
        <w:t>ist</w:t>
      </w:r>
      <w:r w:rsidR="00813175">
        <w:rPr>
          <w:rFonts w:asciiTheme="minorHAnsi" w:hAnsiTheme="minorHAnsi" w:cs="Arial"/>
        </w:rPr>
        <w:t>;</w:t>
      </w:r>
    </w:p>
    <w:p w14:paraId="7066AE77" w14:textId="6403B101" w:rsidR="002B1153" w:rsidRDefault="00176B61" w:rsidP="00813175">
      <w:pPr>
        <w:ind w:left="1416" w:firstLine="708"/>
        <w:jc w:val="both"/>
        <w:rPr>
          <w:rFonts w:asciiTheme="minorHAnsi" w:hAnsiTheme="minorHAnsi" w:cs="Arial"/>
        </w:rPr>
      </w:pPr>
      <w:r w:rsidRPr="00237EBB">
        <w:rPr>
          <w:rFonts w:asciiTheme="minorHAnsi" w:hAnsiTheme="minorHAnsi" w:cs="Arial"/>
        </w:rPr>
        <w:t xml:space="preserve"> die </w:t>
      </w:r>
      <w:r w:rsidRPr="00237EBB">
        <w:rPr>
          <w:rFonts w:asciiTheme="minorHAnsi" w:hAnsiTheme="minorHAnsi" w:cs="Arial"/>
          <w:b/>
        </w:rPr>
        <w:t>Vernetzung der Generationen zwischen „Jung und Alt“.</w:t>
      </w:r>
      <w:r w:rsidRPr="00237EBB">
        <w:rPr>
          <w:rFonts w:asciiTheme="minorHAnsi" w:hAnsiTheme="minorHAnsi" w:cs="Arial"/>
        </w:rPr>
        <w:t xml:space="preserve"> </w:t>
      </w:r>
    </w:p>
    <w:p w14:paraId="7CAA5631" w14:textId="77777777" w:rsidR="00813175" w:rsidRDefault="00813175" w:rsidP="00813175">
      <w:pPr>
        <w:ind w:left="1416" w:firstLine="708"/>
        <w:jc w:val="both"/>
        <w:rPr>
          <w:rFonts w:asciiTheme="minorHAnsi" w:hAnsiTheme="minorHAnsi" w:cs="Arial"/>
        </w:rPr>
      </w:pPr>
    </w:p>
    <w:p w14:paraId="2E3FECDD" w14:textId="77777777" w:rsidR="00991D47" w:rsidRDefault="002B1153">
      <w:pPr>
        <w:jc w:val="both"/>
        <w:rPr>
          <w:rFonts w:asciiTheme="minorHAnsi" w:hAnsiTheme="minorHAnsi" w:cs="Arial"/>
        </w:rPr>
      </w:pPr>
      <w:r>
        <w:rPr>
          <w:rFonts w:asciiTheme="minorHAnsi" w:hAnsiTheme="minorHAnsi" w:cs="Arial"/>
        </w:rPr>
        <w:t xml:space="preserve">Dieser ergibt sich aus der </w:t>
      </w:r>
      <w:r w:rsidR="00176B61" w:rsidRPr="00237EBB">
        <w:rPr>
          <w:rFonts w:asciiTheme="minorHAnsi" w:hAnsiTheme="minorHAnsi" w:cs="Arial"/>
        </w:rPr>
        <w:t>Zusammenarbeit mit dem Altenwohnh</w:t>
      </w:r>
      <w:r w:rsidR="0086392C">
        <w:rPr>
          <w:rFonts w:asciiTheme="minorHAnsi" w:hAnsiTheme="minorHAnsi" w:cs="Arial"/>
        </w:rPr>
        <w:t>eim</w:t>
      </w:r>
      <w:r w:rsidR="00A61B99">
        <w:rPr>
          <w:rFonts w:asciiTheme="minorHAnsi" w:hAnsiTheme="minorHAnsi" w:cs="Arial"/>
        </w:rPr>
        <w:t>,</w:t>
      </w:r>
      <w:r w:rsidR="0086392C">
        <w:rPr>
          <w:rFonts w:asciiTheme="minorHAnsi" w:hAnsiTheme="minorHAnsi" w:cs="Arial"/>
        </w:rPr>
        <w:t xml:space="preserve"> Haus St. Hedwig und den drei</w:t>
      </w:r>
      <w:r w:rsidR="00B873D9">
        <w:rPr>
          <w:rFonts w:asciiTheme="minorHAnsi" w:hAnsiTheme="minorHAnsi" w:cs="Arial"/>
        </w:rPr>
        <w:t xml:space="preserve"> Anlagen „</w:t>
      </w:r>
      <w:r w:rsidR="00176B61" w:rsidRPr="00237EBB">
        <w:rPr>
          <w:rFonts w:asciiTheme="minorHAnsi" w:hAnsiTheme="minorHAnsi" w:cs="Arial"/>
        </w:rPr>
        <w:t xml:space="preserve">Betreutes Wohnen im Heimverbund“. </w:t>
      </w:r>
    </w:p>
    <w:p w14:paraId="656EA7D5" w14:textId="1A7CE7F7" w:rsidR="002B1153" w:rsidRDefault="002B1153">
      <w:pPr>
        <w:jc w:val="both"/>
        <w:rPr>
          <w:rFonts w:asciiTheme="minorHAnsi" w:hAnsiTheme="minorHAnsi" w:cs="Arial"/>
        </w:rPr>
      </w:pPr>
      <w:r>
        <w:rPr>
          <w:rFonts w:asciiTheme="minorHAnsi" w:hAnsiTheme="minorHAnsi" w:cs="Arial"/>
        </w:rPr>
        <w:t xml:space="preserve">Eine Fachkraft unserer </w:t>
      </w:r>
      <w:r w:rsidR="004C775E">
        <w:rPr>
          <w:rFonts w:asciiTheme="minorHAnsi" w:hAnsiTheme="minorHAnsi" w:cs="Arial"/>
        </w:rPr>
        <w:t>Einrichtung bildete</w:t>
      </w:r>
      <w:r>
        <w:rPr>
          <w:rFonts w:asciiTheme="minorHAnsi" w:hAnsiTheme="minorHAnsi" w:cs="Arial"/>
        </w:rPr>
        <w:t xml:space="preserve"> sich zur </w:t>
      </w:r>
      <w:r w:rsidRPr="00D20819">
        <w:rPr>
          <w:rFonts w:asciiTheme="minorHAnsi" w:hAnsiTheme="minorHAnsi" w:cs="Arial"/>
          <w:b/>
        </w:rPr>
        <w:t xml:space="preserve">Generationslotsin </w:t>
      </w:r>
      <w:r>
        <w:rPr>
          <w:rFonts w:asciiTheme="minorHAnsi" w:hAnsiTheme="minorHAnsi" w:cs="Arial"/>
        </w:rPr>
        <w:t>weiter</w:t>
      </w:r>
      <w:r w:rsidR="004C775E">
        <w:rPr>
          <w:rFonts w:asciiTheme="minorHAnsi" w:hAnsiTheme="minorHAnsi" w:cs="Arial"/>
        </w:rPr>
        <w:t>,</w:t>
      </w:r>
      <w:r>
        <w:rPr>
          <w:rFonts w:asciiTheme="minorHAnsi" w:hAnsiTheme="minorHAnsi" w:cs="Arial"/>
        </w:rPr>
        <w:t xml:space="preserve"> um die schon bestehenden Kontakte und Angebote wie z.</w:t>
      </w:r>
      <w:r w:rsidR="00504CED">
        <w:rPr>
          <w:rFonts w:asciiTheme="minorHAnsi" w:hAnsiTheme="minorHAnsi" w:cs="Arial"/>
        </w:rPr>
        <w:t xml:space="preserve"> </w:t>
      </w:r>
      <w:r>
        <w:rPr>
          <w:rFonts w:asciiTheme="minorHAnsi" w:hAnsiTheme="minorHAnsi" w:cs="Arial"/>
        </w:rPr>
        <w:t>B</w:t>
      </w:r>
      <w:r w:rsidR="00342BDF">
        <w:rPr>
          <w:rFonts w:asciiTheme="minorHAnsi" w:hAnsiTheme="minorHAnsi" w:cs="Arial"/>
        </w:rPr>
        <w:t>sp.:</w:t>
      </w:r>
    </w:p>
    <w:p w14:paraId="44DBC054" w14:textId="77777777" w:rsidR="00504CED" w:rsidRDefault="00504CED">
      <w:pPr>
        <w:jc w:val="both"/>
        <w:rPr>
          <w:rFonts w:asciiTheme="minorHAnsi" w:hAnsiTheme="minorHAnsi" w:cs="Arial"/>
        </w:rPr>
      </w:pPr>
    </w:p>
    <w:p w14:paraId="61299681" w14:textId="40F1A22B" w:rsidR="002B1153" w:rsidRDefault="002B1153" w:rsidP="00613045">
      <w:pPr>
        <w:pStyle w:val="Listenabsatz"/>
        <w:numPr>
          <w:ilvl w:val="0"/>
          <w:numId w:val="14"/>
        </w:numPr>
        <w:jc w:val="both"/>
        <w:rPr>
          <w:rFonts w:asciiTheme="minorHAnsi" w:hAnsiTheme="minorHAnsi" w:cs="Arial"/>
        </w:rPr>
      </w:pPr>
      <w:r>
        <w:rPr>
          <w:rFonts w:asciiTheme="minorHAnsi" w:hAnsiTheme="minorHAnsi" w:cs="Arial"/>
          <w:sz w:val="24"/>
          <w:szCs w:val="24"/>
        </w:rPr>
        <w:t xml:space="preserve">der </w:t>
      </w:r>
      <w:r w:rsidRPr="002B1153">
        <w:rPr>
          <w:rFonts w:asciiTheme="minorHAnsi" w:hAnsiTheme="minorHAnsi" w:cs="Arial"/>
          <w:sz w:val="24"/>
          <w:szCs w:val="24"/>
        </w:rPr>
        <w:t>Besuch zu Karneval</w:t>
      </w:r>
      <w:r w:rsidRPr="002B1153">
        <w:rPr>
          <w:rFonts w:asciiTheme="minorHAnsi" w:hAnsiTheme="minorHAnsi" w:cs="Arial"/>
        </w:rPr>
        <w:t>,</w:t>
      </w:r>
      <w:r>
        <w:rPr>
          <w:rFonts w:asciiTheme="minorHAnsi" w:hAnsiTheme="minorHAnsi" w:cs="Arial"/>
        </w:rPr>
        <w:t xml:space="preserve"> </w:t>
      </w:r>
      <w:r w:rsidR="00D35752" w:rsidRPr="002B1153">
        <w:rPr>
          <w:rFonts w:asciiTheme="minorHAnsi" w:hAnsiTheme="minorHAnsi" w:cs="Arial"/>
          <w:sz w:val="24"/>
          <w:szCs w:val="24"/>
        </w:rPr>
        <w:t>mit gemeinsamem Singen</w:t>
      </w:r>
      <w:r w:rsidR="004C775E">
        <w:rPr>
          <w:rFonts w:asciiTheme="minorHAnsi" w:hAnsiTheme="minorHAnsi" w:cs="Arial"/>
          <w:sz w:val="24"/>
          <w:szCs w:val="24"/>
        </w:rPr>
        <w:t xml:space="preserve"> und Tanzen</w:t>
      </w:r>
      <w:r w:rsidR="00B920B6">
        <w:rPr>
          <w:rFonts w:asciiTheme="minorHAnsi" w:hAnsiTheme="minorHAnsi" w:cs="Arial"/>
          <w:sz w:val="24"/>
          <w:szCs w:val="24"/>
        </w:rPr>
        <w:t>,</w:t>
      </w:r>
      <w:r>
        <w:rPr>
          <w:rFonts w:asciiTheme="minorHAnsi" w:hAnsiTheme="minorHAnsi" w:cs="Arial"/>
          <w:sz w:val="24"/>
          <w:szCs w:val="24"/>
        </w:rPr>
        <w:t xml:space="preserve"> </w:t>
      </w:r>
    </w:p>
    <w:p w14:paraId="137FC3EF" w14:textId="7EA5CAD9" w:rsidR="002B1153" w:rsidRPr="004004FB" w:rsidRDefault="004C775E" w:rsidP="00613045">
      <w:pPr>
        <w:pStyle w:val="Listenabsatz"/>
        <w:numPr>
          <w:ilvl w:val="0"/>
          <w:numId w:val="14"/>
        </w:numPr>
        <w:jc w:val="both"/>
        <w:rPr>
          <w:rFonts w:asciiTheme="minorHAnsi" w:hAnsiTheme="minorHAnsi" w:cs="Arial"/>
          <w:sz w:val="24"/>
          <w:szCs w:val="24"/>
        </w:rPr>
      </w:pPr>
      <w:r>
        <w:rPr>
          <w:rFonts w:asciiTheme="minorHAnsi" w:hAnsiTheme="minorHAnsi" w:cs="Arial"/>
          <w:sz w:val="24"/>
          <w:szCs w:val="24"/>
        </w:rPr>
        <w:t xml:space="preserve">dem gemeinschaftlichen </w:t>
      </w:r>
      <w:r w:rsidR="002B1153">
        <w:rPr>
          <w:rFonts w:asciiTheme="minorHAnsi" w:hAnsiTheme="minorHAnsi" w:cs="Arial"/>
          <w:sz w:val="24"/>
          <w:szCs w:val="24"/>
        </w:rPr>
        <w:t xml:space="preserve">St. </w:t>
      </w:r>
      <w:r>
        <w:rPr>
          <w:rFonts w:asciiTheme="minorHAnsi" w:hAnsiTheme="minorHAnsi" w:cs="Arial"/>
          <w:sz w:val="24"/>
          <w:szCs w:val="24"/>
        </w:rPr>
        <w:t>Martin</w:t>
      </w:r>
      <w:r w:rsidR="004004FB">
        <w:rPr>
          <w:rFonts w:asciiTheme="minorHAnsi" w:hAnsiTheme="minorHAnsi" w:cs="Arial"/>
          <w:sz w:val="24"/>
          <w:szCs w:val="24"/>
        </w:rPr>
        <w:t xml:space="preserve">singen, </w:t>
      </w:r>
      <w:r w:rsidRPr="004004FB">
        <w:rPr>
          <w:rFonts w:asciiTheme="minorHAnsi" w:hAnsiTheme="minorHAnsi" w:cs="Arial"/>
          <w:sz w:val="24"/>
          <w:szCs w:val="24"/>
        </w:rPr>
        <w:t>mit</w:t>
      </w:r>
      <w:r w:rsidR="002B1153" w:rsidRPr="004004FB">
        <w:rPr>
          <w:rFonts w:asciiTheme="minorHAnsi" w:hAnsiTheme="minorHAnsi" w:cs="Arial"/>
          <w:sz w:val="24"/>
          <w:szCs w:val="24"/>
        </w:rPr>
        <w:t xml:space="preserve"> Aufführung des St. Martin Spiels</w:t>
      </w:r>
      <w:r w:rsidR="00B920B6">
        <w:rPr>
          <w:rFonts w:asciiTheme="minorHAnsi" w:hAnsiTheme="minorHAnsi" w:cs="Arial"/>
          <w:sz w:val="24"/>
          <w:szCs w:val="24"/>
        </w:rPr>
        <w:t>,</w:t>
      </w:r>
    </w:p>
    <w:p w14:paraId="278C5EF9" w14:textId="1CC146A4" w:rsidR="004004FB" w:rsidRDefault="004004FB" w:rsidP="00613045">
      <w:pPr>
        <w:pStyle w:val="Listenabsatz"/>
        <w:numPr>
          <w:ilvl w:val="0"/>
          <w:numId w:val="14"/>
        </w:numPr>
        <w:jc w:val="both"/>
        <w:rPr>
          <w:rFonts w:asciiTheme="minorHAnsi" w:hAnsiTheme="minorHAnsi" w:cs="Arial"/>
          <w:sz w:val="24"/>
          <w:szCs w:val="24"/>
        </w:rPr>
      </w:pPr>
      <w:r>
        <w:rPr>
          <w:rFonts w:asciiTheme="minorHAnsi" w:hAnsiTheme="minorHAnsi" w:cs="Arial"/>
          <w:sz w:val="24"/>
          <w:szCs w:val="24"/>
        </w:rPr>
        <w:t>den gemeinsamen Besuchen des Theaters Klitzeklein</w:t>
      </w:r>
      <w:r w:rsidR="00B920B6">
        <w:rPr>
          <w:rFonts w:asciiTheme="minorHAnsi" w:hAnsiTheme="minorHAnsi" w:cs="Arial"/>
          <w:sz w:val="24"/>
          <w:szCs w:val="24"/>
        </w:rPr>
        <w:t>, im Saal des Hedwigheims,</w:t>
      </w:r>
    </w:p>
    <w:p w14:paraId="38362E8B" w14:textId="3D6E28F0" w:rsidR="00342BDF" w:rsidRDefault="004004FB" w:rsidP="00342BDF">
      <w:pPr>
        <w:ind w:left="410"/>
        <w:jc w:val="both"/>
        <w:rPr>
          <w:rFonts w:asciiTheme="minorHAnsi" w:hAnsiTheme="minorHAnsi" w:cs="Arial"/>
        </w:rPr>
      </w:pPr>
      <w:r>
        <w:rPr>
          <w:rFonts w:asciiTheme="minorHAnsi" w:hAnsiTheme="minorHAnsi" w:cs="Arial"/>
        </w:rPr>
        <w:t>zu erweitern.</w:t>
      </w:r>
    </w:p>
    <w:p w14:paraId="46255189" w14:textId="77777777" w:rsidR="00504CED" w:rsidRDefault="00504CED" w:rsidP="00342BDF">
      <w:pPr>
        <w:ind w:left="410"/>
        <w:jc w:val="both"/>
        <w:rPr>
          <w:rFonts w:asciiTheme="minorHAnsi" w:hAnsiTheme="minorHAnsi" w:cs="Arial"/>
        </w:rPr>
      </w:pPr>
    </w:p>
    <w:p w14:paraId="3D5D59F9" w14:textId="3AC1CF30" w:rsidR="004004FB" w:rsidRPr="004004FB" w:rsidRDefault="00813175" w:rsidP="00342BDF">
      <w:pPr>
        <w:ind w:left="410"/>
        <w:jc w:val="both"/>
        <w:rPr>
          <w:rFonts w:asciiTheme="minorHAnsi" w:hAnsiTheme="minorHAnsi" w:cs="Arial"/>
        </w:rPr>
      </w:pPr>
      <w:r>
        <w:rPr>
          <w:rFonts w:asciiTheme="minorHAnsi" w:hAnsiTheme="minorHAnsi" w:cs="Arial"/>
        </w:rPr>
        <w:t>Somit</w:t>
      </w:r>
      <w:r w:rsidR="004004FB">
        <w:rPr>
          <w:rFonts w:asciiTheme="minorHAnsi" w:hAnsiTheme="minorHAnsi" w:cs="Arial"/>
        </w:rPr>
        <w:t xml:space="preserve"> sind weitere Aktionen, wie z.B. regelmäßige Nachmittagstreffen, die zum gemeinsamen Spielen, Basteln, Musizieren und Kochen</w:t>
      </w:r>
      <w:r w:rsidR="00D20819">
        <w:rPr>
          <w:rFonts w:asciiTheme="minorHAnsi" w:hAnsiTheme="minorHAnsi" w:cs="Arial"/>
        </w:rPr>
        <w:t xml:space="preserve"> einladen</w:t>
      </w:r>
      <w:r w:rsidR="00B920B6">
        <w:rPr>
          <w:rFonts w:asciiTheme="minorHAnsi" w:hAnsiTheme="minorHAnsi" w:cs="Arial"/>
        </w:rPr>
        <w:t xml:space="preserve">, </w:t>
      </w:r>
      <w:r w:rsidR="004004FB">
        <w:rPr>
          <w:rFonts w:asciiTheme="minorHAnsi" w:hAnsiTheme="minorHAnsi" w:cs="Arial"/>
        </w:rPr>
        <w:t>geplant.</w:t>
      </w:r>
    </w:p>
    <w:p w14:paraId="4151860A" w14:textId="77777777" w:rsidR="002B1153" w:rsidRDefault="002B1153">
      <w:pPr>
        <w:jc w:val="both"/>
        <w:rPr>
          <w:rFonts w:asciiTheme="minorHAnsi" w:hAnsiTheme="minorHAnsi" w:cs="Arial"/>
        </w:rPr>
      </w:pPr>
    </w:p>
    <w:p w14:paraId="6F900CA4" w14:textId="77777777" w:rsidR="002B1153" w:rsidRDefault="002B1153">
      <w:pPr>
        <w:jc w:val="both"/>
        <w:rPr>
          <w:rFonts w:asciiTheme="minorHAnsi" w:hAnsiTheme="minorHAnsi" w:cs="Arial"/>
        </w:rPr>
      </w:pPr>
    </w:p>
    <w:p w14:paraId="3C96AA52" w14:textId="20B5C026" w:rsidR="009E37CC" w:rsidRDefault="00176B61" w:rsidP="00504CED">
      <w:pPr>
        <w:ind w:left="2832"/>
        <w:jc w:val="both"/>
        <w:rPr>
          <w:rFonts w:asciiTheme="minorHAnsi" w:hAnsiTheme="minorHAnsi" w:cs="Arial"/>
          <w:color w:val="FF0000"/>
        </w:rPr>
      </w:pPr>
      <w:r w:rsidRPr="00B873D9">
        <w:rPr>
          <w:rFonts w:asciiTheme="minorHAnsi" w:hAnsiTheme="minorHAnsi" w:cs="Arial"/>
          <w:color w:val="FF0000"/>
        </w:rPr>
        <w:t xml:space="preserve"> </w:t>
      </w:r>
    </w:p>
    <w:p w14:paraId="7B10D032" w14:textId="4635575B" w:rsidR="009E37CC" w:rsidRDefault="009E37CC" w:rsidP="00257D0B">
      <w:pPr>
        <w:ind w:left="60"/>
        <w:jc w:val="both"/>
        <w:rPr>
          <w:rFonts w:asciiTheme="minorHAnsi" w:hAnsiTheme="minorHAnsi" w:cs="Courier New"/>
          <w:b/>
          <w:u w:val="single"/>
        </w:rPr>
      </w:pPr>
      <w:r w:rsidRPr="008D7326">
        <w:rPr>
          <w:rFonts w:asciiTheme="minorHAnsi" w:hAnsiTheme="minorHAnsi" w:cs="Courier New"/>
          <w:b/>
        </w:rPr>
        <w:t>7.</w:t>
      </w:r>
      <w:r w:rsidR="00C57C96">
        <w:rPr>
          <w:rFonts w:asciiTheme="minorHAnsi" w:hAnsiTheme="minorHAnsi" w:cs="Courier New"/>
          <w:b/>
        </w:rPr>
        <w:t xml:space="preserve">1 </w:t>
      </w:r>
      <w:r w:rsidR="00C57C96">
        <w:rPr>
          <w:rFonts w:asciiTheme="minorHAnsi" w:hAnsiTheme="minorHAnsi" w:cs="Courier New"/>
          <w:b/>
          <w:u w:val="single"/>
        </w:rPr>
        <w:t>Angebote</w:t>
      </w:r>
      <w:r>
        <w:rPr>
          <w:rFonts w:asciiTheme="minorHAnsi" w:hAnsiTheme="minorHAnsi" w:cs="Courier New"/>
          <w:b/>
          <w:u w:val="single"/>
        </w:rPr>
        <w:t xml:space="preserve"> </w:t>
      </w:r>
      <w:r w:rsidR="00CF0FA2">
        <w:rPr>
          <w:rFonts w:asciiTheme="minorHAnsi" w:hAnsiTheme="minorHAnsi" w:cs="Courier New"/>
          <w:b/>
          <w:u w:val="single"/>
        </w:rPr>
        <w:t xml:space="preserve">im </w:t>
      </w:r>
      <w:r>
        <w:rPr>
          <w:rFonts w:asciiTheme="minorHAnsi" w:hAnsiTheme="minorHAnsi" w:cs="Courier New"/>
          <w:b/>
          <w:u w:val="single"/>
        </w:rPr>
        <w:t>Familienzentru</w:t>
      </w:r>
      <w:r w:rsidRPr="005E2EF3">
        <w:rPr>
          <w:rFonts w:asciiTheme="minorHAnsi" w:hAnsiTheme="minorHAnsi" w:cs="Courier New"/>
          <w:b/>
          <w:u w:val="single"/>
        </w:rPr>
        <w:t>m</w:t>
      </w:r>
      <w:r w:rsidR="00E25425">
        <w:rPr>
          <w:rFonts w:asciiTheme="minorHAnsi" w:hAnsiTheme="minorHAnsi" w:cs="Courier New"/>
          <w:b/>
          <w:u w:val="single"/>
        </w:rPr>
        <w:t xml:space="preserve">  </w:t>
      </w:r>
    </w:p>
    <w:p w14:paraId="612B8638" w14:textId="5DC90249" w:rsidR="00022A9D" w:rsidRDefault="00022A9D" w:rsidP="009E37CC">
      <w:pPr>
        <w:jc w:val="both"/>
        <w:rPr>
          <w:rFonts w:asciiTheme="minorHAnsi" w:hAnsiTheme="minorHAnsi" w:cs="Courier New"/>
          <w:b/>
          <w:u w:val="single"/>
        </w:rPr>
      </w:pPr>
    </w:p>
    <w:p w14:paraId="74CAF697" w14:textId="599E7A3F" w:rsidR="00BE0AD8" w:rsidRDefault="00022A9D" w:rsidP="00470432">
      <w:pPr>
        <w:ind w:left="360" w:firstLine="15"/>
        <w:jc w:val="both"/>
        <w:rPr>
          <w:rFonts w:asciiTheme="minorHAnsi" w:hAnsiTheme="minorHAnsi" w:cs="Courier New"/>
        </w:rPr>
      </w:pPr>
      <w:r w:rsidRPr="00022A9D">
        <w:rPr>
          <w:rFonts w:asciiTheme="minorHAnsi" w:hAnsiTheme="minorHAnsi" w:cs="Courier New"/>
        </w:rPr>
        <w:t xml:space="preserve">Halbjährlich planen wir </w:t>
      </w:r>
      <w:r>
        <w:rPr>
          <w:rFonts w:asciiTheme="minorHAnsi" w:hAnsiTheme="minorHAnsi" w:cs="Courier New"/>
        </w:rPr>
        <w:t xml:space="preserve">die unterschiedlichsten </w:t>
      </w:r>
      <w:r w:rsidR="00BE0AD8">
        <w:rPr>
          <w:rFonts w:asciiTheme="minorHAnsi" w:hAnsiTheme="minorHAnsi" w:cs="Courier New"/>
        </w:rPr>
        <w:t xml:space="preserve">Kurs-Angebote und fassen diese in einem </w:t>
      </w:r>
      <w:r w:rsidR="00D82FD5">
        <w:rPr>
          <w:rFonts w:asciiTheme="minorHAnsi" w:hAnsiTheme="minorHAnsi" w:cs="Courier New"/>
        </w:rPr>
        <w:t>Flyer übersichtlich</w:t>
      </w:r>
      <w:r w:rsidR="00BE0AD8">
        <w:rPr>
          <w:rFonts w:asciiTheme="minorHAnsi" w:hAnsiTheme="minorHAnsi" w:cs="Courier New"/>
        </w:rPr>
        <w:t xml:space="preserve"> zusammen.</w:t>
      </w:r>
    </w:p>
    <w:p w14:paraId="03699299" w14:textId="30450FEE" w:rsidR="00022A9D" w:rsidRDefault="00BE0AD8" w:rsidP="00BE0AD8">
      <w:pPr>
        <w:ind w:firstLine="360"/>
        <w:jc w:val="both"/>
        <w:rPr>
          <w:rFonts w:asciiTheme="minorHAnsi" w:hAnsiTheme="minorHAnsi" w:cs="Courier New"/>
        </w:rPr>
      </w:pPr>
      <w:r>
        <w:rPr>
          <w:rFonts w:asciiTheme="minorHAnsi" w:hAnsiTheme="minorHAnsi" w:cs="Courier New"/>
        </w:rPr>
        <w:t>In vielen</w:t>
      </w:r>
      <w:r w:rsidR="00022A9D">
        <w:rPr>
          <w:rFonts w:asciiTheme="minorHAnsi" w:hAnsiTheme="minorHAnsi" w:cs="Courier New"/>
        </w:rPr>
        <w:t xml:space="preserve"> umliegenden</w:t>
      </w:r>
      <w:r>
        <w:rPr>
          <w:rFonts w:asciiTheme="minorHAnsi" w:hAnsiTheme="minorHAnsi" w:cs="Courier New"/>
        </w:rPr>
        <w:t xml:space="preserve"> Geschäften und Institutionen liegen diese zum Mitnehmen bereit.</w:t>
      </w:r>
    </w:p>
    <w:p w14:paraId="6480EAB6" w14:textId="578419EA" w:rsidR="00BE0AD8" w:rsidRPr="00022A9D" w:rsidRDefault="00BE0AD8" w:rsidP="00BE0AD8">
      <w:pPr>
        <w:ind w:firstLine="360"/>
        <w:jc w:val="both"/>
        <w:rPr>
          <w:rFonts w:asciiTheme="minorHAnsi" w:hAnsiTheme="minorHAnsi" w:cs="Courier New"/>
        </w:rPr>
      </w:pPr>
      <w:r>
        <w:rPr>
          <w:rFonts w:asciiTheme="minorHAnsi" w:hAnsiTheme="minorHAnsi" w:cs="Courier New"/>
        </w:rPr>
        <w:t>Sie umfassen:</w:t>
      </w:r>
    </w:p>
    <w:p w14:paraId="2BE0E348" w14:textId="77777777" w:rsidR="00D20819" w:rsidRDefault="00D20819" w:rsidP="009E37CC">
      <w:pPr>
        <w:jc w:val="both"/>
        <w:rPr>
          <w:rFonts w:asciiTheme="minorHAnsi" w:hAnsiTheme="minorHAnsi" w:cs="Courier New"/>
          <w:b/>
          <w:u w:val="single"/>
        </w:rPr>
      </w:pPr>
    </w:p>
    <w:p w14:paraId="4F100826" w14:textId="4AF8AAC4" w:rsidR="009E37CC" w:rsidRPr="009E37CC" w:rsidRDefault="009E37CC" w:rsidP="00613045">
      <w:pPr>
        <w:pStyle w:val="Listenabsatz"/>
        <w:numPr>
          <w:ilvl w:val="0"/>
          <w:numId w:val="13"/>
        </w:numPr>
        <w:jc w:val="both"/>
        <w:rPr>
          <w:rFonts w:asciiTheme="minorHAnsi" w:hAnsiTheme="minorHAnsi" w:cs="Courier New"/>
          <w:sz w:val="24"/>
          <w:szCs w:val="24"/>
        </w:rPr>
      </w:pPr>
      <w:r w:rsidRPr="009E37CC">
        <w:rPr>
          <w:rFonts w:asciiTheme="minorHAnsi" w:hAnsiTheme="minorHAnsi" w:cs="Courier New"/>
          <w:sz w:val="24"/>
          <w:szCs w:val="24"/>
        </w:rPr>
        <w:t>Stärkung der Erziehungskompetenz z</w:t>
      </w:r>
      <w:r w:rsidR="00D20819">
        <w:rPr>
          <w:rFonts w:asciiTheme="minorHAnsi" w:hAnsiTheme="minorHAnsi" w:cs="Courier New"/>
          <w:sz w:val="24"/>
          <w:szCs w:val="24"/>
        </w:rPr>
        <w:t>.</w:t>
      </w:r>
      <w:r w:rsidR="00504CED">
        <w:rPr>
          <w:rFonts w:asciiTheme="minorHAnsi" w:hAnsiTheme="minorHAnsi" w:cs="Courier New"/>
          <w:sz w:val="24"/>
          <w:szCs w:val="24"/>
        </w:rPr>
        <w:t xml:space="preserve"> </w:t>
      </w:r>
      <w:r w:rsidRPr="009E37CC">
        <w:rPr>
          <w:rFonts w:asciiTheme="minorHAnsi" w:hAnsiTheme="minorHAnsi" w:cs="Courier New"/>
          <w:sz w:val="24"/>
          <w:szCs w:val="24"/>
        </w:rPr>
        <w:t xml:space="preserve">B. </w:t>
      </w:r>
      <w:r w:rsidR="006C0C3B">
        <w:rPr>
          <w:rFonts w:asciiTheme="minorHAnsi" w:hAnsiTheme="minorHAnsi" w:cs="Courier New"/>
          <w:sz w:val="24"/>
          <w:szCs w:val="24"/>
        </w:rPr>
        <w:t>f</w:t>
      </w:r>
      <w:r w:rsidRPr="009E37CC">
        <w:rPr>
          <w:rFonts w:asciiTheme="minorHAnsi" w:hAnsiTheme="minorHAnsi" w:cs="Courier New"/>
          <w:sz w:val="24"/>
          <w:szCs w:val="24"/>
        </w:rPr>
        <w:t>achlich orientierte Elternabende</w:t>
      </w:r>
    </w:p>
    <w:p w14:paraId="3515688E" w14:textId="08AE6EBF" w:rsidR="009E37CC" w:rsidRPr="009E37CC" w:rsidRDefault="009E37CC" w:rsidP="00613045">
      <w:pPr>
        <w:pStyle w:val="Listenabsatz"/>
        <w:numPr>
          <w:ilvl w:val="0"/>
          <w:numId w:val="13"/>
        </w:numPr>
        <w:jc w:val="both"/>
        <w:rPr>
          <w:rFonts w:asciiTheme="minorHAnsi" w:hAnsiTheme="minorHAnsi" w:cs="Courier New"/>
          <w:sz w:val="24"/>
          <w:szCs w:val="24"/>
        </w:rPr>
      </w:pPr>
      <w:r w:rsidRPr="009E37CC">
        <w:rPr>
          <w:rFonts w:asciiTheme="minorHAnsi" w:hAnsiTheme="minorHAnsi" w:cs="Courier New"/>
          <w:sz w:val="24"/>
          <w:szCs w:val="24"/>
        </w:rPr>
        <w:t>Familienbildung z</w:t>
      </w:r>
      <w:r w:rsidR="00D20819">
        <w:rPr>
          <w:rFonts w:asciiTheme="minorHAnsi" w:hAnsiTheme="minorHAnsi" w:cs="Courier New"/>
          <w:sz w:val="24"/>
          <w:szCs w:val="24"/>
        </w:rPr>
        <w:t>.</w:t>
      </w:r>
      <w:r w:rsidRPr="009E37CC">
        <w:rPr>
          <w:rFonts w:asciiTheme="minorHAnsi" w:hAnsiTheme="minorHAnsi" w:cs="Courier New"/>
          <w:sz w:val="24"/>
          <w:szCs w:val="24"/>
        </w:rPr>
        <w:t>B. Eltern</w:t>
      </w:r>
      <w:r w:rsidR="00D20819">
        <w:rPr>
          <w:rFonts w:asciiTheme="minorHAnsi" w:hAnsiTheme="minorHAnsi" w:cs="Courier New"/>
          <w:sz w:val="24"/>
          <w:szCs w:val="24"/>
        </w:rPr>
        <w:t xml:space="preserve"> </w:t>
      </w:r>
      <w:r w:rsidR="006C0C3B">
        <w:rPr>
          <w:rFonts w:asciiTheme="minorHAnsi" w:hAnsiTheme="minorHAnsi" w:cs="Courier New"/>
          <w:sz w:val="24"/>
          <w:szCs w:val="24"/>
        </w:rPr>
        <w:t>-</w:t>
      </w:r>
      <w:r w:rsidR="00D20819">
        <w:rPr>
          <w:rFonts w:asciiTheme="minorHAnsi" w:hAnsiTheme="minorHAnsi" w:cs="Courier New"/>
          <w:sz w:val="24"/>
          <w:szCs w:val="24"/>
        </w:rPr>
        <w:t>K</w:t>
      </w:r>
      <w:r w:rsidRPr="009E37CC">
        <w:rPr>
          <w:rFonts w:asciiTheme="minorHAnsi" w:hAnsiTheme="minorHAnsi" w:cs="Courier New"/>
          <w:sz w:val="24"/>
          <w:szCs w:val="24"/>
        </w:rPr>
        <w:t>ind</w:t>
      </w:r>
      <w:r w:rsidR="00D20819">
        <w:rPr>
          <w:rFonts w:asciiTheme="minorHAnsi" w:hAnsiTheme="minorHAnsi" w:cs="Courier New"/>
          <w:sz w:val="24"/>
          <w:szCs w:val="24"/>
        </w:rPr>
        <w:t xml:space="preserve"> </w:t>
      </w:r>
      <w:r w:rsidR="006C0C3B">
        <w:rPr>
          <w:rFonts w:asciiTheme="minorHAnsi" w:hAnsiTheme="minorHAnsi" w:cs="Courier New"/>
          <w:sz w:val="24"/>
          <w:szCs w:val="24"/>
        </w:rPr>
        <w:t>-</w:t>
      </w:r>
      <w:r w:rsidR="00D20819">
        <w:rPr>
          <w:rFonts w:asciiTheme="minorHAnsi" w:hAnsiTheme="minorHAnsi" w:cs="Courier New"/>
          <w:sz w:val="24"/>
          <w:szCs w:val="24"/>
        </w:rPr>
        <w:t>K</w:t>
      </w:r>
      <w:r w:rsidRPr="009E37CC">
        <w:rPr>
          <w:rFonts w:asciiTheme="minorHAnsi" w:hAnsiTheme="minorHAnsi" w:cs="Courier New"/>
          <w:sz w:val="24"/>
          <w:szCs w:val="24"/>
        </w:rPr>
        <w:t>urse</w:t>
      </w:r>
    </w:p>
    <w:p w14:paraId="1158E5C2" w14:textId="56CAE60B" w:rsidR="009E37CC" w:rsidRPr="00B24C85" w:rsidRDefault="009E37CC" w:rsidP="00613045">
      <w:pPr>
        <w:pStyle w:val="Listenabsatz"/>
        <w:numPr>
          <w:ilvl w:val="0"/>
          <w:numId w:val="13"/>
        </w:numPr>
        <w:jc w:val="both"/>
        <w:rPr>
          <w:rFonts w:asciiTheme="minorHAnsi" w:hAnsiTheme="minorHAnsi" w:cs="Courier New"/>
          <w:sz w:val="24"/>
          <w:szCs w:val="24"/>
        </w:rPr>
      </w:pPr>
      <w:r w:rsidRPr="00B24C85">
        <w:rPr>
          <w:rFonts w:asciiTheme="minorHAnsi" w:hAnsiTheme="minorHAnsi" w:cs="Courier New"/>
          <w:sz w:val="24"/>
          <w:szCs w:val="24"/>
        </w:rPr>
        <w:t>Kreativ Angebote für Erwachsene</w:t>
      </w:r>
      <w:r w:rsidR="00504CED">
        <w:rPr>
          <w:rFonts w:asciiTheme="minorHAnsi" w:hAnsiTheme="minorHAnsi" w:cs="Courier New"/>
          <w:sz w:val="24"/>
          <w:szCs w:val="24"/>
        </w:rPr>
        <w:t>,</w:t>
      </w:r>
      <w:r w:rsidRPr="00B24C85">
        <w:rPr>
          <w:rFonts w:asciiTheme="minorHAnsi" w:hAnsiTheme="minorHAnsi" w:cs="Courier New"/>
          <w:sz w:val="24"/>
          <w:szCs w:val="24"/>
        </w:rPr>
        <w:t xml:space="preserve"> Kinder und Jugendliche z.B</w:t>
      </w:r>
      <w:r w:rsidR="00D20819">
        <w:rPr>
          <w:rFonts w:asciiTheme="minorHAnsi" w:hAnsiTheme="minorHAnsi" w:cs="Courier New"/>
          <w:sz w:val="24"/>
          <w:szCs w:val="24"/>
        </w:rPr>
        <w:t>.</w:t>
      </w:r>
      <w:r w:rsidRPr="00B24C85">
        <w:rPr>
          <w:rFonts w:asciiTheme="minorHAnsi" w:hAnsiTheme="minorHAnsi" w:cs="Courier New"/>
          <w:sz w:val="24"/>
          <w:szCs w:val="24"/>
        </w:rPr>
        <w:t xml:space="preserve"> Fotokurs, Back</w:t>
      </w:r>
      <w:r w:rsidR="00813175">
        <w:rPr>
          <w:rFonts w:asciiTheme="minorHAnsi" w:hAnsiTheme="minorHAnsi" w:cs="Courier New"/>
          <w:sz w:val="24"/>
          <w:szCs w:val="24"/>
        </w:rPr>
        <w:t>- und Koch</w:t>
      </w:r>
      <w:r w:rsidRPr="00B24C85">
        <w:rPr>
          <w:rFonts w:asciiTheme="minorHAnsi" w:hAnsiTheme="minorHAnsi" w:cs="Courier New"/>
          <w:sz w:val="24"/>
          <w:szCs w:val="24"/>
        </w:rPr>
        <w:t>kurs</w:t>
      </w:r>
      <w:r w:rsidR="00B24C85">
        <w:rPr>
          <w:rFonts w:asciiTheme="minorHAnsi" w:hAnsiTheme="minorHAnsi" w:cs="Courier New"/>
          <w:sz w:val="24"/>
          <w:szCs w:val="24"/>
        </w:rPr>
        <w:t>,</w:t>
      </w:r>
      <w:r w:rsidRPr="00B24C85">
        <w:rPr>
          <w:rFonts w:asciiTheme="minorHAnsi" w:hAnsiTheme="minorHAnsi" w:cs="Courier New"/>
          <w:sz w:val="24"/>
          <w:szCs w:val="24"/>
        </w:rPr>
        <w:t xml:space="preserve"> </w:t>
      </w:r>
      <w:proofErr w:type="spellStart"/>
      <w:r w:rsidRPr="00B24C85">
        <w:rPr>
          <w:rFonts w:asciiTheme="minorHAnsi" w:hAnsiTheme="minorHAnsi" w:cs="Courier New"/>
          <w:sz w:val="24"/>
          <w:szCs w:val="24"/>
        </w:rPr>
        <w:t>Babysitterkurs</w:t>
      </w:r>
      <w:proofErr w:type="spellEnd"/>
    </w:p>
    <w:p w14:paraId="1A72F29C" w14:textId="77777777" w:rsidR="009E37CC" w:rsidRPr="00B24C85" w:rsidRDefault="009E37CC" w:rsidP="00613045">
      <w:pPr>
        <w:pStyle w:val="Listenabsatz"/>
        <w:numPr>
          <w:ilvl w:val="0"/>
          <w:numId w:val="13"/>
        </w:numPr>
        <w:jc w:val="both"/>
        <w:rPr>
          <w:rFonts w:asciiTheme="minorHAnsi" w:hAnsiTheme="minorHAnsi" w:cs="Courier New"/>
          <w:sz w:val="24"/>
          <w:szCs w:val="24"/>
        </w:rPr>
      </w:pPr>
      <w:r w:rsidRPr="00B24C85">
        <w:rPr>
          <w:rFonts w:asciiTheme="minorHAnsi" w:hAnsiTheme="minorHAnsi" w:cs="Courier New"/>
          <w:sz w:val="24"/>
          <w:szCs w:val="24"/>
        </w:rPr>
        <w:t>Gesundheits- und Bewegungsförderung für Erwachsene z.B. Pilates</w:t>
      </w:r>
    </w:p>
    <w:p w14:paraId="46D207D0" w14:textId="7931AF0D" w:rsidR="009E37CC" w:rsidRPr="00B24C85" w:rsidRDefault="009E37CC" w:rsidP="00613045">
      <w:pPr>
        <w:pStyle w:val="Listenabsatz"/>
        <w:numPr>
          <w:ilvl w:val="0"/>
          <w:numId w:val="13"/>
        </w:numPr>
        <w:jc w:val="both"/>
        <w:rPr>
          <w:rFonts w:asciiTheme="minorHAnsi" w:hAnsiTheme="minorHAnsi" w:cs="Courier New"/>
          <w:sz w:val="24"/>
          <w:szCs w:val="24"/>
        </w:rPr>
      </w:pPr>
      <w:r w:rsidRPr="00B24C85">
        <w:rPr>
          <w:rFonts w:asciiTheme="minorHAnsi" w:hAnsiTheme="minorHAnsi" w:cs="Courier New"/>
          <w:sz w:val="24"/>
          <w:szCs w:val="24"/>
        </w:rPr>
        <w:t>Gesundheitserziehung</w:t>
      </w:r>
      <w:r w:rsidR="00D20819">
        <w:rPr>
          <w:rFonts w:asciiTheme="minorHAnsi" w:hAnsiTheme="minorHAnsi" w:cs="Courier New"/>
          <w:sz w:val="24"/>
          <w:szCs w:val="24"/>
        </w:rPr>
        <w:t>, z.B.  „</w:t>
      </w:r>
      <w:r w:rsidR="00504CED">
        <w:rPr>
          <w:rFonts w:asciiTheme="minorHAnsi" w:hAnsiTheme="minorHAnsi" w:cs="Courier New"/>
          <w:sz w:val="24"/>
          <w:szCs w:val="24"/>
        </w:rPr>
        <w:t>1.Hilfe Kurse</w:t>
      </w:r>
      <w:r w:rsidR="00D20819">
        <w:rPr>
          <w:rFonts w:asciiTheme="minorHAnsi" w:hAnsiTheme="minorHAnsi" w:cs="Courier New"/>
          <w:sz w:val="24"/>
          <w:szCs w:val="24"/>
        </w:rPr>
        <w:t>“</w:t>
      </w:r>
    </w:p>
    <w:p w14:paraId="028298CC" w14:textId="77777777" w:rsidR="009E37CC" w:rsidRPr="00B24C85" w:rsidRDefault="009E37CC" w:rsidP="00613045">
      <w:pPr>
        <w:pStyle w:val="Listenabsatz"/>
        <w:numPr>
          <w:ilvl w:val="0"/>
          <w:numId w:val="13"/>
        </w:numPr>
        <w:jc w:val="both"/>
        <w:rPr>
          <w:rFonts w:asciiTheme="minorHAnsi" w:hAnsiTheme="minorHAnsi" w:cs="Courier New"/>
          <w:sz w:val="24"/>
          <w:szCs w:val="24"/>
        </w:rPr>
      </w:pPr>
      <w:r w:rsidRPr="00B24C85">
        <w:rPr>
          <w:rFonts w:asciiTheme="minorHAnsi" w:hAnsiTheme="minorHAnsi" w:cs="Courier New"/>
          <w:sz w:val="24"/>
          <w:szCs w:val="24"/>
        </w:rPr>
        <w:t>Feste, Exkursionen und Projekte</w:t>
      </w:r>
    </w:p>
    <w:p w14:paraId="7FBB2349" w14:textId="10132373" w:rsidR="00257D0B" w:rsidRDefault="00D20819" w:rsidP="00613045">
      <w:pPr>
        <w:pStyle w:val="Listenabsatz"/>
        <w:numPr>
          <w:ilvl w:val="0"/>
          <w:numId w:val="13"/>
        </w:numPr>
        <w:jc w:val="both"/>
        <w:rPr>
          <w:rFonts w:asciiTheme="minorHAnsi" w:hAnsiTheme="minorHAnsi" w:cs="Courier New"/>
          <w:sz w:val="24"/>
          <w:szCs w:val="24"/>
        </w:rPr>
      </w:pPr>
      <w:r>
        <w:rPr>
          <w:rFonts w:asciiTheme="minorHAnsi" w:hAnsiTheme="minorHAnsi" w:cs="Courier New"/>
          <w:sz w:val="24"/>
          <w:szCs w:val="24"/>
        </w:rPr>
        <w:t>Flohmärkte (</w:t>
      </w:r>
      <w:r w:rsidR="009E37CC" w:rsidRPr="00B24C85">
        <w:rPr>
          <w:rFonts w:asciiTheme="minorHAnsi" w:hAnsiTheme="minorHAnsi" w:cs="Courier New"/>
          <w:sz w:val="24"/>
          <w:szCs w:val="24"/>
        </w:rPr>
        <w:t>Kinder Flohmarkt, Lady</w:t>
      </w:r>
      <w:r w:rsidR="00813175">
        <w:rPr>
          <w:rFonts w:asciiTheme="minorHAnsi" w:hAnsiTheme="minorHAnsi" w:cs="Courier New"/>
          <w:sz w:val="24"/>
          <w:szCs w:val="24"/>
        </w:rPr>
        <w:t>-</w:t>
      </w:r>
      <w:r w:rsidR="009E37CC" w:rsidRPr="00B24C85">
        <w:rPr>
          <w:rFonts w:asciiTheme="minorHAnsi" w:hAnsiTheme="minorHAnsi" w:cs="Courier New"/>
          <w:sz w:val="24"/>
          <w:szCs w:val="24"/>
        </w:rPr>
        <w:t>Fashion</w:t>
      </w:r>
      <w:r w:rsidR="00813175">
        <w:rPr>
          <w:rFonts w:asciiTheme="minorHAnsi" w:hAnsiTheme="minorHAnsi" w:cs="Courier New"/>
          <w:sz w:val="24"/>
          <w:szCs w:val="24"/>
        </w:rPr>
        <w:t xml:space="preserve"> Flohmarkt</w:t>
      </w:r>
      <w:r w:rsidR="009E37CC" w:rsidRPr="00B24C85">
        <w:rPr>
          <w:rFonts w:asciiTheme="minorHAnsi" w:hAnsiTheme="minorHAnsi" w:cs="Courier New"/>
          <w:sz w:val="24"/>
          <w:szCs w:val="24"/>
        </w:rPr>
        <w:t>)</w:t>
      </w:r>
    </w:p>
    <w:p w14:paraId="4943AE32" w14:textId="4E2C0E53" w:rsidR="00D15BC3" w:rsidRDefault="00D15BC3" w:rsidP="00613045">
      <w:pPr>
        <w:pStyle w:val="Listenabsatz"/>
        <w:numPr>
          <w:ilvl w:val="0"/>
          <w:numId w:val="13"/>
        </w:numPr>
        <w:jc w:val="both"/>
        <w:rPr>
          <w:rFonts w:asciiTheme="minorHAnsi" w:hAnsiTheme="minorHAnsi" w:cs="Courier New"/>
          <w:sz w:val="24"/>
          <w:szCs w:val="24"/>
        </w:rPr>
      </w:pPr>
      <w:r>
        <w:rPr>
          <w:rFonts w:asciiTheme="minorHAnsi" w:hAnsiTheme="minorHAnsi" w:cs="Courier New"/>
          <w:sz w:val="24"/>
          <w:szCs w:val="24"/>
        </w:rPr>
        <w:t>Beratungen, z.</w:t>
      </w:r>
      <w:r w:rsidR="00504CED">
        <w:rPr>
          <w:rFonts w:asciiTheme="minorHAnsi" w:hAnsiTheme="minorHAnsi" w:cs="Courier New"/>
          <w:sz w:val="24"/>
          <w:szCs w:val="24"/>
        </w:rPr>
        <w:t xml:space="preserve"> </w:t>
      </w:r>
      <w:r>
        <w:rPr>
          <w:rFonts w:asciiTheme="minorHAnsi" w:hAnsiTheme="minorHAnsi" w:cs="Courier New"/>
          <w:sz w:val="24"/>
          <w:szCs w:val="24"/>
        </w:rPr>
        <w:t>B</w:t>
      </w:r>
      <w:r w:rsidR="00504CED">
        <w:rPr>
          <w:rFonts w:asciiTheme="minorHAnsi" w:hAnsiTheme="minorHAnsi" w:cs="Courier New"/>
          <w:sz w:val="24"/>
          <w:szCs w:val="24"/>
        </w:rPr>
        <w:t>.</w:t>
      </w:r>
      <w:r>
        <w:rPr>
          <w:rFonts w:asciiTheme="minorHAnsi" w:hAnsiTheme="minorHAnsi" w:cs="Courier New"/>
          <w:sz w:val="24"/>
          <w:szCs w:val="24"/>
        </w:rPr>
        <w:t xml:space="preserve"> Kurberatun</w:t>
      </w:r>
      <w:r w:rsidR="00504CED">
        <w:rPr>
          <w:rFonts w:asciiTheme="minorHAnsi" w:hAnsiTheme="minorHAnsi" w:cs="Courier New"/>
          <w:sz w:val="24"/>
          <w:szCs w:val="24"/>
        </w:rPr>
        <w:t>g</w:t>
      </w:r>
      <w:r>
        <w:rPr>
          <w:rFonts w:asciiTheme="minorHAnsi" w:hAnsiTheme="minorHAnsi" w:cs="Courier New"/>
          <w:sz w:val="24"/>
          <w:szCs w:val="24"/>
        </w:rPr>
        <w:t>, Hebammenberatun</w:t>
      </w:r>
      <w:r w:rsidR="00504CED">
        <w:rPr>
          <w:rFonts w:asciiTheme="minorHAnsi" w:hAnsiTheme="minorHAnsi" w:cs="Courier New"/>
          <w:sz w:val="24"/>
          <w:szCs w:val="24"/>
        </w:rPr>
        <w:t>g</w:t>
      </w:r>
    </w:p>
    <w:p w14:paraId="14F4220C" w14:textId="0B2E7832" w:rsidR="00D15BC3" w:rsidRDefault="00D15BC3" w:rsidP="00613045">
      <w:pPr>
        <w:pStyle w:val="Listenabsatz"/>
        <w:numPr>
          <w:ilvl w:val="0"/>
          <w:numId w:val="13"/>
        </w:numPr>
        <w:jc w:val="both"/>
        <w:rPr>
          <w:rFonts w:asciiTheme="minorHAnsi" w:hAnsiTheme="minorHAnsi" w:cs="Courier New"/>
          <w:sz w:val="24"/>
          <w:szCs w:val="24"/>
        </w:rPr>
      </w:pPr>
      <w:r>
        <w:rPr>
          <w:rFonts w:asciiTheme="minorHAnsi" w:hAnsiTheme="minorHAnsi" w:cs="Courier New"/>
          <w:sz w:val="24"/>
          <w:szCs w:val="24"/>
        </w:rPr>
        <w:t>Spielgruppe für angehende Kinder</w:t>
      </w:r>
      <w:r w:rsidR="00504CED">
        <w:rPr>
          <w:rFonts w:asciiTheme="minorHAnsi" w:hAnsiTheme="minorHAnsi" w:cs="Courier New"/>
          <w:sz w:val="24"/>
          <w:szCs w:val="24"/>
        </w:rPr>
        <w:t>g</w:t>
      </w:r>
      <w:r>
        <w:rPr>
          <w:rFonts w:asciiTheme="minorHAnsi" w:hAnsiTheme="minorHAnsi" w:cs="Courier New"/>
          <w:sz w:val="24"/>
          <w:szCs w:val="24"/>
        </w:rPr>
        <w:t>artenkinder</w:t>
      </w:r>
    </w:p>
    <w:p w14:paraId="4914135C" w14:textId="75475A9D" w:rsidR="00257D0B" w:rsidRDefault="00257D0B" w:rsidP="00257D0B">
      <w:pPr>
        <w:jc w:val="both"/>
        <w:rPr>
          <w:rFonts w:asciiTheme="minorHAnsi" w:hAnsiTheme="minorHAnsi" w:cs="Courier New"/>
        </w:rPr>
      </w:pPr>
    </w:p>
    <w:p w14:paraId="4D6C3138" w14:textId="34630804" w:rsidR="00257D0B" w:rsidRDefault="00B21C33" w:rsidP="00257D0B">
      <w:pPr>
        <w:jc w:val="both"/>
        <w:rPr>
          <w:rFonts w:asciiTheme="minorHAnsi" w:hAnsiTheme="minorHAnsi" w:cs="Courier New"/>
        </w:rPr>
      </w:pPr>
      <w:r>
        <w:rPr>
          <w:rFonts w:ascii="Arial" w:hAnsi="Arial" w:cs="Arial"/>
          <w:noProof/>
          <w:color w:val="1A0DAB"/>
          <w:sz w:val="20"/>
          <w:szCs w:val="20"/>
        </w:rPr>
        <w:lastRenderedPageBreak/>
        <w:drawing>
          <wp:anchor distT="0" distB="0" distL="114300" distR="114300" simplePos="0" relativeHeight="251710464" behindDoc="0" locked="0" layoutInCell="1" allowOverlap="1" wp14:anchorId="7DA21CF8" wp14:editId="09721558">
            <wp:simplePos x="0" y="0"/>
            <wp:positionH relativeFrom="column">
              <wp:posOffset>4518660</wp:posOffset>
            </wp:positionH>
            <wp:positionV relativeFrom="paragraph">
              <wp:posOffset>4445</wp:posOffset>
            </wp:positionV>
            <wp:extent cx="1440000" cy="1440000"/>
            <wp:effectExtent l="0" t="0" r="8255" b="8255"/>
            <wp:wrapNone/>
            <wp:docPr id="448" name="emb15DD68BCD" descr="Evangelische Jugendhilfe Münsterland - Steinfurt">
              <a:hlinkClick xmlns:a="http://schemas.openxmlformats.org/drawingml/2006/main" r:id="rId20" tooltip="&quot;Evangelische Jugendhilfe Münsterland - Steinfur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15DD68BCD" descr="Evangelische Jugendhilfe Münsterland - Steinfurt">
                      <a:hlinkClick r:id="rId20" tooltip="&quot;Evangelische Jugendhilfe Münsterland - Steinfurt&quo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E9DB98" w14:textId="77777777" w:rsidR="00B21C33" w:rsidRDefault="00C57C96" w:rsidP="00257D0B">
      <w:pPr>
        <w:jc w:val="both"/>
        <w:rPr>
          <w:rFonts w:asciiTheme="minorHAnsi" w:hAnsiTheme="minorHAnsi" w:cs="Courier New"/>
          <w:b/>
        </w:rPr>
      </w:pPr>
      <w:r w:rsidRPr="00C57C96">
        <w:rPr>
          <w:rFonts w:asciiTheme="minorHAnsi" w:hAnsiTheme="minorHAnsi" w:cs="Courier New"/>
          <w:b/>
        </w:rPr>
        <w:t xml:space="preserve">  </w:t>
      </w:r>
    </w:p>
    <w:p w14:paraId="7140F82C" w14:textId="77777777" w:rsidR="00B21C33" w:rsidRDefault="00B21C33" w:rsidP="00257D0B">
      <w:pPr>
        <w:jc w:val="both"/>
        <w:rPr>
          <w:rFonts w:asciiTheme="minorHAnsi" w:hAnsiTheme="minorHAnsi" w:cs="Courier New"/>
          <w:b/>
        </w:rPr>
      </w:pPr>
    </w:p>
    <w:p w14:paraId="424D90AC" w14:textId="77777777" w:rsidR="00B21C33" w:rsidRDefault="00B21C33" w:rsidP="00257D0B">
      <w:pPr>
        <w:jc w:val="both"/>
        <w:rPr>
          <w:rFonts w:asciiTheme="minorHAnsi" w:hAnsiTheme="minorHAnsi" w:cs="Courier New"/>
          <w:b/>
        </w:rPr>
      </w:pPr>
    </w:p>
    <w:p w14:paraId="1842CC70" w14:textId="77777777" w:rsidR="001F14A7" w:rsidRDefault="001F14A7" w:rsidP="00257D0B">
      <w:pPr>
        <w:jc w:val="both"/>
        <w:rPr>
          <w:rFonts w:asciiTheme="minorHAnsi" w:hAnsiTheme="minorHAnsi" w:cs="Courier New"/>
          <w:b/>
        </w:rPr>
      </w:pPr>
    </w:p>
    <w:p w14:paraId="66399530" w14:textId="77777777" w:rsidR="001F14A7" w:rsidRDefault="001F14A7" w:rsidP="00257D0B">
      <w:pPr>
        <w:jc w:val="both"/>
        <w:rPr>
          <w:rFonts w:asciiTheme="minorHAnsi" w:hAnsiTheme="minorHAnsi" w:cs="Courier New"/>
          <w:b/>
        </w:rPr>
      </w:pPr>
    </w:p>
    <w:p w14:paraId="264DC77D" w14:textId="4A1D3412" w:rsidR="00257D0B" w:rsidRPr="00257D0B" w:rsidRDefault="00C57C96" w:rsidP="00257D0B">
      <w:pPr>
        <w:jc w:val="both"/>
        <w:rPr>
          <w:rFonts w:asciiTheme="minorHAnsi" w:hAnsiTheme="minorHAnsi" w:cs="Courier New"/>
          <w:b/>
          <w:u w:val="single"/>
        </w:rPr>
      </w:pPr>
      <w:r w:rsidRPr="00C57C96">
        <w:rPr>
          <w:rFonts w:asciiTheme="minorHAnsi" w:hAnsiTheme="minorHAnsi" w:cs="Courier New"/>
          <w:b/>
        </w:rPr>
        <w:t xml:space="preserve"> </w:t>
      </w:r>
      <w:r w:rsidR="00257D0B" w:rsidRPr="00504CED">
        <w:rPr>
          <w:rFonts w:asciiTheme="minorHAnsi" w:hAnsiTheme="minorHAnsi" w:cs="Courier New"/>
          <w:b/>
        </w:rPr>
        <w:t>7.</w:t>
      </w:r>
      <w:r w:rsidR="00D42A48" w:rsidRPr="00504CED">
        <w:rPr>
          <w:rFonts w:asciiTheme="minorHAnsi" w:hAnsiTheme="minorHAnsi" w:cs="Courier New"/>
          <w:b/>
        </w:rPr>
        <w:t>1.1</w:t>
      </w:r>
      <w:r>
        <w:rPr>
          <w:rFonts w:asciiTheme="minorHAnsi" w:hAnsiTheme="minorHAnsi" w:cs="Courier New"/>
          <w:b/>
          <w:u w:val="single"/>
        </w:rPr>
        <w:t xml:space="preserve"> </w:t>
      </w:r>
      <w:r w:rsidR="00257D0B" w:rsidRPr="00257D0B">
        <w:rPr>
          <w:rFonts w:asciiTheme="minorHAnsi" w:hAnsiTheme="minorHAnsi" w:cs="Courier New"/>
          <w:b/>
          <w:u w:val="single"/>
        </w:rPr>
        <w:t>„Erzieherische Hilfen“</w:t>
      </w:r>
      <w:r w:rsidR="00B21C33" w:rsidRPr="00B21C33">
        <w:rPr>
          <w:rFonts w:ascii="Arial" w:hAnsi="Arial" w:cs="Arial"/>
          <w:noProof/>
          <w:color w:val="1A0DAB"/>
          <w:sz w:val="20"/>
          <w:szCs w:val="20"/>
        </w:rPr>
        <w:t xml:space="preserve"> </w:t>
      </w:r>
    </w:p>
    <w:p w14:paraId="10EADEAE" w14:textId="77777777" w:rsidR="00257D0B" w:rsidRPr="008419F1" w:rsidRDefault="00257D0B" w:rsidP="00257D0B">
      <w:pPr>
        <w:jc w:val="both"/>
        <w:rPr>
          <w:rFonts w:asciiTheme="minorHAnsi" w:hAnsiTheme="minorHAnsi" w:cs="Courier New"/>
          <w:color w:val="FF0000"/>
          <w:u w:val="single"/>
        </w:rPr>
      </w:pPr>
    </w:p>
    <w:p w14:paraId="1D6D6BA4" w14:textId="77777777" w:rsidR="00257D0B" w:rsidRPr="00237EBB" w:rsidRDefault="00257D0B" w:rsidP="00257D0B">
      <w:pPr>
        <w:ind w:left="708"/>
        <w:jc w:val="both"/>
        <w:rPr>
          <w:rFonts w:asciiTheme="minorHAnsi" w:hAnsiTheme="minorHAnsi" w:cs="Courier New"/>
          <w:b/>
        </w:rPr>
      </w:pPr>
      <w:r w:rsidRPr="00237EBB">
        <w:rPr>
          <w:rFonts w:asciiTheme="minorHAnsi" w:hAnsiTheme="minorHAnsi" w:cs="Courier New"/>
        </w:rPr>
        <w:t>Seit dem Jahr 2003 ist der Herz Jesu Kindergarten mit dem evangelischen Stephanus Kindergarten und der örtlichen offenen Ganztagsgrundschule (OGGS) an einem „</w:t>
      </w:r>
      <w:r w:rsidRPr="00237EBB">
        <w:rPr>
          <w:rFonts w:asciiTheme="minorHAnsi" w:hAnsiTheme="minorHAnsi" w:cs="Courier New"/>
          <w:b/>
        </w:rPr>
        <w:t xml:space="preserve">Präventionsprojekt für erzieherische Hilfen“ </w:t>
      </w:r>
      <w:r w:rsidRPr="00237EBB">
        <w:rPr>
          <w:rFonts w:asciiTheme="minorHAnsi" w:hAnsiTheme="minorHAnsi" w:cs="Courier New"/>
        </w:rPr>
        <w:t xml:space="preserve">beteiligt. </w:t>
      </w:r>
    </w:p>
    <w:p w14:paraId="09C72F6C" w14:textId="77777777" w:rsidR="00257D0B" w:rsidRPr="00237EBB" w:rsidRDefault="00257D0B" w:rsidP="00257D0B">
      <w:pPr>
        <w:ind w:left="708"/>
        <w:jc w:val="both"/>
        <w:rPr>
          <w:rFonts w:asciiTheme="minorHAnsi" w:hAnsiTheme="minorHAnsi" w:cs="Courier New"/>
        </w:rPr>
      </w:pPr>
    </w:p>
    <w:p w14:paraId="39730898" w14:textId="0889AA24" w:rsidR="00257D0B" w:rsidRDefault="00257D0B" w:rsidP="00257D0B">
      <w:pPr>
        <w:ind w:left="708"/>
        <w:jc w:val="both"/>
        <w:rPr>
          <w:rFonts w:asciiTheme="minorHAnsi" w:hAnsiTheme="minorHAnsi" w:cs="Arial"/>
        </w:rPr>
      </w:pPr>
      <w:r w:rsidRPr="00237EBB">
        <w:rPr>
          <w:rFonts w:asciiTheme="minorHAnsi" w:hAnsiTheme="minorHAnsi" w:cs="Courier New"/>
        </w:rPr>
        <w:t xml:space="preserve">Das Ziel dieses Projektes liegt in der </w:t>
      </w:r>
      <w:r w:rsidRPr="00237EBB">
        <w:rPr>
          <w:rFonts w:asciiTheme="minorHAnsi" w:hAnsiTheme="minorHAnsi" w:cs="Courier New"/>
          <w:b/>
        </w:rPr>
        <w:t>frühzeitigen</w:t>
      </w:r>
      <w:r w:rsidRPr="00237EBB">
        <w:rPr>
          <w:rFonts w:asciiTheme="minorHAnsi" w:hAnsiTheme="minorHAnsi" w:cs="Courier New"/>
        </w:rPr>
        <w:t xml:space="preserve"> </w:t>
      </w:r>
      <w:r w:rsidRPr="00D20819">
        <w:rPr>
          <w:rFonts w:asciiTheme="minorHAnsi" w:hAnsiTheme="minorHAnsi" w:cs="Courier New"/>
          <w:b/>
        </w:rPr>
        <w:t xml:space="preserve">Unterstützung </w:t>
      </w:r>
      <w:r w:rsidRPr="00237EBB">
        <w:rPr>
          <w:rFonts w:asciiTheme="minorHAnsi" w:hAnsiTheme="minorHAnsi" w:cs="Courier New"/>
        </w:rPr>
        <w:t>von Kindern und ihren Familien. In Gesprächen können sowohl Eltern als auch Erzieherinnen und Lehrer</w:t>
      </w:r>
      <w:r w:rsidRPr="00237EBB">
        <w:rPr>
          <w:rFonts w:asciiTheme="minorHAnsi" w:hAnsiTheme="minorHAnsi" w:cs="Courier New"/>
          <w:b/>
        </w:rPr>
        <w:t xml:space="preserve"> </w:t>
      </w:r>
      <w:r w:rsidRPr="00237EBB">
        <w:rPr>
          <w:rFonts w:asciiTheme="minorHAnsi" w:hAnsiTheme="minorHAnsi" w:cs="Courier New"/>
        </w:rPr>
        <w:t xml:space="preserve">mit einbezogen werden. </w:t>
      </w:r>
      <w:r w:rsidRPr="00237EBB">
        <w:rPr>
          <w:rFonts w:asciiTheme="minorHAnsi" w:hAnsiTheme="minorHAnsi" w:cs="Arial"/>
        </w:rPr>
        <w:t>In unserer Einr</w:t>
      </w:r>
      <w:r>
        <w:rPr>
          <w:rFonts w:asciiTheme="minorHAnsi" w:hAnsiTheme="minorHAnsi" w:cs="Arial"/>
        </w:rPr>
        <w:t>ichtung führt dieses Angebot ein</w:t>
      </w:r>
      <w:r w:rsidR="006C0C3B">
        <w:rPr>
          <w:rFonts w:asciiTheme="minorHAnsi" w:hAnsiTheme="minorHAnsi" w:cs="Arial"/>
        </w:rPr>
        <w:t>e</w:t>
      </w:r>
      <w:r>
        <w:rPr>
          <w:rFonts w:asciiTheme="minorHAnsi" w:hAnsiTheme="minorHAnsi" w:cs="Arial"/>
        </w:rPr>
        <w:t xml:space="preserve"> Dipl. Sozialpädagogin </w:t>
      </w:r>
      <w:r w:rsidRPr="00237EBB">
        <w:rPr>
          <w:rFonts w:asciiTheme="minorHAnsi" w:hAnsiTheme="minorHAnsi" w:cs="Arial"/>
        </w:rPr>
        <w:t xml:space="preserve">(evangelische Jugendhilfe Münsterland e.V.) </w:t>
      </w:r>
      <w:r w:rsidRPr="00D42A48">
        <w:rPr>
          <w:rFonts w:asciiTheme="minorHAnsi" w:hAnsiTheme="minorHAnsi" w:cs="Arial"/>
        </w:rPr>
        <w:t>für 2</w:t>
      </w:r>
      <w:r w:rsidRPr="00D35752">
        <w:rPr>
          <w:rFonts w:asciiTheme="minorHAnsi" w:hAnsiTheme="minorHAnsi" w:cs="Arial"/>
          <w:color w:val="FF0000"/>
        </w:rPr>
        <w:t xml:space="preserve"> </w:t>
      </w:r>
      <w:r w:rsidRPr="00237EBB">
        <w:rPr>
          <w:rFonts w:asciiTheme="minorHAnsi" w:hAnsiTheme="minorHAnsi" w:cs="Arial"/>
        </w:rPr>
        <w:t>Stunden pro Woche am Vormittag</w:t>
      </w:r>
      <w:r>
        <w:rPr>
          <w:rFonts w:asciiTheme="minorHAnsi" w:hAnsiTheme="minorHAnsi" w:cs="Arial"/>
        </w:rPr>
        <w:t xml:space="preserve"> </w:t>
      </w:r>
      <w:r w:rsidRPr="00237EBB">
        <w:rPr>
          <w:rFonts w:asciiTheme="minorHAnsi" w:hAnsiTheme="minorHAnsi" w:cs="Arial"/>
        </w:rPr>
        <w:t>durch.</w:t>
      </w:r>
    </w:p>
    <w:p w14:paraId="0D1D7834" w14:textId="77777777" w:rsidR="00257D0B" w:rsidRDefault="00257D0B" w:rsidP="00257D0B">
      <w:pPr>
        <w:ind w:left="708"/>
        <w:jc w:val="both"/>
        <w:rPr>
          <w:rFonts w:asciiTheme="minorHAnsi" w:hAnsiTheme="minorHAnsi" w:cs="Arial"/>
        </w:rPr>
      </w:pPr>
      <w:r>
        <w:rPr>
          <w:rFonts w:asciiTheme="minorHAnsi" w:hAnsiTheme="minorHAnsi" w:cs="Arial"/>
        </w:rPr>
        <w:t xml:space="preserve">In diesen Gesprächen haben Eltern die Möglichkeit, Probleme, aber auch alltägliche Sorgen, wie z.B. „Mein Kind schläft abends nicht ein, mein Kind befindet sich in der Trotzphase, wie gehe ich damit um“, zu besprechen. Dieses </w:t>
      </w:r>
      <w:r w:rsidRPr="00237EBB">
        <w:rPr>
          <w:rFonts w:asciiTheme="minorHAnsi" w:hAnsiTheme="minorHAnsi" w:cs="Arial"/>
        </w:rPr>
        <w:t>Angebot ist kostenfrei.</w:t>
      </w:r>
      <w:r>
        <w:rPr>
          <w:rFonts w:asciiTheme="minorHAnsi" w:hAnsiTheme="minorHAnsi" w:cs="Arial"/>
        </w:rPr>
        <w:t xml:space="preserve"> </w:t>
      </w:r>
    </w:p>
    <w:p w14:paraId="3E991338" w14:textId="4F7C943F" w:rsidR="00257D0B" w:rsidRDefault="00257D0B" w:rsidP="00257D0B">
      <w:pPr>
        <w:ind w:left="708"/>
        <w:jc w:val="both"/>
        <w:rPr>
          <w:rFonts w:asciiTheme="minorHAnsi" w:hAnsiTheme="minorHAnsi" w:cs="Arial"/>
        </w:rPr>
      </w:pPr>
      <w:r>
        <w:rPr>
          <w:rFonts w:asciiTheme="minorHAnsi" w:hAnsiTheme="minorHAnsi" w:cs="Arial"/>
        </w:rPr>
        <w:t xml:space="preserve">Für eine </w:t>
      </w:r>
      <w:r w:rsidRPr="00D20819">
        <w:rPr>
          <w:rFonts w:asciiTheme="minorHAnsi" w:hAnsiTheme="minorHAnsi" w:cs="Arial"/>
          <w:b/>
        </w:rPr>
        <w:t>Terminvereinbarung</w:t>
      </w:r>
      <w:r>
        <w:rPr>
          <w:rFonts w:asciiTheme="minorHAnsi" w:hAnsiTheme="minorHAnsi" w:cs="Arial"/>
        </w:rPr>
        <w:t xml:space="preserve"> sprechen sie uns gerne an!</w:t>
      </w:r>
    </w:p>
    <w:p w14:paraId="779EA9CE" w14:textId="77777777" w:rsidR="001F14A7" w:rsidRDefault="001F14A7" w:rsidP="001F14A7">
      <w:pPr>
        <w:pStyle w:val="Listenabsatz"/>
        <w:ind w:left="720"/>
        <w:jc w:val="both"/>
        <w:rPr>
          <w:rFonts w:asciiTheme="minorHAnsi" w:hAnsiTheme="minorHAnsi" w:cs="Courier New"/>
          <w:sz w:val="24"/>
          <w:szCs w:val="24"/>
        </w:rPr>
      </w:pPr>
    </w:p>
    <w:p w14:paraId="12DB0515" w14:textId="28EF44B7" w:rsidR="008E0B36" w:rsidRPr="001F14A7" w:rsidRDefault="008E0B36" w:rsidP="001F14A7">
      <w:pPr>
        <w:pStyle w:val="Listenabsatz"/>
        <w:ind w:left="720"/>
        <w:jc w:val="both"/>
        <w:rPr>
          <w:rFonts w:asciiTheme="minorHAnsi" w:hAnsiTheme="minorHAnsi" w:cs="Courier New"/>
          <w:sz w:val="24"/>
          <w:szCs w:val="24"/>
        </w:rPr>
      </w:pPr>
    </w:p>
    <w:p w14:paraId="0585816D" w14:textId="25A66155" w:rsidR="008E0B36" w:rsidRDefault="008E0B36" w:rsidP="00257D0B">
      <w:pPr>
        <w:ind w:left="372"/>
        <w:jc w:val="both"/>
        <w:rPr>
          <w:rFonts w:asciiTheme="minorHAnsi" w:hAnsiTheme="minorHAnsi" w:cs="Courier New"/>
          <w:b/>
          <w:bCs/>
        </w:rPr>
      </w:pPr>
    </w:p>
    <w:p w14:paraId="28DBD961" w14:textId="5806A96A" w:rsidR="001F14A7" w:rsidRDefault="001F14A7" w:rsidP="00257D0B">
      <w:pPr>
        <w:ind w:left="372"/>
        <w:jc w:val="both"/>
        <w:rPr>
          <w:rFonts w:asciiTheme="minorHAnsi" w:hAnsiTheme="minorHAnsi" w:cs="Courier New"/>
          <w:b/>
          <w:bCs/>
        </w:rPr>
      </w:pPr>
    </w:p>
    <w:p w14:paraId="4A9661D7" w14:textId="37E05F21" w:rsidR="001F14A7" w:rsidRDefault="001F14A7" w:rsidP="00257D0B">
      <w:pPr>
        <w:ind w:left="372"/>
        <w:jc w:val="both"/>
        <w:rPr>
          <w:rFonts w:asciiTheme="minorHAnsi" w:hAnsiTheme="minorHAnsi" w:cs="Courier New"/>
          <w:b/>
          <w:bCs/>
        </w:rPr>
      </w:pPr>
      <w:r>
        <w:rPr>
          <w:rFonts w:asciiTheme="minorHAnsi" w:hAnsiTheme="minorHAnsi" w:cs="Arial"/>
          <w:noProof/>
        </w:rPr>
        <w:drawing>
          <wp:anchor distT="0" distB="0" distL="114300" distR="114300" simplePos="0" relativeHeight="251709440" behindDoc="0" locked="0" layoutInCell="1" allowOverlap="1" wp14:anchorId="58243A98" wp14:editId="4E94FC25">
            <wp:simplePos x="0" y="0"/>
            <wp:positionH relativeFrom="margin">
              <wp:posOffset>3662680</wp:posOffset>
            </wp:positionH>
            <wp:positionV relativeFrom="paragraph">
              <wp:posOffset>5715</wp:posOffset>
            </wp:positionV>
            <wp:extent cx="2438400" cy="1648460"/>
            <wp:effectExtent l="0" t="0" r="0" b="8890"/>
            <wp:wrapNone/>
            <wp:docPr id="459" name="Grafik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cup-coffee-cute-cup-cake-15858562.jpg"/>
                    <pic:cNvPicPr/>
                  </pic:nvPicPr>
                  <pic:blipFill>
                    <a:blip r:embed="rId22" cstate="print">
                      <a:extLst>
                        <a:ext uri="{28A0092B-C50C-407E-A947-70E740481C1C}">
                          <a14:useLocalDpi xmlns:a14="http://schemas.microsoft.com/office/drawing/2010/main" val="0"/>
                        </a:ext>
                        <a:ext uri="{837473B0-CC2E-450A-ABE3-18F120FF3D39}">
                          <a1611:picAttrSrcUrl xmlns:a1611="http://schemas.microsoft.com/office/drawing/2016/11/main" r:id="rId23"/>
                        </a:ext>
                      </a:extLst>
                    </a:blip>
                    <a:stretch>
                      <a:fillRect/>
                    </a:stretch>
                  </pic:blipFill>
                  <pic:spPr>
                    <a:xfrm>
                      <a:off x="0" y="0"/>
                      <a:ext cx="2438400" cy="1648460"/>
                    </a:xfrm>
                    <a:prstGeom prst="rect">
                      <a:avLst/>
                    </a:prstGeom>
                  </pic:spPr>
                </pic:pic>
              </a:graphicData>
            </a:graphic>
          </wp:anchor>
        </w:drawing>
      </w:r>
    </w:p>
    <w:p w14:paraId="213B1AC7" w14:textId="6DFBA5BB" w:rsidR="001F14A7" w:rsidRDefault="001F14A7" w:rsidP="00257D0B">
      <w:pPr>
        <w:ind w:left="372"/>
        <w:jc w:val="both"/>
        <w:rPr>
          <w:rFonts w:asciiTheme="minorHAnsi" w:hAnsiTheme="minorHAnsi" w:cs="Courier New"/>
          <w:b/>
          <w:bCs/>
        </w:rPr>
      </w:pPr>
    </w:p>
    <w:p w14:paraId="691690AF" w14:textId="1F4BBEB8" w:rsidR="001F14A7" w:rsidRDefault="001F14A7" w:rsidP="00257D0B">
      <w:pPr>
        <w:ind w:left="372"/>
        <w:jc w:val="both"/>
        <w:rPr>
          <w:rFonts w:asciiTheme="minorHAnsi" w:hAnsiTheme="minorHAnsi" w:cs="Courier New"/>
          <w:b/>
          <w:bCs/>
        </w:rPr>
      </w:pPr>
    </w:p>
    <w:p w14:paraId="64327C9F" w14:textId="7FE3C5BC" w:rsidR="001F14A7" w:rsidRDefault="001F14A7" w:rsidP="00257D0B">
      <w:pPr>
        <w:ind w:left="372"/>
        <w:jc w:val="both"/>
        <w:rPr>
          <w:rFonts w:asciiTheme="minorHAnsi" w:hAnsiTheme="minorHAnsi" w:cs="Courier New"/>
          <w:b/>
          <w:bCs/>
        </w:rPr>
      </w:pPr>
    </w:p>
    <w:p w14:paraId="6025C5AA" w14:textId="241CFB14" w:rsidR="001F14A7" w:rsidRDefault="001F14A7" w:rsidP="00257D0B">
      <w:pPr>
        <w:ind w:left="372"/>
        <w:jc w:val="both"/>
        <w:rPr>
          <w:rFonts w:asciiTheme="minorHAnsi" w:hAnsiTheme="minorHAnsi" w:cs="Courier New"/>
          <w:b/>
          <w:bCs/>
        </w:rPr>
      </w:pPr>
    </w:p>
    <w:p w14:paraId="06D8EC76" w14:textId="4AF41534" w:rsidR="001F14A7" w:rsidRDefault="001F14A7" w:rsidP="00257D0B">
      <w:pPr>
        <w:ind w:left="372"/>
        <w:jc w:val="both"/>
        <w:rPr>
          <w:rFonts w:asciiTheme="minorHAnsi" w:hAnsiTheme="minorHAnsi" w:cs="Courier New"/>
          <w:b/>
          <w:bCs/>
        </w:rPr>
      </w:pPr>
    </w:p>
    <w:p w14:paraId="10DE376C" w14:textId="3800E14F" w:rsidR="001F14A7" w:rsidRDefault="001F14A7" w:rsidP="00257D0B">
      <w:pPr>
        <w:ind w:left="372"/>
        <w:jc w:val="both"/>
        <w:rPr>
          <w:rFonts w:asciiTheme="minorHAnsi" w:hAnsiTheme="minorHAnsi" w:cs="Courier New"/>
          <w:b/>
          <w:bCs/>
        </w:rPr>
      </w:pPr>
    </w:p>
    <w:p w14:paraId="14D05A96" w14:textId="182FD987" w:rsidR="001F14A7" w:rsidRDefault="001F14A7" w:rsidP="00257D0B">
      <w:pPr>
        <w:ind w:left="372"/>
        <w:jc w:val="both"/>
        <w:rPr>
          <w:rFonts w:asciiTheme="minorHAnsi" w:hAnsiTheme="minorHAnsi" w:cs="Courier New"/>
          <w:b/>
          <w:bCs/>
        </w:rPr>
      </w:pPr>
    </w:p>
    <w:p w14:paraId="7EB8C9E2" w14:textId="77777777" w:rsidR="001F14A7" w:rsidRDefault="001F14A7" w:rsidP="00257D0B">
      <w:pPr>
        <w:ind w:left="372"/>
        <w:jc w:val="both"/>
        <w:rPr>
          <w:rFonts w:asciiTheme="minorHAnsi" w:hAnsiTheme="minorHAnsi" w:cs="Courier New"/>
          <w:b/>
          <w:bCs/>
        </w:rPr>
      </w:pPr>
    </w:p>
    <w:p w14:paraId="319B4C81" w14:textId="0EC7D740" w:rsidR="009E37CC" w:rsidRDefault="00257D0B" w:rsidP="00257D0B">
      <w:pPr>
        <w:ind w:left="372"/>
        <w:jc w:val="both"/>
        <w:rPr>
          <w:rFonts w:asciiTheme="minorHAnsi" w:hAnsiTheme="minorHAnsi" w:cs="Courier New"/>
          <w:b/>
          <w:bCs/>
          <w:u w:val="single"/>
        </w:rPr>
      </w:pPr>
      <w:r w:rsidRPr="00504CED">
        <w:rPr>
          <w:rFonts w:asciiTheme="minorHAnsi" w:hAnsiTheme="minorHAnsi" w:cs="Courier New"/>
          <w:b/>
          <w:bCs/>
        </w:rPr>
        <w:t>7.</w:t>
      </w:r>
      <w:r w:rsidR="00D42A48" w:rsidRPr="00504CED">
        <w:rPr>
          <w:rFonts w:asciiTheme="minorHAnsi" w:hAnsiTheme="minorHAnsi" w:cs="Courier New"/>
          <w:b/>
          <w:bCs/>
        </w:rPr>
        <w:t>1.2</w:t>
      </w:r>
      <w:r w:rsidRPr="00504CED">
        <w:rPr>
          <w:rFonts w:asciiTheme="minorHAnsi" w:hAnsiTheme="minorHAnsi" w:cs="Courier New"/>
          <w:b/>
          <w:bCs/>
        </w:rPr>
        <w:t>.</w:t>
      </w:r>
      <w:r w:rsidR="009E37CC" w:rsidRPr="00257D0B">
        <w:rPr>
          <w:rFonts w:asciiTheme="minorHAnsi" w:hAnsiTheme="minorHAnsi" w:cs="Courier New"/>
          <w:b/>
          <w:bCs/>
          <w:u w:val="single"/>
        </w:rPr>
        <w:t>Cafe Jedermann</w:t>
      </w:r>
    </w:p>
    <w:p w14:paraId="047DA7A3" w14:textId="35FA1AE1" w:rsidR="00257D0B" w:rsidRPr="00257D0B" w:rsidRDefault="00257D0B" w:rsidP="00257D0B">
      <w:pPr>
        <w:ind w:left="372"/>
        <w:jc w:val="both"/>
        <w:rPr>
          <w:rFonts w:asciiTheme="minorHAnsi" w:hAnsiTheme="minorHAnsi" w:cs="Courier New"/>
          <w:b/>
          <w:bCs/>
          <w:u w:val="single"/>
        </w:rPr>
      </w:pPr>
    </w:p>
    <w:p w14:paraId="06592DC5" w14:textId="14A630B4" w:rsidR="008734D0" w:rsidRPr="00257D0B" w:rsidRDefault="008734D0" w:rsidP="008734D0">
      <w:pPr>
        <w:pStyle w:val="Listenabsatz"/>
        <w:ind w:left="720"/>
        <w:jc w:val="both"/>
        <w:rPr>
          <w:rFonts w:asciiTheme="minorHAnsi" w:hAnsiTheme="minorHAnsi" w:cs="Courier New"/>
          <w:sz w:val="24"/>
          <w:szCs w:val="24"/>
        </w:rPr>
      </w:pPr>
      <w:r w:rsidRPr="00257D0B">
        <w:rPr>
          <w:rFonts w:asciiTheme="minorHAnsi" w:hAnsiTheme="minorHAnsi" w:cs="Courier New"/>
          <w:sz w:val="24"/>
          <w:szCs w:val="24"/>
        </w:rPr>
        <w:t xml:space="preserve">Das </w:t>
      </w:r>
      <w:proofErr w:type="spellStart"/>
      <w:r w:rsidRPr="00257D0B">
        <w:rPr>
          <w:rFonts w:asciiTheme="minorHAnsi" w:hAnsiTheme="minorHAnsi" w:cs="Courier New"/>
          <w:sz w:val="24"/>
          <w:szCs w:val="24"/>
        </w:rPr>
        <w:t>Cafe</w:t>
      </w:r>
      <w:proofErr w:type="spellEnd"/>
      <w:r w:rsidR="00504CED">
        <w:rPr>
          <w:rFonts w:asciiTheme="minorHAnsi" w:hAnsiTheme="minorHAnsi" w:cs="Courier New"/>
          <w:sz w:val="24"/>
          <w:szCs w:val="24"/>
        </w:rPr>
        <w:t>`</w:t>
      </w:r>
      <w:r w:rsidRPr="00257D0B">
        <w:rPr>
          <w:rFonts w:asciiTheme="minorHAnsi" w:hAnsiTheme="minorHAnsi" w:cs="Courier New"/>
          <w:sz w:val="24"/>
          <w:szCs w:val="24"/>
        </w:rPr>
        <w:t xml:space="preserve"> </w:t>
      </w:r>
      <w:r w:rsidR="00504CED">
        <w:rPr>
          <w:rFonts w:asciiTheme="minorHAnsi" w:hAnsiTheme="minorHAnsi" w:cs="Courier New"/>
          <w:sz w:val="24"/>
          <w:szCs w:val="24"/>
        </w:rPr>
        <w:t>J</w:t>
      </w:r>
      <w:r w:rsidRPr="00257D0B">
        <w:rPr>
          <w:rFonts w:asciiTheme="minorHAnsi" w:hAnsiTheme="minorHAnsi" w:cs="Courier New"/>
          <w:sz w:val="24"/>
          <w:szCs w:val="24"/>
        </w:rPr>
        <w:t xml:space="preserve">edermann findet </w:t>
      </w:r>
      <w:r w:rsidRPr="00D15BC3">
        <w:rPr>
          <w:rFonts w:asciiTheme="minorHAnsi" w:hAnsiTheme="minorHAnsi" w:cs="Courier New"/>
          <w:b/>
          <w:sz w:val="24"/>
          <w:szCs w:val="24"/>
        </w:rPr>
        <w:t>jeden 2. Dienstag im Monat</w:t>
      </w:r>
      <w:r w:rsidRPr="00257D0B">
        <w:rPr>
          <w:rFonts w:asciiTheme="minorHAnsi" w:hAnsiTheme="minorHAnsi" w:cs="Courier New"/>
          <w:sz w:val="24"/>
          <w:szCs w:val="24"/>
        </w:rPr>
        <w:t xml:space="preserve"> in unserer Einrichtung statt.</w:t>
      </w:r>
    </w:p>
    <w:p w14:paraId="6C914936" w14:textId="5C0D5575" w:rsidR="008734D0" w:rsidRPr="00257D0B" w:rsidRDefault="008734D0" w:rsidP="008734D0">
      <w:pPr>
        <w:pStyle w:val="Listenabsatz"/>
        <w:ind w:left="720"/>
        <w:jc w:val="both"/>
        <w:rPr>
          <w:rFonts w:asciiTheme="minorHAnsi" w:hAnsiTheme="minorHAnsi" w:cs="Courier New"/>
          <w:sz w:val="24"/>
          <w:szCs w:val="24"/>
        </w:rPr>
      </w:pPr>
      <w:r w:rsidRPr="00257D0B">
        <w:rPr>
          <w:rFonts w:asciiTheme="minorHAnsi" w:hAnsiTheme="minorHAnsi" w:cs="Courier New"/>
          <w:sz w:val="24"/>
          <w:szCs w:val="24"/>
        </w:rPr>
        <w:t>Eingeladen sind hier alle Familien des Kindergartens, aber auch alle Interessierte</w:t>
      </w:r>
      <w:r w:rsidR="00780701">
        <w:rPr>
          <w:rFonts w:asciiTheme="minorHAnsi" w:hAnsiTheme="minorHAnsi" w:cs="Courier New"/>
          <w:sz w:val="24"/>
          <w:szCs w:val="24"/>
        </w:rPr>
        <w:t>, jeden Alters, von 0-99.</w:t>
      </w:r>
    </w:p>
    <w:p w14:paraId="2A1D5E4F" w14:textId="10AE70FE" w:rsidR="008734D0" w:rsidRPr="00257D0B" w:rsidRDefault="008734D0" w:rsidP="008734D0">
      <w:pPr>
        <w:pStyle w:val="Listenabsatz"/>
        <w:ind w:left="720"/>
        <w:jc w:val="both"/>
        <w:rPr>
          <w:rFonts w:asciiTheme="minorHAnsi" w:hAnsiTheme="minorHAnsi" w:cs="Courier New"/>
          <w:sz w:val="24"/>
          <w:szCs w:val="24"/>
        </w:rPr>
      </w:pPr>
      <w:r w:rsidRPr="00257D0B">
        <w:rPr>
          <w:rFonts w:asciiTheme="minorHAnsi" w:hAnsiTheme="minorHAnsi" w:cs="Courier New"/>
          <w:sz w:val="24"/>
          <w:szCs w:val="24"/>
        </w:rPr>
        <w:t>Gegen eine geringfügige Spende gibt es Kaffee und Kuchen, der von Eltern unseres Hauses</w:t>
      </w:r>
    </w:p>
    <w:p w14:paraId="0F3173FA" w14:textId="668060C9" w:rsidR="008734D0" w:rsidRPr="00257D0B" w:rsidRDefault="008734D0" w:rsidP="008734D0">
      <w:pPr>
        <w:pStyle w:val="Listenabsatz"/>
        <w:ind w:left="720"/>
        <w:jc w:val="both"/>
        <w:rPr>
          <w:rFonts w:asciiTheme="minorHAnsi" w:hAnsiTheme="minorHAnsi" w:cs="Courier New"/>
          <w:sz w:val="24"/>
          <w:szCs w:val="24"/>
        </w:rPr>
      </w:pPr>
      <w:r w:rsidRPr="00257D0B">
        <w:rPr>
          <w:rFonts w:asciiTheme="minorHAnsi" w:hAnsiTheme="minorHAnsi" w:cs="Courier New"/>
          <w:sz w:val="24"/>
          <w:szCs w:val="24"/>
        </w:rPr>
        <w:t xml:space="preserve">gespendet wird. </w:t>
      </w:r>
      <w:r w:rsidR="00711A6D" w:rsidRPr="00257D0B">
        <w:rPr>
          <w:rFonts w:asciiTheme="minorHAnsi" w:hAnsiTheme="minorHAnsi" w:cs="Courier New"/>
          <w:sz w:val="24"/>
          <w:szCs w:val="24"/>
        </w:rPr>
        <w:t>Dieses Angebot wird seit Jahren sehr intensiv wahrgenommen.</w:t>
      </w:r>
    </w:p>
    <w:p w14:paraId="6993EBDA" w14:textId="19C703CC" w:rsidR="00711A6D" w:rsidRPr="00257D0B" w:rsidRDefault="00780701" w:rsidP="008734D0">
      <w:pPr>
        <w:pStyle w:val="Listenabsatz"/>
        <w:ind w:left="720"/>
        <w:jc w:val="both"/>
        <w:rPr>
          <w:rFonts w:asciiTheme="minorHAnsi" w:hAnsiTheme="minorHAnsi" w:cs="Courier New"/>
          <w:sz w:val="24"/>
          <w:szCs w:val="24"/>
        </w:rPr>
      </w:pPr>
      <w:r>
        <w:rPr>
          <w:rFonts w:asciiTheme="minorHAnsi" w:hAnsiTheme="minorHAnsi" w:cs="Courier New"/>
          <w:sz w:val="24"/>
          <w:szCs w:val="24"/>
        </w:rPr>
        <w:t>Auch zukünftige Familien nutz</w:t>
      </w:r>
      <w:r w:rsidR="00711A6D" w:rsidRPr="00257D0B">
        <w:rPr>
          <w:rFonts w:asciiTheme="minorHAnsi" w:hAnsiTheme="minorHAnsi" w:cs="Courier New"/>
          <w:sz w:val="24"/>
          <w:szCs w:val="24"/>
        </w:rPr>
        <w:t>en die Gelegenheit, Kindergarten, Erzieher/innen andere Eltern und der</w:t>
      </w:r>
      <w:r w:rsidR="00BE0376" w:rsidRPr="00257D0B">
        <w:rPr>
          <w:rFonts w:asciiTheme="minorHAnsi" w:hAnsiTheme="minorHAnsi" w:cs="Courier New"/>
          <w:sz w:val="24"/>
          <w:szCs w:val="24"/>
        </w:rPr>
        <w:t>en</w:t>
      </w:r>
      <w:r w:rsidR="00711A6D" w:rsidRPr="00257D0B">
        <w:rPr>
          <w:rFonts w:asciiTheme="minorHAnsi" w:hAnsiTheme="minorHAnsi" w:cs="Courier New"/>
          <w:sz w:val="24"/>
          <w:szCs w:val="24"/>
        </w:rPr>
        <w:t xml:space="preserve"> Kinder, in einer lockeren Atmosphäre kennenzulernen.</w:t>
      </w:r>
    </w:p>
    <w:p w14:paraId="0BDC41A4" w14:textId="1C0EEE29" w:rsidR="00711A6D" w:rsidRPr="00780701" w:rsidRDefault="00711A6D" w:rsidP="00780701">
      <w:pPr>
        <w:pStyle w:val="Listenabsatz"/>
        <w:ind w:left="720"/>
        <w:jc w:val="both"/>
        <w:rPr>
          <w:rFonts w:asciiTheme="minorHAnsi" w:hAnsiTheme="minorHAnsi" w:cs="Courier New"/>
          <w:sz w:val="24"/>
          <w:szCs w:val="24"/>
        </w:rPr>
      </w:pPr>
      <w:r w:rsidRPr="00257D0B">
        <w:rPr>
          <w:rFonts w:asciiTheme="minorHAnsi" w:hAnsiTheme="minorHAnsi" w:cs="Courier New"/>
          <w:sz w:val="24"/>
          <w:szCs w:val="24"/>
        </w:rPr>
        <w:t xml:space="preserve">Während die Kinder in der </w:t>
      </w:r>
      <w:proofErr w:type="spellStart"/>
      <w:r w:rsidRPr="00257D0B">
        <w:rPr>
          <w:rFonts w:asciiTheme="minorHAnsi" w:hAnsiTheme="minorHAnsi" w:cs="Courier New"/>
          <w:sz w:val="24"/>
          <w:szCs w:val="24"/>
        </w:rPr>
        <w:t>Cafe</w:t>
      </w:r>
      <w:proofErr w:type="spellEnd"/>
      <w:r w:rsidR="00BE0376" w:rsidRPr="00257D0B">
        <w:rPr>
          <w:rFonts w:asciiTheme="minorHAnsi" w:hAnsiTheme="minorHAnsi" w:cs="Courier New"/>
          <w:sz w:val="24"/>
          <w:szCs w:val="24"/>
        </w:rPr>
        <w:t>-Z</w:t>
      </w:r>
      <w:r w:rsidR="00780701">
        <w:rPr>
          <w:rFonts w:asciiTheme="minorHAnsi" w:hAnsiTheme="minorHAnsi" w:cs="Courier New"/>
          <w:sz w:val="24"/>
          <w:szCs w:val="24"/>
        </w:rPr>
        <w:t>eit, unter Begleitung</w:t>
      </w:r>
      <w:r w:rsidRPr="00257D0B">
        <w:rPr>
          <w:rFonts w:asciiTheme="minorHAnsi" w:hAnsiTheme="minorHAnsi" w:cs="Courier New"/>
          <w:sz w:val="24"/>
          <w:szCs w:val="24"/>
        </w:rPr>
        <w:t xml:space="preserve"> des Personals,</w:t>
      </w:r>
      <w:r w:rsidR="00504CED">
        <w:rPr>
          <w:rFonts w:asciiTheme="minorHAnsi" w:hAnsiTheme="minorHAnsi" w:cs="Courier New"/>
          <w:sz w:val="24"/>
          <w:szCs w:val="24"/>
        </w:rPr>
        <w:t xml:space="preserve"> </w:t>
      </w:r>
      <w:r w:rsidRPr="00257D0B">
        <w:rPr>
          <w:rFonts w:asciiTheme="minorHAnsi" w:hAnsiTheme="minorHAnsi" w:cs="Courier New"/>
          <w:sz w:val="24"/>
          <w:szCs w:val="24"/>
        </w:rPr>
        <w:t>den Kindergarten erobern,</w:t>
      </w:r>
      <w:r w:rsidR="00780701">
        <w:rPr>
          <w:rFonts w:asciiTheme="minorHAnsi" w:hAnsiTheme="minorHAnsi" w:cs="Courier New"/>
          <w:sz w:val="24"/>
          <w:szCs w:val="24"/>
        </w:rPr>
        <w:t xml:space="preserve"> </w:t>
      </w:r>
      <w:r w:rsidRPr="00780701">
        <w:rPr>
          <w:rFonts w:asciiTheme="minorHAnsi" w:hAnsiTheme="minorHAnsi" w:cs="Courier New"/>
          <w:sz w:val="24"/>
          <w:szCs w:val="24"/>
        </w:rPr>
        <w:t xml:space="preserve">gibt es im </w:t>
      </w:r>
      <w:r w:rsidR="00C55158" w:rsidRPr="00780701">
        <w:rPr>
          <w:rFonts w:asciiTheme="minorHAnsi" w:hAnsiTheme="minorHAnsi" w:cs="Courier New"/>
          <w:sz w:val="24"/>
          <w:szCs w:val="24"/>
        </w:rPr>
        <w:t>Café</w:t>
      </w:r>
      <w:r w:rsidRPr="00780701">
        <w:rPr>
          <w:rFonts w:asciiTheme="minorHAnsi" w:hAnsiTheme="minorHAnsi" w:cs="Courier New"/>
          <w:sz w:val="24"/>
          <w:szCs w:val="24"/>
        </w:rPr>
        <w:t xml:space="preserve"> die Möglichkeit sich auszutauschen.</w:t>
      </w:r>
      <w:r w:rsidR="00257D0B" w:rsidRPr="00780701">
        <w:rPr>
          <w:rFonts w:asciiTheme="minorHAnsi" w:hAnsiTheme="minorHAnsi" w:cs="Courier New"/>
          <w:sz w:val="24"/>
          <w:szCs w:val="24"/>
        </w:rPr>
        <w:t xml:space="preserve"> </w:t>
      </w:r>
      <w:r w:rsidRPr="00780701">
        <w:rPr>
          <w:rFonts w:asciiTheme="minorHAnsi" w:hAnsiTheme="minorHAnsi" w:cs="Courier New"/>
          <w:sz w:val="24"/>
          <w:szCs w:val="24"/>
        </w:rPr>
        <w:t>Unterstützung bei der liebevollen Bewirtung erhalten wir sei</w:t>
      </w:r>
      <w:r w:rsidR="00C55158" w:rsidRPr="00780701">
        <w:rPr>
          <w:rFonts w:asciiTheme="minorHAnsi" w:hAnsiTheme="minorHAnsi" w:cs="Courier New"/>
          <w:sz w:val="24"/>
          <w:szCs w:val="24"/>
        </w:rPr>
        <w:t>t</w:t>
      </w:r>
      <w:r w:rsidRPr="00780701">
        <w:rPr>
          <w:rFonts w:asciiTheme="minorHAnsi" w:hAnsiTheme="minorHAnsi" w:cs="Courier New"/>
          <w:sz w:val="24"/>
          <w:szCs w:val="24"/>
        </w:rPr>
        <w:t xml:space="preserve"> Jahren von Rentnerinnen unserer Gemeinde.</w:t>
      </w:r>
    </w:p>
    <w:p w14:paraId="4D5239CE" w14:textId="77777777" w:rsidR="00711A6D" w:rsidRPr="00D20819" w:rsidRDefault="00711A6D" w:rsidP="008734D0">
      <w:pPr>
        <w:pStyle w:val="Listenabsatz"/>
        <w:ind w:left="720"/>
        <w:jc w:val="both"/>
        <w:rPr>
          <w:rFonts w:asciiTheme="minorHAnsi" w:hAnsiTheme="minorHAnsi" w:cs="Courier New"/>
          <w:sz w:val="24"/>
          <w:szCs w:val="24"/>
        </w:rPr>
      </w:pPr>
    </w:p>
    <w:p w14:paraId="2DD2B353" w14:textId="2045A115" w:rsidR="00241F54" w:rsidRDefault="00241F54" w:rsidP="009E37CC">
      <w:pPr>
        <w:jc w:val="both"/>
        <w:rPr>
          <w:rFonts w:asciiTheme="minorHAnsi" w:hAnsiTheme="minorHAnsi" w:cs="Arial"/>
        </w:rPr>
      </w:pPr>
    </w:p>
    <w:p w14:paraId="1552F394" w14:textId="2A5744B7" w:rsidR="00504CED" w:rsidRDefault="00504CED" w:rsidP="009E37CC">
      <w:pPr>
        <w:jc w:val="both"/>
        <w:rPr>
          <w:rFonts w:asciiTheme="minorHAnsi" w:hAnsiTheme="minorHAnsi" w:cs="Arial"/>
        </w:rPr>
      </w:pPr>
    </w:p>
    <w:p w14:paraId="10045FCF" w14:textId="77777777" w:rsidR="008E0B36" w:rsidRDefault="008E0B36" w:rsidP="00F46341">
      <w:pPr>
        <w:jc w:val="both"/>
        <w:rPr>
          <w:rFonts w:asciiTheme="minorHAnsi" w:hAnsiTheme="minorHAnsi" w:cs="Arial"/>
        </w:rPr>
      </w:pPr>
    </w:p>
    <w:p w14:paraId="3FFA8E67" w14:textId="7271BA48" w:rsidR="005278A5" w:rsidRDefault="00991D47" w:rsidP="00F46341">
      <w:pPr>
        <w:jc w:val="both"/>
        <w:rPr>
          <w:rFonts w:asciiTheme="minorHAnsi" w:hAnsiTheme="minorHAnsi" w:cs="Courier New"/>
          <w:b/>
          <w:u w:val="single"/>
        </w:rPr>
      </w:pPr>
      <w:r w:rsidRPr="00B24C85">
        <w:rPr>
          <w:rFonts w:asciiTheme="minorHAnsi" w:hAnsiTheme="minorHAnsi" w:cs="Courier New"/>
          <w:b/>
        </w:rPr>
        <w:t>7.</w:t>
      </w:r>
      <w:r w:rsidR="00D42A48">
        <w:rPr>
          <w:rFonts w:asciiTheme="minorHAnsi" w:hAnsiTheme="minorHAnsi" w:cs="Courier New"/>
          <w:b/>
        </w:rPr>
        <w:t>2.</w:t>
      </w:r>
      <w:r w:rsidR="00A9737B">
        <w:rPr>
          <w:rFonts w:asciiTheme="minorHAnsi" w:hAnsiTheme="minorHAnsi" w:cs="Courier New"/>
          <w:b/>
          <w:u w:val="single"/>
        </w:rPr>
        <w:t>Das Betreuungsangebot</w:t>
      </w:r>
    </w:p>
    <w:p w14:paraId="3B5B4754" w14:textId="77777777" w:rsidR="00A9737B" w:rsidRDefault="00A9737B" w:rsidP="005E2EF3">
      <w:pPr>
        <w:jc w:val="both"/>
        <w:rPr>
          <w:rFonts w:asciiTheme="minorHAnsi" w:hAnsiTheme="minorHAnsi" w:cs="Courier New"/>
          <w:b/>
          <w:u w:val="single"/>
        </w:rPr>
      </w:pPr>
    </w:p>
    <w:p w14:paraId="0C764FC3" w14:textId="694CB541" w:rsidR="00A9737B" w:rsidRPr="00A9737B" w:rsidRDefault="00A9737B" w:rsidP="00A9737B">
      <w:pPr>
        <w:rPr>
          <w:rFonts w:asciiTheme="minorHAnsi" w:hAnsiTheme="minorHAnsi" w:cs="Courier New"/>
          <w:b/>
        </w:rPr>
      </w:pPr>
      <w:r w:rsidRPr="00A9737B">
        <w:rPr>
          <w:rFonts w:asciiTheme="minorHAnsi" w:hAnsiTheme="minorHAnsi" w:cs="Courier New"/>
          <w:b/>
        </w:rPr>
        <w:t xml:space="preserve">       </w:t>
      </w:r>
      <w:r>
        <w:rPr>
          <w:rFonts w:asciiTheme="minorHAnsi" w:hAnsiTheme="minorHAnsi" w:cs="Courier New"/>
          <w:b/>
        </w:rPr>
        <w:tab/>
      </w:r>
      <w:r>
        <w:rPr>
          <w:rFonts w:asciiTheme="minorHAnsi" w:hAnsiTheme="minorHAnsi" w:cs="Courier New"/>
          <w:b/>
        </w:rPr>
        <w:tab/>
      </w:r>
      <w:r>
        <w:rPr>
          <w:rFonts w:asciiTheme="minorHAnsi" w:hAnsiTheme="minorHAnsi" w:cs="Courier New"/>
          <w:b/>
        </w:rPr>
        <w:tab/>
      </w:r>
      <w:r>
        <w:rPr>
          <w:rFonts w:asciiTheme="minorHAnsi" w:hAnsiTheme="minorHAnsi" w:cs="Courier New"/>
          <w:b/>
        </w:rPr>
        <w:tab/>
      </w:r>
      <w:r>
        <w:rPr>
          <w:rFonts w:asciiTheme="minorHAnsi" w:hAnsiTheme="minorHAnsi" w:cs="Courier New"/>
          <w:b/>
        </w:rPr>
        <w:tab/>
      </w:r>
      <w:r w:rsidRPr="00A9737B">
        <w:rPr>
          <w:rFonts w:asciiTheme="minorHAnsi" w:hAnsiTheme="minorHAnsi" w:cs="Courier New"/>
          <w:b/>
        </w:rPr>
        <w:t>Unsere Öffnungszeiten</w:t>
      </w:r>
    </w:p>
    <w:p w14:paraId="31DE950D" w14:textId="77777777" w:rsidR="00A9737B" w:rsidRPr="00237EBB" w:rsidRDefault="00A9737B" w:rsidP="00A9737B">
      <w:pPr>
        <w:rPr>
          <w:rFonts w:asciiTheme="minorHAnsi" w:hAnsiTheme="minorHAnsi" w:cs="Courier New"/>
          <w:u w:val="single"/>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92"/>
        <w:gridCol w:w="5580"/>
      </w:tblGrid>
      <w:tr w:rsidR="00A9737B" w:rsidRPr="00237EBB" w14:paraId="13E9B468" w14:textId="77777777" w:rsidTr="00E61418">
        <w:tc>
          <w:tcPr>
            <w:tcW w:w="3492" w:type="dxa"/>
          </w:tcPr>
          <w:p w14:paraId="4308E9D1" w14:textId="77777777" w:rsidR="00A9737B" w:rsidRPr="00237EBB" w:rsidRDefault="00A9737B" w:rsidP="00E61418">
            <w:pPr>
              <w:rPr>
                <w:rFonts w:asciiTheme="minorHAnsi" w:hAnsiTheme="minorHAnsi" w:cs="Courier New"/>
              </w:rPr>
            </w:pPr>
            <w:r w:rsidRPr="00237EBB">
              <w:rPr>
                <w:rFonts w:asciiTheme="minorHAnsi" w:hAnsiTheme="minorHAnsi" w:cs="Courier New"/>
              </w:rPr>
              <w:t>Montag und Mittwoch:</w:t>
            </w:r>
          </w:p>
        </w:tc>
        <w:tc>
          <w:tcPr>
            <w:tcW w:w="5580" w:type="dxa"/>
          </w:tcPr>
          <w:p w14:paraId="47FEC573" w14:textId="77777777" w:rsidR="00A9737B" w:rsidRPr="00237EBB" w:rsidRDefault="00A9737B" w:rsidP="00E61418">
            <w:pPr>
              <w:rPr>
                <w:rFonts w:asciiTheme="minorHAnsi" w:hAnsiTheme="minorHAnsi" w:cs="Courier New"/>
              </w:rPr>
            </w:pPr>
            <w:r w:rsidRPr="00237EBB">
              <w:rPr>
                <w:rFonts w:asciiTheme="minorHAnsi" w:hAnsiTheme="minorHAnsi" w:cs="Courier New"/>
              </w:rPr>
              <w:t>von 07:00 Uhr durchgehend bis 16:00 Uhr</w:t>
            </w:r>
          </w:p>
        </w:tc>
      </w:tr>
      <w:tr w:rsidR="00A9737B" w:rsidRPr="00237EBB" w14:paraId="5EFC91FE" w14:textId="77777777" w:rsidTr="00E61418">
        <w:tc>
          <w:tcPr>
            <w:tcW w:w="3492" w:type="dxa"/>
          </w:tcPr>
          <w:p w14:paraId="07BAB547" w14:textId="77777777" w:rsidR="00A9737B" w:rsidRPr="00237EBB" w:rsidRDefault="00A9737B" w:rsidP="00E61418">
            <w:pPr>
              <w:rPr>
                <w:rFonts w:asciiTheme="minorHAnsi" w:hAnsiTheme="minorHAnsi" w:cs="Courier New"/>
              </w:rPr>
            </w:pPr>
            <w:r w:rsidRPr="00237EBB">
              <w:rPr>
                <w:rFonts w:asciiTheme="minorHAnsi" w:hAnsiTheme="minorHAnsi" w:cs="Courier New"/>
              </w:rPr>
              <w:t>Dienstag und Donnerstag:</w:t>
            </w:r>
          </w:p>
        </w:tc>
        <w:tc>
          <w:tcPr>
            <w:tcW w:w="5580" w:type="dxa"/>
          </w:tcPr>
          <w:p w14:paraId="20C920D0" w14:textId="77777777" w:rsidR="00A9737B" w:rsidRPr="00237EBB" w:rsidRDefault="00A9737B" w:rsidP="00E61418">
            <w:pPr>
              <w:rPr>
                <w:rFonts w:asciiTheme="minorHAnsi" w:hAnsiTheme="minorHAnsi" w:cs="Courier New"/>
              </w:rPr>
            </w:pPr>
            <w:r w:rsidRPr="00237EBB">
              <w:rPr>
                <w:rFonts w:asciiTheme="minorHAnsi" w:hAnsiTheme="minorHAnsi" w:cs="Courier New"/>
              </w:rPr>
              <w:t>von 07:00 Uhr durchgehend bis 17:00 Uhr</w:t>
            </w:r>
          </w:p>
        </w:tc>
      </w:tr>
      <w:tr w:rsidR="00A9737B" w:rsidRPr="00237EBB" w14:paraId="6404CA18" w14:textId="77777777" w:rsidTr="00E61418">
        <w:tc>
          <w:tcPr>
            <w:tcW w:w="3492" w:type="dxa"/>
          </w:tcPr>
          <w:p w14:paraId="1A79B396" w14:textId="77777777" w:rsidR="00A9737B" w:rsidRPr="00237EBB" w:rsidRDefault="00A9737B" w:rsidP="00E61418">
            <w:pPr>
              <w:rPr>
                <w:rFonts w:asciiTheme="minorHAnsi" w:hAnsiTheme="minorHAnsi" w:cs="Courier New"/>
              </w:rPr>
            </w:pPr>
            <w:r w:rsidRPr="00237EBB">
              <w:rPr>
                <w:rFonts w:asciiTheme="minorHAnsi" w:hAnsiTheme="minorHAnsi" w:cs="Courier New"/>
              </w:rPr>
              <w:t>Freitag:</w:t>
            </w:r>
          </w:p>
        </w:tc>
        <w:tc>
          <w:tcPr>
            <w:tcW w:w="5580" w:type="dxa"/>
          </w:tcPr>
          <w:p w14:paraId="49EB5410" w14:textId="77777777" w:rsidR="00A9737B" w:rsidRPr="00237EBB" w:rsidRDefault="00A9737B" w:rsidP="00E61418">
            <w:pPr>
              <w:rPr>
                <w:rFonts w:asciiTheme="minorHAnsi" w:hAnsiTheme="minorHAnsi" w:cs="Courier New"/>
              </w:rPr>
            </w:pPr>
            <w:r w:rsidRPr="00237EBB">
              <w:rPr>
                <w:rFonts w:asciiTheme="minorHAnsi" w:hAnsiTheme="minorHAnsi" w:cs="Courier New"/>
              </w:rPr>
              <w:t>von 07:00 Uhr durchgehend bis 14:30 Uhr</w:t>
            </w:r>
          </w:p>
        </w:tc>
      </w:tr>
    </w:tbl>
    <w:p w14:paraId="26C9E438" w14:textId="77777777" w:rsidR="00A9737B" w:rsidRPr="00237EBB" w:rsidRDefault="00A9737B" w:rsidP="00A9737B">
      <w:pPr>
        <w:tabs>
          <w:tab w:val="left" w:pos="2880"/>
          <w:tab w:val="left" w:pos="3600"/>
        </w:tabs>
        <w:rPr>
          <w:rFonts w:asciiTheme="minorHAnsi" w:hAnsiTheme="minorHAnsi" w:cs="Courier New"/>
        </w:rPr>
      </w:pPr>
    </w:p>
    <w:p w14:paraId="0A35E16F" w14:textId="77777777" w:rsidR="005278A5" w:rsidRPr="00974159" w:rsidRDefault="005278A5" w:rsidP="001D6F60">
      <w:pPr>
        <w:pStyle w:val="Listenabsatz"/>
        <w:ind w:left="643"/>
        <w:jc w:val="both"/>
        <w:rPr>
          <w:rFonts w:asciiTheme="minorHAnsi" w:hAnsiTheme="minorHAnsi" w:cstheme="minorHAnsi"/>
          <w:color w:val="141412"/>
          <w:sz w:val="24"/>
          <w:szCs w:val="24"/>
        </w:rPr>
      </w:pPr>
      <w:r w:rsidRPr="00974159">
        <w:rPr>
          <w:rFonts w:asciiTheme="minorHAnsi" w:hAnsiTheme="minorHAnsi" w:cstheme="minorHAnsi"/>
          <w:color w:val="141412"/>
          <w:sz w:val="24"/>
          <w:szCs w:val="24"/>
        </w:rPr>
        <w:t xml:space="preserve">In unserer Einrichtung bieten wir </w:t>
      </w:r>
      <w:r w:rsidRPr="00780701">
        <w:rPr>
          <w:rFonts w:asciiTheme="minorHAnsi" w:hAnsiTheme="minorHAnsi" w:cstheme="minorHAnsi"/>
          <w:b/>
          <w:color w:val="141412"/>
          <w:sz w:val="24"/>
          <w:szCs w:val="24"/>
        </w:rPr>
        <w:t xml:space="preserve">vier </w:t>
      </w:r>
      <w:r w:rsidRPr="00974159">
        <w:rPr>
          <w:rFonts w:asciiTheme="minorHAnsi" w:hAnsiTheme="minorHAnsi" w:cstheme="minorHAnsi"/>
          <w:color w:val="141412"/>
          <w:sz w:val="24"/>
          <w:szCs w:val="24"/>
        </w:rPr>
        <w:t xml:space="preserve">verschiedene </w:t>
      </w:r>
      <w:r w:rsidRPr="00974159">
        <w:rPr>
          <w:rFonts w:asciiTheme="minorHAnsi" w:hAnsiTheme="minorHAnsi" w:cstheme="minorHAnsi"/>
          <w:b/>
          <w:bCs/>
          <w:color w:val="141412"/>
          <w:sz w:val="24"/>
          <w:szCs w:val="24"/>
        </w:rPr>
        <w:t xml:space="preserve">Betreuungsformen </w:t>
      </w:r>
      <w:r w:rsidRPr="00974159">
        <w:rPr>
          <w:rFonts w:asciiTheme="minorHAnsi" w:hAnsiTheme="minorHAnsi" w:cstheme="minorHAnsi"/>
          <w:color w:val="141412"/>
          <w:sz w:val="24"/>
          <w:szCs w:val="24"/>
        </w:rPr>
        <w:t>an:</w:t>
      </w:r>
    </w:p>
    <w:p w14:paraId="501614E6" w14:textId="77777777" w:rsidR="005278A5" w:rsidRPr="00974159" w:rsidRDefault="005278A5" w:rsidP="00613045">
      <w:pPr>
        <w:numPr>
          <w:ilvl w:val="0"/>
          <w:numId w:val="10"/>
        </w:numPr>
        <w:spacing w:before="100" w:beforeAutospacing="1" w:after="100" w:afterAutospacing="1"/>
        <w:jc w:val="both"/>
        <w:rPr>
          <w:rFonts w:asciiTheme="minorHAnsi" w:hAnsiTheme="minorHAnsi" w:cstheme="minorHAnsi"/>
          <w:color w:val="141412"/>
        </w:rPr>
      </w:pPr>
      <w:r w:rsidRPr="00974159">
        <w:rPr>
          <w:rFonts w:asciiTheme="minorHAnsi" w:hAnsiTheme="minorHAnsi" w:cstheme="minorHAnsi"/>
          <w:color w:val="141412"/>
        </w:rPr>
        <w:t>Blocköffnungszeit</w:t>
      </w:r>
    </w:p>
    <w:p w14:paraId="7A2C9085" w14:textId="77777777" w:rsidR="005278A5" w:rsidRPr="00974159" w:rsidRDefault="005278A5" w:rsidP="00613045">
      <w:pPr>
        <w:numPr>
          <w:ilvl w:val="0"/>
          <w:numId w:val="10"/>
        </w:numPr>
        <w:spacing w:before="100" w:beforeAutospacing="1" w:after="100" w:afterAutospacing="1"/>
        <w:jc w:val="both"/>
        <w:rPr>
          <w:rFonts w:asciiTheme="minorHAnsi" w:hAnsiTheme="minorHAnsi" w:cstheme="minorHAnsi"/>
          <w:color w:val="141412"/>
        </w:rPr>
      </w:pPr>
      <w:r w:rsidRPr="00974159">
        <w:rPr>
          <w:rFonts w:asciiTheme="minorHAnsi" w:hAnsiTheme="minorHAnsi" w:cstheme="minorHAnsi"/>
          <w:color w:val="141412"/>
        </w:rPr>
        <w:t>Geteilte Öffnungszeit</w:t>
      </w:r>
    </w:p>
    <w:p w14:paraId="1AB13DC6" w14:textId="77777777" w:rsidR="005278A5" w:rsidRPr="00974159" w:rsidRDefault="005278A5" w:rsidP="00613045">
      <w:pPr>
        <w:numPr>
          <w:ilvl w:val="0"/>
          <w:numId w:val="10"/>
        </w:numPr>
        <w:spacing w:before="100" w:beforeAutospacing="1" w:after="100" w:afterAutospacing="1"/>
        <w:jc w:val="both"/>
        <w:rPr>
          <w:rFonts w:asciiTheme="minorHAnsi" w:hAnsiTheme="minorHAnsi" w:cstheme="minorHAnsi"/>
          <w:color w:val="141412"/>
        </w:rPr>
      </w:pPr>
      <w:r w:rsidRPr="00974159">
        <w:rPr>
          <w:rFonts w:asciiTheme="minorHAnsi" w:hAnsiTheme="minorHAnsi" w:cstheme="minorHAnsi"/>
          <w:color w:val="141412"/>
        </w:rPr>
        <w:t>Flexible Zeit</w:t>
      </w:r>
    </w:p>
    <w:p w14:paraId="1C9B875C" w14:textId="77777777" w:rsidR="005278A5" w:rsidRPr="00974159" w:rsidRDefault="005278A5" w:rsidP="00613045">
      <w:pPr>
        <w:numPr>
          <w:ilvl w:val="0"/>
          <w:numId w:val="10"/>
        </w:numPr>
        <w:spacing w:before="100" w:beforeAutospacing="1" w:after="100" w:afterAutospacing="1"/>
        <w:jc w:val="both"/>
        <w:rPr>
          <w:rFonts w:asciiTheme="minorHAnsi" w:hAnsiTheme="minorHAnsi" w:cstheme="minorHAnsi"/>
          <w:color w:val="141412"/>
        </w:rPr>
      </w:pPr>
      <w:r w:rsidRPr="00974159">
        <w:rPr>
          <w:rFonts w:asciiTheme="minorHAnsi" w:hAnsiTheme="minorHAnsi" w:cstheme="minorHAnsi"/>
          <w:color w:val="141412"/>
        </w:rPr>
        <w:t>Ganztagsbetreuung</w:t>
      </w:r>
    </w:p>
    <w:p w14:paraId="15A49144" w14:textId="77777777" w:rsidR="005278A5" w:rsidRPr="00974159" w:rsidRDefault="005278A5" w:rsidP="00974159">
      <w:pPr>
        <w:pStyle w:val="Listenabsatz"/>
        <w:ind w:left="720"/>
        <w:jc w:val="both"/>
        <w:rPr>
          <w:rFonts w:asciiTheme="minorHAnsi" w:hAnsiTheme="minorHAnsi" w:cstheme="minorHAnsi"/>
          <w:color w:val="141412"/>
          <w:sz w:val="24"/>
          <w:szCs w:val="24"/>
        </w:rPr>
      </w:pPr>
      <w:r w:rsidRPr="00974159">
        <w:rPr>
          <w:rFonts w:asciiTheme="minorHAnsi" w:hAnsiTheme="minorHAnsi" w:cstheme="minorHAnsi"/>
          <w:color w:val="141412"/>
          <w:sz w:val="24"/>
          <w:szCs w:val="24"/>
        </w:rPr>
        <w:br/>
      </w:r>
      <w:r w:rsidRPr="00974159">
        <w:rPr>
          <w:rFonts w:asciiTheme="minorHAnsi" w:hAnsiTheme="minorHAnsi" w:cstheme="minorHAnsi"/>
          <w:b/>
          <w:bCs/>
          <w:color w:val="141412"/>
          <w:sz w:val="24"/>
          <w:szCs w:val="24"/>
        </w:rPr>
        <w:t>25 Stunden:</w:t>
      </w:r>
    </w:p>
    <w:p w14:paraId="6565A40F" w14:textId="77777777" w:rsidR="005278A5" w:rsidRPr="00974159" w:rsidRDefault="005278A5" w:rsidP="00AE3867">
      <w:pPr>
        <w:pStyle w:val="Listenabsatz"/>
        <w:ind w:left="720"/>
        <w:jc w:val="both"/>
        <w:rPr>
          <w:rFonts w:asciiTheme="minorHAnsi" w:hAnsiTheme="minorHAnsi" w:cstheme="minorHAnsi"/>
          <w:color w:val="141412"/>
          <w:sz w:val="24"/>
          <w:szCs w:val="24"/>
        </w:rPr>
      </w:pPr>
      <w:r w:rsidRPr="00974159">
        <w:rPr>
          <w:rFonts w:asciiTheme="minorHAnsi" w:hAnsiTheme="minorHAnsi" w:cstheme="minorHAnsi"/>
          <w:color w:val="141412"/>
          <w:sz w:val="24"/>
          <w:szCs w:val="24"/>
        </w:rPr>
        <w:t xml:space="preserve">Eltern, die dieses Betreuungsangebot nutzen, haben die Möglichkeit die Kinder zu den genannten Öffnungszeiten am </w:t>
      </w:r>
      <w:r w:rsidRPr="00974159">
        <w:rPr>
          <w:rFonts w:asciiTheme="minorHAnsi" w:hAnsiTheme="minorHAnsi" w:cstheme="minorHAnsi"/>
          <w:b/>
          <w:bCs/>
          <w:color w:val="141412"/>
          <w:sz w:val="24"/>
          <w:szCs w:val="24"/>
        </w:rPr>
        <w:t xml:space="preserve">Vormittag </w:t>
      </w:r>
      <w:r w:rsidRPr="00974159">
        <w:rPr>
          <w:rFonts w:asciiTheme="minorHAnsi" w:hAnsiTheme="minorHAnsi" w:cstheme="minorHAnsi"/>
          <w:color w:val="141412"/>
          <w:sz w:val="24"/>
          <w:szCs w:val="24"/>
        </w:rPr>
        <w:t>in die Einrichtung zu bringen.</w:t>
      </w:r>
    </w:p>
    <w:p w14:paraId="0753C2CC" w14:textId="77777777" w:rsidR="005278A5" w:rsidRPr="00974159" w:rsidRDefault="005278A5" w:rsidP="00974159">
      <w:pPr>
        <w:ind w:firstLine="60"/>
        <w:jc w:val="both"/>
        <w:rPr>
          <w:rFonts w:asciiTheme="minorHAnsi" w:hAnsiTheme="minorHAnsi" w:cstheme="minorHAnsi"/>
          <w:color w:val="141412"/>
        </w:rPr>
      </w:pPr>
    </w:p>
    <w:p w14:paraId="3364BC70" w14:textId="77777777" w:rsidR="005278A5" w:rsidRPr="00974159" w:rsidRDefault="005278A5" w:rsidP="00AE3867">
      <w:pPr>
        <w:pStyle w:val="Listenabsatz"/>
        <w:ind w:left="720"/>
        <w:jc w:val="both"/>
        <w:rPr>
          <w:rFonts w:asciiTheme="minorHAnsi" w:hAnsiTheme="minorHAnsi" w:cstheme="minorHAnsi"/>
          <w:color w:val="141412"/>
          <w:sz w:val="24"/>
          <w:szCs w:val="24"/>
        </w:rPr>
      </w:pPr>
      <w:r w:rsidRPr="00974159">
        <w:rPr>
          <w:rFonts w:asciiTheme="minorHAnsi" w:hAnsiTheme="minorHAnsi" w:cstheme="minorHAnsi"/>
          <w:b/>
          <w:bCs/>
          <w:color w:val="141412"/>
          <w:sz w:val="24"/>
          <w:szCs w:val="24"/>
        </w:rPr>
        <w:t>35 Stunden:</w:t>
      </w:r>
    </w:p>
    <w:p w14:paraId="3A9DF499" w14:textId="77777777" w:rsidR="005278A5" w:rsidRPr="00974159" w:rsidRDefault="005278A5" w:rsidP="00974159">
      <w:pPr>
        <w:pStyle w:val="Listenabsatz"/>
        <w:ind w:left="720"/>
        <w:jc w:val="both"/>
        <w:rPr>
          <w:rFonts w:asciiTheme="minorHAnsi" w:hAnsiTheme="minorHAnsi" w:cstheme="minorHAnsi"/>
          <w:color w:val="141412"/>
          <w:sz w:val="24"/>
          <w:szCs w:val="24"/>
        </w:rPr>
      </w:pPr>
      <w:r w:rsidRPr="00974159">
        <w:rPr>
          <w:rFonts w:asciiTheme="minorHAnsi" w:hAnsiTheme="minorHAnsi" w:cstheme="minorHAnsi"/>
          <w:color w:val="141412"/>
          <w:sz w:val="24"/>
          <w:szCs w:val="24"/>
        </w:rPr>
        <w:t>An allen Öffnungstagen entscheiden sich Eltern bei dieser Betreuungsform zwischen vier unterschiedlichen Möglichkeiten.</w:t>
      </w:r>
    </w:p>
    <w:p w14:paraId="58BD583D" w14:textId="77777777" w:rsidR="00974159" w:rsidRPr="00974159" w:rsidRDefault="00974159" w:rsidP="00974159">
      <w:pPr>
        <w:pStyle w:val="Listenabsatz"/>
        <w:ind w:left="720"/>
        <w:jc w:val="both"/>
        <w:rPr>
          <w:rFonts w:asciiTheme="minorHAnsi" w:hAnsiTheme="minorHAnsi" w:cstheme="minorHAnsi"/>
          <w:color w:val="141412"/>
          <w:sz w:val="24"/>
          <w:szCs w:val="24"/>
        </w:rPr>
      </w:pPr>
    </w:p>
    <w:p w14:paraId="72EF0103" w14:textId="2421B484" w:rsidR="005278A5" w:rsidRPr="00974159" w:rsidRDefault="005278A5" w:rsidP="00613045">
      <w:pPr>
        <w:numPr>
          <w:ilvl w:val="1"/>
          <w:numId w:val="10"/>
        </w:numPr>
        <w:spacing w:before="100" w:beforeAutospacing="1" w:after="100" w:afterAutospacing="1"/>
        <w:ind w:left="3192"/>
        <w:rPr>
          <w:rFonts w:asciiTheme="minorHAnsi" w:hAnsiTheme="minorHAnsi" w:cstheme="minorHAnsi"/>
          <w:color w:val="141412"/>
        </w:rPr>
      </w:pPr>
      <w:r w:rsidRPr="00974159">
        <w:rPr>
          <w:rFonts w:asciiTheme="minorHAnsi" w:hAnsiTheme="minorHAnsi" w:cstheme="minorHAnsi"/>
          <w:b/>
          <w:bCs/>
          <w:color w:val="141412"/>
        </w:rPr>
        <w:t>Blockzeit:</w:t>
      </w:r>
      <w:r w:rsidR="00AE3867">
        <w:rPr>
          <w:rFonts w:asciiTheme="minorHAnsi" w:hAnsiTheme="minorHAnsi" w:cstheme="minorHAnsi"/>
          <w:color w:val="141412"/>
        </w:rPr>
        <w:br/>
        <w:t xml:space="preserve">Betreuung </w:t>
      </w:r>
      <w:r w:rsidRPr="00974159">
        <w:rPr>
          <w:rFonts w:asciiTheme="minorHAnsi" w:hAnsiTheme="minorHAnsi" w:cstheme="minorHAnsi"/>
          <w:color w:val="141412"/>
        </w:rPr>
        <w:t>am Vormittag einschließlich der Mittagszeit</w:t>
      </w:r>
      <w:r w:rsidRPr="00974159">
        <w:rPr>
          <w:rFonts w:asciiTheme="minorHAnsi" w:hAnsiTheme="minorHAnsi" w:cstheme="minorHAnsi"/>
          <w:color w:val="141412"/>
        </w:rPr>
        <w:br/>
        <w:t>von 7:00 Uhr bis 14:00 Uhr oder 7:30 Uhr bis 14:30 Uhr</w:t>
      </w:r>
      <w:r w:rsidRPr="00974159">
        <w:rPr>
          <w:rFonts w:asciiTheme="minorHAnsi" w:hAnsiTheme="minorHAnsi" w:cstheme="minorHAnsi"/>
          <w:color w:val="141412"/>
        </w:rPr>
        <w:br/>
        <w:t> </w:t>
      </w:r>
    </w:p>
    <w:p w14:paraId="5606BCA9" w14:textId="59E30520" w:rsidR="005278A5" w:rsidRPr="00974159" w:rsidRDefault="005278A5" w:rsidP="00613045">
      <w:pPr>
        <w:numPr>
          <w:ilvl w:val="1"/>
          <w:numId w:val="10"/>
        </w:numPr>
        <w:spacing w:before="100" w:beforeAutospacing="1" w:after="100" w:afterAutospacing="1"/>
        <w:ind w:left="3192"/>
        <w:rPr>
          <w:rFonts w:asciiTheme="minorHAnsi" w:hAnsiTheme="minorHAnsi" w:cstheme="minorHAnsi"/>
          <w:color w:val="141412"/>
        </w:rPr>
      </w:pPr>
      <w:r w:rsidRPr="00974159">
        <w:rPr>
          <w:rFonts w:asciiTheme="minorHAnsi" w:hAnsiTheme="minorHAnsi" w:cstheme="minorHAnsi"/>
          <w:b/>
          <w:bCs/>
          <w:color w:val="141412"/>
        </w:rPr>
        <w:t>Blockzeit:</w:t>
      </w:r>
      <w:r w:rsidRPr="00974159">
        <w:rPr>
          <w:rFonts w:asciiTheme="minorHAnsi" w:hAnsiTheme="minorHAnsi" w:cstheme="minorHAnsi"/>
          <w:color w:val="141412"/>
        </w:rPr>
        <w:br/>
        <w:t>Betreuung am Vormittag einschließlich der Mittagszeit</w:t>
      </w:r>
      <w:r w:rsidRPr="00974159">
        <w:rPr>
          <w:rFonts w:asciiTheme="minorHAnsi" w:hAnsiTheme="minorHAnsi" w:cstheme="minorHAnsi"/>
          <w:color w:val="141412"/>
        </w:rPr>
        <w:br/>
        <w:t>Mo-Do: von 7:30 Uhr bis 15</w:t>
      </w:r>
      <w:r w:rsidR="003E2B71">
        <w:rPr>
          <w:rFonts w:asciiTheme="minorHAnsi" w:hAnsiTheme="minorHAnsi" w:cstheme="minorHAnsi"/>
          <w:color w:val="141412"/>
        </w:rPr>
        <w:t>:00</w:t>
      </w:r>
      <w:r w:rsidRPr="00974159">
        <w:rPr>
          <w:rFonts w:asciiTheme="minorHAnsi" w:hAnsiTheme="minorHAnsi" w:cstheme="minorHAnsi"/>
          <w:color w:val="141412"/>
        </w:rPr>
        <w:t xml:space="preserve"> Uhr</w:t>
      </w:r>
      <w:r w:rsidRPr="00974159">
        <w:rPr>
          <w:rFonts w:asciiTheme="minorHAnsi" w:hAnsiTheme="minorHAnsi" w:cstheme="minorHAnsi"/>
          <w:color w:val="141412"/>
        </w:rPr>
        <w:br/>
        <w:t xml:space="preserve">Fr: </w:t>
      </w:r>
      <w:r w:rsidR="00AE3867">
        <w:rPr>
          <w:rFonts w:asciiTheme="minorHAnsi" w:hAnsiTheme="minorHAnsi" w:cstheme="minorHAnsi"/>
          <w:color w:val="141412"/>
        </w:rPr>
        <w:t xml:space="preserve">        </w:t>
      </w:r>
      <w:r w:rsidRPr="00974159">
        <w:rPr>
          <w:rFonts w:asciiTheme="minorHAnsi" w:hAnsiTheme="minorHAnsi" w:cstheme="minorHAnsi"/>
          <w:color w:val="141412"/>
        </w:rPr>
        <w:t xml:space="preserve">von 7:30 Uhr bis 12:30 </w:t>
      </w:r>
      <w:r w:rsidR="003E2B71">
        <w:rPr>
          <w:rFonts w:asciiTheme="minorHAnsi" w:hAnsiTheme="minorHAnsi" w:cstheme="minorHAnsi"/>
          <w:color w:val="141412"/>
        </w:rPr>
        <w:t xml:space="preserve"> </w:t>
      </w:r>
      <w:r w:rsidRPr="00974159">
        <w:rPr>
          <w:rFonts w:asciiTheme="minorHAnsi" w:hAnsiTheme="minorHAnsi" w:cstheme="minorHAnsi"/>
          <w:color w:val="141412"/>
        </w:rPr>
        <w:t>Uhr</w:t>
      </w:r>
      <w:r w:rsidRPr="00974159">
        <w:rPr>
          <w:rFonts w:asciiTheme="minorHAnsi" w:hAnsiTheme="minorHAnsi" w:cstheme="minorHAnsi"/>
          <w:color w:val="141412"/>
        </w:rPr>
        <w:br/>
        <w:t> </w:t>
      </w:r>
    </w:p>
    <w:p w14:paraId="30ECEC16" w14:textId="2D720C19" w:rsidR="001F14A7" w:rsidRDefault="005278A5" w:rsidP="00613045">
      <w:pPr>
        <w:numPr>
          <w:ilvl w:val="1"/>
          <w:numId w:val="10"/>
        </w:numPr>
        <w:spacing w:after="100" w:afterAutospacing="1"/>
        <w:ind w:left="3192"/>
        <w:rPr>
          <w:rFonts w:asciiTheme="minorHAnsi" w:hAnsiTheme="minorHAnsi" w:cstheme="minorHAnsi"/>
          <w:color w:val="141412"/>
        </w:rPr>
      </w:pPr>
      <w:r w:rsidRPr="00974159">
        <w:rPr>
          <w:rFonts w:asciiTheme="minorHAnsi" w:hAnsiTheme="minorHAnsi" w:cstheme="minorHAnsi"/>
          <w:color w:val="141412"/>
        </w:rPr>
        <w:t> </w:t>
      </w:r>
      <w:r w:rsidRPr="00974159">
        <w:rPr>
          <w:rFonts w:asciiTheme="minorHAnsi" w:hAnsiTheme="minorHAnsi" w:cstheme="minorHAnsi"/>
          <w:b/>
          <w:bCs/>
          <w:color w:val="141412"/>
        </w:rPr>
        <w:t>Geteilte Zeit:</w:t>
      </w:r>
      <w:r w:rsidRPr="00974159">
        <w:rPr>
          <w:rFonts w:asciiTheme="minorHAnsi" w:hAnsiTheme="minorHAnsi" w:cstheme="minorHAnsi"/>
          <w:color w:val="141412"/>
        </w:rPr>
        <w:br/>
      </w:r>
      <w:r w:rsidR="00780701">
        <w:rPr>
          <w:rFonts w:asciiTheme="minorHAnsi" w:hAnsiTheme="minorHAnsi" w:cstheme="minorHAnsi"/>
          <w:color w:val="141412"/>
        </w:rPr>
        <w:t xml:space="preserve"> </w:t>
      </w:r>
      <w:r w:rsidRPr="00974159">
        <w:rPr>
          <w:rFonts w:asciiTheme="minorHAnsi" w:hAnsiTheme="minorHAnsi" w:cstheme="minorHAnsi"/>
          <w:color w:val="141412"/>
        </w:rPr>
        <w:t>Betreuung am Vormittag und Nachmittag</w:t>
      </w:r>
      <w:r w:rsidRPr="00974159">
        <w:rPr>
          <w:rFonts w:asciiTheme="minorHAnsi" w:hAnsiTheme="minorHAnsi" w:cstheme="minorHAnsi"/>
          <w:color w:val="141412"/>
        </w:rPr>
        <w:br/>
        <w:t>von 7:00 Uhr bis 12:00 Uhr</w:t>
      </w:r>
      <w:r w:rsidR="00AE3867">
        <w:rPr>
          <w:rFonts w:asciiTheme="minorHAnsi" w:hAnsiTheme="minorHAnsi" w:cstheme="minorHAnsi"/>
          <w:color w:val="141412"/>
        </w:rPr>
        <w:t xml:space="preserve"> oder 7:30 Uhr bis 12:30 Uhr</w:t>
      </w:r>
      <w:r w:rsidR="00AE3867">
        <w:rPr>
          <w:rFonts w:asciiTheme="minorHAnsi" w:hAnsiTheme="minorHAnsi" w:cstheme="minorHAnsi"/>
          <w:color w:val="141412"/>
        </w:rPr>
        <w:br/>
        <w:t xml:space="preserve">und </w:t>
      </w:r>
      <w:r w:rsidRPr="00AE3867">
        <w:rPr>
          <w:rFonts w:asciiTheme="minorHAnsi" w:hAnsiTheme="minorHAnsi" w:cstheme="minorHAnsi"/>
          <w:color w:val="141412"/>
        </w:rPr>
        <w:t>von 14:00 Uhr bis 16:00 Uhr / 17:00 Uhr</w:t>
      </w:r>
    </w:p>
    <w:p w14:paraId="0B46F3E0" w14:textId="77777777" w:rsidR="001F14A7" w:rsidRPr="001F14A7" w:rsidRDefault="001F14A7" w:rsidP="001F14A7">
      <w:pPr>
        <w:pStyle w:val="KeinLeerraum"/>
      </w:pPr>
    </w:p>
    <w:p w14:paraId="170739D5" w14:textId="57EAA8DE" w:rsidR="005278A5" w:rsidRDefault="005278A5" w:rsidP="00613045">
      <w:pPr>
        <w:numPr>
          <w:ilvl w:val="1"/>
          <w:numId w:val="10"/>
        </w:numPr>
        <w:spacing w:after="100" w:afterAutospacing="1"/>
        <w:ind w:left="3192"/>
        <w:rPr>
          <w:rFonts w:asciiTheme="minorHAnsi" w:hAnsiTheme="minorHAnsi" w:cstheme="minorHAnsi"/>
          <w:color w:val="141412"/>
        </w:rPr>
      </w:pPr>
      <w:r w:rsidRPr="001D6F60">
        <w:rPr>
          <w:rFonts w:asciiTheme="minorHAnsi" w:hAnsiTheme="minorHAnsi" w:cstheme="minorHAnsi"/>
          <w:b/>
          <w:bCs/>
          <w:color w:val="141412"/>
        </w:rPr>
        <w:t>Flexible Zeit:</w:t>
      </w:r>
      <w:r w:rsidRPr="001D6F60">
        <w:rPr>
          <w:rFonts w:asciiTheme="minorHAnsi" w:hAnsiTheme="minorHAnsi" w:cstheme="minorHAnsi"/>
          <w:color w:val="141412"/>
        </w:rPr>
        <w:br/>
        <w:t>Betreuung an drei Tagen am Vormittag bis 12:30 Uhr und an zwei Tagen ganztägig bis 16:00 Uhr/ 17:00 Uhr</w:t>
      </w:r>
      <w:r w:rsidRPr="001D6F60">
        <w:rPr>
          <w:rFonts w:asciiTheme="minorHAnsi" w:hAnsiTheme="minorHAnsi" w:cstheme="minorHAnsi"/>
          <w:color w:val="141412"/>
        </w:rPr>
        <w:br/>
        <w:t xml:space="preserve">(Bei diesem Modell können je nach gewünschten Betreuungstagen möglicherweise nur 33 Stunden der gebuchten Betreuungszeit genutzt werden. Der Kindergartenbeitrag verringert sich </w:t>
      </w:r>
      <w:r w:rsidR="001D6F60" w:rsidRPr="001D6F60">
        <w:rPr>
          <w:rFonts w:asciiTheme="minorHAnsi" w:hAnsiTheme="minorHAnsi" w:cstheme="minorHAnsi"/>
          <w:color w:val="141412"/>
        </w:rPr>
        <w:t>dadurch</w:t>
      </w:r>
      <w:r w:rsidRPr="001D6F60">
        <w:rPr>
          <w:rFonts w:asciiTheme="minorHAnsi" w:hAnsiTheme="minorHAnsi" w:cstheme="minorHAnsi"/>
          <w:color w:val="141412"/>
        </w:rPr>
        <w:t xml:space="preserve"> nicht).</w:t>
      </w:r>
    </w:p>
    <w:p w14:paraId="0E971C32" w14:textId="77777777" w:rsidR="005278A5" w:rsidRPr="00974159" w:rsidRDefault="005278A5" w:rsidP="001D6F60">
      <w:pPr>
        <w:pStyle w:val="Listenabsatz"/>
        <w:ind w:left="643"/>
        <w:jc w:val="both"/>
        <w:rPr>
          <w:rFonts w:asciiTheme="minorHAnsi" w:hAnsiTheme="minorHAnsi" w:cstheme="minorHAnsi"/>
          <w:color w:val="141412"/>
          <w:sz w:val="24"/>
          <w:szCs w:val="24"/>
        </w:rPr>
      </w:pPr>
      <w:r w:rsidRPr="00974159">
        <w:rPr>
          <w:rFonts w:asciiTheme="minorHAnsi" w:hAnsiTheme="minorHAnsi" w:cstheme="minorHAnsi"/>
          <w:b/>
          <w:bCs/>
          <w:color w:val="141412"/>
          <w:sz w:val="24"/>
          <w:szCs w:val="24"/>
        </w:rPr>
        <w:lastRenderedPageBreak/>
        <w:t xml:space="preserve">45 Stunden:   </w:t>
      </w:r>
    </w:p>
    <w:p w14:paraId="562153E6" w14:textId="77777777" w:rsidR="005278A5" w:rsidRDefault="005278A5" w:rsidP="001D6F60">
      <w:pPr>
        <w:pStyle w:val="Listenabsatz"/>
        <w:ind w:left="643"/>
        <w:jc w:val="both"/>
        <w:rPr>
          <w:rFonts w:asciiTheme="minorHAnsi" w:hAnsiTheme="minorHAnsi" w:cstheme="minorHAnsi"/>
          <w:color w:val="141412"/>
          <w:sz w:val="24"/>
          <w:szCs w:val="24"/>
        </w:rPr>
      </w:pPr>
      <w:r w:rsidRPr="00974159">
        <w:rPr>
          <w:rFonts w:asciiTheme="minorHAnsi" w:hAnsiTheme="minorHAnsi" w:cstheme="minorHAnsi"/>
          <w:color w:val="141412"/>
          <w:sz w:val="24"/>
          <w:szCs w:val="24"/>
        </w:rPr>
        <w:t>Ganztagsbetreuung zu den genannten Öffnungszeiten.</w:t>
      </w:r>
    </w:p>
    <w:p w14:paraId="579C7F10" w14:textId="77777777" w:rsidR="001D6F60" w:rsidRDefault="001D6F60" w:rsidP="001D6F60">
      <w:pPr>
        <w:pStyle w:val="Listenabsatz"/>
        <w:ind w:left="643"/>
        <w:jc w:val="both"/>
        <w:rPr>
          <w:rFonts w:asciiTheme="minorHAnsi" w:hAnsiTheme="minorHAnsi" w:cstheme="minorHAnsi"/>
          <w:color w:val="141412"/>
          <w:sz w:val="24"/>
          <w:szCs w:val="24"/>
        </w:rPr>
      </w:pPr>
    </w:p>
    <w:p w14:paraId="400F66BB" w14:textId="77777777" w:rsidR="008E0B36" w:rsidRDefault="008E0B36" w:rsidP="00AB2B67">
      <w:pPr>
        <w:ind w:left="600"/>
        <w:jc w:val="both"/>
        <w:rPr>
          <w:rFonts w:asciiTheme="minorHAnsi" w:hAnsiTheme="minorHAnsi" w:cs="Courier New"/>
        </w:rPr>
      </w:pPr>
    </w:p>
    <w:p w14:paraId="129A9467" w14:textId="2A094100" w:rsidR="00780701" w:rsidRDefault="00780701" w:rsidP="00AB2B67">
      <w:pPr>
        <w:ind w:left="600"/>
        <w:jc w:val="both"/>
        <w:rPr>
          <w:rFonts w:asciiTheme="minorHAnsi" w:hAnsiTheme="minorHAnsi" w:cs="Courier New"/>
          <w:b/>
        </w:rPr>
      </w:pPr>
      <w:r>
        <w:rPr>
          <w:rFonts w:asciiTheme="minorHAnsi" w:hAnsiTheme="minorHAnsi" w:cs="Courier New"/>
        </w:rPr>
        <w:t xml:space="preserve"> </w:t>
      </w:r>
      <w:r w:rsidR="00B873D9">
        <w:rPr>
          <w:rFonts w:asciiTheme="minorHAnsi" w:hAnsiTheme="minorHAnsi" w:cs="Courier New"/>
        </w:rPr>
        <w:t>D</w:t>
      </w:r>
      <w:r w:rsidR="001D6F60">
        <w:rPr>
          <w:rFonts w:asciiTheme="minorHAnsi" w:hAnsiTheme="minorHAnsi" w:cs="Courier New"/>
        </w:rPr>
        <w:t xml:space="preserve">as </w:t>
      </w:r>
      <w:r>
        <w:rPr>
          <w:rFonts w:asciiTheme="minorHAnsi" w:hAnsiTheme="minorHAnsi" w:cs="Courier New"/>
          <w:b/>
        </w:rPr>
        <w:t>Mittagessen:</w:t>
      </w:r>
    </w:p>
    <w:p w14:paraId="358BD345" w14:textId="77777777" w:rsidR="00780701" w:rsidRDefault="00780701" w:rsidP="00AB2B67">
      <w:pPr>
        <w:ind w:left="600"/>
        <w:jc w:val="both"/>
        <w:rPr>
          <w:rFonts w:asciiTheme="minorHAnsi" w:hAnsiTheme="minorHAnsi" w:cs="Courier New"/>
        </w:rPr>
      </w:pPr>
      <w:r>
        <w:rPr>
          <w:rFonts w:asciiTheme="minorHAnsi" w:hAnsiTheme="minorHAnsi" w:cs="Courier New"/>
        </w:rPr>
        <w:t xml:space="preserve"> Sie können Ihr Kind für die Mittagsbetreuung anmelden. Dazu ist eine Buchung von Blockzeit</w:t>
      </w:r>
    </w:p>
    <w:p w14:paraId="1B3E481B" w14:textId="77777777" w:rsidR="00780701" w:rsidRDefault="00780701" w:rsidP="00780701">
      <w:pPr>
        <w:jc w:val="both"/>
        <w:rPr>
          <w:rFonts w:asciiTheme="minorHAnsi" w:hAnsiTheme="minorHAnsi" w:cs="Courier New"/>
        </w:rPr>
      </w:pPr>
      <w:r>
        <w:rPr>
          <w:rFonts w:asciiTheme="minorHAnsi" w:hAnsiTheme="minorHAnsi" w:cs="Courier New"/>
        </w:rPr>
        <w:t xml:space="preserve">            (35 Stunden) oder Ganztagsbetreuung (45 Stunden) notwendig.</w:t>
      </w:r>
    </w:p>
    <w:p w14:paraId="499F11BD" w14:textId="320F248B" w:rsidR="00780701" w:rsidRDefault="00780701" w:rsidP="00780701">
      <w:pPr>
        <w:ind w:firstLine="708"/>
        <w:jc w:val="both"/>
        <w:rPr>
          <w:rFonts w:asciiTheme="minorHAnsi" w:hAnsiTheme="minorHAnsi" w:cs="Courier New"/>
        </w:rPr>
      </w:pPr>
      <w:r>
        <w:rPr>
          <w:rFonts w:asciiTheme="minorHAnsi" w:hAnsiTheme="minorHAnsi" w:cs="Courier New"/>
        </w:rPr>
        <w:t>Die Kinder essen gruppenübergreifend mit anderen gleichaltrigen Kindern, um so individuell,</w:t>
      </w:r>
    </w:p>
    <w:p w14:paraId="29C360DB" w14:textId="5896F0C9" w:rsidR="00BB7A67" w:rsidRDefault="00780701" w:rsidP="00780701">
      <w:pPr>
        <w:ind w:firstLine="708"/>
        <w:jc w:val="both"/>
        <w:rPr>
          <w:rFonts w:asciiTheme="minorHAnsi" w:hAnsiTheme="minorHAnsi" w:cs="Courier New"/>
        </w:rPr>
      </w:pPr>
      <w:r>
        <w:rPr>
          <w:rFonts w:asciiTheme="minorHAnsi" w:hAnsiTheme="minorHAnsi" w:cs="Courier New"/>
        </w:rPr>
        <w:t>dem Entwicklungsstand entsprechend, den Bedürfniss</w:t>
      </w:r>
      <w:r w:rsidR="00AE28C3">
        <w:rPr>
          <w:rFonts w:asciiTheme="minorHAnsi" w:hAnsiTheme="minorHAnsi" w:cs="Courier New"/>
        </w:rPr>
        <w:t>en der Kinder gerecht zu werden</w:t>
      </w:r>
      <w:r w:rsidR="008E0B36">
        <w:rPr>
          <w:rFonts w:asciiTheme="minorHAnsi" w:hAnsiTheme="minorHAnsi" w:cs="Courier New"/>
        </w:rPr>
        <w:t>.</w:t>
      </w:r>
    </w:p>
    <w:p w14:paraId="639757DE" w14:textId="53F95693" w:rsidR="00AE28C3" w:rsidRDefault="00AE28C3" w:rsidP="00AE28C3">
      <w:pPr>
        <w:ind w:left="708"/>
        <w:jc w:val="both"/>
        <w:rPr>
          <w:rFonts w:asciiTheme="minorHAnsi" w:hAnsiTheme="minorHAnsi" w:cs="Courier New"/>
        </w:rPr>
      </w:pPr>
      <w:r>
        <w:rPr>
          <w:rFonts w:asciiTheme="minorHAnsi" w:hAnsiTheme="minorHAnsi" w:cs="Courier New"/>
        </w:rPr>
        <w:t xml:space="preserve">Anschließend beginnt die Ruhephase bzw. die Schlafphase für die jüngeren Kinder im Ruheraum. (siehe auch </w:t>
      </w:r>
      <w:r w:rsidR="006F5606" w:rsidRPr="006F5606">
        <w:rPr>
          <w:rFonts w:asciiTheme="minorHAnsi" w:hAnsiTheme="minorHAnsi" w:cs="Courier New"/>
          <w:b/>
          <w:bCs/>
        </w:rPr>
        <w:t>Punkt 16</w:t>
      </w:r>
      <w:r w:rsidRPr="006F5606">
        <w:rPr>
          <w:rFonts w:asciiTheme="minorHAnsi" w:hAnsiTheme="minorHAnsi" w:cs="Courier New"/>
        </w:rPr>
        <w:t xml:space="preserve"> </w:t>
      </w:r>
      <w:r>
        <w:rPr>
          <w:rFonts w:asciiTheme="minorHAnsi" w:hAnsiTheme="minorHAnsi" w:cs="Courier New"/>
        </w:rPr>
        <w:t>Schlafen und Erholung)</w:t>
      </w:r>
    </w:p>
    <w:p w14:paraId="6829D325" w14:textId="29E4E396" w:rsidR="008E0B36" w:rsidRDefault="008E0B36" w:rsidP="00AE28C3">
      <w:pPr>
        <w:ind w:left="708"/>
        <w:jc w:val="both"/>
        <w:rPr>
          <w:rFonts w:asciiTheme="minorHAnsi" w:hAnsiTheme="minorHAnsi" w:cs="Courier New"/>
          <w:color w:val="FF0000"/>
        </w:rPr>
      </w:pPr>
    </w:p>
    <w:p w14:paraId="4CFBA830" w14:textId="6D702A34" w:rsidR="008E0B36" w:rsidRDefault="008E0B36" w:rsidP="00AE28C3">
      <w:pPr>
        <w:ind w:left="708"/>
        <w:jc w:val="both"/>
        <w:rPr>
          <w:rFonts w:asciiTheme="minorHAnsi" w:hAnsiTheme="minorHAnsi" w:cs="Courier New"/>
          <w:color w:val="FF0000"/>
        </w:rPr>
      </w:pPr>
    </w:p>
    <w:p w14:paraId="030FF4E5" w14:textId="77777777" w:rsidR="008E0B36" w:rsidRPr="00A84582" w:rsidRDefault="008E0B36" w:rsidP="00AE28C3">
      <w:pPr>
        <w:ind w:left="708"/>
        <w:jc w:val="both"/>
        <w:rPr>
          <w:rFonts w:asciiTheme="minorHAnsi" w:hAnsiTheme="minorHAnsi" w:cs="Courier New"/>
          <w:color w:val="FF0000"/>
        </w:rPr>
      </w:pPr>
    </w:p>
    <w:p w14:paraId="2ED17391" w14:textId="4F339811" w:rsidR="00257D0B" w:rsidRPr="00AE28C3" w:rsidRDefault="00BB7A67" w:rsidP="001D6F60">
      <w:pPr>
        <w:jc w:val="both"/>
        <w:rPr>
          <w:rFonts w:asciiTheme="minorHAnsi" w:hAnsiTheme="minorHAnsi" w:cs="Courier New"/>
          <w:color w:val="FF0000"/>
        </w:rPr>
      </w:pPr>
      <w:r w:rsidRPr="00A84582">
        <w:rPr>
          <w:rFonts w:asciiTheme="minorHAnsi" w:hAnsiTheme="minorHAnsi" w:cs="Courier New"/>
          <w:color w:val="FF0000"/>
        </w:rPr>
        <w:t xml:space="preserve">      </w:t>
      </w:r>
      <w:r w:rsidR="001D6F60" w:rsidRPr="00A84582">
        <w:rPr>
          <w:rFonts w:asciiTheme="minorHAnsi" w:hAnsiTheme="minorHAnsi" w:cs="Courier New"/>
          <w:color w:val="FF0000"/>
        </w:rPr>
        <w:t xml:space="preserve"> </w:t>
      </w:r>
      <w:r w:rsidRPr="00A84582">
        <w:rPr>
          <w:rFonts w:asciiTheme="minorHAnsi" w:hAnsiTheme="minorHAnsi" w:cs="Courier New"/>
          <w:color w:val="FF0000"/>
        </w:rPr>
        <w:t xml:space="preserve">   </w:t>
      </w:r>
      <w:r w:rsidR="00B873D9" w:rsidRPr="00A84582">
        <w:rPr>
          <w:rFonts w:asciiTheme="minorHAnsi" w:hAnsiTheme="minorHAnsi" w:cs="Courier New"/>
          <w:color w:val="FF0000"/>
        </w:rPr>
        <w:t xml:space="preserve"> </w:t>
      </w:r>
    </w:p>
    <w:p w14:paraId="06D4D930" w14:textId="5F3BA42B" w:rsidR="005278A5" w:rsidRPr="00974159" w:rsidRDefault="005E2EF3" w:rsidP="00F46341">
      <w:pPr>
        <w:pStyle w:val="Listenabsatz"/>
        <w:ind w:left="0"/>
        <w:jc w:val="both"/>
        <w:rPr>
          <w:rFonts w:asciiTheme="minorHAnsi" w:hAnsiTheme="minorHAnsi" w:cstheme="minorHAnsi"/>
          <w:color w:val="141412"/>
          <w:sz w:val="24"/>
          <w:szCs w:val="24"/>
        </w:rPr>
      </w:pPr>
      <w:r>
        <w:rPr>
          <w:rFonts w:asciiTheme="minorHAnsi" w:hAnsiTheme="minorHAnsi" w:cstheme="minorHAnsi"/>
          <w:b/>
          <w:bCs/>
          <w:color w:val="141412"/>
          <w:sz w:val="24"/>
          <w:szCs w:val="24"/>
        </w:rPr>
        <w:t>7</w:t>
      </w:r>
      <w:r w:rsidR="00A9737B">
        <w:rPr>
          <w:rFonts w:asciiTheme="minorHAnsi" w:hAnsiTheme="minorHAnsi" w:cstheme="minorHAnsi"/>
          <w:b/>
          <w:bCs/>
          <w:color w:val="141412"/>
          <w:sz w:val="24"/>
          <w:szCs w:val="24"/>
        </w:rPr>
        <w:t>.</w:t>
      </w:r>
      <w:r w:rsidR="00D42A48">
        <w:rPr>
          <w:rFonts w:asciiTheme="minorHAnsi" w:hAnsiTheme="minorHAnsi" w:cstheme="minorHAnsi"/>
          <w:b/>
          <w:bCs/>
          <w:color w:val="141412"/>
          <w:sz w:val="24"/>
          <w:szCs w:val="24"/>
        </w:rPr>
        <w:t>3</w:t>
      </w:r>
      <w:r w:rsidRPr="005E2EF3">
        <w:rPr>
          <w:rFonts w:asciiTheme="minorHAnsi" w:hAnsiTheme="minorHAnsi" w:cstheme="minorHAnsi"/>
          <w:b/>
          <w:bCs/>
          <w:color w:val="141412"/>
          <w:sz w:val="24"/>
          <w:szCs w:val="24"/>
          <w:u w:val="single"/>
        </w:rPr>
        <w:t xml:space="preserve"> </w:t>
      </w:r>
      <w:r w:rsidR="005278A5" w:rsidRPr="005E2EF3">
        <w:rPr>
          <w:rFonts w:asciiTheme="minorHAnsi" w:hAnsiTheme="minorHAnsi" w:cstheme="minorHAnsi"/>
          <w:b/>
          <w:bCs/>
          <w:color w:val="141412"/>
          <w:sz w:val="24"/>
          <w:szCs w:val="24"/>
          <w:u w:val="single"/>
        </w:rPr>
        <w:t>Randzeitenbetreuung:</w:t>
      </w:r>
    </w:p>
    <w:p w14:paraId="2E9CA7DB" w14:textId="279616EC" w:rsidR="005278A5" w:rsidRDefault="005278A5" w:rsidP="001D6F60">
      <w:pPr>
        <w:pStyle w:val="Listenabsatz"/>
        <w:ind w:left="643"/>
        <w:jc w:val="both"/>
        <w:rPr>
          <w:rFonts w:asciiTheme="minorHAnsi" w:hAnsiTheme="minorHAnsi" w:cstheme="minorHAnsi"/>
          <w:color w:val="141412"/>
          <w:sz w:val="24"/>
          <w:szCs w:val="24"/>
        </w:rPr>
      </w:pPr>
      <w:r w:rsidRPr="00974159">
        <w:rPr>
          <w:rFonts w:asciiTheme="minorHAnsi" w:hAnsiTheme="minorHAnsi" w:cstheme="minorHAnsi"/>
          <w:color w:val="141412"/>
          <w:sz w:val="24"/>
          <w:szCs w:val="24"/>
        </w:rPr>
        <w:t>Benötigen Sie eine Betreuung die über unsere Öffnungszeiten hinaus geht, sprechen Sie uns gerne an. Wir vermitteln Sie</w:t>
      </w:r>
      <w:r w:rsidR="001D6F60">
        <w:rPr>
          <w:rFonts w:asciiTheme="minorHAnsi" w:hAnsiTheme="minorHAnsi" w:cstheme="minorHAnsi"/>
          <w:color w:val="141412"/>
          <w:sz w:val="24"/>
          <w:szCs w:val="24"/>
        </w:rPr>
        <w:t xml:space="preserve"> an einen Babysitter oder an den</w:t>
      </w:r>
      <w:r w:rsidRPr="00974159">
        <w:rPr>
          <w:rFonts w:asciiTheme="minorHAnsi" w:hAnsiTheme="minorHAnsi" w:cstheme="minorHAnsi"/>
          <w:color w:val="141412"/>
          <w:sz w:val="24"/>
          <w:szCs w:val="24"/>
        </w:rPr>
        <w:t xml:space="preserve"> SkF (Sozialdienst katholischer Frauen), der für die Kindertagespflege zuständig ist.</w:t>
      </w:r>
    </w:p>
    <w:p w14:paraId="43FA2577" w14:textId="77777777" w:rsidR="008E0B36" w:rsidRPr="00974159" w:rsidRDefault="008E0B36" w:rsidP="001D6F60">
      <w:pPr>
        <w:pStyle w:val="Listenabsatz"/>
        <w:ind w:left="643"/>
        <w:jc w:val="both"/>
        <w:rPr>
          <w:rFonts w:asciiTheme="minorHAnsi" w:hAnsiTheme="minorHAnsi" w:cstheme="minorHAnsi"/>
          <w:color w:val="141412"/>
          <w:sz w:val="24"/>
          <w:szCs w:val="24"/>
        </w:rPr>
      </w:pPr>
    </w:p>
    <w:p w14:paraId="4AE056D9" w14:textId="1632AD2A" w:rsidR="005278A5" w:rsidRDefault="005278A5" w:rsidP="00974159">
      <w:pPr>
        <w:ind w:firstLine="60"/>
        <w:rPr>
          <w:rFonts w:asciiTheme="minorHAnsi" w:hAnsiTheme="minorHAnsi" w:cstheme="minorHAnsi"/>
          <w:color w:val="141412"/>
        </w:rPr>
      </w:pPr>
    </w:p>
    <w:p w14:paraId="3129F209" w14:textId="31372294" w:rsidR="008E0B36" w:rsidRDefault="008E0B36" w:rsidP="00974159">
      <w:pPr>
        <w:ind w:firstLine="60"/>
        <w:rPr>
          <w:rFonts w:asciiTheme="minorHAnsi" w:hAnsiTheme="minorHAnsi" w:cstheme="minorHAnsi"/>
          <w:color w:val="141412"/>
        </w:rPr>
      </w:pPr>
    </w:p>
    <w:p w14:paraId="2B366368" w14:textId="77777777" w:rsidR="008E0B36" w:rsidRPr="00974159" w:rsidRDefault="008E0B36" w:rsidP="00974159">
      <w:pPr>
        <w:ind w:firstLine="60"/>
        <w:rPr>
          <w:rFonts w:asciiTheme="minorHAnsi" w:hAnsiTheme="minorHAnsi" w:cstheme="minorHAnsi"/>
          <w:color w:val="141412"/>
        </w:rPr>
      </w:pPr>
    </w:p>
    <w:p w14:paraId="1B7097F4" w14:textId="7AAB86B2" w:rsidR="00D4723F" w:rsidRPr="00237EBB" w:rsidRDefault="00A9737B" w:rsidP="00D4723F">
      <w:pPr>
        <w:jc w:val="both"/>
        <w:rPr>
          <w:rFonts w:asciiTheme="minorHAnsi" w:hAnsiTheme="minorHAnsi" w:cs="Courier New"/>
          <w:b/>
          <w:u w:val="single"/>
        </w:rPr>
      </w:pPr>
      <w:r>
        <w:rPr>
          <w:rFonts w:asciiTheme="minorHAnsi" w:hAnsiTheme="minorHAnsi" w:cstheme="minorHAnsi"/>
          <w:b/>
          <w:bCs/>
        </w:rPr>
        <w:t>7.</w:t>
      </w:r>
      <w:r w:rsidR="00D42A48">
        <w:rPr>
          <w:rFonts w:asciiTheme="minorHAnsi" w:hAnsiTheme="minorHAnsi" w:cstheme="minorHAnsi"/>
          <w:b/>
          <w:bCs/>
        </w:rPr>
        <w:t>4</w:t>
      </w:r>
      <w:r w:rsidR="005E2EF3">
        <w:rPr>
          <w:rFonts w:asciiTheme="minorHAnsi" w:hAnsiTheme="minorHAnsi" w:cstheme="minorHAnsi"/>
          <w:b/>
          <w:bCs/>
        </w:rPr>
        <w:t xml:space="preserve"> </w:t>
      </w:r>
      <w:r w:rsidR="00D4723F" w:rsidRPr="00237EBB">
        <w:rPr>
          <w:rFonts w:asciiTheme="minorHAnsi" w:hAnsiTheme="minorHAnsi" w:cs="Courier New"/>
          <w:b/>
          <w:u w:val="single"/>
        </w:rPr>
        <w:t>Notgruppe:</w:t>
      </w:r>
    </w:p>
    <w:p w14:paraId="49822C4E" w14:textId="4544D695" w:rsidR="00D4723F" w:rsidRPr="00237EBB" w:rsidRDefault="00D4723F" w:rsidP="00D4723F">
      <w:pPr>
        <w:ind w:left="708"/>
        <w:jc w:val="both"/>
        <w:rPr>
          <w:rFonts w:asciiTheme="minorHAnsi" w:hAnsiTheme="minorHAnsi" w:cs="Courier New"/>
        </w:rPr>
      </w:pPr>
      <w:r w:rsidRPr="00237EBB">
        <w:rPr>
          <w:rFonts w:asciiTheme="minorHAnsi" w:hAnsiTheme="minorHAnsi" w:cs="Courier New"/>
        </w:rPr>
        <w:t xml:space="preserve">Damit ihre Kinder auch dann betreut werden können, wenn der Kindergarten geschlossen ist, vereinbaren wir, nach vorheriger Absprache, mit dem </w:t>
      </w:r>
      <w:r w:rsidR="00A9737B" w:rsidRPr="00237EBB">
        <w:rPr>
          <w:rFonts w:asciiTheme="minorHAnsi" w:hAnsiTheme="minorHAnsi" w:cs="Courier New"/>
        </w:rPr>
        <w:t>Stephanus Kindergarten</w:t>
      </w:r>
      <w:r w:rsidR="00B873D9">
        <w:rPr>
          <w:rFonts w:asciiTheme="minorHAnsi" w:hAnsiTheme="minorHAnsi" w:cs="Courier New"/>
        </w:rPr>
        <w:t>, der Kita Wunderblume</w:t>
      </w:r>
      <w:r w:rsidRPr="00237EBB">
        <w:rPr>
          <w:rFonts w:asciiTheme="minorHAnsi" w:hAnsiTheme="minorHAnsi" w:cs="Courier New"/>
        </w:rPr>
        <w:t xml:space="preserve"> oder einem anderen Kindergarten eine Notgruppe.</w:t>
      </w:r>
    </w:p>
    <w:p w14:paraId="21EA7CD0" w14:textId="77777777" w:rsidR="00D4723F" w:rsidRPr="00237EBB" w:rsidRDefault="00D4723F" w:rsidP="00D4723F">
      <w:pPr>
        <w:jc w:val="both"/>
        <w:rPr>
          <w:rFonts w:asciiTheme="minorHAnsi" w:hAnsiTheme="minorHAnsi" w:cs="Courier New"/>
        </w:rPr>
      </w:pPr>
    </w:p>
    <w:p w14:paraId="3BC2EE30" w14:textId="609045E0" w:rsidR="005278A5" w:rsidRDefault="005278A5" w:rsidP="005278A5">
      <w:pPr>
        <w:rPr>
          <w:rFonts w:asciiTheme="minorHAnsi" w:hAnsiTheme="minorHAnsi" w:cstheme="minorHAnsi"/>
          <w:b/>
          <w:bCs/>
        </w:rPr>
      </w:pPr>
    </w:p>
    <w:p w14:paraId="19D58BF4" w14:textId="3066C07F" w:rsidR="008E0B36" w:rsidRDefault="008E0B36" w:rsidP="005278A5">
      <w:pPr>
        <w:rPr>
          <w:rFonts w:asciiTheme="minorHAnsi" w:hAnsiTheme="minorHAnsi" w:cstheme="minorHAnsi"/>
          <w:b/>
          <w:bCs/>
        </w:rPr>
      </w:pPr>
    </w:p>
    <w:p w14:paraId="70F38C18" w14:textId="77777777" w:rsidR="008E0B36" w:rsidRPr="00974159" w:rsidRDefault="008E0B36" w:rsidP="005278A5">
      <w:pPr>
        <w:rPr>
          <w:rFonts w:asciiTheme="minorHAnsi" w:hAnsiTheme="minorHAnsi" w:cstheme="minorHAnsi"/>
          <w:b/>
          <w:bCs/>
        </w:rPr>
      </w:pPr>
    </w:p>
    <w:p w14:paraId="40386AE0" w14:textId="77777777" w:rsidR="005278A5" w:rsidRPr="00974159" w:rsidRDefault="005278A5">
      <w:pPr>
        <w:rPr>
          <w:rFonts w:asciiTheme="minorHAnsi" w:hAnsiTheme="minorHAnsi" w:cstheme="minorHAnsi"/>
          <w:b/>
          <w:u w:val="single"/>
        </w:rPr>
      </w:pPr>
    </w:p>
    <w:p w14:paraId="4F68D922" w14:textId="3E35DC53" w:rsidR="00176B61" w:rsidRDefault="00A9737B">
      <w:pPr>
        <w:rPr>
          <w:rFonts w:asciiTheme="minorHAnsi" w:hAnsiTheme="minorHAnsi" w:cs="Courier New"/>
          <w:b/>
          <w:u w:val="single"/>
        </w:rPr>
      </w:pPr>
      <w:r w:rsidRPr="00F46341">
        <w:rPr>
          <w:rFonts w:asciiTheme="minorHAnsi" w:hAnsiTheme="minorHAnsi" w:cs="Courier New"/>
          <w:b/>
        </w:rPr>
        <w:t>7.</w:t>
      </w:r>
      <w:r w:rsidR="00D42A48">
        <w:rPr>
          <w:rFonts w:asciiTheme="minorHAnsi" w:hAnsiTheme="minorHAnsi" w:cs="Courier New"/>
          <w:b/>
        </w:rPr>
        <w:t>5</w:t>
      </w:r>
      <w:r w:rsidR="00F46341">
        <w:rPr>
          <w:rFonts w:asciiTheme="minorHAnsi" w:hAnsiTheme="minorHAnsi" w:cs="Courier New"/>
          <w:b/>
          <w:u w:val="single"/>
        </w:rPr>
        <w:t xml:space="preserve"> </w:t>
      </w:r>
      <w:r w:rsidR="002532DE" w:rsidRPr="00443C9D">
        <w:rPr>
          <w:rFonts w:asciiTheme="minorHAnsi" w:hAnsiTheme="minorHAnsi" w:cs="Courier New"/>
          <w:b/>
          <w:u w:val="single"/>
        </w:rPr>
        <w:t>Gruppen und Gruppentypen</w:t>
      </w:r>
    </w:p>
    <w:p w14:paraId="56E9843D" w14:textId="77777777" w:rsidR="008E0B36" w:rsidRDefault="00AE28C3" w:rsidP="00AE28C3">
      <w:pPr>
        <w:rPr>
          <w:rFonts w:asciiTheme="minorHAnsi" w:hAnsiTheme="minorHAnsi" w:cs="Courier New"/>
          <w:b/>
        </w:rPr>
      </w:pPr>
      <w:r w:rsidRPr="00AE28C3">
        <w:rPr>
          <w:rFonts w:asciiTheme="minorHAnsi" w:hAnsiTheme="minorHAnsi" w:cs="Courier New"/>
          <w:b/>
        </w:rPr>
        <w:t xml:space="preserve">      </w:t>
      </w:r>
    </w:p>
    <w:p w14:paraId="335230F9" w14:textId="4A526B41" w:rsidR="00AE28C3" w:rsidRPr="00AE28C3" w:rsidRDefault="00AE28C3" w:rsidP="00AE28C3">
      <w:pPr>
        <w:rPr>
          <w:rFonts w:asciiTheme="minorHAnsi" w:hAnsiTheme="minorHAnsi" w:cs="Courier New"/>
        </w:rPr>
      </w:pPr>
      <w:r w:rsidRPr="00AE28C3">
        <w:rPr>
          <w:rFonts w:asciiTheme="minorHAnsi" w:hAnsiTheme="minorHAnsi" w:cs="Courier New"/>
        </w:rPr>
        <w:t>In unser Einrichtung finden Sie folgende Gruppen</w:t>
      </w:r>
      <w:r>
        <w:rPr>
          <w:rFonts w:asciiTheme="minorHAnsi" w:hAnsiTheme="minorHAnsi" w:cs="Courier New"/>
        </w:rPr>
        <w:t>:</w:t>
      </w:r>
    </w:p>
    <w:p w14:paraId="045ECB51" w14:textId="77777777" w:rsidR="002532DE" w:rsidRPr="00AE28C3" w:rsidRDefault="002532DE">
      <w:pPr>
        <w:rPr>
          <w:rFonts w:asciiTheme="minorHAnsi" w:hAnsiTheme="minorHAnsi" w:cs="Courier New"/>
          <w:u w:val="single"/>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3"/>
        <w:gridCol w:w="3544"/>
        <w:gridCol w:w="3544"/>
      </w:tblGrid>
      <w:tr w:rsidR="009F173A" w:rsidRPr="00443C9D" w14:paraId="5707E9FF" w14:textId="77777777" w:rsidTr="000639C0">
        <w:tc>
          <w:tcPr>
            <w:tcW w:w="1843" w:type="dxa"/>
          </w:tcPr>
          <w:p w14:paraId="43AA8D5C" w14:textId="77777777" w:rsidR="009F173A" w:rsidRPr="00443C9D" w:rsidRDefault="009F173A" w:rsidP="00515184">
            <w:pPr>
              <w:jc w:val="both"/>
              <w:rPr>
                <w:rFonts w:asciiTheme="minorHAnsi" w:hAnsiTheme="minorHAnsi" w:cs="Courier New"/>
                <w:b/>
              </w:rPr>
            </w:pPr>
            <w:r w:rsidRPr="00443C9D">
              <w:rPr>
                <w:rFonts w:asciiTheme="minorHAnsi" w:hAnsiTheme="minorHAnsi" w:cs="Courier New"/>
                <w:b/>
              </w:rPr>
              <w:t>Gruppe</w:t>
            </w:r>
          </w:p>
        </w:tc>
        <w:tc>
          <w:tcPr>
            <w:tcW w:w="3544" w:type="dxa"/>
          </w:tcPr>
          <w:p w14:paraId="00FDDF56" w14:textId="77777777" w:rsidR="009F173A" w:rsidRPr="00443C9D" w:rsidRDefault="009F173A" w:rsidP="00515184">
            <w:pPr>
              <w:jc w:val="both"/>
              <w:rPr>
                <w:rFonts w:asciiTheme="minorHAnsi" w:hAnsiTheme="minorHAnsi" w:cs="Courier New"/>
                <w:b/>
              </w:rPr>
            </w:pPr>
            <w:r w:rsidRPr="00443C9D">
              <w:rPr>
                <w:rFonts w:asciiTheme="minorHAnsi" w:hAnsiTheme="minorHAnsi" w:cs="Courier New"/>
                <w:b/>
              </w:rPr>
              <w:t>Gruppentyp</w:t>
            </w:r>
          </w:p>
        </w:tc>
        <w:tc>
          <w:tcPr>
            <w:tcW w:w="3544" w:type="dxa"/>
          </w:tcPr>
          <w:p w14:paraId="266DA2B6" w14:textId="77777777" w:rsidR="009F173A" w:rsidRPr="00443C9D" w:rsidRDefault="009F173A" w:rsidP="00515184">
            <w:pPr>
              <w:jc w:val="both"/>
              <w:rPr>
                <w:rFonts w:asciiTheme="minorHAnsi" w:hAnsiTheme="minorHAnsi" w:cs="Courier New"/>
                <w:b/>
              </w:rPr>
            </w:pPr>
            <w:r w:rsidRPr="00443C9D">
              <w:rPr>
                <w:rFonts w:asciiTheme="minorHAnsi" w:hAnsiTheme="minorHAnsi" w:cs="Courier New"/>
                <w:b/>
              </w:rPr>
              <w:t>Kinderzahl</w:t>
            </w:r>
          </w:p>
        </w:tc>
      </w:tr>
      <w:tr w:rsidR="009F173A" w:rsidRPr="00443C9D" w14:paraId="021B0D32" w14:textId="77777777" w:rsidTr="000639C0">
        <w:tc>
          <w:tcPr>
            <w:tcW w:w="1843" w:type="dxa"/>
          </w:tcPr>
          <w:p w14:paraId="65A8C4B9" w14:textId="77777777" w:rsidR="009F173A" w:rsidRPr="00443C9D" w:rsidRDefault="009F173A" w:rsidP="00515184">
            <w:pPr>
              <w:jc w:val="both"/>
              <w:rPr>
                <w:rFonts w:asciiTheme="minorHAnsi" w:hAnsiTheme="minorHAnsi" w:cs="Courier New"/>
              </w:rPr>
            </w:pPr>
            <w:r w:rsidRPr="00443C9D">
              <w:rPr>
                <w:rFonts w:asciiTheme="minorHAnsi" w:hAnsiTheme="minorHAnsi" w:cs="Courier New"/>
              </w:rPr>
              <w:t>Bärengruppe</w:t>
            </w:r>
          </w:p>
        </w:tc>
        <w:tc>
          <w:tcPr>
            <w:tcW w:w="3544" w:type="dxa"/>
          </w:tcPr>
          <w:p w14:paraId="168FD0B7" w14:textId="77777777" w:rsidR="009F173A" w:rsidRPr="00443C9D" w:rsidRDefault="009F173A" w:rsidP="00515184">
            <w:pPr>
              <w:jc w:val="both"/>
              <w:rPr>
                <w:rFonts w:asciiTheme="minorHAnsi" w:hAnsiTheme="minorHAnsi" w:cs="Courier New"/>
              </w:rPr>
            </w:pPr>
            <w:r w:rsidRPr="00443C9D">
              <w:rPr>
                <w:rFonts w:asciiTheme="minorHAnsi" w:hAnsiTheme="minorHAnsi" w:cs="Courier New"/>
              </w:rPr>
              <w:t>I</w:t>
            </w:r>
            <w:r w:rsidR="000639C0">
              <w:rPr>
                <w:rFonts w:asciiTheme="minorHAnsi" w:hAnsiTheme="minorHAnsi" w:cs="Courier New"/>
              </w:rPr>
              <w:t>II</w:t>
            </w:r>
          </w:p>
        </w:tc>
        <w:tc>
          <w:tcPr>
            <w:tcW w:w="3544" w:type="dxa"/>
          </w:tcPr>
          <w:p w14:paraId="2646B85A" w14:textId="77777777" w:rsidR="009F173A" w:rsidRPr="00443C9D" w:rsidRDefault="000639C0" w:rsidP="00515184">
            <w:pPr>
              <w:jc w:val="both"/>
              <w:rPr>
                <w:rFonts w:asciiTheme="minorHAnsi" w:hAnsiTheme="minorHAnsi" w:cs="Courier New"/>
              </w:rPr>
            </w:pPr>
            <w:r>
              <w:rPr>
                <w:rFonts w:asciiTheme="minorHAnsi" w:hAnsiTheme="minorHAnsi" w:cs="Courier New"/>
              </w:rPr>
              <w:t>25</w:t>
            </w:r>
          </w:p>
        </w:tc>
      </w:tr>
      <w:tr w:rsidR="009F173A" w:rsidRPr="00443C9D" w14:paraId="33BA84A4" w14:textId="77777777" w:rsidTr="000639C0">
        <w:tc>
          <w:tcPr>
            <w:tcW w:w="1843" w:type="dxa"/>
          </w:tcPr>
          <w:p w14:paraId="62D5E8FD" w14:textId="77777777" w:rsidR="009F173A" w:rsidRPr="00443C9D" w:rsidRDefault="009F173A" w:rsidP="00515184">
            <w:pPr>
              <w:jc w:val="both"/>
              <w:rPr>
                <w:rFonts w:asciiTheme="minorHAnsi" w:hAnsiTheme="minorHAnsi" w:cs="Courier New"/>
              </w:rPr>
            </w:pPr>
            <w:r w:rsidRPr="00443C9D">
              <w:rPr>
                <w:rFonts w:asciiTheme="minorHAnsi" w:hAnsiTheme="minorHAnsi" w:cs="Courier New"/>
              </w:rPr>
              <w:t>Hasengruppe</w:t>
            </w:r>
          </w:p>
        </w:tc>
        <w:tc>
          <w:tcPr>
            <w:tcW w:w="3544" w:type="dxa"/>
          </w:tcPr>
          <w:p w14:paraId="43582A19" w14:textId="77777777" w:rsidR="009F173A" w:rsidRPr="00443C9D" w:rsidRDefault="009F173A" w:rsidP="00515184">
            <w:pPr>
              <w:jc w:val="both"/>
              <w:rPr>
                <w:rFonts w:asciiTheme="minorHAnsi" w:hAnsiTheme="minorHAnsi" w:cs="Courier New"/>
              </w:rPr>
            </w:pPr>
            <w:r w:rsidRPr="00443C9D">
              <w:rPr>
                <w:rFonts w:asciiTheme="minorHAnsi" w:hAnsiTheme="minorHAnsi" w:cs="Courier New"/>
              </w:rPr>
              <w:t>I</w:t>
            </w:r>
            <w:r w:rsidR="00FE42AE">
              <w:rPr>
                <w:rFonts w:asciiTheme="minorHAnsi" w:hAnsiTheme="minorHAnsi" w:cs="Courier New"/>
              </w:rPr>
              <w:t>II</w:t>
            </w:r>
          </w:p>
        </w:tc>
        <w:tc>
          <w:tcPr>
            <w:tcW w:w="3544" w:type="dxa"/>
          </w:tcPr>
          <w:p w14:paraId="2853D90D" w14:textId="77777777" w:rsidR="009F173A" w:rsidRPr="00443C9D" w:rsidRDefault="009F173A" w:rsidP="00515184">
            <w:pPr>
              <w:jc w:val="both"/>
              <w:rPr>
                <w:rFonts w:asciiTheme="minorHAnsi" w:hAnsiTheme="minorHAnsi" w:cs="Courier New"/>
              </w:rPr>
            </w:pPr>
            <w:r w:rsidRPr="00443C9D">
              <w:rPr>
                <w:rFonts w:asciiTheme="minorHAnsi" w:hAnsiTheme="minorHAnsi" w:cs="Courier New"/>
              </w:rPr>
              <w:t>2</w:t>
            </w:r>
            <w:r w:rsidR="00FE42AE">
              <w:rPr>
                <w:rFonts w:asciiTheme="minorHAnsi" w:hAnsiTheme="minorHAnsi" w:cs="Courier New"/>
              </w:rPr>
              <w:t>5</w:t>
            </w:r>
          </w:p>
        </w:tc>
      </w:tr>
      <w:tr w:rsidR="009F173A" w:rsidRPr="00443C9D" w14:paraId="6E2E68D3" w14:textId="77777777" w:rsidTr="000639C0">
        <w:tc>
          <w:tcPr>
            <w:tcW w:w="1843" w:type="dxa"/>
          </w:tcPr>
          <w:p w14:paraId="157F54E8" w14:textId="77777777" w:rsidR="009F173A" w:rsidRPr="00443C9D" w:rsidRDefault="009F173A" w:rsidP="00515184">
            <w:pPr>
              <w:jc w:val="both"/>
              <w:rPr>
                <w:rFonts w:asciiTheme="minorHAnsi" w:hAnsiTheme="minorHAnsi" w:cs="Courier New"/>
              </w:rPr>
            </w:pPr>
            <w:proofErr w:type="spellStart"/>
            <w:r w:rsidRPr="00443C9D">
              <w:rPr>
                <w:rFonts w:asciiTheme="minorHAnsi" w:hAnsiTheme="minorHAnsi" w:cs="Courier New"/>
              </w:rPr>
              <w:t>Kükengruppe</w:t>
            </w:r>
            <w:proofErr w:type="spellEnd"/>
          </w:p>
        </w:tc>
        <w:tc>
          <w:tcPr>
            <w:tcW w:w="3544" w:type="dxa"/>
          </w:tcPr>
          <w:p w14:paraId="50E90D24" w14:textId="77777777" w:rsidR="009F173A" w:rsidRPr="00443C9D" w:rsidRDefault="009F173A" w:rsidP="00515184">
            <w:pPr>
              <w:jc w:val="both"/>
              <w:rPr>
                <w:rFonts w:asciiTheme="minorHAnsi" w:hAnsiTheme="minorHAnsi" w:cs="Courier New"/>
              </w:rPr>
            </w:pPr>
            <w:r w:rsidRPr="00443C9D">
              <w:rPr>
                <w:rFonts w:asciiTheme="minorHAnsi" w:hAnsiTheme="minorHAnsi" w:cs="Courier New"/>
              </w:rPr>
              <w:t>II</w:t>
            </w:r>
          </w:p>
        </w:tc>
        <w:tc>
          <w:tcPr>
            <w:tcW w:w="3544" w:type="dxa"/>
          </w:tcPr>
          <w:p w14:paraId="17A9F526" w14:textId="77777777" w:rsidR="009F173A" w:rsidRPr="00443C9D" w:rsidRDefault="009F173A" w:rsidP="00515184">
            <w:pPr>
              <w:jc w:val="both"/>
              <w:rPr>
                <w:rFonts w:asciiTheme="minorHAnsi" w:hAnsiTheme="minorHAnsi" w:cs="Courier New"/>
              </w:rPr>
            </w:pPr>
            <w:r w:rsidRPr="00443C9D">
              <w:rPr>
                <w:rFonts w:asciiTheme="minorHAnsi" w:hAnsiTheme="minorHAnsi" w:cs="Courier New"/>
              </w:rPr>
              <w:t>1</w:t>
            </w:r>
            <w:r w:rsidR="00FE42AE">
              <w:rPr>
                <w:rFonts w:asciiTheme="minorHAnsi" w:hAnsiTheme="minorHAnsi" w:cs="Courier New"/>
              </w:rPr>
              <w:t>0</w:t>
            </w:r>
          </w:p>
        </w:tc>
      </w:tr>
      <w:tr w:rsidR="009F173A" w:rsidRPr="00443C9D" w14:paraId="4DB9622D" w14:textId="77777777" w:rsidTr="000639C0">
        <w:tc>
          <w:tcPr>
            <w:tcW w:w="1843" w:type="dxa"/>
          </w:tcPr>
          <w:p w14:paraId="0578656F" w14:textId="77777777" w:rsidR="009F173A" w:rsidRPr="00443C9D" w:rsidRDefault="009F173A" w:rsidP="00515184">
            <w:pPr>
              <w:jc w:val="both"/>
              <w:rPr>
                <w:rFonts w:asciiTheme="minorHAnsi" w:hAnsiTheme="minorHAnsi" w:cs="Courier New"/>
              </w:rPr>
            </w:pPr>
            <w:r w:rsidRPr="00443C9D">
              <w:rPr>
                <w:rFonts w:asciiTheme="minorHAnsi" w:hAnsiTheme="minorHAnsi" w:cs="Courier New"/>
              </w:rPr>
              <w:t>Mäusegruppe</w:t>
            </w:r>
          </w:p>
        </w:tc>
        <w:tc>
          <w:tcPr>
            <w:tcW w:w="3544" w:type="dxa"/>
          </w:tcPr>
          <w:p w14:paraId="76D813AF" w14:textId="77777777" w:rsidR="009F173A" w:rsidRPr="00443C9D" w:rsidRDefault="0086392C" w:rsidP="00515184">
            <w:pPr>
              <w:jc w:val="both"/>
              <w:rPr>
                <w:rFonts w:asciiTheme="minorHAnsi" w:hAnsiTheme="minorHAnsi" w:cs="Courier New"/>
              </w:rPr>
            </w:pPr>
            <w:r>
              <w:rPr>
                <w:rFonts w:asciiTheme="minorHAnsi" w:hAnsiTheme="minorHAnsi" w:cs="Courier New"/>
              </w:rPr>
              <w:t>I</w:t>
            </w:r>
            <w:r w:rsidR="00B873D9">
              <w:rPr>
                <w:rFonts w:asciiTheme="minorHAnsi" w:hAnsiTheme="minorHAnsi" w:cs="Courier New"/>
              </w:rPr>
              <w:t xml:space="preserve">         </w:t>
            </w:r>
          </w:p>
        </w:tc>
        <w:tc>
          <w:tcPr>
            <w:tcW w:w="3544" w:type="dxa"/>
          </w:tcPr>
          <w:p w14:paraId="5A7821E6" w14:textId="77777777" w:rsidR="009F173A" w:rsidRPr="00443C9D" w:rsidRDefault="009F173A" w:rsidP="00515184">
            <w:pPr>
              <w:jc w:val="both"/>
              <w:rPr>
                <w:rFonts w:asciiTheme="minorHAnsi" w:hAnsiTheme="minorHAnsi" w:cs="Courier New"/>
              </w:rPr>
            </w:pPr>
            <w:r w:rsidRPr="00443C9D">
              <w:rPr>
                <w:rFonts w:asciiTheme="minorHAnsi" w:hAnsiTheme="minorHAnsi" w:cs="Courier New"/>
              </w:rPr>
              <w:t>2</w:t>
            </w:r>
            <w:r w:rsidR="00FE42AE">
              <w:rPr>
                <w:rFonts w:asciiTheme="minorHAnsi" w:hAnsiTheme="minorHAnsi" w:cs="Courier New"/>
              </w:rPr>
              <w:t>0</w:t>
            </w:r>
          </w:p>
        </w:tc>
      </w:tr>
      <w:tr w:rsidR="009F173A" w:rsidRPr="00443C9D" w14:paraId="70260B91" w14:textId="77777777" w:rsidTr="000639C0">
        <w:tc>
          <w:tcPr>
            <w:tcW w:w="1843" w:type="dxa"/>
          </w:tcPr>
          <w:p w14:paraId="5BF82838" w14:textId="77777777" w:rsidR="009F173A" w:rsidRPr="00443C9D" w:rsidRDefault="009F173A" w:rsidP="00515184">
            <w:pPr>
              <w:jc w:val="both"/>
              <w:rPr>
                <w:rFonts w:asciiTheme="minorHAnsi" w:hAnsiTheme="minorHAnsi" w:cs="Courier New"/>
              </w:rPr>
            </w:pPr>
            <w:r w:rsidRPr="00443C9D">
              <w:rPr>
                <w:rFonts w:asciiTheme="minorHAnsi" w:hAnsiTheme="minorHAnsi" w:cs="Courier New"/>
              </w:rPr>
              <w:t>Pinguingruppe</w:t>
            </w:r>
          </w:p>
        </w:tc>
        <w:tc>
          <w:tcPr>
            <w:tcW w:w="3544" w:type="dxa"/>
          </w:tcPr>
          <w:p w14:paraId="5A2BDE4F" w14:textId="77777777" w:rsidR="009F173A" w:rsidRPr="00443C9D" w:rsidRDefault="000639C0" w:rsidP="00515184">
            <w:pPr>
              <w:jc w:val="both"/>
              <w:rPr>
                <w:rFonts w:asciiTheme="minorHAnsi" w:hAnsiTheme="minorHAnsi" w:cs="Courier New"/>
              </w:rPr>
            </w:pPr>
            <w:r>
              <w:rPr>
                <w:rFonts w:asciiTheme="minorHAnsi" w:hAnsiTheme="minorHAnsi" w:cs="Courier New"/>
              </w:rPr>
              <w:t>I</w:t>
            </w:r>
            <w:r w:rsidR="00B873D9">
              <w:rPr>
                <w:rFonts w:asciiTheme="minorHAnsi" w:hAnsiTheme="minorHAnsi" w:cs="Courier New"/>
              </w:rPr>
              <w:t xml:space="preserve">         </w:t>
            </w:r>
            <w:r w:rsidR="00BB7A67">
              <w:rPr>
                <w:rFonts w:asciiTheme="minorHAnsi" w:hAnsiTheme="minorHAnsi" w:cs="Courier New"/>
              </w:rPr>
              <w:t xml:space="preserve">mit </w:t>
            </w:r>
            <w:r w:rsidR="009F173A" w:rsidRPr="00443C9D">
              <w:rPr>
                <w:rFonts w:asciiTheme="minorHAnsi" w:hAnsiTheme="minorHAnsi" w:cs="Courier New"/>
              </w:rPr>
              <w:t>gemeinsamer Erziehung</w:t>
            </w:r>
          </w:p>
        </w:tc>
        <w:tc>
          <w:tcPr>
            <w:tcW w:w="3544" w:type="dxa"/>
          </w:tcPr>
          <w:p w14:paraId="5FFC611A" w14:textId="77777777" w:rsidR="009F173A" w:rsidRPr="00443C9D" w:rsidRDefault="000639C0" w:rsidP="00515184">
            <w:pPr>
              <w:jc w:val="both"/>
              <w:rPr>
                <w:rFonts w:asciiTheme="minorHAnsi" w:hAnsiTheme="minorHAnsi" w:cs="Courier New"/>
              </w:rPr>
            </w:pPr>
            <w:r>
              <w:rPr>
                <w:rFonts w:asciiTheme="minorHAnsi" w:hAnsiTheme="minorHAnsi" w:cs="Courier New"/>
              </w:rPr>
              <w:t>20</w:t>
            </w:r>
          </w:p>
        </w:tc>
      </w:tr>
    </w:tbl>
    <w:p w14:paraId="1351BEA8" w14:textId="6E7C15E0" w:rsidR="00443C9D" w:rsidRDefault="00443C9D">
      <w:pPr>
        <w:jc w:val="both"/>
        <w:rPr>
          <w:rFonts w:asciiTheme="minorHAnsi" w:hAnsiTheme="minorHAnsi" w:cs="Courier New"/>
          <w:b/>
          <w:u w:val="single"/>
        </w:rPr>
      </w:pPr>
    </w:p>
    <w:p w14:paraId="296035CD" w14:textId="6AFCC406" w:rsidR="008E0B36" w:rsidRDefault="008E0B36">
      <w:pPr>
        <w:jc w:val="both"/>
        <w:rPr>
          <w:rFonts w:asciiTheme="minorHAnsi" w:hAnsiTheme="minorHAnsi" w:cs="Courier New"/>
          <w:b/>
          <w:u w:val="single"/>
        </w:rPr>
      </w:pPr>
    </w:p>
    <w:p w14:paraId="7DF9101D" w14:textId="56EC2524" w:rsidR="008E0B36" w:rsidRDefault="008E0B36">
      <w:pPr>
        <w:jc w:val="both"/>
        <w:rPr>
          <w:rFonts w:asciiTheme="minorHAnsi" w:hAnsiTheme="minorHAnsi" w:cs="Courier New"/>
          <w:b/>
          <w:u w:val="single"/>
        </w:rPr>
      </w:pPr>
    </w:p>
    <w:p w14:paraId="3C59B29D" w14:textId="58261763" w:rsidR="008E0B36" w:rsidRDefault="008E0B36">
      <w:pPr>
        <w:jc w:val="both"/>
        <w:rPr>
          <w:rFonts w:asciiTheme="minorHAnsi" w:hAnsiTheme="minorHAnsi" w:cs="Courier New"/>
          <w:b/>
          <w:u w:val="single"/>
        </w:rPr>
      </w:pPr>
    </w:p>
    <w:p w14:paraId="485C0F73" w14:textId="0EC98A7E" w:rsidR="008E0B36" w:rsidRDefault="008E0B36">
      <w:pPr>
        <w:jc w:val="both"/>
        <w:rPr>
          <w:rFonts w:asciiTheme="minorHAnsi" w:hAnsiTheme="minorHAnsi" w:cs="Courier New"/>
          <w:b/>
          <w:u w:val="single"/>
        </w:rPr>
      </w:pPr>
    </w:p>
    <w:p w14:paraId="56BE4DD5" w14:textId="77777777" w:rsidR="008E0B36" w:rsidRDefault="008E0B36">
      <w:pPr>
        <w:jc w:val="both"/>
        <w:rPr>
          <w:rFonts w:asciiTheme="minorHAnsi" w:hAnsiTheme="minorHAnsi" w:cs="Courier New"/>
          <w:b/>
          <w:u w:val="single"/>
        </w:rPr>
      </w:pPr>
    </w:p>
    <w:p w14:paraId="420BF3EB" w14:textId="5782FA04" w:rsidR="00176B61" w:rsidRPr="00237EBB" w:rsidRDefault="00204F7E">
      <w:pPr>
        <w:jc w:val="both"/>
        <w:rPr>
          <w:rFonts w:asciiTheme="minorHAnsi" w:hAnsiTheme="minorHAnsi" w:cs="Courier New"/>
          <w:b/>
          <w:u w:val="single"/>
        </w:rPr>
      </w:pPr>
      <w:r>
        <w:rPr>
          <w:rFonts w:asciiTheme="minorHAnsi" w:hAnsiTheme="minorHAnsi" w:cs="Courier New"/>
          <w:b/>
        </w:rPr>
        <w:lastRenderedPageBreak/>
        <w:t>8</w:t>
      </w:r>
      <w:r w:rsidR="00176B61" w:rsidRPr="00D31EBD">
        <w:rPr>
          <w:rFonts w:asciiTheme="minorHAnsi" w:hAnsiTheme="minorHAnsi" w:cs="Courier New"/>
          <w:b/>
        </w:rPr>
        <w:t xml:space="preserve">. </w:t>
      </w:r>
      <w:r w:rsidR="00176B61" w:rsidRPr="00237EBB">
        <w:rPr>
          <w:rFonts w:asciiTheme="minorHAnsi" w:hAnsiTheme="minorHAnsi" w:cs="Courier New"/>
          <w:b/>
          <w:u w:val="single"/>
        </w:rPr>
        <w:t>Ziele unserer pädagogischen Arbeit</w:t>
      </w:r>
    </w:p>
    <w:p w14:paraId="5F9963BF" w14:textId="77777777" w:rsidR="00176B61" w:rsidRPr="00237EBB" w:rsidRDefault="00176B61">
      <w:pPr>
        <w:jc w:val="both"/>
        <w:rPr>
          <w:rFonts w:asciiTheme="minorHAnsi" w:hAnsiTheme="minorHAnsi" w:cs="Courier New"/>
        </w:rPr>
      </w:pPr>
    </w:p>
    <w:p w14:paraId="1A948D60" w14:textId="77777777" w:rsidR="00176B61" w:rsidRPr="00237EBB" w:rsidRDefault="00176B61">
      <w:pPr>
        <w:jc w:val="both"/>
        <w:rPr>
          <w:rFonts w:asciiTheme="minorHAnsi" w:hAnsiTheme="minorHAnsi" w:cs="Courier New"/>
          <w:b/>
        </w:rPr>
      </w:pPr>
      <w:r w:rsidRPr="00237EBB">
        <w:rPr>
          <w:rFonts w:asciiTheme="minorHAnsi" w:hAnsiTheme="minorHAnsi" w:cs="Courier New"/>
          <w:b/>
        </w:rPr>
        <w:t xml:space="preserve">In den ersten Lebensjahren eines Kindes werden durch Erziehung und Umwelt entscheidende Grundlagen für das spätere Leben gelegt. Darum sind die Erfahrungen der ersten Jahre von großer Bedeutung für die Persönlichkeitsentwicklung eines jeden Kindes. </w:t>
      </w:r>
    </w:p>
    <w:p w14:paraId="5000606F" w14:textId="77777777" w:rsidR="00176B61" w:rsidRPr="00237EBB" w:rsidRDefault="00176B61">
      <w:pPr>
        <w:jc w:val="both"/>
        <w:rPr>
          <w:rFonts w:asciiTheme="minorHAnsi" w:hAnsiTheme="minorHAnsi" w:cs="Courier New"/>
        </w:rPr>
      </w:pPr>
    </w:p>
    <w:p w14:paraId="398063E2" w14:textId="6AE0E4AD" w:rsidR="00176B61" w:rsidRPr="00237EBB" w:rsidRDefault="00176B61">
      <w:pPr>
        <w:jc w:val="both"/>
        <w:rPr>
          <w:rFonts w:asciiTheme="minorHAnsi" w:hAnsiTheme="minorHAnsi" w:cs="Courier New"/>
        </w:rPr>
      </w:pPr>
      <w:r w:rsidRPr="00237EBB">
        <w:rPr>
          <w:rFonts w:asciiTheme="minorHAnsi" w:hAnsiTheme="minorHAnsi" w:cs="Courier New"/>
        </w:rPr>
        <w:t xml:space="preserve">Um die Kinder in ihrer gesamten Persönlichkeit fördern und unterstützen zu können, setzen sich unsere Ziele in der pädagogischen Arbeit </w:t>
      </w:r>
      <w:r w:rsidR="00D82FD5" w:rsidRPr="00237EBB">
        <w:rPr>
          <w:rFonts w:asciiTheme="minorHAnsi" w:hAnsiTheme="minorHAnsi" w:cs="Courier New"/>
        </w:rPr>
        <w:t>aus</w:t>
      </w:r>
      <w:r w:rsidR="00D82FD5">
        <w:rPr>
          <w:rFonts w:asciiTheme="minorHAnsi" w:hAnsiTheme="minorHAnsi" w:cs="Courier New"/>
        </w:rPr>
        <w:t xml:space="preserve"> </w:t>
      </w:r>
      <w:r w:rsidR="00D82FD5" w:rsidRPr="00237EBB">
        <w:rPr>
          <w:rFonts w:asciiTheme="minorHAnsi" w:hAnsiTheme="minorHAnsi" w:cs="Courier New"/>
        </w:rPr>
        <w:t>folgenden</w:t>
      </w:r>
      <w:r w:rsidRPr="00237EBB">
        <w:rPr>
          <w:rFonts w:asciiTheme="minorHAnsi" w:hAnsiTheme="minorHAnsi" w:cs="Courier New"/>
        </w:rPr>
        <w:t xml:space="preserve"> Schwerpunkten zusammen.</w:t>
      </w:r>
    </w:p>
    <w:p w14:paraId="0D849B9D" w14:textId="77777777" w:rsidR="00176B61" w:rsidRPr="00237EBB" w:rsidRDefault="00176B61">
      <w:pPr>
        <w:jc w:val="both"/>
        <w:rPr>
          <w:rFonts w:asciiTheme="minorHAnsi" w:hAnsiTheme="minorHAnsi" w:cs="Courier New"/>
        </w:rPr>
      </w:pPr>
    </w:p>
    <w:p w14:paraId="33528697" w14:textId="77777777" w:rsidR="00176B61" w:rsidRPr="00237EBB" w:rsidRDefault="00C61C33">
      <w:pPr>
        <w:jc w:val="both"/>
        <w:rPr>
          <w:rFonts w:asciiTheme="minorHAnsi" w:hAnsiTheme="minorHAnsi" w:cs="Courier New"/>
        </w:rPr>
      </w:pPr>
      <w:r>
        <w:rPr>
          <w:rFonts w:asciiTheme="minorHAnsi" w:hAnsiTheme="minorHAnsi" w:cs="Courier New"/>
          <w:noProof/>
        </w:rPr>
        <mc:AlternateContent>
          <mc:Choice Requires="wps">
            <w:drawing>
              <wp:anchor distT="0" distB="0" distL="114300" distR="114300" simplePos="0" relativeHeight="251660288" behindDoc="0" locked="0" layoutInCell="0" allowOverlap="1" wp14:anchorId="02986361" wp14:editId="512CC6E0">
                <wp:simplePos x="0" y="0"/>
                <wp:positionH relativeFrom="column">
                  <wp:posOffset>10795</wp:posOffset>
                </wp:positionH>
                <wp:positionV relativeFrom="paragraph">
                  <wp:posOffset>109855</wp:posOffset>
                </wp:positionV>
                <wp:extent cx="457200" cy="274320"/>
                <wp:effectExtent l="6985" t="27305" r="21590" b="31750"/>
                <wp:wrapNone/>
                <wp:docPr id="35"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74320"/>
                        </a:xfrm>
                        <a:prstGeom prst="rightArrow">
                          <a:avLst>
                            <a:gd name="adj1" fmla="val 50000"/>
                            <a:gd name="adj2" fmla="val 41667"/>
                          </a:avLst>
                        </a:prstGeom>
                        <a:gradFill rotWithShape="0">
                          <a:gsLst>
                            <a:gs pos="0">
                              <a:srgbClr val="D99594"/>
                            </a:gs>
                            <a:gs pos="50000">
                              <a:srgbClr val="F2DBDB"/>
                            </a:gs>
                            <a:gs pos="100000">
                              <a:srgbClr val="D99594"/>
                            </a:gs>
                          </a:gsLst>
                          <a:lin ang="18900000" scaled="1"/>
                        </a:gradFill>
                        <a:ln w="12700">
                          <a:solidFill>
                            <a:srgbClr val="D99594"/>
                          </a:solidFill>
                          <a:miter lim="800000"/>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2FC18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9" o:spid="_x0000_s1026" type="#_x0000_t13" style="position:absolute;margin-left:.85pt;margin-top:8.65pt;width:36pt;height:21.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" o:allowincell="f" fillcolor="#d99594" strokecolor="#d99594" strokeweight="1pt">
                <v:fill color2="#f2dbdb" angle="135" focus="50%" type="gradient"/>
                <v:shadow on="t" color="#622423" opacity=".5" offset="1pt"/>
              </v:shape>
            </w:pict>
          </mc:Fallback>
        </mc:AlternateContent>
      </w:r>
    </w:p>
    <w:p w14:paraId="00021D4F" w14:textId="77777777" w:rsidR="00176B61" w:rsidRPr="00237EBB" w:rsidRDefault="00176B61">
      <w:pPr>
        <w:jc w:val="both"/>
        <w:rPr>
          <w:rFonts w:asciiTheme="minorHAnsi" w:hAnsiTheme="minorHAnsi" w:cs="Courier New"/>
        </w:rPr>
      </w:pPr>
      <w:r w:rsidRPr="00237EBB">
        <w:rPr>
          <w:rFonts w:asciiTheme="minorHAnsi" w:hAnsiTheme="minorHAnsi" w:cs="Courier New"/>
        </w:rPr>
        <w:t xml:space="preserve">                 </w:t>
      </w:r>
      <w:r w:rsidRPr="00237EBB">
        <w:rPr>
          <w:rFonts w:asciiTheme="minorHAnsi" w:hAnsiTheme="minorHAnsi" w:cs="Courier New"/>
          <w:bdr w:val="single" w:sz="4" w:space="0" w:color="auto"/>
          <w:shd w:val="clear" w:color="auto" w:fill="D9D9D9" w:themeFill="background1" w:themeFillShade="D9"/>
        </w:rPr>
        <w:t>Sozialer Schwerpunkt</w:t>
      </w:r>
    </w:p>
    <w:p w14:paraId="6C2B19FE" w14:textId="77777777" w:rsidR="00176B61" w:rsidRPr="00237EBB" w:rsidRDefault="00C61C33">
      <w:pPr>
        <w:jc w:val="both"/>
        <w:rPr>
          <w:rFonts w:asciiTheme="minorHAnsi" w:hAnsiTheme="minorHAnsi" w:cs="Courier New"/>
        </w:rPr>
      </w:pPr>
      <w:r>
        <w:rPr>
          <w:rFonts w:asciiTheme="minorHAnsi" w:hAnsiTheme="minorHAnsi" w:cs="Courier New"/>
          <w:noProof/>
        </w:rPr>
        <mc:AlternateContent>
          <mc:Choice Requires="wps">
            <w:drawing>
              <wp:anchor distT="0" distB="0" distL="114300" distR="114300" simplePos="0" relativeHeight="251661312" behindDoc="0" locked="0" layoutInCell="1" allowOverlap="1" wp14:anchorId="68CE2CD7" wp14:editId="3DD666ED">
                <wp:simplePos x="0" y="0"/>
                <wp:positionH relativeFrom="column">
                  <wp:posOffset>467995</wp:posOffset>
                </wp:positionH>
                <wp:positionV relativeFrom="paragraph">
                  <wp:posOffset>129540</wp:posOffset>
                </wp:positionV>
                <wp:extent cx="457200" cy="274320"/>
                <wp:effectExtent l="6985" t="31750" r="21590" b="27305"/>
                <wp:wrapNone/>
                <wp:docPr id="34"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74320"/>
                        </a:xfrm>
                        <a:prstGeom prst="rightArrow">
                          <a:avLst>
                            <a:gd name="adj1" fmla="val 50000"/>
                            <a:gd name="adj2" fmla="val 41667"/>
                          </a:avLst>
                        </a:prstGeom>
                        <a:gradFill rotWithShape="0">
                          <a:gsLst>
                            <a:gs pos="0">
                              <a:srgbClr val="D99594"/>
                            </a:gs>
                            <a:gs pos="50000">
                              <a:srgbClr val="F2DBDB"/>
                            </a:gs>
                            <a:gs pos="100000">
                              <a:srgbClr val="D99594"/>
                            </a:gs>
                          </a:gsLst>
                          <a:lin ang="18900000" scaled="1"/>
                        </a:gradFill>
                        <a:ln w="12700">
                          <a:solidFill>
                            <a:srgbClr val="D99594"/>
                          </a:solidFill>
                          <a:miter lim="800000"/>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B74224" id="AutoShape 20" o:spid="_x0000_s1026" type="#_x0000_t13" style="position:absolute;margin-left:36.85pt;margin-top:10.2pt;width:36pt;height:21.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" fillcolor="#d99594" strokecolor="#d99594" strokeweight="1pt">
                <v:fill color2="#f2dbdb" angle="135" focus="50%" type="gradient"/>
                <v:shadow on="t" color="#622423" opacity=".5" offset="1pt"/>
              </v:shape>
            </w:pict>
          </mc:Fallback>
        </mc:AlternateContent>
      </w:r>
    </w:p>
    <w:p w14:paraId="4C910B40" w14:textId="77777777" w:rsidR="00176B61" w:rsidRPr="00237EBB" w:rsidRDefault="00176B61">
      <w:pPr>
        <w:jc w:val="both"/>
        <w:rPr>
          <w:rFonts w:asciiTheme="minorHAnsi" w:hAnsiTheme="minorHAnsi" w:cs="Courier New"/>
        </w:rPr>
      </w:pPr>
      <w:r w:rsidRPr="00237EBB">
        <w:rPr>
          <w:rFonts w:asciiTheme="minorHAnsi" w:hAnsiTheme="minorHAnsi" w:cs="Courier New"/>
        </w:rPr>
        <w:t xml:space="preserve">                                </w:t>
      </w:r>
      <w:r w:rsidRPr="00237EBB">
        <w:rPr>
          <w:rFonts w:asciiTheme="minorHAnsi" w:hAnsiTheme="minorHAnsi" w:cs="Courier New"/>
          <w:bdr w:val="single" w:sz="4" w:space="0" w:color="auto"/>
          <w:shd w:val="clear" w:color="auto" w:fill="D9D9D9" w:themeFill="background1" w:themeFillShade="D9"/>
        </w:rPr>
        <w:t>Emotionaler Schwerpunkt</w:t>
      </w:r>
    </w:p>
    <w:p w14:paraId="7369861D" w14:textId="77777777" w:rsidR="00176B61" w:rsidRPr="00237EBB" w:rsidRDefault="00C61C33">
      <w:pPr>
        <w:jc w:val="both"/>
        <w:rPr>
          <w:rFonts w:asciiTheme="minorHAnsi" w:hAnsiTheme="minorHAnsi" w:cs="Courier New"/>
        </w:rPr>
      </w:pPr>
      <w:r>
        <w:rPr>
          <w:rFonts w:asciiTheme="minorHAnsi" w:hAnsiTheme="minorHAnsi" w:cs="Courier New"/>
          <w:noProof/>
        </w:rPr>
        <mc:AlternateContent>
          <mc:Choice Requires="wps">
            <w:drawing>
              <wp:anchor distT="0" distB="0" distL="114300" distR="114300" simplePos="0" relativeHeight="251662336" behindDoc="0" locked="0" layoutInCell="1" allowOverlap="1" wp14:anchorId="01B49498" wp14:editId="65376CFC">
                <wp:simplePos x="0" y="0"/>
                <wp:positionH relativeFrom="column">
                  <wp:posOffset>1066800</wp:posOffset>
                </wp:positionH>
                <wp:positionV relativeFrom="paragraph">
                  <wp:posOffset>140335</wp:posOffset>
                </wp:positionV>
                <wp:extent cx="427990" cy="274320"/>
                <wp:effectExtent l="15240" t="27305" r="23495" b="31750"/>
                <wp:wrapNone/>
                <wp:docPr id="33"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990" cy="274320"/>
                        </a:xfrm>
                        <a:prstGeom prst="rightArrow">
                          <a:avLst>
                            <a:gd name="adj1" fmla="val 50000"/>
                            <a:gd name="adj2" fmla="val 39005"/>
                          </a:avLst>
                        </a:prstGeom>
                        <a:gradFill rotWithShape="0">
                          <a:gsLst>
                            <a:gs pos="0">
                              <a:srgbClr val="D99594"/>
                            </a:gs>
                            <a:gs pos="50000">
                              <a:srgbClr val="F2DBDB"/>
                            </a:gs>
                            <a:gs pos="100000">
                              <a:srgbClr val="D99594"/>
                            </a:gs>
                          </a:gsLst>
                          <a:lin ang="18900000" scaled="1"/>
                        </a:gradFill>
                        <a:ln w="12700">
                          <a:solidFill>
                            <a:srgbClr val="D99594"/>
                          </a:solidFill>
                          <a:miter lim="800000"/>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29E664" id="AutoShape 21" o:spid="_x0000_s1026" type="#_x0000_t13" style="position:absolute;margin-left:84pt;margin-top:11.05pt;width:33.7pt;height:21.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" fillcolor="#d99594" strokecolor="#d99594" strokeweight="1pt">
                <v:fill color2="#f2dbdb" angle="135" focus="50%" type="gradient"/>
                <v:shadow on="t" color="#622423" opacity=".5" offset="1pt"/>
              </v:shape>
            </w:pict>
          </mc:Fallback>
        </mc:AlternateContent>
      </w:r>
    </w:p>
    <w:p w14:paraId="324B0E02" w14:textId="77777777" w:rsidR="00176B61" w:rsidRPr="00237EBB" w:rsidRDefault="00176B61">
      <w:pPr>
        <w:jc w:val="both"/>
        <w:rPr>
          <w:rFonts w:asciiTheme="minorHAnsi" w:hAnsiTheme="minorHAnsi" w:cs="Courier New"/>
        </w:rPr>
      </w:pPr>
      <w:r w:rsidRPr="00237EBB">
        <w:rPr>
          <w:rFonts w:asciiTheme="minorHAnsi" w:hAnsiTheme="minorHAnsi" w:cs="Courier New"/>
        </w:rPr>
        <w:t xml:space="preserve">                                                 </w:t>
      </w:r>
      <w:r w:rsidRPr="00237EBB">
        <w:rPr>
          <w:rFonts w:asciiTheme="minorHAnsi" w:hAnsiTheme="minorHAnsi" w:cs="Courier New"/>
          <w:bdr w:val="single" w:sz="4" w:space="0" w:color="auto"/>
          <w:shd w:val="clear" w:color="auto" w:fill="D9D9D9" w:themeFill="background1" w:themeFillShade="D9"/>
        </w:rPr>
        <w:t>Motorischer Schwerpunkt</w:t>
      </w:r>
    </w:p>
    <w:p w14:paraId="046525CB" w14:textId="77777777" w:rsidR="00176B61" w:rsidRPr="00237EBB" w:rsidRDefault="00C61C33">
      <w:pPr>
        <w:jc w:val="both"/>
        <w:rPr>
          <w:rFonts w:asciiTheme="minorHAnsi" w:hAnsiTheme="minorHAnsi" w:cs="Courier New"/>
        </w:rPr>
      </w:pPr>
      <w:r>
        <w:rPr>
          <w:rFonts w:asciiTheme="minorHAnsi" w:hAnsiTheme="minorHAnsi" w:cs="Courier New"/>
          <w:noProof/>
        </w:rPr>
        <mc:AlternateContent>
          <mc:Choice Requires="wps">
            <w:drawing>
              <wp:anchor distT="0" distB="0" distL="114300" distR="114300" simplePos="0" relativeHeight="251663360" behindDoc="0" locked="0" layoutInCell="1" allowOverlap="1" wp14:anchorId="517A8A16" wp14:editId="1A5CE60D">
                <wp:simplePos x="0" y="0"/>
                <wp:positionH relativeFrom="column">
                  <wp:posOffset>1746250</wp:posOffset>
                </wp:positionH>
                <wp:positionV relativeFrom="paragraph">
                  <wp:posOffset>175895</wp:posOffset>
                </wp:positionV>
                <wp:extent cx="457200" cy="274320"/>
                <wp:effectExtent l="8890" t="28575" r="19685" b="30480"/>
                <wp:wrapNone/>
                <wp:docPr id="32"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74320"/>
                        </a:xfrm>
                        <a:prstGeom prst="rightArrow">
                          <a:avLst>
                            <a:gd name="adj1" fmla="val 50000"/>
                            <a:gd name="adj2" fmla="val 41667"/>
                          </a:avLst>
                        </a:prstGeom>
                        <a:gradFill rotWithShape="0">
                          <a:gsLst>
                            <a:gs pos="0">
                              <a:srgbClr val="D99594"/>
                            </a:gs>
                            <a:gs pos="50000">
                              <a:srgbClr val="F2DBDB"/>
                            </a:gs>
                            <a:gs pos="100000">
                              <a:srgbClr val="D99594"/>
                            </a:gs>
                          </a:gsLst>
                          <a:lin ang="18900000" scaled="1"/>
                        </a:gradFill>
                        <a:ln w="12700">
                          <a:solidFill>
                            <a:srgbClr val="D99594"/>
                          </a:solidFill>
                          <a:miter lim="800000"/>
                          <a:headEnd/>
                          <a:tailEnd/>
                        </a:ln>
                        <a:effectLst>
                          <a:outerShdw dist="28398" dir="3806097" algn="ctr" rotWithShape="0">
                            <a:srgbClr val="6224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8B2408" id="AutoShape 22" o:spid="_x0000_s1026" type="#_x0000_t13" style="position:absolute;margin-left:137.5pt;margin-top:13.85pt;width:36pt;height:21.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" fillcolor="#d99594" strokecolor="#d99594" strokeweight="1pt">
                <v:fill color2="#f2dbdb" angle="135" focus="50%" type="gradient"/>
                <v:shadow on="t" color="#622423" opacity=".5" offset="1pt"/>
              </v:shape>
            </w:pict>
          </mc:Fallback>
        </mc:AlternateContent>
      </w:r>
    </w:p>
    <w:p w14:paraId="37677FAA" w14:textId="77777777" w:rsidR="00176B61" w:rsidRPr="00237EBB" w:rsidRDefault="00176B61">
      <w:pPr>
        <w:jc w:val="both"/>
        <w:rPr>
          <w:rFonts w:asciiTheme="minorHAnsi" w:hAnsiTheme="minorHAnsi" w:cs="Courier New"/>
          <w:bdr w:val="single" w:sz="4" w:space="0" w:color="auto"/>
        </w:rPr>
      </w:pPr>
      <w:r w:rsidRPr="00237EBB">
        <w:rPr>
          <w:rFonts w:asciiTheme="minorHAnsi" w:hAnsiTheme="minorHAnsi" w:cs="Courier New"/>
        </w:rPr>
        <w:t xml:space="preserve">                                                                    </w:t>
      </w:r>
      <w:r w:rsidRPr="00237EBB">
        <w:rPr>
          <w:rFonts w:asciiTheme="minorHAnsi" w:hAnsiTheme="minorHAnsi" w:cs="Courier New"/>
          <w:bdr w:val="single" w:sz="4" w:space="0" w:color="auto"/>
          <w:shd w:val="clear" w:color="auto" w:fill="D9D9D9" w:themeFill="background1" w:themeFillShade="D9"/>
        </w:rPr>
        <w:t>Kognitiver Schwerpunkt</w:t>
      </w:r>
    </w:p>
    <w:p w14:paraId="189968F6" w14:textId="77777777" w:rsidR="00176B61" w:rsidRPr="00237EBB" w:rsidRDefault="00176B61">
      <w:pPr>
        <w:jc w:val="both"/>
        <w:rPr>
          <w:rFonts w:asciiTheme="minorHAnsi" w:hAnsiTheme="minorHAnsi" w:cs="Courier New"/>
          <w:bdr w:val="single" w:sz="4" w:space="0" w:color="auto"/>
        </w:rPr>
      </w:pPr>
    </w:p>
    <w:p w14:paraId="505C74CA" w14:textId="77777777" w:rsidR="00176B61" w:rsidRPr="00237EBB" w:rsidRDefault="00176B61">
      <w:pPr>
        <w:jc w:val="both"/>
        <w:rPr>
          <w:rFonts w:asciiTheme="minorHAnsi" w:hAnsiTheme="minorHAnsi" w:cs="Courier New"/>
          <w:bdr w:val="single" w:sz="4" w:space="0" w:color="auto"/>
        </w:rPr>
      </w:pPr>
    </w:p>
    <w:p w14:paraId="05F957E8" w14:textId="77777777" w:rsidR="00176B61" w:rsidRPr="00237EBB" w:rsidRDefault="00176B61">
      <w:pPr>
        <w:jc w:val="both"/>
        <w:rPr>
          <w:rFonts w:asciiTheme="minorHAnsi" w:hAnsiTheme="minorHAnsi" w:cs="Courier New"/>
          <w:bdr w:val="single" w:sz="4" w:space="0" w:color="auto"/>
        </w:rPr>
      </w:pPr>
    </w:p>
    <w:p w14:paraId="49AE0FAF" w14:textId="77777777" w:rsidR="00176B61" w:rsidRPr="00237EBB" w:rsidRDefault="00204F7E">
      <w:pPr>
        <w:jc w:val="both"/>
        <w:rPr>
          <w:rFonts w:asciiTheme="minorHAnsi" w:hAnsiTheme="minorHAnsi" w:cs="Courier New"/>
        </w:rPr>
      </w:pPr>
      <w:r>
        <w:rPr>
          <w:rFonts w:asciiTheme="minorHAnsi" w:hAnsiTheme="minorHAnsi" w:cs="Courier New"/>
          <w:bdr w:val="single" w:sz="4" w:space="0" w:color="auto"/>
          <w:shd w:val="clear" w:color="auto" w:fill="E5B8B7" w:themeFill="accent2" w:themeFillTint="66"/>
        </w:rPr>
        <w:t>8</w:t>
      </w:r>
      <w:r w:rsidR="00D31EBD">
        <w:rPr>
          <w:rFonts w:asciiTheme="minorHAnsi" w:hAnsiTheme="minorHAnsi" w:cs="Courier New"/>
          <w:bdr w:val="single" w:sz="4" w:space="0" w:color="auto"/>
          <w:shd w:val="clear" w:color="auto" w:fill="E5B8B7" w:themeFill="accent2" w:themeFillTint="66"/>
        </w:rPr>
        <w:t xml:space="preserve">.a. </w:t>
      </w:r>
      <w:r w:rsidR="00176B61" w:rsidRPr="00237EBB">
        <w:rPr>
          <w:rFonts w:asciiTheme="minorHAnsi" w:hAnsiTheme="minorHAnsi" w:cs="Courier New"/>
          <w:bdr w:val="single" w:sz="4" w:space="0" w:color="auto"/>
          <w:shd w:val="clear" w:color="auto" w:fill="E5B8B7" w:themeFill="accent2" w:themeFillTint="66"/>
        </w:rPr>
        <w:t>Sozialer Schwerpunkt</w:t>
      </w:r>
    </w:p>
    <w:p w14:paraId="359C9374" w14:textId="77777777" w:rsidR="00176B61" w:rsidRPr="00237EBB" w:rsidRDefault="00176B61">
      <w:pPr>
        <w:jc w:val="both"/>
        <w:rPr>
          <w:rFonts w:asciiTheme="minorHAnsi" w:hAnsiTheme="minorHAnsi" w:cs="Courier New"/>
          <w:bdr w:val="single" w:sz="4" w:space="0" w:color="auto"/>
        </w:rPr>
      </w:pPr>
    </w:p>
    <w:p w14:paraId="52D18BAD" w14:textId="63A13DB6" w:rsidR="00F87B56" w:rsidRDefault="00176B61" w:rsidP="00F87B56">
      <w:pPr>
        <w:jc w:val="both"/>
        <w:rPr>
          <w:rFonts w:asciiTheme="minorHAnsi" w:hAnsiTheme="minorHAnsi" w:cs="Courier New"/>
        </w:rPr>
      </w:pPr>
      <w:r w:rsidRPr="00237EBB">
        <w:rPr>
          <w:rFonts w:asciiTheme="minorHAnsi" w:hAnsiTheme="minorHAnsi" w:cs="Courier New"/>
        </w:rPr>
        <w:t xml:space="preserve">Uns ist es wichtig, dass jedes Kind mit </w:t>
      </w:r>
      <w:r w:rsidRPr="00237EBB">
        <w:rPr>
          <w:rFonts w:asciiTheme="minorHAnsi" w:hAnsiTheme="minorHAnsi" w:cs="Courier New"/>
          <w:b/>
        </w:rPr>
        <w:t>Freude und Spaß</w:t>
      </w:r>
      <w:r w:rsidRPr="00237EBB">
        <w:rPr>
          <w:rFonts w:asciiTheme="minorHAnsi" w:hAnsiTheme="minorHAnsi" w:cs="Courier New"/>
        </w:rPr>
        <w:t xml:space="preserve"> in unseren Kindergarten kommt</w:t>
      </w:r>
      <w:r w:rsidR="00A9737B">
        <w:rPr>
          <w:rFonts w:asciiTheme="minorHAnsi" w:hAnsiTheme="minorHAnsi" w:cs="Courier New"/>
        </w:rPr>
        <w:t>, dort Freundschaften schließt</w:t>
      </w:r>
      <w:r w:rsidRPr="00237EBB">
        <w:rPr>
          <w:rFonts w:asciiTheme="minorHAnsi" w:hAnsiTheme="minorHAnsi" w:cs="Courier New"/>
        </w:rPr>
        <w:t>, Gemeinschaftsfähigkeit erlernt und Solidarität erfährt.</w:t>
      </w:r>
      <w:r w:rsidR="00F87B56" w:rsidRPr="00F87B56">
        <w:rPr>
          <w:rFonts w:asciiTheme="minorHAnsi" w:hAnsiTheme="minorHAnsi" w:cs="Courier New"/>
        </w:rPr>
        <w:t xml:space="preserve"> </w:t>
      </w:r>
      <w:r w:rsidR="00F87B56" w:rsidRPr="00237EBB">
        <w:rPr>
          <w:rFonts w:asciiTheme="minorHAnsi" w:hAnsiTheme="minorHAnsi" w:cs="Courier New"/>
        </w:rPr>
        <w:t xml:space="preserve">Innerhalb der Gruppe </w:t>
      </w:r>
      <w:r w:rsidR="003E2B71">
        <w:rPr>
          <w:rFonts w:asciiTheme="minorHAnsi" w:hAnsiTheme="minorHAnsi" w:cs="Courier New"/>
        </w:rPr>
        <w:t>kann</w:t>
      </w:r>
      <w:r w:rsidR="00F87B56" w:rsidRPr="00237EBB">
        <w:rPr>
          <w:rFonts w:asciiTheme="minorHAnsi" w:hAnsiTheme="minorHAnsi" w:cs="Courier New"/>
        </w:rPr>
        <w:t xml:space="preserve"> das Kind seine </w:t>
      </w:r>
      <w:r w:rsidR="00F87B56" w:rsidRPr="00237EBB">
        <w:rPr>
          <w:rFonts w:asciiTheme="minorHAnsi" w:hAnsiTheme="minorHAnsi" w:cs="Courier New"/>
          <w:b/>
        </w:rPr>
        <w:t>eigene Rolle erfahren</w:t>
      </w:r>
      <w:r w:rsidR="00F87B56">
        <w:rPr>
          <w:rFonts w:asciiTheme="minorHAnsi" w:hAnsiTheme="minorHAnsi" w:cs="Courier New"/>
        </w:rPr>
        <w:t>, seine Selbstwirksamkeit erleben, d.h. seine eigenen Wünsche und Bedürfnisse wahr</w:t>
      </w:r>
      <w:r w:rsidR="003E2B71">
        <w:rPr>
          <w:rFonts w:asciiTheme="minorHAnsi" w:hAnsiTheme="minorHAnsi" w:cs="Courier New"/>
        </w:rPr>
        <w:t>zu</w:t>
      </w:r>
      <w:r w:rsidR="00F87B56">
        <w:rPr>
          <w:rFonts w:asciiTheme="minorHAnsi" w:hAnsiTheme="minorHAnsi" w:cs="Courier New"/>
        </w:rPr>
        <w:t>nehmen und lernen diese umzusetzen.</w:t>
      </w:r>
    </w:p>
    <w:p w14:paraId="4BE85113" w14:textId="09FA86F2" w:rsidR="00176B61" w:rsidRPr="00237EBB" w:rsidRDefault="00176B61">
      <w:pPr>
        <w:jc w:val="both"/>
        <w:rPr>
          <w:rFonts w:asciiTheme="minorHAnsi" w:hAnsiTheme="minorHAnsi" w:cs="Courier New"/>
        </w:rPr>
      </w:pPr>
      <w:r w:rsidRPr="00237EBB">
        <w:rPr>
          <w:rFonts w:asciiTheme="minorHAnsi" w:hAnsiTheme="minorHAnsi" w:cs="Courier New"/>
        </w:rPr>
        <w:t xml:space="preserve">Wir möchten, dass das Kind vielfältige </w:t>
      </w:r>
      <w:r w:rsidRPr="00237EBB">
        <w:rPr>
          <w:rFonts w:asciiTheme="minorHAnsi" w:hAnsiTheme="minorHAnsi" w:cs="Courier New"/>
          <w:b/>
        </w:rPr>
        <w:t>soziale Kontakte</w:t>
      </w:r>
      <w:r w:rsidRPr="00237EBB">
        <w:rPr>
          <w:rFonts w:asciiTheme="minorHAnsi" w:hAnsiTheme="minorHAnsi" w:cs="Courier New"/>
        </w:rPr>
        <w:t xml:space="preserve"> knüpfen kann, durch die es unterschiedliche Verhaltensweisen, Probleme und Situationen erlebt. Es lernt mit Konfliktsituationen umzugehen und </w:t>
      </w:r>
      <w:r w:rsidR="00752858" w:rsidRPr="00237EBB">
        <w:rPr>
          <w:rFonts w:asciiTheme="minorHAnsi" w:hAnsiTheme="minorHAnsi" w:cs="Courier New"/>
        </w:rPr>
        <w:t xml:space="preserve">diese </w:t>
      </w:r>
      <w:r w:rsidR="00752858">
        <w:rPr>
          <w:rFonts w:asciiTheme="minorHAnsi" w:hAnsiTheme="minorHAnsi" w:cs="Courier New"/>
        </w:rPr>
        <w:t>zunehmend</w:t>
      </w:r>
      <w:r w:rsidR="00A9737B">
        <w:rPr>
          <w:rFonts w:asciiTheme="minorHAnsi" w:hAnsiTheme="minorHAnsi" w:cs="Courier New"/>
        </w:rPr>
        <w:t xml:space="preserve"> </w:t>
      </w:r>
      <w:r w:rsidRPr="00237EBB">
        <w:rPr>
          <w:rFonts w:asciiTheme="minorHAnsi" w:hAnsiTheme="minorHAnsi" w:cs="Courier New"/>
        </w:rPr>
        <w:t>selbstständig zu lösen.</w:t>
      </w:r>
    </w:p>
    <w:p w14:paraId="2A7B2EF4" w14:textId="77777777" w:rsidR="002C5B0C" w:rsidRDefault="002C5B0C">
      <w:pPr>
        <w:jc w:val="both"/>
        <w:rPr>
          <w:rFonts w:asciiTheme="minorHAnsi" w:hAnsiTheme="minorHAnsi" w:cs="Courier New"/>
        </w:rPr>
      </w:pPr>
    </w:p>
    <w:p w14:paraId="52C51371" w14:textId="77777777" w:rsidR="002C5B0C" w:rsidRDefault="002C5B0C">
      <w:pPr>
        <w:jc w:val="both"/>
        <w:rPr>
          <w:rFonts w:asciiTheme="minorHAnsi" w:hAnsiTheme="minorHAnsi" w:cs="Courier New"/>
        </w:rPr>
      </w:pPr>
    </w:p>
    <w:p w14:paraId="6D87B6DB" w14:textId="77777777" w:rsidR="00176B61" w:rsidRPr="00237EBB" w:rsidRDefault="00176B61">
      <w:pPr>
        <w:jc w:val="both"/>
        <w:rPr>
          <w:rFonts w:asciiTheme="minorHAnsi" w:hAnsiTheme="minorHAnsi" w:cs="Courier New"/>
        </w:rPr>
      </w:pPr>
    </w:p>
    <w:p w14:paraId="0A7EE37A" w14:textId="77777777" w:rsidR="00176B61" w:rsidRDefault="00204F7E">
      <w:pPr>
        <w:jc w:val="both"/>
        <w:rPr>
          <w:rFonts w:asciiTheme="minorHAnsi" w:hAnsiTheme="minorHAnsi" w:cs="Courier New"/>
          <w:bdr w:val="single" w:sz="4" w:space="0" w:color="auto"/>
          <w:shd w:val="clear" w:color="auto" w:fill="E5B8B7" w:themeFill="accent2" w:themeFillTint="66"/>
        </w:rPr>
      </w:pPr>
      <w:r>
        <w:rPr>
          <w:rFonts w:asciiTheme="minorHAnsi" w:hAnsiTheme="minorHAnsi" w:cs="Courier New"/>
          <w:bdr w:val="single" w:sz="4" w:space="0" w:color="auto"/>
          <w:shd w:val="clear" w:color="auto" w:fill="E5B8B7" w:themeFill="accent2" w:themeFillTint="66"/>
        </w:rPr>
        <w:t>8</w:t>
      </w:r>
      <w:r w:rsidR="00D31EBD">
        <w:rPr>
          <w:rFonts w:asciiTheme="minorHAnsi" w:hAnsiTheme="minorHAnsi" w:cs="Courier New"/>
          <w:bdr w:val="single" w:sz="4" w:space="0" w:color="auto"/>
          <w:shd w:val="clear" w:color="auto" w:fill="E5B8B7" w:themeFill="accent2" w:themeFillTint="66"/>
        </w:rPr>
        <w:t xml:space="preserve">.b. </w:t>
      </w:r>
      <w:r w:rsidR="00176B61" w:rsidRPr="00237EBB">
        <w:rPr>
          <w:rFonts w:asciiTheme="minorHAnsi" w:hAnsiTheme="minorHAnsi" w:cs="Courier New"/>
          <w:bdr w:val="single" w:sz="4" w:space="0" w:color="auto"/>
          <w:shd w:val="clear" w:color="auto" w:fill="E5B8B7" w:themeFill="accent2" w:themeFillTint="66"/>
        </w:rPr>
        <w:t>Emotionaler Schwerpunkt</w:t>
      </w:r>
    </w:p>
    <w:p w14:paraId="40E972CC" w14:textId="77777777" w:rsidR="00F87B56" w:rsidRPr="00237EBB" w:rsidRDefault="00F87B56">
      <w:pPr>
        <w:jc w:val="both"/>
        <w:rPr>
          <w:rFonts w:asciiTheme="minorHAnsi" w:hAnsiTheme="minorHAnsi" w:cs="Courier New"/>
        </w:rPr>
      </w:pPr>
    </w:p>
    <w:p w14:paraId="56E5CDC8" w14:textId="77777777" w:rsidR="00176B61" w:rsidRPr="00237EBB" w:rsidRDefault="00176B61">
      <w:pPr>
        <w:jc w:val="both"/>
        <w:rPr>
          <w:rFonts w:asciiTheme="minorHAnsi" w:hAnsiTheme="minorHAnsi" w:cs="Courier New"/>
        </w:rPr>
      </w:pPr>
    </w:p>
    <w:p w14:paraId="49144B0C" w14:textId="77777777" w:rsidR="00176B61" w:rsidRPr="00237EBB" w:rsidRDefault="00F87B56">
      <w:pPr>
        <w:jc w:val="both"/>
        <w:rPr>
          <w:rFonts w:asciiTheme="minorHAnsi" w:hAnsiTheme="minorHAnsi" w:cs="Courier New"/>
        </w:rPr>
      </w:pPr>
      <w:r>
        <w:rPr>
          <w:rFonts w:asciiTheme="minorHAnsi" w:hAnsiTheme="minorHAnsi" w:cs="Courier New"/>
        </w:rPr>
        <w:t>Uns ist es wichtig, dass jedes Kind seine Gefühle in den unterschiedlichsten</w:t>
      </w:r>
      <w:r w:rsidR="006B7C9D">
        <w:rPr>
          <w:rFonts w:asciiTheme="minorHAnsi" w:hAnsiTheme="minorHAnsi" w:cs="Courier New"/>
        </w:rPr>
        <w:t xml:space="preserve"> Situationen wahrnehmen kann </w:t>
      </w:r>
      <w:r>
        <w:rPr>
          <w:rFonts w:asciiTheme="minorHAnsi" w:hAnsiTheme="minorHAnsi" w:cs="Courier New"/>
        </w:rPr>
        <w:t xml:space="preserve">und lernt </w:t>
      </w:r>
      <w:r w:rsidR="006B7C9D">
        <w:rPr>
          <w:rFonts w:asciiTheme="minorHAnsi" w:hAnsiTheme="minorHAnsi" w:cs="Courier New"/>
        </w:rPr>
        <w:t>alters- und situationsentsprechend damit umzugehen.</w:t>
      </w:r>
    </w:p>
    <w:p w14:paraId="2A8FD996" w14:textId="77777777" w:rsidR="00176B61" w:rsidRPr="00237EBB" w:rsidRDefault="00176B61">
      <w:pPr>
        <w:jc w:val="both"/>
        <w:rPr>
          <w:rFonts w:asciiTheme="minorHAnsi" w:hAnsiTheme="minorHAnsi" w:cs="Courier New"/>
        </w:rPr>
      </w:pPr>
    </w:p>
    <w:p w14:paraId="6B9B1B3E" w14:textId="2B17F1B2" w:rsidR="00176B61" w:rsidRPr="00237EBB" w:rsidRDefault="00176B61">
      <w:pPr>
        <w:numPr>
          <w:ilvl w:val="0"/>
          <w:numId w:val="2"/>
        </w:numPr>
        <w:jc w:val="both"/>
        <w:rPr>
          <w:rFonts w:asciiTheme="minorHAnsi" w:hAnsiTheme="minorHAnsi" w:cs="Courier New"/>
        </w:rPr>
      </w:pPr>
      <w:r w:rsidRPr="00237EBB">
        <w:rPr>
          <w:rFonts w:asciiTheme="minorHAnsi" w:hAnsiTheme="minorHAnsi" w:cs="Courier New"/>
        </w:rPr>
        <w:t xml:space="preserve">Wir möchten, dass das </w:t>
      </w:r>
      <w:r w:rsidRPr="00237EBB">
        <w:rPr>
          <w:rFonts w:asciiTheme="minorHAnsi" w:hAnsiTheme="minorHAnsi" w:cs="Courier New"/>
          <w:b/>
        </w:rPr>
        <w:t>Selbstvertrauen</w:t>
      </w:r>
      <w:r w:rsidRPr="00237EBB">
        <w:rPr>
          <w:rFonts w:asciiTheme="minorHAnsi" w:hAnsiTheme="minorHAnsi" w:cs="Courier New"/>
        </w:rPr>
        <w:t xml:space="preserve"> des Kindes gestärkt wird und es </w:t>
      </w:r>
      <w:r w:rsidR="00752858">
        <w:rPr>
          <w:rFonts w:asciiTheme="minorHAnsi" w:hAnsiTheme="minorHAnsi" w:cs="Courier New"/>
        </w:rPr>
        <w:t xml:space="preserve">Vertrauen in seine eigenen Fähigkeiten entwickeln kann und </w:t>
      </w:r>
      <w:r w:rsidRPr="00237EBB">
        <w:rPr>
          <w:rFonts w:asciiTheme="minorHAnsi" w:hAnsiTheme="minorHAnsi" w:cs="Courier New"/>
        </w:rPr>
        <w:t>dadurch zu einer eigenständige</w:t>
      </w:r>
      <w:r w:rsidR="00752858">
        <w:rPr>
          <w:rFonts w:asciiTheme="minorHAnsi" w:hAnsiTheme="minorHAnsi" w:cs="Courier New"/>
        </w:rPr>
        <w:t>n Persönlichkeit heranwächst.</w:t>
      </w:r>
    </w:p>
    <w:p w14:paraId="38710BDD" w14:textId="77777777" w:rsidR="00176B61" w:rsidRPr="00237EBB" w:rsidRDefault="00176B61">
      <w:pPr>
        <w:numPr>
          <w:ilvl w:val="0"/>
          <w:numId w:val="2"/>
        </w:numPr>
        <w:jc w:val="both"/>
        <w:rPr>
          <w:rFonts w:asciiTheme="minorHAnsi" w:hAnsiTheme="minorHAnsi" w:cs="Courier New"/>
        </w:rPr>
      </w:pPr>
      <w:r w:rsidRPr="00237EBB">
        <w:rPr>
          <w:rFonts w:asciiTheme="minorHAnsi" w:hAnsiTheme="minorHAnsi" w:cs="Courier New"/>
        </w:rPr>
        <w:t xml:space="preserve">Wir möchten, dass das Kind in seiner </w:t>
      </w:r>
      <w:r w:rsidRPr="00237EBB">
        <w:rPr>
          <w:rFonts w:asciiTheme="minorHAnsi" w:hAnsiTheme="minorHAnsi" w:cs="Courier New"/>
          <w:b/>
        </w:rPr>
        <w:t>Selbstständigkeit</w:t>
      </w:r>
      <w:r w:rsidRPr="00237EBB">
        <w:rPr>
          <w:rFonts w:asciiTheme="minorHAnsi" w:hAnsiTheme="minorHAnsi" w:cs="Courier New"/>
        </w:rPr>
        <w:t xml:space="preserve"> gefördert wird, selbstbewusst und verantwortungsbewusst mit sich selbst, seinen Mitmenschen und der Natur umzugehen lernt.</w:t>
      </w:r>
    </w:p>
    <w:p w14:paraId="63E0FE51" w14:textId="7C1C88AF" w:rsidR="00176B61" w:rsidRDefault="00176B61" w:rsidP="00B26C48">
      <w:pPr>
        <w:numPr>
          <w:ilvl w:val="0"/>
          <w:numId w:val="2"/>
        </w:numPr>
        <w:jc w:val="both"/>
        <w:rPr>
          <w:rFonts w:asciiTheme="minorHAnsi" w:hAnsiTheme="minorHAnsi" w:cs="Courier New"/>
        </w:rPr>
      </w:pPr>
      <w:r w:rsidRPr="00237EBB">
        <w:rPr>
          <w:rFonts w:asciiTheme="minorHAnsi" w:hAnsiTheme="minorHAnsi" w:cs="Courier New"/>
        </w:rPr>
        <w:t xml:space="preserve">Wir möchten das </w:t>
      </w:r>
      <w:r w:rsidRPr="00237EBB">
        <w:rPr>
          <w:rFonts w:asciiTheme="minorHAnsi" w:hAnsiTheme="minorHAnsi" w:cs="Courier New"/>
          <w:b/>
        </w:rPr>
        <w:t>Selbstwertgefühl</w:t>
      </w:r>
      <w:r w:rsidRPr="00237EBB">
        <w:rPr>
          <w:rFonts w:asciiTheme="minorHAnsi" w:hAnsiTheme="minorHAnsi" w:cs="Courier New"/>
        </w:rPr>
        <w:t xml:space="preserve"> eines jeden Kindes stärken, so dass es mit Zurückweisungen oder Misserfolgen umgehen lernt, ohne sich in seiner gesamten Pers</w:t>
      </w:r>
      <w:r w:rsidR="00F87B56">
        <w:rPr>
          <w:rFonts w:asciiTheme="minorHAnsi" w:hAnsiTheme="minorHAnsi" w:cs="Courier New"/>
        </w:rPr>
        <w:t>on abgewertet zu fühlen. So lernt</w:t>
      </w:r>
      <w:r w:rsidR="006B7C9D">
        <w:rPr>
          <w:rFonts w:asciiTheme="minorHAnsi" w:hAnsiTheme="minorHAnsi" w:cs="Courier New"/>
        </w:rPr>
        <w:t xml:space="preserve"> es mit Enttäuschungen</w:t>
      </w:r>
      <w:r w:rsidRPr="00237EBB">
        <w:rPr>
          <w:rFonts w:asciiTheme="minorHAnsi" w:hAnsiTheme="minorHAnsi" w:cs="Courier New"/>
        </w:rPr>
        <w:t xml:space="preserve"> besser umgehen.</w:t>
      </w:r>
    </w:p>
    <w:p w14:paraId="49894BE2" w14:textId="77777777" w:rsidR="006B7C9D" w:rsidRPr="00237EBB" w:rsidRDefault="006B7C9D" w:rsidP="006B7C9D">
      <w:pPr>
        <w:ind w:left="720"/>
        <w:jc w:val="both"/>
        <w:rPr>
          <w:rFonts w:asciiTheme="minorHAnsi" w:hAnsiTheme="minorHAnsi" w:cs="Courier New"/>
        </w:rPr>
      </w:pPr>
    </w:p>
    <w:p w14:paraId="3330EA81" w14:textId="77777777" w:rsidR="00176B61" w:rsidRPr="00237EBB" w:rsidRDefault="00176B61">
      <w:pPr>
        <w:jc w:val="both"/>
        <w:rPr>
          <w:rFonts w:asciiTheme="minorHAnsi" w:hAnsiTheme="minorHAnsi" w:cs="Courier New"/>
        </w:rPr>
      </w:pPr>
    </w:p>
    <w:p w14:paraId="76A122B0" w14:textId="77777777" w:rsidR="00176B61" w:rsidRPr="00237EBB" w:rsidRDefault="00204F7E">
      <w:pPr>
        <w:jc w:val="both"/>
        <w:rPr>
          <w:rFonts w:asciiTheme="minorHAnsi" w:hAnsiTheme="minorHAnsi" w:cs="Courier New"/>
        </w:rPr>
      </w:pPr>
      <w:r>
        <w:rPr>
          <w:rFonts w:asciiTheme="minorHAnsi" w:hAnsiTheme="minorHAnsi" w:cs="Courier New"/>
          <w:bdr w:val="single" w:sz="4" w:space="0" w:color="auto"/>
          <w:shd w:val="clear" w:color="auto" w:fill="E5B8B7" w:themeFill="accent2" w:themeFillTint="66"/>
        </w:rPr>
        <w:lastRenderedPageBreak/>
        <w:t>8</w:t>
      </w:r>
      <w:r w:rsidR="00D31EBD">
        <w:rPr>
          <w:rFonts w:asciiTheme="minorHAnsi" w:hAnsiTheme="minorHAnsi" w:cs="Courier New"/>
          <w:bdr w:val="single" w:sz="4" w:space="0" w:color="auto"/>
          <w:shd w:val="clear" w:color="auto" w:fill="E5B8B7" w:themeFill="accent2" w:themeFillTint="66"/>
        </w:rPr>
        <w:t>.c.</w:t>
      </w:r>
      <w:r w:rsidR="00176B61" w:rsidRPr="00237EBB">
        <w:rPr>
          <w:rFonts w:asciiTheme="minorHAnsi" w:hAnsiTheme="minorHAnsi" w:cs="Courier New"/>
          <w:bdr w:val="single" w:sz="4" w:space="0" w:color="auto"/>
          <w:shd w:val="clear" w:color="auto" w:fill="E5B8B7" w:themeFill="accent2" w:themeFillTint="66"/>
        </w:rPr>
        <w:t xml:space="preserve"> Motorischer Schwerpunkt</w:t>
      </w:r>
    </w:p>
    <w:p w14:paraId="1EBCB340" w14:textId="77777777" w:rsidR="00176B61" w:rsidRDefault="00176B61">
      <w:pPr>
        <w:jc w:val="both"/>
        <w:rPr>
          <w:rFonts w:asciiTheme="minorHAnsi" w:hAnsiTheme="minorHAnsi" w:cs="Courier New"/>
        </w:rPr>
      </w:pPr>
    </w:p>
    <w:p w14:paraId="483554B9" w14:textId="77777777" w:rsidR="006B7C9D" w:rsidRDefault="006B7C9D">
      <w:pPr>
        <w:jc w:val="both"/>
        <w:rPr>
          <w:rFonts w:asciiTheme="minorHAnsi" w:hAnsiTheme="minorHAnsi" w:cs="Courier New"/>
        </w:rPr>
      </w:pPr>
      <w:r>
        <w:rPr>
          <w:rFonts w:asciiTheme="minorHAnsi" w:hAnsiTheme="minorHAnsi" w:cs="Courier New"/>
        </w:rPr>
        <w:t>Uns ist es wichtig, dass jedes Kind entsprechend seiner motorischen Bedürfnisse unterstützt und gefördert wird.</w:t>
      </w:r>
    </w:p>
    <w:p w14:paraId="41001912" w14:textId="77777777" w:rsidR="006B7C9D" w:rsidRPr="00237EBB" w:rsidRDefault="006B7C9D">
      <w:pPr>
        <w:jc w:val="both"/>
        <w:rPr>
          <w:rFonts w:asciiTheme="minorHAnsi" w:hAnsiTheme="minorHAnsi" w:cs="Courier New"/>
        </w:rPr>
      </w:pPr>
      <w:r>
        <w:rPr>
          <w:rFonts w:asciiTheme="minorHAnsi" w:hAnsiTheme="minorHAnsi" w:cs="Courier New"/>
        </w:rPr>
        <w:t>Nach dem Motto</w:t>
      </w:r>
      <w:r w:rsidR="00673439">
        <w:rPr>
          <w:rFonts w:asciiTheme="minorHAnsi" w:hAnsiTheme="minorHAnsi" w:cs="Courier New"/>
        </w:rPr>
        <w:t>:</w:t>
      </w:r>
    </w:p>
    <w:p w14:paraId="3BCE958A" w14:textId="77777777" w:rsidR="00176B61" w:rsidRPr="00237EBB" w:rsidRDefault="006B7C9D" w:rsidP="00752858">
      <w:pPr>
        <w:ind w:left="2832" w:firstLine="708"/>
        <w:rPr>
          <w:rFonts w:asciiTheme="minorHAnsi" w:hAnsiTheme="minorHAnsi" w:cs="Courier New"/>
          <w:b/>
        </w:rPr>
      </w:pPr>
      <w:r w:rsidRPr="00237EBB">
        <w:rPr>
          <w:rFonts w:asciiTheme="minorHAnsi" w:hAnsiTheme="minorHAnsi" w:cs="Courier New"/>
          <w:b/>
        </w:rPr>
        <w:t>„Toben</w:t>
      </w:r>
      <w:r w:rsidR="00176B61" w:rsidRPr="00237EBB">
        <w:rPr>
          <w:rFonts w:asciiTheme="minorHAnsi" w:hAnsiTheme="minorHAnsi" w:cs="Courier New"/>
          <w:b/>
        </w:rPr>
        <w:t xml:space="preserve"> macht schlau“</w:t>
      </w:r>
    </w:p>
    <w:p w14:paraId="7F4BAC57" w14:textId="77777777" w:rsidR="00176B61" w:rsidRPr="00237EBB" w:rsidRDefault="00176B61">
      <w:pPr>
        <w:jc w:val="both"/>
        <w:rPr>
          <w:rFonts w:asciiTheme="minorHAnsi" w:hAnsiTheme="minorHAnsi" w:cs="Courier New"/>
          <w:b/>
        </w:rPr>
      </w:pPr>
    </w:p>
    <w:p w14:paraId="151F8450" w14:textId="00D2EEC9" w:rsidR="006B7C9D" w:rsidRDefault="00752858">
      <w:pPr>
        <w:jc w:val="both"/>
        <w:rPr>
          <w:rFonts w:asciiTheme="minorHAnsi" w:hAnsiTheme="minorHAnsi" w:cs="Courier New"/>
        </w:rPr>
      </w:pPr>
      <w:r>
        <w:rPr>
          <w:rFonts w:asciiTheme="minorHAnsi" w:hAnsiTheme="minorHAnsi" w:cs="Courier New"/>
        </w:rPr>
        <w:t>so beschrieb</w:t>
      </w:r>
      <w:r w:rsidR="00673439">
        <w:rPr>
          <w:rFonts w:asciiTheme="minorHAnsi" w:hAnsiTheme="minorHAnsi" w:cs="Courier New"/>
        </w:rPr>
        <w:t xml:space="preserve"> es</w:t>
      </w:r>
      <w:r>
        <w:rPr>
          <w:rFonts w:asciiTheme="minorHAnsi" w:hAnsiTheme="minorHAnsi" w:cs="Courier New"/>
        </w:rPr>
        <w:t xml:space="preserve"> einmal</w:t>
      </w:r>
      <w:r w:rsidR="00176B61" w:rsidRPr="00237EBB">
        <w:rPr>
          <w:rFonts w:asciiTheme="minorHAnsi" w:hAnsiTheme="minorHAnsi" w:cs="Courier New"/>
        </w:rPr>
        <w:t xml:space="preserve"> </w:t>
      </w:r>
      <w:r w:rsidR="00B8193E" w:rsidRPr="00237EBB">
        <w:rPr>
          <w:rFonts w:asciiTheme="minorHAnsi" w:hAnsiTheme="minorHAnsi" w:cs="Courier New"/>
        </w:rPr>
        <w:t xml:space="preserve">Frau </w:t>
      </w:r>
      <w:r w:rsidR="00A12987">
        <w:rPr>
          <w:rFonts w:asciiTheme="minorHAnsi" w:hAnsiTheme="minorHAnsi" w:cs="Courier New"/>
        </w:rPr>
        <w:t>Dr. Renate Zimmer</w:t>
      </w:r>
      <w:r w:rsidR="00673439">
        <w:rPr>
          <w:rFonts w:asciiTheme="minorHAnsi" w:hAnsiTheme="minorHAnsi" w:cs="Courier New"/>
        </w:rPr>
        <w:t>,</w:t>
      </w:r>
      <w:r w:rsidR="00A12987">
        <w:rPr>
          <w:rFonts w:asciiTheme="minorHAnsi" w:hAnsiTheme="minorHAnsi" w:cs="Courier New"/>
        </w:rPr>
        <w:t xml:space="preserve"> </w:t>
      </w:r>
      <w:r w:rsidR="00176B61" w:rsidRPr="00237EBB">
        <w:rPr>
          <w:rFonts w:asciiTheme="minorHAnsi" w:hAnsiTheme="minorHAnsi" w:cs="Courier New"/>
        </w:rPr>
        <w:t xml:space="preserve">Professorin für Sportpädagogik, </w:t>
      </w:r>
      <w:r w:rsidR="00673439">
        <w:rPr>
          <w:rFonts w:asciiTheme="minorHAnsi" w:hAnsiTheme="minorHAnsi" w:cs="Courier New"/>
        </w:rPr>
        <w:t>der Uni Osnabrück</w:t>
      </w:r>
      <w:r w:rsidR="006B7C9D">
        <w:rPr>
          <w:rFonts w:asciiTheme="minorHAnsi" w:hAnsiTheme="minorHAnsi" w:cs="Courier New"/>
        </w:rPr>
        <w:t>.</w:t>
      </w:r>
    </w:p>
    <w:p w14:paraId="7523AA88" w14:textId="77777777" w:rsidR="00176B61" w:rsidRPr="00237EBB" w:rsidRDefault="00176B61">
      <w:pPr>
        <w:jc w:val="both"/>
        <w:rPr>
          <w:rFonts w:asciiTheme="minorHAnsi" w:hAnsiTheme="minorHAnsi" w:cs="Courier New"/>
        </w:rPr>
      </w:pPr>
    </w:p>
    <w:p w14:paraId="74520975" w14:textId="77777777" w:rsidR="00176B61" w:rsidRPr="00237EBB" w:rsidRDefault="00176B61" w:rsidP="00752858">
      <w:pPr>
        <w:ind w:left="1416" w:firstLine="708"/>
        <w:jc w:val="both"/>
        <w:rPr>
          <w:rFonts w:asciiTheme="minorHAnsi" w:hAnsiTheme="minorHAnsi" w:cs="Courier New"/>
        </w:rPr>
      </w:pPr>
      <w:r w:rsidRPr="00237EBB">
        <w:rPr>
          <w:rFonts w:asciiTheme="minorHAnsi" w:hAnsiTheme="minorHAnsi" w:cs="Courier New"/>
          <w:b/>
        </w:rPr>
        <w:t>Die Bewegung ist ein dem Kind ureigenes Bedürfnis.</w:t>
      </w:r>
      <w:r w:rsidRPr="00237EBB">
        <w:rPr>
          <w:rFonts w:asciiTheme="minorHAnsi" w:hAnsiTheme="minorHAnsi" w:cs="Courier New"/>
        </w:rPr>
        <w:t xml:space="preserve"> </w:t>
      </w:r>
    </w:p>
    <w:p w14:paraId="0A41B6A2" w14:textId="77777777" w:rsidR="00176B61" w:rsidRPr="00237EBB" w:rsidRDefault="00176B61">
      <w:pPr>
        <w:jc w:val="both"/>
        <w:rPr>
          <w:rFonts w:asciiTheme="minorHAnsi" w:hAnsiTheme="minorHAnsi" w:cs="Courier New"/>
        </w:rPr>
      </w:pPr>
    </w:p>
    <w:p w14:paraId="16081256" w14:textId="77777777" w:rsidR="00176B61" w:rsidRDefault="00176B61">
      <w:pPr>
        <w:jc w:val="both"/>
        <w:rPr>
          <w:rFonts w:asciiTheme="minorHAnsi" w:hAnsiTheme="minorHAnsi" w:cs="Courier New"/>
        </w:rPr>
      </w:pPr>
      <w:r w:rsidRPr="00237EBB">
        <w:rPr>
          <w:rFonts w:asciiTheme="minorHAnsi" w:hAnsiTheme="minorHAnsi" w:cs="Courier New"/>
        </w:rPr>
        <w:t>Daraus ergeben sich folgende Ziele:</w:t>
      </w:r>
    </w:p>
    <w:p w14:paraId="4EB42A88" w14:textId="77777777" w:rsidR="00D31EBD" w:rsidRPr="00237EBB" w:rsidRDefault="00D31EBD">
      <w:pPr>
        <w:jc w:val="both"/>
        <w:rPr>
          <w:rFonts w:asciiTheme="minorHAnsi" w:hAnsiTheme="minorHAnsi" w:cs="Courier New"/>
        </w:rPr>
      </w:pPr>
    </w:p>
    <w:p w14:paraId="70D09392" w14:textId="77777777" w:rsidR="00176B61" w:rsidRDefault="00176B61">
      <w:pPr>
        <w:numPr>
          <w:ilvl w:val="0"/>
          <w:numId w:val="2"/>
        </w:numPr>
        <w:jc w:val="both"/>
        <w:rPr>
          <w:rFonts w:asciiTheme="minorHAnsi" w:hAnsiTheme="minorHAnsi" w:cs="Courier New"/>
        </w:rPr>
      </w:pPr>
      <w:r w:rsidRPr="00237EBB">
        <w:rPr>
          <w:rFonts w:asciiTheme="minorHAnsi" w:hAnsiTheme="minorHAnsi" w:cs="Courier New"/>
        </w:rPr>
        <w:t>Wir möchten</w:t>
      </w:r>
      <w:r w:rsidR="00425220">
        <w:rPr>
          <w:rFonts w:asciiTheme="minorHAnsi" w:hAnsiTheme="minorHAnsi" w:cs="Courier New"/>
        </w:rPr>
        <w:t xml:space="preserve"> den Kindern vielfältige und differenzierte Sinneserfahrungen ermöglichen, die ihr</w:t>
      </w:r>
      <w:r w:rsidRPr="00237EBB">
        <w:rPr>
          <w:rFonts w:asciiTheme="minorHAnsi" w:hAnsiTheme="minorHAnsi" w:cs="Courier New"/>
        </w:rPr>
        <w:t xml:space="preserve"> </w:t>
      </w:r>
      <w:r w:rsidRPr="00237EBB">
        <w:rPr>
          <w:rFonts w:asciiTheme="minorHAnsi" w:hAnsiTheme="minorHAnsi" w:cs="Courier New"/>
          <w:b/>
        </w:rPr>
        <w:t>Körpergefühl</w:t>
      </w:r>
      <w:r w:rsidR="00425220">
        <w:rPr>
          <w:rFonts w:asciiTheme="minorHAnsi" w:hAnsiTheme="minorHAnsi" w:cs="Courier New"/>
        </w:rPr>
        <w:t xml:space="preserve"> und ihre</w:t>
      </w:r>
      <w:r w:rsidRPr="00237EBB">
        <w:rPr>
          <w:rFonts w:asciiTheme="minorHAnsi" w:hAnsiTheme="minorHAnsi" w:cs="Courier New"/>
        </w:rPr>
        <w:t xml:space="preserve"> Körperwa</w:t>
      </w:r>
      <w:r w:rsidR="00425220">
        <w:rPr>
          <w:rFonts w:asciiTheme="minorHAnsi" w:hAnsiTheme="minorHAnsi" w:cs="Courier New"/>
        </w:rPr>
        <w:t xml:space="preserve">hrnehmungen positiv unterstützen. </w:t>
      </w:r>
    </w:p>
    <w:p w14:paraId="0CBA4506" w14:textId="1E5AA843" w:rsidR="003217EA" w:rsidRPr="00237EBB" w:rsidRDefault="003217EA">
      <w:pPr>
        <w:numPr>
          <w:ilvl w:val="0"/>
          <w:numId w:val="2"/>
        </w:numPr>
        <w:jc w:val="both"/>
        <w:rPr>
          <w:rFonts w:asciiTheme="minorHAnsi" w:hAnsiTheme="minorHAnsi" w:cs="Courier New"/>
        </w:rPr>
      </w:pPr>
      <w:r>
        <w:rPr>
          <w:rFonts w:asciiTheme="minorHAnsi" w:hAnsiTheme="minorHAnsi" w:cs="Courier New"/>
        </w:rPr>
        <w:t>Dies beinhaltet sowohl die Förderung im grobmotorischen Bereich wie z.B</w:t>
      </w:r>
      <w:r w:rsidR="00673439">
        <w:rPr>
          <w:rFonts w:asciiTheme="minorHAnsi" w:hAnsiTheme="minorHAnsi" w:cs="Courier New"/>
        </w:rPr>
        <w:t>.</w:t>
      </w:r>
      <w:r>
        <w:rPr>
          <w:rFonts w:asciiTheme="minorHAnsi" w:hAnsiTheme="minorHAnsi" w:cs="Courier New"/>
        </w:rPr>
        <w:t xml:space="preserve"> das Klettern, das Krabbeln, Rennen… als auch im feinmotorischen Bereich wie. z.B. Malen, Kneten, Bauen</w:t>
      </w:r>
      <w:r w:rsidR="00C55158">
        <w:rPr>
          <w:rFonts w:asciiTheme="minorHAnsi" w:hAnsiTheme="minorHAnsi" w:cs="Courier New"/>
        </w:rPr>
        <w:t xml:space="preserve"> </w:t>
      </w:r>
      <w:r w:rsidR="00673439">
        <w:rPr>
          <w:rFonts w:asciiTheme="minorHAnsi" w:hAnsiTheme="minorHAnsi" w:cs="Courier New"/>
        </w:rPr>
        <w:t>.</w:t>
      </w:r>
      <w:r w:rsidR="00C55158">
        <w:rPr>
          <w:rFonts w:asciiTheme="minorHAnsi" w:hAnsiTheme="minorHAnsi" w:cs="Courier New"/>
        </w:rPr>
        <w:t xml:space="preserve">.. </w:t>
      </w:r>
      <w:r>
        <w:rPr>
          <w:rFonts w:asciiTheme="minorHAnsi" w:hAnsiTheme="minorHAnsi" w:cs="Courier New"/>
        </w:rPr>
        <w:t>.</w:t>
      </w:r>
    </w:p>
    <w:p w14:paraId="60F6A9C1" w14:textId="77777777" w:rsidR="00176B61" w:rsidRPr="00237EBB" w:rsidRDefault="00176B61" w:rsidP="003217EA">
      <w:pPr>
        <w:ind w:left="360"/>
        <w:jc w:val="both"/>
        <w:rPr>
          <w:rFonts w:asciiTheme="minorHAnsi" w:hAnsiTheme="minorHAnsi" w:cs="Courier New"/>
        </w:rPr>
      </w:pPr>
    </w:p>
    <w:p w14:paraId="71DB4241" w14:textId="5DBCD12C" w:rsidR="00176B61" w:rsidRDefault="00176B61">
      <w:pPr>
        <w:jc w:val="both"/>
        <w:rPr>
          <w:rFonts w:asciiTheme="minorHAnsi" w:hAnsiTheme="minorHAnsi" w:cs="Courier New"/>
        </w:rPr>
      </w:pPr>
    </w:p>
    <w:p w14:paraId="2FB17B4C" w14:textId="46D3E52E" w:rsidR="008E0B36" w:rsidRDefault="008E0B36">
      <w:pPr>
        <w:jc w:val="both"/>
        <w:rPr>
          <w:rFonts w:asciiTheme="minorHAnsi" w:hAnsiTheme="minorHAnsi" w:cs="Courier New"/>
        </w:rPr>
      </w:pPr>
    </w:p>
    <w:p w14:paraId="4A0BF5FE" w14:textId="47E8FAC6" w:rsidR="008E0B36" w:rsidRDefault="008E0B36">
      <w:pPr>
        <w:jc w:val="both"/>
        <w:rPr>
          <w:rFonts w:asciiTheme="minorHAnsi" w:hAnsiTheme="minorHAnsi" w:cs="Courier New"/>
        </w:rPr>
      </w:pPr>
    </w:p>
    <w:p w14:paraId="4FE94E2D" w14:textId="77777777" w:rsidR="008E0B36" w:rsidRPr="00237EBB" w:rsidRDefault="008E0B36">
      <w:pPr>
        <w:jc w:val="both"/>
        <w:rPr>
          <w:rFonts w:asciiTheme="minorHAnsi" w:hAnsiTheme="minorHAnsi" w:cs="Courier New"/>
        </w:rPr>
      </w:pPr>
    </w:p>
    <w:p w14:paraId="03899C19" w14:textId="77777777" w:rsidR="00176B61" w:rsidRPr="00237EBB" w:rsidRDefault="00204F7E">
      <w:pPr>
        <w:jc w:val="both"/>
        <w:rPr>
          <w:rFonts w:asciiTheme="minorHAnsi" w:hAnsiTheme="minorHAnsi" w:cs="Courier New"/>
        </w:rPr>
      </w:pPr>
      <w:r>
        <w:rPr>
          <w:rFonts w:asciiTheme="minorHAnsi" w:hAnsiTheme="minorHAnsi" w:cs="Courier New"/>
          <w:bdr w:val="single" w:sz="4" w:space="0" w:color="auto"/>
          <w:shd w:val="clear" w:color="auto" w:fill="E5B8B7" w:themeFill="accent2" w:themeFillTint="66"/>
        </w:rPr>
        <w:t>8</w:t>
      </w:r>
      <w:r w:rsidR="00D31EBD">
        <w:rPr>
          <w:rFonts w:asciiTheme="minorHAnsi" w:hAnsiTheme="minorHAnsi" w:cs="Courier New"/>
          <w:bdr w:val="single" w:sz="4" w:space="0" w:color="auto"/>
          <w:shd w:val="clear" w:color="auto" w:fill="E5B8B7" w:themeFill="accent2" w:themeFillTint="66"/>
        </w:rPr>
        <w:t>.d.</w:t>
      </w:r>
      <w:r w:rsidR="00176B61" w:rsidRPr="00237EBB">
        <w:rPr>
          <w:rFonts w:asciiTheme="minorHAnsi" w:hAnsiTheme="minorHAnsi" w:cs="Courier New"/>
          <w:bdr w:val="single" w:sz="4" w:space="0" w:color="auto"/>
          <w:shd w:val="clear" w:color="auto" w:fill="E5B8B7" w:themeFill="accent2" w:themeFillTint="66"/>
        </w:rPr>
        <w:t xml:space="preserve"> Kognitiver Schwerpunkt</w:t>
      </w:r>
    </w:p>
    <w:p w14:paraId="51360E86" w14:textId="77777777" w:rsidR="00176B61" w:rsidRPr="00237EBB" w:rsidRDefault="00176B61">
      <w:pPr>
        <w:jc w:val="both"/>
        <w:rPr>
          <w:rFonts w:asciiTheme="minorHAnsi" w:hAnsiTheme="minorHAnsi" w:cs="Courier New"/>
        </w:rPr>
      </w:pPr>
    </w:p>
    <w:p w14:paraId="21D8014D" w14:textId="53E5F1A5" w:rsidR="00176B61" w:rsidRPr="00237EBB" w:rsidRDefault="00673439">
      <w:pPr>
        <w:jc w:val="both"/>
        <w:rPr>
          <w:rFonts w:asciiTheme="minorHAnsi" w:hAnsiTheme="minorHAnsi" w:cs="Courier New"/>
        </w:rPr>
      </w:pPr>
      <w:r>
        <w:rPr>
          <w:rFonts w:asciiTheme="minorHAnsi" w:hAnsiTheme="minorHAnsi" w:cs="Courier New"/>
        </w:rPr>
        <w:t xml:space="preserve">Uns ist es </w:t>
      </w:r>
      <w:r w:rsidR="007E1E3D">
        <w:rPr>
          <w:rFonts w:asciiTheme="minorHAnsi" w:hAnsiTheme="minorHAnsi" w:cs="Courier New"/>
        </w:rPr>
        <w:t xml:space="preserve">wichtig, dass jedes Kind ein Lernumfeld vorfindet, indem es entsprechend </w:t>
      </w:r>
      <w:r w:rsidR="006401CF">
        <w:rPr>
          <w:rFonts w:asciiTheme="minorHAnsi" w:hAnsiTheme="minorHAnsi" w:cs="Courier New"/>
        </w:rPr>
        <w:t xml:space="preserve">seiner </w:t>
      </w:r>
      <w:r w:rsidR="007E1E3D">
        <w:rPr>
          <w:rFonts w:asciiTheme="minorHAnsi" w:hAnsiTheme="minorHAnsi" w:cs="Courier New"/>
        </w:rPr>
        <w:t>Interessen und Neigungen aktiv werden kann, so dass sich eine differenzierte Wahrnehmung entwickeln kann.</w:t>
      </w:r>
    </w:p>
    <w:p w14:paraId="76B6998C" w14:textId="77777777" w:rsidR="00176B61" w:rsidRPr="00237EBB" w:rsidRDefault="00176B61">
      <w:pPr>
        <w:jc w:val="both"/>
        <w:rPr>
          <w:rFonts w:asciiTheme="minorHAnsi" w:hAnsiTheme="minorHAnsi" w:cs="Courier New"/>
        </w:rPr>
      </w:pPr>
    </w:p>
    <w:p w14:paraId="562D8100" w14:textId="77777777" w:rsidR="00176B61" w:rsidRPr="00237EBB" w:rsidRDefault="00176B61">
      <w:pPr>
        <w:jc w:val="both"/>
        <w:rPr>
          <w:rFonts w:asciiTheme="minorHAnsi" w:hAnsiTheme="minorHAnsi" w:cs="Courier New"/>
        </w:rPr>
      </w:pPr>
      <w:r w:rsidRPr="00237EBB">
        <w:rPr>
          <w:rFonts w:asciiTheme="minorHAnsi" w:hAnsiTheme="minorHAnsi" w:cs="Courier New"/>
        </w:rPr>
        <w:t>Daraus ergeben sich folgende Ziele:</w:t>
      </w:r>
    </w:p>
    <w:p w14:paraId="2ABAC1A1" w14:textId="77777777" w:rsidR="00176B61" w:rsidRPr="00237EBB" w:rsidRDefault="00176B61">
      <w:pPr>
        <w:jc w:val="both"/>
        <w:rPr>
          <w:rFonts w:asciiTheme="minorHAnsi" w:hAnsiTheme="minorHAnsi" w:cs="Courier New"/>
        </w:rPr>
      </w:pPr>
    </w:p>
    <w:p w14:paraId="59A31527" w14:textId="6EB0B301" w:rsidR="00176B61" w:rsidRPr="00237EBB" w:rsidRDefault="00176B61">
      <w:pPr>
        <w:numPr>
          <w:ilvl w:val="0"/>
          <w:numId w:val="2"/>
        </w:numPr>
        <w:jc w:val="both"/>
        <w:rPr>
          <w:rFonts w:asciiTheme="minorHAnsi" w:hAnsiTheme="minorHAnsi" w:cs="Courier New"/>
        </w:rPr>
      </w:pPr>
      <w:r w:rsidRPr="00237EBB">
        <w:rPr>
          <w:rFonts w:asciiTheme="minorHAnsi" w:hAnsiTheme="minorHAnsi" w:cs="Courier New"/>
        </w:rPr>
        <w:t xml:space="preserve">Wir möchten dem Kind in einer altersentsprechenden Umgebung </w:t>
      </w:r>
      <w:r w:rsidR="00D31EBD">
        <w:rPr>
          <w:rFonts w:asciiTheme="minorHAnsi" w:hAnsiTheme="minorHAnsi" w:cs="Courier New"/>
        </w:rPr>
        <w:t xml:space="preserve">die </w:t>
      </w:r>
      <w:r w:rsidRPr="00237EBB">
        <w:rPr>
          <w:rFonts w:asciiTheme="minorHAnsi" w:hAnsiTheme="minorHAnsi" w:cs="Courier New"/>
        </w:rPr>
        <w:t>Gelegenheit</w:t>
      </w:r>
      <w:r w:rsidR="00D31EBD">
        <w:rPr>
          <w:rFonts w:asciiTheme="minorHAnsi" w:hAnsiTheme="minorHAnsi" w:cs="Courier New"/>
        </w:rPr>
        <w:t xml:space="preserve"> dazu</w:t>
      </w:r>
      <w:r w:rsidR="00752858">
        <w:rPr>
          <w:rFonts w:asciiTheme="minorHAnsi" w:hAnsiTheme="minorHAnsi" w:cs="Courier New"/>
        </w:rPr>
        <w:t xml:space="preserve"> geben</w:t>
      </w:r>
      <w:r w:rsidRPr="00237EBB">
        <w:rPr>
          <w:rFonts w:asciiTheme="minorHAnsi" w:hAnsiTheme="minorHAnsi" w:cs="Courier New"/>
        </w:rPr>
        <w:t xml:space="preserve"> </w:t>
      </w:r>
      <w:r w:rsidRPr="00237EBB">
        <w:rPr>
          <w:rFonts w:asciiTheme="minorHAnsi" w:hAnsiTheme="minorHAnsi" w:cs="Courier New"/>
          <w:b/>
        </w:rPr>
        <w:t>Konzentrationsfähigkeit</w:t>
      </w:r>
      <w:r w:rsidR="007E1E3D">
        <w:rPr>
          <w:rFonts w:asciiTheme="minorHAnsi" w:hAnsiTheme="minorHAnsi" w:cs="Courier New"/>
        </w:rPr>
        <w:t xml:space="preserve">, </w:t>
      </w:r>
      <w:r w:rsidR="007E1E3D" w:rsidRPr="007E1E3D">
        <w:rPr>
          <w:rFonts w:asciiTheme="minorHAnsi" w:hAnsiTheme="minorHAnsi" w:cs="Courier New"/>
          <w:b/>
        </w:rPr>
        <w:t>problemlösendes Denken</w:t>
      </w:r>
      <w:r w:rsidR="007E1E3D">
        <w:rPr>
          <w:rFonts w:asciiTheme="minorHAnsi" w:hAnsiTheme="minorHAnsi" w:cs="Courier New"/>
        </w:rPr>
        <w:t>,</w:t>
      </w:r>
      <w:r w:rsidR="006D7907">
        <w:rPr>
          <w:rFonts w:asciiTheme="minorHAnsi" w:hAnsiTheme="minorHAnsi" w:cs="Courier New"/>
        </w:rPr>
        <w:t xml:space="preserve"> </w:t>
      </w:r>
      <w:r w:rsidR="006D7907" w:rsidRPr="006D7907">
        <w:rPr>
          <w:rFonts w:asciiTheme="minorHAnsi" w:hAnsiTheme="minorHAnsi" w:cs="Courier New"/>
          <w:b/>
        </w:rPr>
        <w:t>Aneignung von Wissen</w:t>
      </w:r>
      <w:r w:rsidR="00752858">
        <w:rPr>
          <w:rFonts w:asciiTheme="minorHAnsi" w:hAnsiTheme="minorHAnsi" w:cs="Courier New"/>
          <w:b/>
        </w:rPr>
        <w:t>,</w:t>
      </w:r>
      <w:r w:rsidRPr="00237EBB">
        <w:rPr>
          <w:rFonts w:asciiTheme="minorHAnsi" w:hAnsiTheme="minorHAnsi" w:cs="Courier New"/>
        </w:rPr>
        <w:t xml:space="preserve"> </w:t>
      </w:r>
      <w:r w:rsidR="006D7907">
        <w:rPr>
          <w:rFonts w:asciiTheme="minorHAnsi" w:hAnsiTheme="minorHAnsi" w:cs="Courier New"/>
        </w:rPr>
        <w:t xml:space="preserve">sich altersentsprechend anzueignen. </w:t>
      </w:r>
      <w:r w:rsidRPr="00237EBB">
        <w:rPr>
          <w:rFonts w:asciiTheme="minorHAnsi" w:hAnsiTheme="minorHAnsi" w:cs="Courier New"/>
        </w:rPr>
        <w:t xml:space="preserve"> (z. B. Geschichten hören und erzählen, Rollenspiele, freies Experimentieren, Bilderbuchbetrachtungen, kleine Aufgaben übernehmen usw.).</w:t>
      </w:r>
    </w:p>
    <w:p w14:paraId="606F66F0" w14:textId="77777777" w:rsidR="00176B61" w:rsidRPr="00237EBB" w:rsidRDefault="00176B61">
      <w:pPr>
        <w:ind w:left="360"/>
        <w:jc w:val="both"/>
        <w:rPr>
          <w:rFonts w:asciiTheme="minorHAnsi" w:hAnsiTheme="minorHAnsi" w:cs="Courier New"/>
        </w:rPr>
      </w:pPr>
    </w:p>
    <w:p w14:paraId="4B2D3A5C" w14:textId="122409A7" w:rsidR="00294EBF" w:rsidRPr="006C4244" w:rsidRDefault="00176B61" w:rsidP="0095243E">
      <w:pPr>
        <w:numPr>
          <w:ilvl w:val="0"/>
          <w:numId w:val="2"/>
        </w:numPr>
        <w:jc w:val="both"/>
        <w:rPr>
          <w:rFonts w:asciiTheme="minorHAnsi" w:hAnsiTheme="minorHAnsi" w:cs="Courier New"/>
          <w:b/>
          <w:color w:val="FF0000"/>
          <w:u w:val="single"/>
        </w:rPr>
      </w:pPr>
      <w:r w:rsidRPr="006C4244">
        <w:rPr>
          <w:rFonts w:asciiTheme="minorHAnsi" w:hAnsiTheme="minorHAnsi" w:cs="Courier New"/>
        </w:rPr>
        <w:t xml:space="preserve">Wir möchten die </w:t>
      </w:r>
      <w:r w:rsidRPr="006C4244">
        <w:rPr>
          <w:rFonts w:asciiTheme="minorHAnsi" w:hAnsiTheme="minorHAnsi" w:cs="Courier New"/>
          <w:b/>
        </w:rPr>
        <w:t>Neugierde des Kinde</w:t>
      </w:r>
      <w:r w:rsidR="00E25425" w:rsidRPr="006C4244">
        <w:rPr>
          <w:rFonts w:asciiTheme="minorHAnsi" w:hAnsiTheme="minorHAnsi" w:cs="Courier New"/>
          <w:b/>
        </w:rPr>
        <w:t>s unterstützen</w:t>
      </w:r>
      <w:r w:rsidRPr="006C4244">
        <w:rPr>
          <w:rFonts w:asciiTheme="minorHAnsi" w:hAnsiTheme="minorHAnsi" w:cs="Courier New"/>
        </w:rPr>
        <w:t>. Es soll seine Umwelt mit allen Sinnen bewusst wahrnehmen und sich kreativ und phantasievoll damit auseinandersetzen (</w:t>
      </w:r>
      <w:r w:rsidR="00711A6D" w:rsidRPr="006C4244">
        <w:rPr>
          <w:rFonts w:asciiTheme="minorHAnsi" w:hAnsiTheme="minorHAnsi" w:cs="Courier New"/>
        </w:rPr>
        <w:t xml:space="preserve">z.B. mit den unterschiedlichsten Materialien in den Gruppen, die die Sinne anregen, aber </w:t>
      </w:r>
      <w:r w:rsidR="006401CF" w:rsidRPr="006C4244">
        <w:rPr>
          <w:rFonts w:asciiTheme="minorHAnsi" w:hAnsiTheme="minorHAnsi" w:cs="Courier New"/>
        </w:rPr>
        <w:t>auch auf</w:t>
      </w:r>
      <w:r w:rsidRPr="006C4244">
        <w:rPr>
          <w:rFonts w:asciiTheme="minorHAnsi" w:hAnsiTheme="minorHAnsi" w:cs="Courier New"/>
        </w:rPr>
        <w:t xml:space="preserve"> dem Spielplatz</w:t>
      </w:r>
      <w:r w:rsidR="00B2219A" w:rsidRPr="006C4244">
        <w:rPr>
          <w:rFonts w:asciiTheme="minorHAnsi" w:hAnsiTheme="minorHAnsi" w:cs="Courier New"/>
        </w:rPr>
        <w:t xml:space="preserve"> und </w:t>
      </w:r>
      <w:r w:rsidRPr="006C4244">
        <w:rPr>
          <w:rFonts w:asciiTheme="minorHAnsi" w:hAnsiTheme="minorHAnsi" w:cs="Courier New"/>
        </w:rPr>
        <w:t>bei Spaziergängen.</w:t>
      </w:r>
    </w:p>
    <w:p w14:paraId="24441E3B" w14:textId="77777777" w:rsidR="006C4244" w:rsidRDefault="006C4244" w:rsidP="006C4244">
      <w:pPr>
        <w:pStyle w:val="Listenabsatz"/>
        <w:rPr>
          <w:rFonts w:asciiTheme="minorHAnsi" w:hAnsiTheme="minorHAnsi" w:cs="Courier New"/>
          <w:b/>
          <w:color w:val="FF0000"/>
          <w:u w:val="single"/>
        </w:rPr>
      </w:pPr>
    </w:p>
    <w:p w14:paraId="0B9312C7" w14:textId="64489147" w:rsidR="006C4244" w:rsidRDefault="006C4244" w:rsidP="006C4244">
      <w:pPr>
        <w:jc w:val="both"/>
        <w:rPr>
          <w:rFonts w:asciiTheme="minorHAnsi" w:hAnsiTheme="minorHAnsi" w:cs="Courier New"/>
          <w:b/>
          <w:color w:val="FF0000"/>
          <w:u w:val="single"/>
        </w:rPr>
      </w:pPr>
    </w:p>
    <w:p w14:paraId="4EFA3472" w14:textId="6FBAE994" w:rsidR="006C4244" w:rsidRDefault="006C4244" w:rsidP="006C4244">
      <w:pPr>
        <w:jc w:val="both"/>
        <w:rPr>
          <w:rFonts w:asciiTheme="minorHAnsi" w:hAnsiTheme="minorHAnsi" w:cs="Courier New"/>
          <w:b/>
          <w:color w:val="FF0000"/>
          <w:u w:val="single"/>
        </w:rPr>
      </w:pPr>
    </w:p>
    <w:p w14:paraId="709FCFBE" w14:textId="3DF1AB54" w:rsidR="006C4244" w:rsidRDefault="006C4244" w:rsidP="006C4244">
      <w:pPr>
        <w:jc w:val="both"/>
        <w:rPr>
          <w:rFonts w:asciiTheme="minorHAnsi" w:hAnsiTheme="minorHAnsi" w:cs="Courier New"/>
          <w:b/>
          <w:color w:val="FF0000"/>
          <w:u w:val="single"/>
        </w:rPr>
      </w:pPr>
    </w:p>
    <w:p w14:paraId="7B46805E" w14:textId="5AB78198" w:rsidR="006C4244" w:rsidRDefault="006C4244" w:rsidP="006C4244">
      <w:pPr>
        <w:jc w:val="both"/>
        <w:rPr>
          <w:rFonts w:asciiTheme="minorHAnsi" w:hAnsiTheme="minorHAnsi" w:cs="Courier New"/>
          <w:b/>
          <w:color w:val="FF0000"/>
          <w:u w:val="single"/>
        </w:rPr>
      </w:pPr>
    </w:p>
    <w:p w14:paraId="4CF39057" w14:textId="77777777" w:rsidR="006C4244" w:rsidRPr="006C4244" w:rsidRDefault="006C4244" w:rsidP="006C4244">
      <w:pPr>
        <w:jc w:val="both"/>
        <w:rPr>
          <w:rFonts w:asciiTheme="minorHAnsi" w:hAnsiTheme="minorHAnsi" w:cs="Courier New"/>
          <w:b/>
          <w:color w:val="FF0000"/>
          <w:u w:val="single"/>
        </w:rPr>
      </w:pPr>
    </w:p>
    <w:p w14:paraId="2124C094" w14:textId="3BB15DA0" w:rsidR="00294EBF" w:rsidRDefault="00294EBF">
      <w:pPr>
        <w:jc w:val="both"/>
        <w:rPr>
          <w:rFonts w:asciiTheme="minorHAnsi" w:hAnsiTheme="minorHAnsi" w:cs="Courier New"/>
          <w:b/>
          <w:u w:val="single"/>
        </w:rPr>
      </w:pPr>
    </w:p>
    <w:p w14:paraId="1E618EBB" w14:textId="1FAD59FA" w:rsidR="00B2219A" w:rsidRDefault="00B2219A">
      <w:pPr>
        <w:jc w:val="both"/>
        <w:rPr>
          <w:rFonts w:asciiTheme="minorHAnsi" w:hAnsiTheme="minorHAnsi" w:cs="Courier New"/>
          <w:b/>
          <w:u w:val="single"/>
        </w:rPr>
      </w:pPr>
    </w:p>
    <w:p w14:paraId="58618E95" w14:textId="31A7BDE6" w:rsidR="00B2219A" w:rsidRDefault="00B2219A">
      <w:pPr>
        <w:jc w:val="both"/>
        <w:rPr>
          <w:rFonts w:asciiTheme="minorHAnsi" w:hAnsiTheme="minorHAnsi" w:cs="Courier New"/>
          <w:b/>
          <w:u w:val="single"/>
        </w:rPr>
      </w:pPr>
    </w:p>
    <w:p w14:paraId="19FCA97C" w14:textId="35B56752" w:rsidR="00D31EBD" w:rsidRDefault="00204F7E" w:rsidP="00D31EBD">
      <w:pPr>
        <w:jc w:val="both"/>
        <w:rPr>
          <w:rFonts w:asciiTheme="minorHAnsi" w:hAnsiTheme="minorHAnsi" w:cs="Courier New"/>
          <w:b/>
          <w:u w:val="single"/>
        </w:rPr>
      </w:pPr>
      <w:r w:rsidRPr="001F2113">
        <w:rPr>
          <w:rFonts w:asciiTheme="minorHAnsi" w:hAnsiTheme="minorHAnsi" w:cs="Courier New"/>
          <w:b/>
        </w:rPr>
        <w:lastRenderedPageBreak/>
        <w:t>8</w:t>
      </w:r>
      <w:r w:rsidR="00D31EBD" w:rsidRPr="001F2113">
        <w:rPr>
          <w:rFonts w:asciiTheme="minorHAnsi" w:hAnsiTheme="minorHAnsi" w:cs="Courier New"/>
          <w:b/>
        </w:rPr>
        <w:t xml:space="preserve">.1 </w:t>
      </w:r>
      <w:r w:rsidR="00D31EBD" w:rsidRPr="001F2113">
        <w:rPr>
          <w:rFonts w:asciiTheme="minorHAnsi" w:hAnsiTheme="minorHAnsi" w:cs="Courier New"/>
          <w:b/>
          <w:u w:val="single"/>
        </w:rPr>
        <w:t>Bildungsbereiche</w:t>
      </w:r>
    </w:p>
    <w:p w14:paraId="0B497F6C" w14:textId="77777777" w:rsidR="00091A47" w:rsidRPr="001F2113" w:rsidRDefault="00091A47" w:rsidP="00D31EBD">
      <w:pPr>
        <w:jc w:val="both"/>
        <w:rPr>
          <w:rFonts w:asciiTheme="minorHAnsi" w:hAnsiTheme="minorHAnsi" w:cs="Courier New"/>
          <w:b/>
          <w:u w:val="single"/>
        </w:rPr>
      </w:pPr>
    </w:p>
    <w:p w14:paraId="0CFECAF9" w14:textId="12B2E740" w:rsidR="00D31EBD" w:rsidRPr="006C4244" w:rsidRDefault="006C4244" w:rsidP="006C4244">
      <w:pPr>
        <w:ind w:firstLine="708"/>
        <w:jc w:val="both"/>
        <w:rPr>
          <w:rFonts w:asciiTheme="minorHAnsi" w:hAnsiTheme="minorHAnsi" w:cs="Courier New"/>
        </w:rPr>
      </w:pPr>
      <w:r>
        <w:rPr>
          <w:rFonts w:asciiTheme="minorHAnsi" w:hAnsiTheme="minorHAnsi" w:cs="Courier New"/>
          <w:b/>
          <w:i/>
          <w:iCs/>
        </w:rPr>
        <w:t>„</w:t>
      </w:r>
      <w:r w:rsidR="006D7907" w:rsidRPr="006C4244">
        <w:rPr>
          <w:rFonts w:asciiTheme="minorHAnsi" w:hAnsiTheme="minorHAnsi" w:cs="Courier New"/>
          <w:i/>
          <w:iCs/>
        </w:rPr>
        <w:t>Jeder Kindergartentag</w:t>
      </w:r>
      <w:r w:rsidR="006D7907" w:rsidRPr="006C4244">
        <w:rPr>
          <w:rFonts w:asciiTheme="minorHAnsi" w:hAnsiTheme="minorHAnsi" w:cs="Courier New"/>
        </w:rPr>
        <w:t xml:space="preserve"> </w:t>
      </w:r>
      <w:r w:rsidR="002F2931">
        <w:rPr>
          <w:rFonts w:asciiTheme="minorHAnsi" w:hAnsiTheme="minorHAnsi" w:cs="Courier New"/>
          <w:i/>
          <w:iCs/>
        </w:rPr>
        <w:t>bereitet sowohl</w:t>
      </w:r>
      <w:r>
        <w:rPr>
          <w:rFonts w:asciiTheme="minorHAnsi" w:hAnsiTheme="minorHAnsi" w:cs="Courier New"/>
          <w:i/>
          <w:iCs/>
        </w:rPr>
        <w:t xml:space="preserve"> </w:t>
      </w:r>
      <w:r w:rsidR="002F2931">
        <w:rPr>
          <w:rFonts w:asciiTheme="minorHAnsi" w:hAnsiTheme="minorHAnsi" w:cs="Courier New"/>
          <w:i/>
          <w:iCs/>
        </w:rPr>
        <w:t xml:space="preserve">auf </w:t>
      </w:r>
      <w:r w:rsidR="002F2931" w:rsidRPr="006C4244">
        <w:rPr>
          <w:rFonts w:asciiTheme="minorHAnsi" w:hAnsiTheme="minorHAnsi" w:cs="Courier New"/>
          <w:i/>
          <w:iCs/>
        </w:rPr>
        <w:t>die</w:t>
      </w:r>
      <w:r w:rsidR="00752858" w:rsidRPr="006C4244">
        <w:rPr>
          <w:rFonts w:asciiTheme="minorHAnsi" w:hAnsiTheme="minorHAnsi" w:cs="Courier New"/>
          <w:i/>
          <w:iCs/>
        </w:rPr>
        <w:t xml:space="preserve"> Schule </w:t>
      </w:r>
      <w:r w:rsidR="003E2B71">
        <w:rPr>
          <w:rFonts w:asciiTheme="minorHAnsi" w:hAnsiTheme="minorHAnsi" w:cs="Courier New"/>
          <w:b/>
          <w:i/>
          <w:iCs/>
        </w:rPr>
        <w:t>als auch</w:t>
      </w:r>
      <w:r w:rsidR="00B2219A" w:rsidRPr="006C4244">
        <w:rPr>
          <w:rFonts w:asciiTheme="minorHAnsi" w:hAnsiTheme="minorHAnsi" w:cs="Courier New"/>
          <w:b/>
          <w:i/>
          <w:iCs/>
        </w:rPr>
        <w:t xml:space="preserve"> </w:t>
      </w:r>
      <w:r w:rsidR="00B2219A" w:rsidRPr="006C4244">
        <w:rPr>
          <w:rFonts w:asciiTheme="minorHAnsi" w:hAnsiTheme="minorHAnsi" w:cs="Courier New"/>
          <w:i/>
          <w:iCs/>
        </w:rPr>
        <w:t>auf</w:t>
      </w:r>
      <w:r w:rsidR="00752858" w:rsidRPr="006C4244">
        <w:rPr>
          <w:rFonts w:asciiTheme="minorHAnsi" w:hAnsiTheme="minorHAnsi" w:cs="Courier New"/>
          <w:i/>
          <w:iCs/>
        </w:rPr>
        <w:t xml:space="preserve"> das Leben vor!</w:t>
      </w:r>
      <w:r w:rsidR="00091A47" w:rsidRPr="006C4244">
        <w:rPr>
          <w:rFonts w:asciiTheme="minorHAnsi" w:hAnsiTheme="minorHAnsi" w:cs="Courier New"/>
          <w:i/>
          <w:iCs/>
        </w:rPr>
        <w:t>“</w:t>
      </w:r>
    </w:p>
    <w:p w14:paraId="585F03D3" w14:textId="77777777" w:rsidR="00752858" w:rsidRPr="00752858" w:rsidRDefault="00752858" w:rsidP="00752858">
      <w:pPr>
        <w:ind w:left="2124" w:firstLine="708"/>
        <w:jc w:val="both"/>
        <w:rPr>
          <w:rFonts w:asciiTheme="minorHAnsi" w:hAnsiTheme="minorHAnsi" w:cs="Courier New"/>
          <w:b/>
        </w:rPr>
      </w:pPr>
    </w:p>
    <w:p w14:paraId="5A1E187A" w14:textId="13B7A2AD" w:rsidR="00752858" w:rsidRDefault="006C4244" w:rsidP="00D31EBD">
      <w:pPr>
        <w:jc w:val="both"/>
        <w:rPr>
          <w:rFonts w:asciiTheme="minorHAnsi" w:hAnsiTheme="minorHAnsi" w:cs="Courier New"/>
        </w:rPr>
      </w:pPr>
      <w:r>
        <w:rPr>
          <w:rFonts w:asciiTheme="minorHAnsi" w:hAnsiTheme="minorHAnsi" w:cs="Courier New"/>
        </w:rPr>
        <w:t xml:space="preserve">So nehmen </w:t>
      </w:r>
      <w:r w:rsidR="002F2931">
        <w:rPr>
          <w:rFonts w:asciiTheme="minorHAnsi" w:hAnsiTheme="minorHAnsi" w:cs="Courier New"/>
        </w:rPr>
        <w:t>die verschiedenen</w:t>
      </w:r>
      <w:r>
        <w:rPr>
          <w:rFonts w:asciiTheme="minorHAnsi" w:hAnsiTheme="minorHAnsi" w:cs="Courier New"/>
        </w:rPr>
        <w:t xml:space="preserve"> Bildungsbereiche</w:t>
      </w:r>
      <w:r w:rsidR="006D7907">
        <w:rPr>
          <w:rFonts w:asciiTheme="minorHAnsi" w:hAnsiTheme="minorHAnsi" w:cs="Courier New"/>
        </w:rPr>
        <w:t xml:space="preserve"> in unserer Arbeit ein</w:t>
      </w:r>
      <w:r w:rsidR="00363F99">
        <w:rPr>
          <w:rFonts w:asciiTheme="minorHAnsi" w:hAnsiTheme="minorHAnsi" w:cs="Courier New"/>
        </w:rPr>
        <w:t>en</w:t>
      </w:r>
      <w:r w:rsidR="006D7907">
        <w:rPr>
          <w:rFonts w:asciiTheme="minorHAnsi" w:hAnsiTheme="minorHAnsi" w:cs="Courier New"/>
        </w:rPr>
        <w:t xml:space="preserve"> wichtigen </w:t>
      </w:r>
      <w:r w:rsidR="00363F99">
        <w:rPr>
          <w:rFonts w:asciiTheme="minorHAnsi" w:hAnsiTheme="minorHAnsi" w:cs="Courier New"/>
        </w:rPr>
        <w:t>Stellenwert ein</w:t>
      </w:r>
      <w:r w:rsidR="006D7907">
        <w:rPr>
          <w:rFonts w:asciiTheme="minorHAnsi" w:hAnsiTheme="minorHAnsi" w:cs="Courier New"/>
        </w:rPr>
        <w:t xml:space="preserve"> und bieten den Kindern </w:t>
      </w:r>
      <w:r w:rsidR="00937479">
        <w:rPr>
          <w:rFonts w:asciiTheme="minorHAnsi" w:hAnsiTheme="minorHAnsi" w:cs="Courier New"/>
        </w:rPr>
        <w:t>individuelle Entwicklungsanreize</w:t>
      </w:r>
      <w:r w:rsidR="006D7907">
        <w:rPr>
          <w:rFonts w:asciiTheme="minorHAnsi" w:hAnsiTheme="minorHAnsi" w:cs="Courier New"/>
        </w:rPr>
        <w:t xml:space="preserve">. </w:t>
      </w:r>
      <w:r w:rsidR="00091A47">
        <w:rPr>
          <w:rFonts w:asciiTheme="minorHAnsi" w:hAnsiTheme="minorHAnsi" w:cs="Courier New"/>
        </w:rPr>
        <w:t>An jedem Kindergartentag</w:t>
      </w:r>
      <w:r w:rsidR="006D7907">
        <w:rPr>
          <w:rFonts w:asciiTheme="minorHAnsi" w:hAnsiTheme="minorHAnsi" w:cs="Courier New"/>
        </w:rPr>
        <w:t xml:space="preserve"> lernt ein Kind viel Neues;</w:t>
      </w:r>
      <w:r w:rsidR="00091A47">
        <w:rPr>
          <w:rFonts w:asciiTheme="minorHAnsi" w:hAnsiTheme="minorHAnsi" w:cs="Courier New"/>
        </w:rPr>
        <w:t xml:space="preserve"> </w:t>
      </w:r>
      <w:r w:rsidR="00EE65C7">
        <w:rPr>
          <w:rFonts w:asciiTheme="minorHAnsi" w:hAnsiTheme="minorHAnsi" w:cs="Courier New"/>
        </w:rPr>
        <w:t>s</w:t>
      </w:r>
      <w:r w:rsidR="006D7907">
        <w:rPr>
          <w:rFonts w:asciiTheme="minorHAnsi" w:hAnsiTheme="minorHAnsi" w:cs="Courier New"/>
        </w:rPr>
        <w:t>eine eigenen Kompetenzen in Sprache, Bewegung, mathem</w:t>
      </w:r>
      <w:r w:rsidR="00A12E7C">
        <w:rPr>
          <w:rFonts w:asciiTheme="minorHAnsi" w:hAnsiTheme="minorHAnsi" w:cs="Courier New"/>
        </w:rPr>
        <w:t>atischem Verständnis und sozial-</w:t>
      </w:r>
      <w:r w:rsidR="006D7907">
        <w:rPr>
          <w:rFonts w:asciiTheme="minorHAnsi" w:hAnsiTheme="minorHAnsi" w:cs="Courier New"/>
        </w:rPr>
        <w:t>emotionalem Verhalten</w:t>
      </w:r>
      <w:r w:rsidR="00CC65DC">
        <w:rPr>
          <w:rFonts w:asciiTheme="minorHAnsi" w:hAnsiTheme="minorHAnsi" w:cs="Courier New"/>
        </w:rPr>
        <w:t xml:space="preserve"> werden angesprochen</w:t>
      </w:r>
      <w:r w:rsidR="00A12E7C">
        <w:rPr>
          <w:rFonts w:asciiTheme="minorHAnsi" w:hAnsiTheme="minorHAnsi" w:cs="Courier New"/>
        </w:rPr>
        <w:t xml:space="preserve">. Es lernt wie es in unterschiedlichen Situationen mit verschiedenen Anforderungen umgeht und wie es Krisen, Belastungen und Veränderungen positiv bewältigt. </w:t>
      </w:r>
    </w:p>
    <w:p w14:paraId="72C3B432" w14:textId="77777777" w:rsidR="00091A47" w:rsidRDefault="00091A47" w:rsidP="00D31EBD">
      <w:pPr>
        <w:jc w:val="both"/>
        <w:rPr>
          <w:rFonts w:asciiTheme="minorHAnsi" w:hAnsiTheme="minorHAnsi" w:cs="Courier New"/>
        </w:rPr>
      </w:pPr>
    </w:p>
    <w:p w14:paraId="6EF9481D" w14:textId="58E4D7E0" w:rsidR="006D7907" w:rsidRPr="006D7907" w:rsidRDefault="00937479" w:rsidP="00D31EBD">
      <w:pPr>
        <w:jc w:val="both"/>
        <w:rPr>
          <w:rFonts w:asciiTheme="minorHAnsi" w:hAnsiTheme="minorHAnsi" w:cs="Courier New"/>
        </w:rPr>
      </w:pPr>
      <w:r>
        <w:rPr>
          <w:rFonts w:asciiTheme="minorHAnsi" w:hAnsiTheme="minorHAnsi" w:cs="Courier New"/>
        </w:rPr>
        <w:t>Im Folgenden möchten wir</w:t>
      </w:r>
      <w:r w:rsidR="00A12E7C">
        <w:rPr>
          <w:rFonts w:asciiTheme="minorHAnsi" w:hAnsiTheme="minorHAnsi" w:cs="Courier New"/>
        </w:rPr>
        <w:t xml:space="preserve"> die </w:t>
      </w:r>
      <w:r w:rsidR="00A12E7C" w:rsidRPr="00752858">
        <w:rPr>
          <w:rFonts w:asciiTheme="minorHAnsi" w:hAnsiTheme="minorHAnsi" w:cs="Courier New"/>
          <w:b/>
        </w:rPr>
        <w:t>10 wichtigsten Bildungsbereiche</w:t>
      </w:r>
      <w:r>
        <w:rPr>
          <w:rFonts w:asciiTheme="minorHAnsi" w:hAnsiTheme="minorHAnsi" w:cs="Courier New"/>
        </w:rPr>
        <w:t xml:space="preserve"> vorstellen</w:t>
      </w:r>
      <w:r w:rsidR="00091A47">
        <w:rPr>
          <w:rFonts w:asciiTheme="minorHAnsi" w:hAnsiTheme="minorHAnsi" w:cs="Courier New"/>
        </w:rPr>
        <w:t>:</w:t>
      </w:r>
    </w:p>
    <w:p w14:paraId="6C506EE7" w14:textId="67E86E17" w:rsidR="00D31EBD" w:rsidRPr="00937479" w:rsidRDefault="00937479" w:rsidP="00937479">
      <w:pPr>
        <w:jc w:val="both"/>
        <w:rPr>
          <w:rFonts w:asciiTheme="minorHAnsi" w:hAnsiTheme="minorHAnsi" w:cs="Courier New"/>
          <w:b/>
          <w:i/>
        </w:rPr>
      </w:pPr>
      <w:r w:rsidRPr="00937479">
        <w:rPr>
          <w:rFonts w:asciiTheme="minorHAnsi" w:hAnsiTheme="minorHAnsi" w:cs="Courier New"/>
          <w:b/>
          <w:i/>
        </w:rPr>
        <w:t>1.</w:t>
      </w:r>
      <w:r w:rsidR="00CB101A">
        <w:rPr>
          <w:rFonts w:asciiTheme="minorHAnsi" w:hAnsiTheme="minorHAnsi" w:cs="Courier New"/>
          <w:b/>
          <w:i/>
        </w:rPr>
        <w:t xml:space="preserve"> </w:t>
      </w:r>
      <w:r w:rsidR="00D31EBD" w:rsidRPr="00937479">
        <w:rPr>
          <w:rFonts w:asciiTheme="minorHAnsi" w:hAnsiTheme="minorHAnsi" w:cs="Courier New"/>
          <w:b/>
          <w:i/>
        </w:rPr>
        <w:t>Bewegu</w:t>
      </w:r>
      <w:r w:rsidRPr="00937479">
        <w:rPr>
          <w:rFonts w:asciiTheme="minorHAnsi" w:hAnsiTheme="minorHAnsi" w:cs="Courier New"/>
          <w:b/>
          <w:i/>
        </w:rPr>
        <w:t>ng</w:t>
      </w:r>
    </w:p>
    <w:p w14:paraId="64BB832F" w14:textId="77777777" w:rsidR="00363F99" w:rsidRPr="00937479" w:rsidRDefault="00363F99" w:rsidP="00937479">
      <w:pPr>
        <w:ind w:firstLine="708"/>
        <w:jc w:val="both"/>
        <w:rPr>
          <w:rFonts w:asciiTheme="minorHAnsi" w:hAnsiTheme="minorHAnsi" w:cs="Courier New"/>
        </w:rPr>
      </w:pPr>
      <w:r w:rsidRPr="00937479">
        <w:rPr>
          <w:rFonts w:asciiTheme="minorHAnsi" w:hAnsiTheme="minorHAnsi" w:cs="Courier New"/>
        </w:rPr>
        <w:t>Den Kindern wird die Möglichkeit gegeben:</w:t>
      </w:r>
    </w:p>
    <w:p w14:paraId="08A4983D" w14:textId="315ABB73" w:rsidR="00363F99" w:rsidRDefault="00EE65C7" w:rsidP="00613045">
      <w:pPr>
        <w:pStyle w:val="Listenabsatz"/>
        <w:numPr>
          <w:ilvl w:val="0"/>
          <w:numId w:val="15"/>
        </w:numPr>
        <w:ind w:left="3072"/>
        <w:jc w:val="both"/>
        <w:rPr>
          <w:rFonts w:asciiTheme="minorHAnsi" w:hAnsiTheme="minorHAnsi" w:cs="Courier New"/>
          <w:sz w:val="24"/>
          <w:szCs w:val="24"/>
        </w:rPr>
      </w:pPr>
      <w:r>
        <w:rPr>
          <w:rFonts w:asciiTheme="minorHAnsi" w:hAnsiTheme="minorHAnsi" w:cs="Courier New"/>
          <w:sz w:val="24"/>
          <w:szCs w:val="24"/>
        </w:rPr>
        <w:t>u</w:t>
      </w:r>
      <w:r w:rsidR="00363F99">
        <w:rPr>
          <w:rFonts w:asciiTheme="minorHAnsi" w:hAnsiTheme="minorHAnsi" w:cs="Courier New"/>
          <w:sz w:val="24"/>
          <w:szCs w:val="24"/>
        </w:rPr>
        <w:t>nterschiedliche Fortb</w:t>
      </w:r>
      <w:r w:rsidR="00A12987">
        <w:rPr>
          <w:rFonts w:asciiTheme="minorHAnsi" w:hAnsiTheme="minorHAnsi" w:cs="Courier New"/>
          <w:sz w:val="24"/>
          <w:szCs w:val="24"/>
        </w:rPr>
        <w:t>ewegungsmittel auszuprobieren (</w:t>
      </w:r>
      <w:r w:rsidR="00363F99">
        <w:rPr>
          <w:rFonts w:asciiTheme="minorHAnsi" w:hAnsiTheme="minorHAnsi" w:cs="Courier New"/>
          <w:sz w:val="24"/>
          <w:szCs w:val="24"/>
        </w:rPr>
        <w:t xml:space="preserve">Rutschautos, Laufrad, Dreirad, Roller ) </w:t>
      </w:r>
    </w:p>
    <w:p w14:paraId="2D7120CC" w14:textId="426798C5" w:rsidR="00363F99" w:rsidRDefault="00EE65C7" w:rsidP="00613045">
      <w:pPr>
        <w:pStyle w:val="Listenabsatz"/>
        <w:numPr>
          <w:ilvl w:val="0"/>
          <w:numId w:val="15"/>
        </w:numPr>
        <w:ind w:left="3072"/>
        <w:jc w:val="both"/>
        <w:rPr>
          <w:rFonts w:asciiTheme="minorHAnsi" w:hAnsiTheme="minorHAnsi" w:cs="Courier New"/>
          <w:sz w:val="24"/>
          <w:szCs w:val="24"/>
        </w:rPr>
      </w:pPr>
      <w:r>
        <w:rPr>
          <w:rFonts w:asciiTheme="minorHAnsi" w:hAnsiTheme="minorHAnsi" w:cs="Courier New"/>
          <w:sz w:val="24"/>
          <w:szCs w:val="24"/>
        </w:rPr>
        <w:t>i</w:t>
      </w:r>
      <w:r w:rsidR="00363F99">
        <w:rPr>
          <w:rFonts w:asciiTheme="minorHAnsi" w:hAnsiTheme="minorHAnsi" w:cs="Courier New"/>
          <w:sz w:val="24"/>
          <w:szCs w:val="24"/>
        </w:rPr>
        <w:t>hre feinmotorische Geschicklichkeit in Alltagssituationen</w:t>
      </w:r>
      <w:r w:rsidR="00A12987">
        <w:rPr>
          <w:rFonts w:asciiTheme="minorHAnsi" w:hAnsiTheme="minorHAnsi" w:cs="Courier New"/>
          <w:sz w:val="24"/>
          <w:szCs w:val="24"/>
        </w:rPr>
        <w:t xml:space="preserve"> im eigenen Tempo auszubilden (</w:t>
      </w:r>
      <w:r w:rsidR="00363F99">
        <w:rPr>
          <w:rFonts w:asciiTheme="minorHAnsi" w:hAnsiTheme="minorHAnsi" w:cs="Courier New"/>
          <w:sz w:val="24"/>
          <w:szCs w:val="24"/>
        </w:rPr>
        <w:t>an – und ausziehen, selbstständig mit Messer und Gabel ess</w:t>
      </w:r>
      <w:r w:rsidR="00A12987">
        <w:rPr>
          <w:rFonts w:asciiTheme="minorHAnsi" w:hAnsiTheme="minorHAnsi" w:cs="Courier New"/>
          <w:sz w:val="24"/>
          <w:szCs w:val="24"/>
        </w:rPr>
        <w:t>en, mit Scheren schneiden, etc.</w:t>
      </w:r>
      <w:r w:rsidR="00363F99">
        <w:rPr>
          <w:rFonts w:asciiTheme="minorHAnsi" w:hAnsiTheme="minorHAnsi" w:cs="Courier New"/>
          <w:sz w:val="24"/>
          <w:szCs w:val="24"/>
        </w:rPr>
        <w:t>)</w:t>
      </w:r>
    </w:p>
    <w:p w14:paraId="6803F445" w14:textId="77777777" w:rsidR="00363F99" w:rsidRPr="00363F99" w:rsidRDefault="00363F99" w:rsidP="00613045">
      <w:pPr>
        <w:pStyle w:val="Listenabsatz"/>
        <w:numPr>
          <w:ilvl w:val="0"/>
          <w:numId w:val="15"/>
        </w:numPr>
        <w:ind w:left="3072"/>
        <w:jc w:val="both"/>
        <w:rPr>
          <w:rFonts w:asciiTheme="minorHAnsi" w:hAnsiTheme="minorHAnsi" w:cs="Courier New"/>
        </w:rPr>
      </w:pPr>
      <w:r>
        <w:rPr>
          <w:rFonts w:asciiTheme="minorHAnsi" w:hAnsiTheme="minorHAnsi" w:cs="Courier New"/>
          <w:sz w:val="24"/>
          <w:szCs w:val="24"/>
        </w:rPr>
        <w:t>a</w:t>
      </w:r>
      <w:r w:rsidRPr="00363F99">
        <w:rPr>
          <w:rFonts w:asciiTheme="minorHAnsi" w:hAnsiTheme="minorHAnsi" w:cs="Courier New"/>
          <w:sz w:val="24"/>
          <w:szCs w:val="24"/>
        </w:rPr>
        <w:t>n ihre eigenen körperlichen Grenzen zu stoßen</w:t>
      </w:r>
    </w:p>
    <w:p w14:paraId="7ABEE3D0" w14:textId="77777777" w:rsidR="00363F99" w:rsidRPr="00363F99" w:rsidRDefault="00363F99" w:rsidP="00613045">
      <w:pPr>
        <w:pStyle w:val="Listenabsatz"/>
        <w:numPr>
          <w:ilvl w:val="0"/>
          <w:numId w:val="15"/>
        </w:numPr>
        <w:ind w:left="3072"/>
        <w:jc w:val="both"/>
        <w:rPr>
          <w:rFonts w:asciiTheme="minorHAnsi" w:hAnsiTheme="minorHAnsi" w:cs="Courier New"/>
        </w:rPr>
      </w:pPr>
      <w:r>
        <w:rPr>
          <w:rFonts w:asciiTheme="minorHAnsi" w:hAnsiTheme="minorHAnsi" w:cs="Courier New"/>
          <w:sz w:val="24"/>
          <w:szCs w:val="24"/>
        </w:rPr>
        <w:t>ein ausgeglichenes Verhältnis von An- und Entspannung zu erfahren</w:t>
      </w:r>
    </w:p>
    <w:p w14:paraId="32AD4F59" w14:textId="04D0F10A" w:rsidR="00363F99" w:rsidRPr="00C95A47" w:rsidRDefault="00363F99" w:rsidP="00613045">
      <w:pPr>
        <w:pStyle w:val="Listenabsatz"/>
        <w:numPr>
          <w:ilvl w:val="0"/>
          <w:numId w:val="15"/>
        </w:numPr>
        <w:ind w:left="3072"/>
        <w:jc w:val="both"/>
        <w:rPr>
          <w:rFonts w:asciiTheme="minorHAnsi" w:hAnsiTheme="minorHAnsi" w:cs="Courier New"/>
        </w:rPr>
      </w:pPr>
      <w:r>
        <w:rPr>
          <w:rFonts w:asciiTheme="minorHAnsi" w:hAnsiTheme="minorHAnsi" w:cs="Courier New"/>
          <w:sz w:val="24"/>
          <w:szCs w:val="24"/>
        </w:rPr>
        <w:t xml:space="preserve">selbst auszuprobieren und nicht durch Überängstlichkeit der Erwachsenen von eigenen Bewegungserlebnissen abgehalten zu werden </w:t>
      </w:r>
    </w:p>
    <w:p w14:paraId="50E2E50F" w14:textId="194785E5" w:rsidR="00937479" w:rsidRPr="00937479" w:rsidRDefault="00937479" w:rsidP="00937479">
      <w:pPr>
        <w:jc w:val="both"/>
        <w:rPr>
          <w:rFonts w:asciiTheme="minorHAnsi" w:hAnsiTheme="minorHAnsi" w:cs="Courier New"/>
          <w:b/>
          <w:i/>
        </w:rPr>
      </w:pPr>
      <w:r w:rsidRPr="00937479">
        <w:rPr>
          <w:rFonts w:asciiTheme="minorHAnsi" w:hAnsiTheme="minorHAnsi" w:cs="Courier New"/>
          <w:b/>
          <w:i/>
        </w:rPr>
        <w:t>2.</w:t>
      </w:r>
      <w:r w:rsidR="00CB101A">
        <w:rPr>
          <w:rFonts w:asciiTheme="minorHAnsi" w:hAnsiTheme="minorHAnsi" w:cs="Courier New"/>
          <w:b/>
          <w:i/>
        </w:rPr>
        <w:t xml:space="preserve"> </w:t>
      </w:r>
      <w:r w:rsidR="00D31EBD" w:rsidRPr="00937479">
        <w:rPr>
          <w:rFonts w:asciiTheme="minorHAnsi" w:hAnsiTheme="minorHAnsi" w:cs="Courier New"/>
          <w:b/>
          <w:i/>
        </w:rPr>
        <w:t>Körper, Gesundheit und Ernährung</w:t>
      </w:r>
    </w:p>
    <w:p w14:paraId="04174C6E" w14:textId="495805CA" w:rsidR="00916397" w:rsidRPr="00937479" w:rsidRDefault="00916397" w:rsidP="00937479">
      <w:pPr>
        <w:ind w:firstLine="708"/>
        <w:jc w:val="both"/>
        <w:rPr>
          <w:rFonts w:asciiTheme="minorHAnsi" w:hAnsiTheme="minorHAnsi" w:cs="Courier New"/>
        </w:rPr>
      </w:pPr>
      <w:r w:rsidRPr="00937479">
        <w:rPr>
          <w:rFonts w:asciiTheme="minorHAnsi" w:hAnsiTheme="minorHAnsi" w:cs="Courier New"/>
        </w:rPr>
        <w:t>Den Kindern wird die Möglichkeit gegeben:</w:t>
      </w:r>
    </w:p>
    <w:p w14:paraId="0CDBC260" w14:textId="77777777" w:rsidR="00916397" w:rsidRDefault="00916397" w:rsidP="00613045">
      <w:pPr>
        <w:pStyle w:val="Listenabsatz"/>
        <w:numPr>
          <w:ilvl w:val="0"/>
          <w:numId w:val="16"/>
        </w:numPr>
        <w:jc w:val="both"/>
        <w:rPr>
          <w:rFonts w:asciiTheme="minorHAnsi" w:hAnsiTheme="minorHAnsi" w:cs="Courier New"/>
          <w:sz w:val="24"/>
          <w:szCs w:val="24"/>
        </w:rPr>
      </w:pPr>
      <w:r>
        <w:rPr>
          <w:rFonts w:asciiTheme="minorHAnsi" w:hAnsiTheme="minorHAnsi" w:cs="Courier New"/>
          <w:sz w:val="24"/>
          <w:szCs w:val="24"/>
        </w:rPr>
        <w:t>ein unbefangenes Verhältnis zu ihrem Körper zu entwickeln</w:t>
      </w:r>
    </w:p>
    <w:p w14:paraId="65BC8901" w14:textId="77777777" w:rsidR="00916397" w:rsidRDefault="00916397" w:rsidP="00613045">
      <w:pPr>
        <w:pStyle w:val="Listenabsatz"/>
        <w:numPr>
          <w:ilvl w:val="0"/>
          <w:numId w:val="16"/>
        </w:numPr>
        <w:jc w:val="both"/>
        <w:rPr>
          <w:rFonts w:asciiTheme="minorHAnsi" w:hAnsiTheme="minorHAnsi" w:cs="Courier New"/>
          <w:sz w:val="24"/>
          <w:szCs w:val="24"/>
        </w:rPr>
      </w:pPr>
      <w:r>
        <w:rPr>
          <w:rFonts w:asciiTheme="minorHAnsi" w:hAnsiTheme="minorHAnsi" w:cs="Courier New"/>
          <w:sz w:val="24"/>
          <w:szCs w:val="24"/>
        </w:rPr>
        <w:t>über Nähe und Distanz selber zu entscheiden</w:t>
      </w:r>
    </w:p>
    <w:p w14:paraId="0CE0EB0B" w14:textId="77777777" w:rsidR="00916397" w:rsidRDefault="00916397" w:rsidP="00613045">
      <w:pPr>
        <w:pStyle w:val="Listenabsatz"/>
        <w:numPr>
          <w:ilvl w:val="0"/>
          <w:numId w:val="16"/>
        </w:numPr>
        <w:jc w:val="both"/>
        <w:rPr>
          <w:rFonts w:asciiTheme="minorHAnsi" w:hAnsiTheme="minorHAnsi" w:cs="Courier New"/>
          <w:sz w:val="24"/>
          <w:szCs w:val="24"/>
        </w:rPr>
      </w:pPr>
      <w:r>
        <w:rPr>
          <w:rFonts w:asciiTheme="minorHAnsi" w:hAnsiTheme="minorHAnsi" w:cs="Courier New"/>
          <w:sz w:val="24"/>
          <w:szCs w:val="24"/>
        </w:rPr>
        <w:t>sich zurückzuziehen und unbeobachtet zu sein</w:t>
      </w:r>
    </w:p>
    <w:p w14:paraId="2BA5CC41" w14:textId="7FEE229F" w:rsidR="00916397" w:rsidRDefault="00916397" w:rsidP="00613045">
      <w:pPr>
        <w:pStyle w:val="Listenabsatz"/>
        <w:numPr>
          <w:ilvl w:val="0"/>
          <w:numId w:val="16"/>
        </w:numPr>
        <w:jc w:val="both"/>
        <w:rPr>
          <w:rFonts w:asciiTheme="minorHAnsi" w:hAnsiTheme="minorHAnsi" w:cs="Courier New"/>
          <w:sz w:val="24"/>
          <w:szCs w:val="24"/>
        </w:rPr>
      </w:pPr>
      <w:r>
        <w:rPr>
          <w:rFonts w:asciiTheme="minorHAnsi" w:hAnsiTheme="minorHAnsi" w:cs="Courier New"/>
          <w:sz w:val="24"/>
          <w:szCs w:val="24"/>
        </w:rPr>
        <w:t>selbst zu entscheiden, was und wieviel oder wie wenig sie essen</w:t>
      </w:r>
    </w:p>
    <w:p w14:paraId="2C07EC04" w14:textId="249EB7BF" w:rsidR="00363F99" w:rsidRPr="00C95A47" w:rsidRDefault="00CB101A" w:rsidP="00613045">
      <w:pPr>
        <w:pStyle w:val="Listenabsatz"/>
        <w:numPr>
          <w:ilvl w:val="0"/>
          <w:numId w:val="16"/>
        </w:numPr>
        <w:jc w:val="both"/>
        <w:rPr>
          <w:rFonts w:asciiTheme="minorHAnsi" w:hAnsiTheme="minorHAnsi" w:cs="Courier New"/>
          <w:sz w:val="24"/>
          <w:szCs w:val="24"/>
        </w:rPr>
      </w:pPr>
      <w:r>
        <w:rPr>
          <w:rFonts w:asciiTheme="minorHAnsi" w:hAnsiTheme="minorHAnsi" w:cs="Courier New"/>
          <w:sz w:val="24"/>
          <w:szCs w:val="24"/>
        </w:rPr>
        <w:t>Nahrungsmittel und ihre Zubereitung kennenzulernen</w:t>
      </w:r>
    </w:p>
    <w:p w14:paraId="46F6137E" w14:textId="235F4785" w:rsidR="00D31EBD" w:rsidRPr="00937479" w:rsidRDefault="00937479" w:rsidP="00937479">
      <w:pPr>
        <w:jc w:val="both"/>
        <w:rPr>
          <w:rFonts w:asciiTheme="minorHAnsi" w:hAnsiTheme="minorHAnsi" w:cs="Courier New"/>
          <w:b/>
          <w:i/>
        </w:rPr>
      </w:pPr>
      <w:r>
        <w:rPr>
          <w:rFonts w:asciiTheme="minorHAnsi" w:hAnsiTheme="minorHAnsi" w:cs="Courier New"/>
          <w:b/>
          <w:i/>
        </w:rPr>
        <w:t>3.</w:t>
      </w:r>
      <w:r w:rsidR="00CB101A">
        <w:rPr>
          <w:rFonts w:asciiTheme="minorHAnsi" w:hAnsiTheme="minorHAnsi" w:cs="Courier New"/>
          <w:b/>
          <w:i/>
        </w:rPr>
        <w:t xml:space="preserve"> </w:t>
      </w:r>
      <w:r w:rsidR="00D31EBD" w:rsidRPr="00937479">
        <w:rPr>
          <w:rFonts w:asciiTheme="minorHAnsi" w:hAnsiTheme="minorHAnsi" w:cs="Courier New"/>
          <w:b/>
          <w:i/>
        </w:rPr>
        <w:t>Mathematische Bildung</w:t>
      </w:r>
    </w:p>
    <w:p w14:paraId="6956B1E5" w14:textId="77777777" w:rsidR="00916397" w:rsidRPr="00937479" w:rsidRDefault="00F9236A" w:rsidP="00937479">
      <w:pPr>
        <w:ind w:firstLine="708"/>
        <w:jc w:val="both"/>
        <w:rPr>
          <w:rFonts w:asciiTheme="minorHAnsi" w:hAnsiTheme="minorHAnsi" w:cs="Courier New"/>
        </w:rPr>
      </w:pPr>
      <w:r w:rsidRPr="00937479">
        <w:rPr>
          <w:rFonts w:asciiTheme="minorHAnsi" w:hAnsiTheme="minorHAnsi" w:cs="Courier New"/>
        </w:rPr>
        <w:t>Den Kindern wird die Möglichkeit gegeben:</w:t>
      </w:r>
    </w:p>
    <w:p w14:paraId="3DF39853" w14:textId="77777777" w:rsidR="00F9236A" w:rsidRDefault="00F9236A" w:rsidP="00613045">
      <w:pPr>
        <w:pStyle w:val="Listenabsatz"/>
        <w:numPr>
          <w:ilvl w:val="0"/>
          <w:numId w:val="17"/>
        </w:numPr>
        <w:jc w:val="both"/>
        <w:rPr>
          <w:rFonts w:asciiTheme="minorHAnsi" w:hAnsiTheme="minorHAnsi" w:cs="Courier New"/>
          <w:sz w:val="24"/>
          <w:szCs w:val="24"/>
        </w:rPr>
      </w:pPr>
      <w:r>
        <w:rPr>
          <w:rFonts w:asciiTheme="minorHAnsi" w:hAnsiTheme="minorHAnsi" w:cs="Courier New"/>
          <w:sz w:val="24"/>
          <w:szCs w:val="24"/>
        </w:rPr>
        <w:t>verschiedenen Ordnungssysteme kennenzulernen und darin Strukturen zu entdecken</w:t>
      </w:r>
    </w:p>
    <w:p w14:paraId="452784D7" w14:textId="77777777" w:rsidR="00F9236A" w:rsidRDefault="00F9236A" w:rsidP="00613045">
      <w:pPr>
        <w:pStyle w:val="Listenabsatz"/>
        <w:numPr>
          <w:ilvl w:val="0"/>
          <w:numId w:val="17"/>
        </w:numPr>
        <w:jc w:val="both"/>
        <w:rPr>
          <w:rFonts w:asciiTheme="minorHAnsi" w:hAnsiTheme="minorHAnsi" w:cs="Courier New"/>
          <w:sz w:val="24"/>
          <w:szCs w:val="24"/>
        </w:rPr>
      </w:pPr>
      <w:r>
        <w:rPr>
          <w:rFonts w:asciiTheme="minorHAnsi" w:hAnsiTheme="minorHAnsi" w:cs="Courier New"/>
          <w:sz w:val="24"/>
          <w:szCs w:val="24"/>
        </w:rPr>
        <w:t>ein Zahlenverständnis zu entwickeln</w:t>
      </w:r>
    </w:p>
    <w:p w14:paraId="181FFA09" w14:textId="6869ECDA" w:rsidR="00F9236A" w:rsidRDefault="00CB101A" w:rsidP="00613045">
      <w:pPr>
        <w:pStyle w:val="Listenabsatz"/>
        <w:numPr>
          <w:ilvl w:val="0"/>
          <w:numId w:val="17"/>
        </w:numPr>
        <w:jc w:val="both"/>
        <w:rPr>
          <w:rFonts w:asciiTheme="minorHAnsi" w:hAnsiTheme="minorHAnsi" w:cs="Courier New"/>
          <w:sz w:val="24"/>
          <w:szCs w:val="24"/>
        </w:rPr>
      </w:pPr>
      <w:r>
        <w:rPr>
          <w:rFonts w:asciiTheme="minorHAnsi" w:hAnsiTheme="minorHAnsi" w:cs="Courier New"/>
          <w:sz w:val="24"/>
          <w:szCs w:val="24"/>
        </w:rPr>
        <w:t xml:space="preserve">durch </w:t>
      </w:r>
      <w:r w:rsidR="00F9236A">
        <w:rPr>
          <w:rFonts w:asciiTheme="minorHAnsi" w:hAnsiTheme="minorHAnsi" w:cs="Courier New"/>
          <w:sz w:val="24"/>
          <w:szCs w:val="24"/>
        </w:rPr>
        <w:t>Tätigkeiten</w:t>
      </w:r>
      <w:r w:rsidR="00960B72">
        <w:rPr>
          <w:rFonts w:asciiTheme="minorHAnsi" w:hAnsiTheme="minorHAnsi" w:cs="Courier New"/>
          <w:sz w:val="24"/>
          <w:szCs w:val="24"/>
        </w:rPr>
        <w:t xml:space="preserve"> wie </w:t>
      </w:r>
      <w:r w:rsidR="00F9236A">
        <w:rPr>
          <w:rFonts w:asciiTheme="minorHAnsi" w:hAnsiTheme="minorHAnsi" w:cs="Courier New"/>
          <w:sz w:val="24"/>
          <w:szCs w:val="24"/>
        </w:rPr>
        <w:t>Messen, Wiegen und Vergleichen, Größenvergleiche durchzuführen und Gegenstände nach Merkmalen zu sortieren</w:t>
      </w:r>
    </w:p>
    <w:p w14:paraId="172F1D45" w14:textId="22C0B89E" w:rsidR="00916397" w:rsidRPr="00C95A47" w:rsidRDefault="00F9236A" w:rsidP="00613045">
      <w:pPr>
        <w:pStyle w:val="Listenabsatz"/>
        <w:numPr>
          <w:ilvl w:val="0"/>
          <w:numId w:val="17"/>
        </w:numPr>
        <w:jc w:val="both"/>
        <w:rPr>
          <w:rFonts w:asciiTheme="minorHAnsi" w:hAnsiTheme="minorHAnsi" w:cs="Courier New"/>
          <w:sz w:val="24"/>
          <w:szCs w:val="24"/>
        </w:rPr>
      </w:pPr>
      <w:r>
        <w:rPr>
          <w:rFonts w:asciiTheme="minorHAnsi" w:hAnsiTheme="minorHAnsi" w:cs="Courier New"/>
          <w:sz w:val="24"/>
          <w:szCs w:val="24"/>
        </w:rPr>
        <w:t>Raum – Lage Beziehungen zu erfahren und dabei Begriffe wie oben, unten, rechts, links kennen zu lernen</w:t>
      </w:r>
    </w:p>
    <w:p w14:paraId="24D3CAEB" w14:textId="1136E9BD" w:rsidR="00CB101A" w:rsidRDefault="006F0893" w:rsidP="00CB101A">
      <w:pPr>
        <w:jc w:val="both"/>
        <w:rPr>
          <w:rFonts w:asciiTheme="minorHAnsi" w:hAnsiTheme="minorHAnsi" w:cs="Courier New"/>
          <w:b/>
          <w:i/>
        </w:rPr>
      </w:pPr>
      <w:r w:rsidRPr="00CB101A">
        <w:rPr>
          <w:rFonts w:asciiTheme="minorHAnsi" w:hAnsiTheme="minorHAnsi" w:cs="Courier New"/>
          <w:b/>
          <w:i/>
        </w:rPr>
        <w:t xml:space="preserve">4. </w:t>
      </w:r>
      <w:r w:rsidR="00CB101A">
        <w:rPr>
          <w:rFonts w:asciiTheme="minorHAnsi" w:hAnsiTheme="minorHAnsi" w:cs="Courier New"/>
          <w:b/>
          <w:i/>
        </w:rPr>
        <w:t>Medien</w:t>
      </w:r>
    </w:p>
    <w:p w14:paraId="7E37C398" w14:textId="4AFB46B1" w:rsidR="0075726C" w:rsidRPr="00CB101A" w:rsidRDefault="0075726C" w:rsidP="00CB101A">
      <w:pPr>
        <w:ind w:firstLine="708"/>
        <w:jc w:val="both"/>
        <w:rPr>
          <w:rFonts w:asciiTheme="minorHAnsi" w:hAnsiTheme="minorHAnsi" w:cs="Courier New"/>
          <w:b/>
          <w:i/>
        </w:rPr>
      </w:pPr>
      <w:r w:rsidRPr="00CB101A">
        <w:rPr>
          <w:rFonts w:asciiTheme="minorHAnsi" w:hAnsiTheme="minorHAnsi" w:cs="Courier New"/>
        </w:rPr>
        <w:t>Den Kindern wird die Möglichkeit gegeben:</w:t>
      </w:r>
    </w:p>
    <w:p w14:paraId="3C579FEC" w14:textId="77777777" w:rsidR="0075726C" w:rsidRDefault="0075726C" w:rsidP="00613045">
      <w:pPr>
        <w:pStyle w:val="Listenabsatz"/>
        <w:numPr>
          <w:ilvl w:val="0"/>
          <w:numId w:val="18"/>
        </w:numPr>
        <w:ind w:left="2484"/>
        <w:jc w:val="both"/>
        <w:rPr>
          <w:rFonts w:asciiTheme="minorHAnsi" w:hAnsiTheme="minorHAnsi" w:cs="Courier New"/>
          <w:sz w:val="24"/>
          <w:szCs w:val="24"/>
        </w:rPr>
      </w:pPr>
      <w:r>
        <w:rPr>
          <w:rFonts w:asciiTheme="minorHAnsi" w:hAnsiTheme="minorHAnsi" w:cs="Courier New"/>
          <w:sz w:val="24"/>
          <w:szCs w:val="24"/>
        </w:rPr>
        <w:t>Medien zur Darstellung eigener Ideen und Themen produktiv zu nutzen, (u.a. Trickfilm, Hörspiel, und Video)</w:t>
      </w:r>
    </w:p>
    <w:p w14:paraId="78FEA842" w14:textId="7BEA967C" w:rsidR="00CB101A" w:rsidRDefault="0075726C" w:rsidP="00613045">
      <w:pPr>
        <w:pStyle w:val="Listenabsatz"/>
        <w:numPr>
          <w:ilvl w:val="0"/>
          <w:numId w:val="18"/>
        </w:numPr>
        <w:ind w:left="2484"/>
        <w:jc w:val="both"/>
        <w:rPr>
          <w:rFonts w:asciiTheme="minorHAnsi" w:hAnsiTheme="minorHAnsi" w:cs="Courier New"/>
          <w:sz w:val="24"/>
          <w:szCs w:val="24"/>
        </w:rPr>
      </w:pPr>
      <w:r>
        <w:rPr>
          <w:rFonts w:asciiTheme="minorHAnsi" w:hAnsiTheme="minorHAnsi" w:cs="Courier New"/>
          <w:sz w:val="24"/>
          <w:szCs w:val="24"/>
        </w:rPr>
        <w:t>Die Attraktivität von Medien als pädagogisches Werkzeug zur Wissensaneignung kennenzulernen (Internetrecherche,</w:t>
      </w:r>
      <w:r w:rsidR="00960B72">
        <w:rPr>
          <w:rFonts w:asciiTheme="minorHAnsi" w:hAnsiTheme="minorHAnsi" w:cs="Courier New"/>
          <w:sz w:val="24"/>
          <w:szCs w:val="24"/>
        </w:rPr>
        <w:t xml:space="preserve"> </w:t>
      </w:r>
      <w:proofErr w:type="spellStart"/>
      <w:r>
        <w:rPr>
          <w:rFonts w:asciiTheme="minorHAnsi" w:hAnsiTheme="minorHAnsi" w:cs="Courier New"/>
          <w:sz w:val="24"/>
          <w:szCs w:val="24"/>
        </w:rPr>
        <w:t>Tip</w:t>
      </w:r>
      <w:r w:rsidR="00960B72">
        <w:rPr>
          <w:rFonts w:asciiTheme="minorHAnsi" w:hAnsiTheme="minorHAnsi" w:cs="Courier New"/>
          <w:sz w:val="24"/>
          <w:szCs w:val="24"/>
        </w:rPr>
        <w:t>-</w:t>
      </w:r>
      <w:r>
        <w:rPr>
          <w:rFonts w:asciiTheme="minorHAnsi" w:hAnsiTheme="minorHAnsi" w:cs="Courier New"/>
          <w:sz w:val="24"/>
          <w:szCs w:val="24"/>
        </w:rPr>
        <w:t>toi</w:t>
      </w:r>
      <w:proofErr w:type="spellEnd"/>
      <w:r>
        <w:rPr>
          <w:rFonts w:asciiTheme="minorHAnsi" w:hAnsiTheme="minorHAnsi" w:cs="Courier New"/>
          <w:sz w:val="24"/>
          <w:szCs w:val="24"/>
        </w:rPr>
        <w:t>–Bilde</w:t>
      </w:r>
      <w:r w:rsidR="00CB101A">
        <w:rPr>
          <w:rFonts w:asciiTheme="minorHAnsi" w:hAnsiTheme="minorHAnsi" w:cs="Courier New"/>
          <w:sz w:val="24"/>
          <w:szCs w:val="24"/>
        </w:rPr>
        <w:t>rbücher, elektronischer Bilder</w:t>
      </w:r>
      <w:r w:rsidR="00960B72">
        <w:rPr>
          <w:rFonts w:asciiTheme="minorHAnsi" w:hAnsiTheme="minorHAnsi" w:cs="Courier New"/>
          <w:sz w:val="24"/>
          <w:szCs w:val="24"/>
        </w:rPr>
        <w:t>)</w:t>
      </w:r>
    </w:p>
    <w:p w14:paraId="27B32E56" w14:textId="77777777" w:rsidR="00CB101A" w:rsidRDefault="00CB101A" w:rsidP="00CB101A">
      <w:pPr>
        <w:pStyle w:val="Listenabsatz"/>
        <w:ind w:left="2484"/>
        <w:jc w:val="both"/>
        <w:rPr>
          <w:rFonts w:asciiTheme="minorHAnsi" w:hAnsiTheme="minorHAnsi" w:cs="Courier New"/>
          <w:sz w:val="24"/>
          <w:szCs w:val="24"/>
        </w:rPr>
      </w:pPr>
    </w:p>
    <w:p w14:paraId="0A672DB0" w14:textId="425B3A95" w:rsidR="00CB101A" w:rsidRDefault="00CB101A" w:rsidP="00CB101A">
      <w:pPr>
        <w:jc w:val="both"/>
        <w:rPr>
          <w:rFonts w:asciiTheme="minorHAnsi" w:hAnsiTheme="minorHAnsi" w:cs="Courier New"/>
          <w:b/>
          <w:i/>
        </w:rPr>
      </w:pPr>
      <w:r w:rsidRPr="00CB101A">
        <w:rPr>
          <w:rFonts w:asciiTheme="minorHAnsi" w:hAnsiTheme="minorHAnsi" w:cs="Courier New"/>
          <w:b/>
          <w:i/>
        </w:rPr>
        <w:t>5.</w:t>
      </w:r>
      <w:r w:rsidR="00C95A47">
        <w:rPr>
          <w:rFonts w:asciiTheme="minorHAnsi" w:hAnsiTheme="minorHAnsi" w:cs="Courier New"/>
          <w:b/>
          <w:i/>
        </w:rPr>
        <w:t xml:space="preserve"> </w:t>
      </w:r>
      <w:r>
        <w:rPr>
          <w:rFonts w:asciiTheme="minorHAnsi" w:hAnsiTheme="minorHAnsi" w:cs="Courier New"/>
          <w:b/>
          <w:i/>
        </w:rPr>
        <w:t>Musisch- ästhetische Bild</w:t>
      </w:r>
    </w:p>
    <w:p w14:paraId="053A86CB" w14:textId="637E96AC" w:rsidR="0075726C" w:rsidRPr="00CB101A" w:rsidRDefault="0075726C" w:rsidP="00CB101A">
      <w:pPr>
        <w:ind w:firstLine="708"/>
        <w:jc w:val="both"/>
        <w:rPr>
          <w:rFonts w:asciiTheme="minorHAnsi" w:hAnsiTheme="minorHAnsi" w:cs="Courier New"/>
        </w:rPr>
      </w:pPr>
      <w:r w:rsidRPr="00CB101A">
        <w:rPr>
          <w:rFonts w:asciiTheme="minorHAnsi" w:hAnsiTheme="minorHAnsi" w:cs="Courier New"/>
        </w:rPr>
        <w:t>Den Kindern wird die Möglichkeit gegeben:</w:t>
      </w:r>
    </w:p>
    <w:p w14:paraId="3151C2E2" w14:textId="2F7E6EA1" w:rsidR="005E3783" w:rsidRPr="005E3783" w:rsidRDefault="0075726C" w:rsidP="00613045">
      <w:pPr>
        <w:pStyle w:val="Listenabsatz"/>
        <w:numPr>
          <w:ilvl w:val="0"/>
          <w:numId w:val="19"/>
        </w:numPr>
        <w:jc w:val="both"/>
        <w:rPr>
          <w:rFonts w:asciiTheme="minorHAnsi" w:hAnsiTheme="minorHAnsi" w:cs="Courier New"/>
          <w:sz w:val="24"/>
          <w:szCs w:val="24"/>
        </w:rPr>
      </w:pPr>
      <w:r>
        <w:rPr>
          <w:rFonts w:asciiTheme="minorHAnsi" w:hAnsiTheme="minorHAnsi" w:cs="Courier New"/>
          <w:sz w:val="24"/>
          <w:szCs w:val="24"/>
        </w:rPr>
        <w:t>Gemeinsames Singen und Musizieren als ein verbindendes, sozial geprägtes Erlebnis wahrzunehmen</w:t>
      </w:r>
    </w:p>
    <w:p w14:paraId="28AE273A" w14:textId="77777777" w:rsidR="0075726C" w:rsidRDefault="0075726C" w:rsidP="00613045">
      <w:pPr>
        <w:pStyle w:val="Listenabsatz"/>
        <w:numPr>
          <w:ilvl w:val="0"/>
          <w:numId w:val="19"/>
        </w:numPr>
        <w:jc w:val="both"/>
        <w:rPr>
          <w:rFonts w:asciiTheme="minorHAnsi" w:hAnsiTheme="minorHAnsi" w:cs="Courier New"/>
          <w:sz w:val="24"/>
          <w:szCs w:val="24"/>
        </w:rPr>
      </w:pPr>
      <w:r>
        <w:rPr>
          <w:rFonts w:asciiTheme="minorHAnsi" w:hAnsiTheme="minorHAnsi" w:cs="Courier New"/>
          <w:sz w:val="24"/>
          <w:szCs w:val="24"/>
        </w:rPr>
        <w:t>Fertigkeiten im Umgang mit Materialien, Werkzeugen und Musikinstrumenten zu erwerben</w:t>
      </w:r>
    </w:p>
    <w:p w14:paraId="3C23AEB7" w14:textId="5E7F03E3" w:rsidR="0075726C" w:rsidRDefault="005E3783" w:rsidP="00613045">
      <w:pPr>
        <w:pStyle w:val="Listenabsatz"/>
        <w:numPr>
          <w:ilvl w:val="0"/>
          <w:numId w:val="19"/>
        </w:numPr>
        <w:jc w:val="both"/>
        <w:rPr>
          <w:rFonts w:asciiTheme="minorHAnsi" w:hAnsiTheme="minorHAnsi" w:cs="Courier New"/>
          <w:sz w:val="24"/>
          <w:szCs w:val="24"/>
        </w:rPr>
      </w:pPr>
      <w:r>
        <w:rPr>
          <w:rFonts w:asciiTheme="minorHAnsi" w:hAnsiTheme="minorHAnsi" w:cs="Courier New"/>
          <w:sz w:val="24"/>
          <w:szCs w:val="24"/>
        </w:rPr>
        <w:t>Durch sinnanregende Impulse ihren Wahrnehmungshorizont zu erweitern, Fantasie und Vorstellungskraft einzusetzen, auszugestalten und weiterzuentwickeln.</w:t>
      </w:r>
    </w:p>
    <w:p w14:paraId="569AB04F" w14:textId="49C4F7DA" w:rsidR="0075726C" w:rsidRPr="00C95A47" w:rsidRDefault="00CB101A" w:rsidP="00613045">
      <w:pPr>
        <w:pStyle w:val="Listenabsatz"/>
        <w:numPr>
          <w:ilvl w:val="0"/>
          <w:numId w:val="19"/>
        </w:numPr>
        <w:jc w:val="both"/>
        <w:rPr>
          <w:rFonts w:asciiTheme="minorHAnsi" w:hAnsiTheme="minorHAnsi" w:cs="Courier New"/>
          <w:sz w:val="24"/>
          <w:szCs w:val="24"/>
        </w:rPr>
      </w:pPr>
      <w:r>
        <w:rPr>
          <w:rFonts w:asciiTheme="minorHAnsi" w:hAnsiTheme="minorHAnsi" w:cs="Courier New"/>
          <w:sz w:val="24"/>
          <w:szCs w:val="24"/>
        </w:rPr>
        <w:t>Verschiedene Techniken zur Gestaltung kennenzulernen</w:t>
      </w:r>
    </w:p>
    <w:p w14:paraId="5D7A4773" w14:textId="77777777" w:rsidR="00C95A47" w:rsidRDefault="00CB101A" w:rsidP="00C95A47">
      <w:pPr>
        <w:jc w:val="both"/>
        <w:rPr>
          <w:rFonts w:asciiTheme="minorHAnsi" w:hAnsiTheme="minorHAnsi" w:cs="Courier New"/>
          <w:b/>
        </w:rPr>
      </w:pPr>
      <w:r w:rsidRPr="00CB101A">
        <w:rPr>
          <w:rFonts w:asciiTheme="minorHAnsi" w:hAnsiTheme="minorHAnsi" w:cs="Courier New"/>
          <w:b/>
        </w:rPr>
        <w:t>6.</w:t>
      </w:r>
      <w:r w:rsidR="00C95A47">
        <w:rPr>
          <w:rFonts w:asciiTheme="minorHAnsi" w:hAnsiTheme="minorHAnsi" w:cs="Courier New"/>
          <w:b/>
        </w:rPr>
        <w:t xml:space="preserve"> </w:t>
      </w:r>
      <w:r w:rsidR="00D31EBD" w:rsidRPr="00CB101A">
        <w:rPr>
          <w:rFonts w:asciiTheme="minorHAnsi" w:hAnsiTheme="minorHAnsi" w:cs="Courier New"/>
          <w:b/>
        </w:rPr>
        <w:t>Naturwis</w:t>
      </w:r>
      <w:r w:rsidR="00C95A47">
        <w:rPr>
          <w:rFonts w:asciiTheme="minorHAnsi" w:hAnsiTheme="minorHAnsi" w:cs="Courier New"/>
          <w:b/>
        </w:rPr>
        <w:t>senschaftlich technische Bild</w:t>
      </w:r>
    </w:p>
    <w:p w14:paraId="24FBCD80" w14:textId="4B6ADBAD" w:rsidR="005E3783" w:rsidRPr="00C95A47" w:rsidRDefault="005E3783" w:rsidP="00C95A47">
      <w:pPr>
        <w:ind w:firstLine="708"/>
        <w:jc w:val="both"/>
        <w:rPr>
          <w:rFonts w:asciiTheme="minorHAnsi" w:hAnsiTheme="minorHAnsi" w:cs="Courier New"/>
          <w:b/>
        </w:rPr>
      </w:pPr>
      <w:r w:rsidRPr="00C95A47">
        <w:rPr>
          <w:rFonts w:asciiTheme="minorHAnsi" w:hAnsiTheme="minorHAnsi" w:cs="Courier New"/>
        </w:rPr>
        <w:t>Den Kindern wird die Möglichkeit gegeben:</w:t>
      </w:r>
    </w:p>
    <w:p w14:paraId="6B0762B1" w14:textId="77777777" w:rsidR="005E3783" w:rsidRDefault="005E3783" w:rsidP="00613045">
      <w:pPr>
        <w:pStyle w:val="Listenabsatz"/>
        <w:numPr>
          <w:ilvl w:val="0"/>
          <w:numId w:val="20"/>
        </w:numPr>
        <w:jc w:val="both"/>
        <w:rPr>
          <w:rFonts w:asciiTheme="minorHAnsi" w:hAnsiTheme="minorHAnsi" w:cs="Courier New"/>
          <w:sz w:val="24"/>
          <w:szCs w:val="24"/>
        </w:rPr>
      </w:pPr>
      <w:r>
        <w:rPr>
          <w:rFonts w:asciiTheme="minorHAnsi" w:hAnsiTheme="minorHAnsi" w:cs="Courier New"/>
          <w:sz w:val="24"/>
          <w:szCs w:val="24"/>
        </w:rPr>
        <w:t>Vorgänge in der Natur zu beobachten und daraus Fragen abzuleiten</w:t>
      </w:r>
    </w:p>
    <w:p w14:paraId="1D6E1A27" w14:textId="77777777" w:rsidR="0054626A" w:rsidRDefault="005E3783" w:rsidP="00613045">
      <w:pPr>
        <w:pStyle w:val="Listenabsatz"/>
        <w:numPr>
          <w:ilvl w:val="0"/>
          <w:numId w:val="20"/>
        </w:numPr>
        <w:jc w:val="both"/>
        <w:rPr>
          <w:rFonts w:asciiTheme="minorHAnsi" w:hAnsiTheme="minorHAnsi" w:cs="Courier New"/>
          <w:sz w:val="24"/>
          <w:szCs w:val="24"/>
        </w:rPr>
      </w:pPr>
      <w:r>
        <w:rPr>
          <w:rFonts w:asciiTheme="minorHAnsi" w:hAnsiTheme="minorHAnsi" w:cs="Courier New"/>
          <w:sz w:val="24"/>
          <w:szCs w:val="24"/>
        </w:rPr>
        <w:t>Zu experimentieren z.B. (mit Feuer, Wasser, Luft) und dabei erste Erfahrungen von Stoffeigenschaften zu machen</w:t>
      </w:r>
      <w:r w:rsidR="00256A49" w:rsidRPr="00256A49">
        <w:rPr>
          <w:rFonts w:asciiTheme="minorHAnsi" w:hAnsiTheme="minorHAnsi" w:cs="Courier New"/>
          <w:sz w:val="24"/>
          <w:szCs w:val="24"/>
        </w:rPr>
        <w:t xml:space="preserve"> </w:t>
      </w:r>
    </w:p>
    <w:p w14:paraId="33D470A6" w14:textId="24A5C335" w:rsidR="00256A49" w:rsidRPr="0054626A" w:rsidRDefault="00256A49" w:rsidP="00613045">
      <w:pPr>
        <w:pStyle w:val="Listenabsatz"/>
        <w:numPr>
          <w:ilvl w:val="0"/>
          <w:numId w:val="20"/>
        </w:numPr>
        <w:jc w:val="both"/>
        <w:rPr>
          <w:rFonts w:asciiTheme="minorHAnsi" w:hAnsiTheme="minorHAnsi" w:cs="Courier New"/>
          <w:sz w:val="24"/>
          <w:szCs w:val="24"/>
        </w:rPr>
      </w:pPr>
      <w:r>
        <w:rPr>
          <w:rFonts w:asciiTheme="minorHAnsi" w:hAnsiTheme="minorHAnsi" w:cs="Courier New"/>
          <w:sz w:val="24"/>
          <w:szCs w:val="24"/>
        </w:rPr>
        <w:t>Fragen zu stellen und Antworten zu finden</w:t>
      </w:r>
    </w:p>
    <w:p w14:paraId="5C2D3BB2" w14:textId="5C844EC9" w:rsidR="005E3783" w:rsidRPr="00C95A47" w:rsidRDefault="005E3783" w:rsidP="00613045">
      <w:pPr>
        <w:pStyle w:val="Listenabsatz"/>
        <w:numPr>
          <w:ilvl w:val="0"/>
          <w:numId w:val="20"/>
        </w:numPr>
        <w:jc w:val="both"/>
        <w:rPr>
          <w:rFonts w:asciiTheme="minorHAnsi" w:hAnsiTheme="minorHAnsi" w:cs="Courier New"/>
          <w:sz w:val="24"/>
          <w:szCs w:val="24"/>
        </w:rPr>
      </w:pPr>
      <w:r>
        <w:rPr>
          <w:rFonts w:asciiTheme="minorHAnsi" w:hAnsiTheme="minorHAnsi" w:cs="Courier New"/>
          <w:sz w:val="24"/>
          <w:szCs w:val="24"/>
        </w:rPr>
        <w:t>Veran</w:t>
      </w:r>
      <w:r w:rsidR="0054626A">
        <w:rPr>
          <w:rFonts w:asciiTheme="minorHAnsi" w:hAnsiTheme="minorHAnsi" w:cs="Courier New"/>
          <w:sz w:val="24"/>
          <w:szCs w:val="24"/>
        </w:rPr>
        <w:t>twortung zu übernehmen im bewussten Leben</w:t>
      </w:r>
      <w:r>
        <w:rPr>
          <w:rFonts w:asciiTheme="minorHAnsi" w:hAnsiTheme="minorHAnsi" w:cs="Courier New"/>
          <w:sz w:val="24"/>
          <w:szCs w:val="24"/>
        </w:rPr>
        <w:t xml:space="preserve"> mit der Natur (</w:t>
      </w:r>
      <w:r w:rsidR="00256A49">
        <w:rPr>
          <w:rFonts w:asciiTheme="minorHAnsi" w:hAnsiTheme="minorHAnsi" w:cs="Courier New"/>
          <w:sz w:val="24"/>
          <w:szCs w:val="24"/>
        </w:rPr>
        <w:t xml:space="preserve">im </w:t>
      </w:r>
      <w:r w:rsidR="0054626A">
        <w:rPr>
          <w:rFonts w:asciiTheme="minorHAnsi" w:hAnsiTheme="minorHAnsi" w:cs="Courier New"/>
          <w:sz w:val="24"/>
          <w:szCs w:val="24"/>
        </w:rPr>
        <w:t xml:space="preserve">Umgang mit dem </w:t>
      </w:r>
      <w:r>
        <w:rPr>
          <w:rFonts w:asciiTheme="minorHAnsi" w:hAnsiTheme="minorHAnsi" w:cs="Courier New"/>
          <w:sz w:val="24"/>
          <w:szCs w:val="24"/>
        </w:rPr>
        <w:t xml:space="preserve">Hochbeet, </w:t>
      </w:r>
      <w:r w:rsidR="0054626A">
        <w:rPr>
          <w:rFonts w:asciiTheme="minorHAnsi" w:hAnsiTheme="minorHAnsi" w:cs="Courier New"/>
          <w:sz w:val="24"/>
          <w:szCs w:val="24"/>
        </w:rPr>
        <w:t>bei der Abfallvermeidung, im Umgang mit anderen Lebewesen</w:t>
      </w:r>
      <w:r>
        <w:rPr>
          <w:rFonts w:asciiTheme="minorHAnsi" w:hAnsiTheme="minorHAnsi" w:cs="Courier New"/>
          <w:sz w:val="24"/>
          <w:szCs w:val="24"/>
        </w:rPr>
        <w:t>)</w:t>
      </w:r>
      <w:r w:rsidRPr="00C95A47">
        <w:rPr>
          <w:rFonts w:asciiTheme="minorHAnsi" w:hAnsiTheme="minorHAnsi" w:cs="Courier New"/>
          <w:sz w:val="24"/>
          <w:szCs w:val="24"/>
        </w:rPr>
        <w:t xml:space="preserve"> </w:t>
      </w:r>
    </w:p>
    <w:p w14:paraId="102BC6DE" w14:textId="1BEA334A" w:rsidR="00C95A47" w:rsidRDefault="00C95A47" w:rsidP="00C95A47">
      <w:pPr>
        <w:jc w:val="both"/>
        <w:rPr>
          <w:rFonts w:asciiTheme="minorHAnsi" w:hAnsiTheme="minorHAnsi" w:cs="Courier New"/>
          <w:b/>
          <w:i/>
        </w:rPr>
      </w:pPr>
      <w:r>
        <w:rPr>
          <w:rFonts w:asciiTheme="minorHAnsi" w:hAnsiTheme="minorHAnsi" w:cs="Courier New"/>
          <w:b/>
          <w:i/>
        </w:rPr>
        <w:t>7. Ökologische Bildung</w:t>
      </w:r>
    </w:p>
    <w:p w14:paraId="215231F1" w14:textId="0DE16B9E" w:rsidR="00182400" w:rsidRPr="00C95A47" w:rsidRDefault="00182400" w:rsidP="00C95A47">
      <w:pPr>
        <w:ind w:firstLine="708"/>
        <w:jc w:val="both"/>
        <w:rPr>
          <w:rFonts w:asciiTheme="minorHAnsi" w:hAnsiTheme="minorHAnsi" w:cs="Courier New"/>
          <w:b/>
          <w:i/>
        </w:rPr>
      </w:pPr>
      <w:r w:rsidRPr="00C95A47">
        <w:rPr>
          <w:rFonts w:asciiTheme="minorHAnsi" w:hAnsiTheme="minorHAnsi" w:cs="Courier New"/>
        </w:rPr>
        <w:t>Den Kindern wird die Möglichkeit gegeben:</w:t>
      </w:r>
    </w:p>
    <w:p w14:paraId="69529FE6" w14:textId="77777777" w:rsidR="005E3783" w:rsidRDefault="005E3783" w:rsidP="00613045">
      <w:pPr>
        <w:pStyle w:val="Listenabsatz"/>
        <w:numPr>
          <w:ilvl w:val="0"/>
          <w:numId w:val="21"/>
        </w:numPr>
        <w:jc w:val="both"/>
        <w:rPr>
          <w:rFonts w:asciiTheme="minorHAnsi" w:hAnsiTheme="minorHAnsi" w:cs="Courier New"/>
          <w:sz w:val="24"/>
          <w:szCs w:val="24"/>
        </w:rPr>
      </w:pPr>
      <w:r>
        <w:rPr>
          <w:rFonts w:asciiTheme="minorHAnsi" w:hAnsiTheme="minorHAnsi" w:cs="Courier New"/>
          <w:sz w:val="24"/>
          <w:szCs w:val="24"/>
        </w:rPr>
        <w:t>Den sorgsamen Umgang mit den natürlichen Ressourcen und Lebewesen einzuüben</w:t>
      </w:r>
    </w:p>
    <w:p w14:paraId="21CD20FC" w14:textId="5B1FCD66" w:rsidR="005E3783" w:rsidRDefault="005E3783" w:rsidP="00613045">
      <w:pPr>
        <w:pStyle w:val="Listenabsatz"/>
        <w:numPr>
          <w:ilvl w:val="0"/>
          <w:numId w:val="21"/>
        </w:numPr>
        <w:jc w:val="both"/>
        <w:rPr>
          <w:rFonts w:asciiTheme="minorHAnsi" w:hAnsiTheme="minorHAnsi" w:cs="Courier New"/>
          <w:sz w:val="24"/>
          <w:szCs w:val="24"/>
        </w:rPr>
      </w:pPr>
      <w:r>
        <w:rPr>
          <w:rFonts w:asciiTheme="minorHAnsi" w:hAnsiTheme="minorHAnsi" w:cs="Courier New"/>
          <w:sz w:val="24"/>
          <w:szCs w:val="24"/>
        </w:rPr>
        <w:t>Natürliche Lebenszyklen von Werden</w:t>
      </w:r>
      <w:r w:rsidR="00182400">
        <w:rPr>
          <w:rFonts w:asciiTheme="minorHAnsi" w:hAnsiTheme="minorHAnsi" w:cs="Courier New"/>
          <w:sz w:val="24"/>
          <w:szCs w:val="24"/>
        </w:rPr>
        <w:t xml:space="preserve"> bis Vergehen kennenzulernen. (</w:t>
      </w:r>
      <w:r>
        <w:rPr>
          <w:rFonts w:asciiTheme="minorHAnsi" w:hAnsiTheme="minorHAnsi" w:cs="Courier New"/>
          <w:sz w:val="24"/>
          <w:szCs w:val="24"/>
        </w:rPr>
        <w:t>Säen, Keimen</w:t>
      </w:r>
      <w:r w:rsidR="003E2B71">
        <w:rPr>
          <w:rFonts w:asciiTheme="minorHAnsi" w:hAnsiTheme="minorHAnsi" w:cs="Courier New"/>
          <w:sz w:val="24"/>
          <w:szCs w:val="24"/>
        </w:rPr>
        <w:t>,</w:t>
      </w:r>
      <w:r>
        <w:rPr>
          <w:rFonts w:asciiTheme="minorHAnsi" w:hAnsiTheme="minorHAnsi" w:cs="Courier New"/>
          <w:sz w:val="24"/>
          <w:szCs w:val="24"/>
        </w:rPr>
        <w:t xml:space="preserve"> Gebären, Wachsen, Sterben und Vergehen)</w:t>
      </w:r>
    </w:p>
    <w:p w14:paraId="557722A3" w14:textId="77777777" w:rsidR="005E3783" w:rsidRDefault="005E3783" w:rsidP="00613045">
      <w:pPr>
        <w:pStyle w:val="Listenabsatz"/>
        <w:numPr>
          <w:ilvl w:val="0"/>
          <w:numId w:val="21"/>
        </w:numPr>
        <w:jc w:val="both"/>
        <w:rPr>
          <w:rFonts w:asciiTheme="minorHAnsi" w:hAnsiTheme="minorHAnsi" w:cs="Courier New"/>
          <w:sz w:val="24"/>
          <w:szCs w:val="24"/>
        </w:rPr>
      </w:pPr>
      <w:r>
        <w:rPr>
          <w:rFonts w:asciiTheme="minorHAnsi" w:hAnsiTheme="minorHAnsi" w:cs="Courier New"/>
          <w:sz w:val="24"/>
          <w:szCs w:val="24"/>
        </w:rPr>
        <w:t xml:space="preserve"> </w:t>
      </w:r>
      <w:r w:rsidR="00182400">
        <w:rPr>
          <w:rFonts w:asciiTheme="minorHAnsi" w:hAnsiTheme="minorHAnsi" w:cs="Courier New"/>
          <w:sz w:val="24"/>
          <w:szCs w:val="24"/>
        </w:rPr>
        <w:t>Zu erkennen, dass das eigene Handeln sich auf andere Menschen und die Umwelt auswirkt</w:t>
      </w:r>
    </w:p>
    <w:p w14:paraId="6C712BA3" w14:textId="532B232E" w:rsidR="005E3783" w:rsidRPr="00C95A47" w:rsidRDefault="005E3783" w:rsidP="00C95A47">
      <w:pPr>
        <w:jc w:val="both"/>
        <w:rPr>
          <w:rFonts w:asciiTheme="minorHAnsi" w:hAnsiTheme="minorHAnsi" w:cs="Courier New"/>
        </w:rPr>
      </w:pPr>
    </w:p>
    <w:p w14:paraId="61453228" w14:textId="77777777" w:rsidR="00C95A47" w:rsidRDefault="00C95A47" w:rsidP="00C95A47">
      <w:pPr>
        <w:jc w:val="both"/>
        <w:rPr>
          <w:rFonts w:asciiTheme="minorHAnsi" w:hAnsiTheme="minorHAnsi" w:cs="Courier New"/>
          <w:b/>
          <w:i/>
        </w:rPr>
      </w:pPr>
      <w:r>
        <w:rPr>
          <w:rFonts w:asciiTheme="minorHAnsi" w:hAnsiTheme="minorHAnsi" w:cs="Courier New"/>
          <w:b/>
          <w:i/>
        </w:rPr>
        <w:t>8. Religion und Ethik</w:t>
      </w:r>
    </w:p>
    <w:p w14:paraId="47F3EADE" w14:textId="237BD91F" w:rsidR="00182400" w:rsidRPr="00C95A47" w:rsidRDefault="00182400" w:rsidP="00C95A47">
      <w:pPr>
        <w:ind w:firstLine="708"/>
        <w:jc w:val="both"/>
        <w:rPr>
          <w:rFonts w:asciiTheme="minorHAnsi" w:hAnsiTheme="minorHAnsi" w:cs="Courier New"/>
          <w:b/>
          <w:i/>
        </w:rPr>
      </w:pPr>
      <w:r w:rsidRPr="00C95A47">
        <w:rPr>
          <w:rFonts w:asciiTheme="minorHAnsi" w:hAnsiTheme="minorHAnsi" w:cs="Courier New"/>
        </w:rPr>
        <w:t>Den Kindern wird die Möglichkeit gegeben:</w:t>
      </w:r>
    </w:p>
    <w:p w14:paraId="73860FED" w14:textId="77777777" w:rsidR="00182400" w:rsidRDefault="00182400" w:rsidP="00613045">
      <w:pPr>
        <w:pStyle w:val="Listenabsatz"/>
        <w:numPr>
          <w:ilvl w:val="0"/>
          <w:numId w:val="22"/>
        </w:numPr>
        <w:jc w:val="both"/>
        <w:rPr>
          <w:rFonts w:asciiTheme="minorHAnsi" w:hAnsiTheme="minorHAnsi" w:cs="Courier New"/>
          <w:sz w:val="24"/>
          <w:szCs w:val="24"/>
        </w:rPr>
      </w:pPr>
      <w:r>
        <w:rPr>
          <w:rFonts w:asciiTheme="minorHAnsi" w:hAnsiTheme="minorHAnsi" w:cs="Courier New"/>
          <w:sz w:val="24"/>
          <w:szCs w:val="24"/>
        </w:rPr>
        <w:t>Sinn- und Bedeutungsfragen zu stellen</w:t>
      </w:r>
    </w:p>
    <w:p w14:paraId="791DE9A9" w14:textId="77777777" w:rsidR="00182400" w:rsidRDefault="00182400" w:rsidP="00613045">
      <w:pPr>
        <w:pStyle w:val="Listenabsatz"/>
        <w:numPr>
          <w:ilvl w:val="0"/>
          <w:numId w:val="22"/>
        </w:numPr>
        <w:jc w:val="both"/>
        <w:rPr>
          <w:rFonts w:asciiTheme="minorHAnsi" w:hAnsiTheme="minorHAnsi" w:cs="Courier New"/>
          <w:sz w:val="24"/>
          <w:szCs w:val="24"/>
        </w:rPr>
      </w:pPr>
      <w:r w:rsidRPr="00182400">
        <w:rPr>
          <w:rFonts w:asciiTheme="minorHAnsi" w:hAnsiTheme="minorHAnsi" w:cs="Courier New"/>
          <w:sz w:val="24"/>
          <w:szCs w:val="24"/>
        </w:rPr>
        <w:t>Feste</w:t>
      </w:r>
      <w:r>
        <w:rPr>
          <w:rFonts w:asciiTheme="minorHAnsi" w:hAnsiTheme="minorHAnsi" w:cs="Courier New"/>
          <w:sz w:val="24"/>
          <w:szCs w:val="24"/>
        </w:rPr>
        <w:t xml:space="preserve"> und Rituale aus eigenen und anderen Kulturkreisen zu entdecken</w:t>
      </w:r>
    </w:p>
    <w:p w14:paraId="0B99EE43" w14:textId="77777777" w:rsidR="00182400" w:rsidRDefault="00182400" w:rsidP="00613045">
      <w:pPr>
        <w:pStyle w:val="Listenabsatz"/>
        <w:numPr>
          <w:ilvl w:val="0"/>
          <w:numId w:val="22"/>
        </w:numPr>
        <w:jc w:val="both"/>
        <w:rPr>
          <w:rFonts w:asciiTheme="minorHAnsi" w:hAnsiTheme="minorHAnsi" w:cs="Courier New"/>
          <w:sz w:val="24"/>
          <w:szCs w:val="24"/>
        </w:rPr>
      </w:pPr>
      <w:r>
        <w:rPr>
          <w:rFonts w:asciiTheme="minorHAnsi" w:hAnsiTheme="minorHAnsi" w:cs="Courier New"/>
          <w:sz w:val="24"/>
          <w:szCs w:val="24"/>
        </w:rPr>
        <w:t>Eigene religiöse Erfahrungen zu machen und ein eigenes Gottesbild zu entwickeln</w:t>
      </w:r>
    </w:p>
    <w:p w14:paraId="2B56292D" w14:textId="3A2A49FD" w:rsidR="00182400" w:rsidRPr="00182400" w:rsidRDefault="00CC65DC" w:rsidP="00613045">
      <w:pPr>
        <w:pStyle w:val="Listenabsatz"/>
        <w:numPr>
          <w:ilvl w:val="0"/>
          <w:numId w:val="22"/>
        </w:numPr>
        <w:jc w:val="both"/>
        <w:rPr>
          <w:rFonts w:asciiTheme="minorHAnsi" w:hAnsiTheme="minorHAnsi" w:cs="Courier New"/>
          <w:sz w:val="24"/>
          <w:szCs w:val="24"/>
        </w:rPr>
      </w:pPr>
      <w:r>
        <w:rPr>
          <w:rFonts w:asciiTheme="minorHAnsi" w:hAnsiTheme="minorHAnsi" w:cs="Courier New"/>
          <w:sz w:val="24"/>
          <w:szCs w:val="24"/>
        </w:rPr>
        <w:t>Werthaltungen kennenzulernen (</w:t>
      </w:r>
      <w:r w:rsidR="003A1A26">
        <w:rPr>
          <w:rFonts w:asciiTheme="minorHAnsi" w:hAnsiTheme="minorHAnsi" w:cs="Courier New"/>
          <w:sz w:val="24"/>
          <w:szCs w:val="24"/>
        </w:rPr>
        <w:t>z.B. Toleranz</w:t>
      </w:r>
      <w:r w:rsidR="0054626A">
        <w:rPr>
          <w:rFonts w:asciiTheme="minorHAnsi" w:hAnsiTheme="minorHAnsi" w:cs="Courier New"/>
          <w:sz w:val="24"/>
          <w:szCs w:val="24"/>
        </w:rPr>
        <w:t>, Akzeptanz, Verantwortung für s</w:t>
      </w:r>
      <w:r w:rsidR="003A1A26">
        <w:rPr>
          <w:rFonts w:asciiTheme="minorHAnsi" w:hAnsiTheme="minorHAnsi" w:cs="Courier New"/>
          <w:sz w:val="24"/>
          <w:szCs w:val="24"/>
        </w:rPr>
        <w:t>ich und andere, sowie für Natur und Umwelt)</w:t>
      </w:r>
    </w:p>
    <w:p w14:paraId="23767CF7" w14:textId="77777777" w:rsidR="00182400" w:rsidRPr="00182400" w:rsidRDefault="00182400" w:rsidP="00182400">
      <w:pPr>
        <w:pStyle w:val="Listenabsatz"/>
        <w:ind w:left="2340"/>
        <w:jc w:val="both"/>
        <w:rPr>
          <w:rFonts w:asciiTheme="minorHAnsi" w:hAnsiTheme="minorHAnsi" w:cs="Courier New"/>
        </w:rPr>
      </w:pPr>
    </w:p>
    <w:p w14:paraId="580D6EC9" w14:textId="6DAAD291" w:rsidR="00C95A47" w:rsidRDefault="00C95A47" w:rsidP="00C95A47">
      <w:pPr>
        <w:jc w:val="both"/>
        <w:rPr>
          <w:rFonts w:asciiTheme="minorHAnsi" w:hAnsiTheme="minorHAnsi" w:cs="Courier New"/>
        </w:rPr>
      </w:pPr>
      <w:r w:rsidRPr="00C95A47">
        <w:rPr>
          <w:rFonts w:asciiTheme="minorHAnsi" w:hAnsiTheme="minorHAnsi" w:cs="Courier New"/>
          <w:b/>
          <w:i/>
        </w:rPr>
        <w:t>9.</w:t>
      </w:r>
      <w:r>
        <w:rPr>
          <w:rFonts w:asciiTheme="minorHAnsi" w:hAnsiTheme="minorHAnsi" w:cs="Courier New"/>
          <w:b/>
          <w:i/>
        </w:rPr>
        <w:t xml:space="preserve"> </w:t>
      </w:r>
      <w:r w:rsidR="00D31EBD" w:rsidRPr="00C95A47">
        <w:rPr>
          <w:rFonts w:asciiTheme="minorHAnsi" w:hAnsiTheme="minorHAnsi" w:cs="Courier New"/>
          <w:b/>
          <w:i/>
        </w:rPr>
        <w:t>Sprache und Kommunikation</w:t>
      </w:r>
      <w:r w:rsidR="0054626A">
        <w:rPr>
          <w:rFonts w:asciiTheme="minorHAnsi" w:hAnsiTheme="minorHAnsi" w:cs="Courier New"/>
        </w:rPr>
        <w:t xml:space="preserve"> (siehe auch </w:t>
      </w:r>
      <w:r w:rsidR="006F5606" w:rsidRPr="006F5606">
        <w:rPr>
          <w:rFonts w:asciiTheme="minorHAnsi" w:hAnsiTheme="minorHAnsi" w:cs="Courier New"/>
          <w:b/>
          <w:bCs/>
        </w:rPr>
        <w:t>Punkt 9</w:t>
      </w:r>
      <w:r w:rsidR="0054626A" w:rsidRPr="006F5606">
        <w:rPr>
          <w:rFonts w:asciiTheme="minorHAnsi" w:hAnsiTheme="minorHAnsi" w:cs="Courier New"/>
        </w:rPr>
        <w:t xml:space="preserve"> </w:t>
      </w:r>
      <w:r w:rsidR="0054626A">
        <w:rPr>
          <w:rFonts w:asciiTheme="minorHAnsi" w:hAnsiTheme="minorHAnsi" w:cs="Courier New"/>
        </w:rPr>
        <w:t>Sprachbildung</w:t>
      </w:r>
      <w:r>
        <w:rPr>
          <w:rFonts w:asciiTheme="minorHAnsi" w:hAnsiTheme="minorHAnsi" w:cs="Courier New"/>
        </w:rPr>
        <w:t>)</w:t>
      </w:r>
    </w:p>
    <w:p w14:paraId="344609E4" w14:textId="6F1D748E" w:rsidR="00182400" w:rsidRPr="00C95A47" w:rsidRDefault="00182400" w:rsidP="00C95A47">
      <w:pPr>
        <w:ind w:firstLine="708"/>
        <w:jc w:val="both"/>
        <w:rPr>
          <w:rFonts w:asciiTheme="minorHAnsi" w:hAnsiTheme="minorHAnsi" w:cs="Courier New"/>
        </w:rPr>
      </w:pPr>
      <w:r w:rsidRPr="00C95A47">
        <w:rPr>
          <w:rFonts w:asciiTheme="minorHAnsi" w:hAnsiTheme="minorHAnsi" w:cs="Courier New"/>
        </w:rPr>
        <w:t>Den Kindern wird die Möglichkeit gegeben:</w:t>
      </w:r>
    </w:p>
    <w:p w14:paraId="7DF63CED" w14:textId="77777777" w:rsidR="003A1A26" w:rsidRDefault="003A1A26" w:rsidP="00613045">
      <w:pPr>
        <w:pStyle w:val="Listenabsatz"/>
        <w:numPr>
          <w:ilvl w:val="0"/>
          <w:numId w:val="23"/>
        </w:numPr>
        <w:jc w:val="both"/>
        <w:rPr>
          <w:rFonts w:asciiTheme="minorHAnsi" w:hAnsiTheme="minorHAnsi" w:cs="Courier New"/>
          <w:sz w:val="24"/>
          <w:szCs w:val="24"/>
        </w:rPr>
      </w:pPr>
      <w:r>
        <w:rPr>
          <w:rFonts w:asciiTheme="minorHAnsi" w:hAnsiTheme="minorHAnsi" w:cs="Courier New"/>
          <w:sz w:val="24"/>
          <w:szCs w:val="24"/>
        </w:rPr>
        <w:t>sich in Gesprächen mitzuteilen und ihr Gefühle, Meinungen, Gedanken, Erlebnisse zu äußern</w:t>
      </w:r>
    </w:p>
    <w:p w14:paraId="6A8C4CC7" w14:textId="0B8B5433" w:rsidR="003A1A26" w:rsidRDefault="003A1A26" w:rsidP="00613045">
      <w:pPr>
        <w:pStyle w:val="Listenabsatz"/>
        <w:numPr>
          <w:ilvl w:val="0"/>
          <w:numId w:val="23"/>
        </w:numPr>
        <w:jc w:val="both"/>
        <w:rPr>
          <w:rFonts w:asciiTheme="minorHAnsi" w:hAnsiTheme="minorHAnsi" w:cs="Courier New"/>
          <w:sz w:val="24"/>
          <w:szCs w:val="24"/>
        </w:rPr>
      </w:pPr>
      <w:r>
        <w:rPr>
          <w:rFonts w:asciiTheme="minorHAnsi" w:hAnsiTheme="minorHAnsi" w:cs="Courier New"/>
          <w:sz w:val="24"/>
          <w:szCs w:val="24"/>
        </w:rPr>
        <w:t>aktiv zuzuhören und nonverbale Ausdrucksformen (Kör</w:t>
      </w:r>
      <w:r w:rsidR="0054626A">
        <w:rPr>
          <w:rFonts w:asciiTheme="minorHAnsi" w:hAnsiTheme="minorHAnsi" w:cs="Courier New"/>
          <w:sz w:val="24"/>
          <w:szCs w:val="24"/>
        </w:rPr>
        <w:t>persprache, Mimik, Gestik, etc.</w:t>
      </w:r>
      <w:r>
        <w:rPr>
          <w:rFonts w:asciiTheme="minorHAnsi" w:hAnsiTheme="minorHAnsi" w:cs="Courier New"/>
          <w:sz w:val="24"/>
          <w:szCs w:val="24"/>
        </w:rPr>
        <w:t>) zu entwickeln</w:t>
      </w:r>
    </w:p>
    <w:p w14:paraId="236A51BA" w14:textId="11120DB6" w:rsidR="003A1A26" w:rsidRDefault="003A1A26" w:rsidP="00613045">
      <w:pPr>
        <w:pStyle w:val="Listenabsatz"/>
        <w:numPr>
          <w:ilvl w:val="0"/>
          <w:numId w:val="23"/>
        </w:numPr>
        <w:jc w:val="both"/>
        <w:rPr>
          <w:rFonts w:asciiTheme="minorHAnsi" w:hAnsiTheme="minorHAnsi" w:cs="Courier New"/>
          <w:sz w:val="24"/>
          <w:szCs w:val="24"/>
        </w:rPr>
      </w:pPr>
      <w:r>
        <w:rPr>
          <w:rFonts w:asciiTheme="minorHAnsi" w:hAnsiTheme="minorHAnsi" w:cs="Courier New"/>
          <w:sz w:val="24"/>
          <w:szCs w:val="24"/>
        </w:rPr>
        <w:t xml:space="preserve">Gesprächsregeln kennenzulernen und anzuwenden (anderen zuhören, dabei anschauen, aussprechen lassen, </w:t>
      </w:r>
      <w:r w:rsidR="0054626A">
        <w:rPr>
          <w:rFonts w:asciiTheme="minorHAnsi" w:hAnsiTheme="minorHAnsi" w:cs="Courier New"/>
          <w:sz w:val="24"/>
          <w:szCs w:val="24"/>
        </w:rPr>
        <w:t>beim Thema bleiben etc.</w:t>
      </w:r>
      <w:r>
        <w:rPr>
          <w:rFonts w:asciiTheme="minorHAnsi" w:hAnsiTheme="minorHAnsi" w:cs="Courier New"/>
          <w:sz w:val="24"/>
          <w:szCs w:val="24"/>
        </w:rPr>
        <w:t>)</w:t>
      </w:r>
    </w:p>
    <w:p w14:paraId="3A1B3B93" w14:textId="77777777" w:rsidR="00182400" w:rsidRPr="003A1A26" w:rsidRDefault="00182400" w:rsidP="003A1A26">
      <w:pPr>
        <w:jc w:val="both"/>
        <w:rPr>
          <w:rFonts w:asciiTheme="minorHAnsi" w:hAnsiTheme="minorHAnsi" w:cs="Courier New"/>
        </w:rPr>
      </w:pPr>
    </w:p>
    <w:p w14:paraId="6B54CA42" w14:textId="0A40863B" w:rsidR="00C95A47" w:rsidRDefault="00C95A47" w:rsidP="00C95A47">
      <w:pPr>
        <w:pStyle w:val="Listenabsatz"/>
        <w:ind w:left="0"/>
        <w:jc w:val="both"/>
        <w:rPr>
          <w:rFonts w:asciiTheme="minorHAnsi" w:hAnsiTheme="minorHAnsi" w:cs="Courier New"/>
          <w:b/>
          <w:i/>
          <w:sz w:val="24"/>
          <w:szCs w:val="24"/>
        </w:rPr>
      </w:pPr>
      <w:r w:rsidRPr="00C95A47">
        <w:rPr>
          <w:rFonts w:asciiTheme="minorHAnsi" w:hAnsiTheme="minorHAnsi" w:cs="Courier New"/>
          <w:b/>
          <w:i/>
          <w:sz w:val="24"/>
          <w:szCs w:val="24"/>
        </w:rPr>
        <w:lastRenderedPageBreak/>
        <w:t>10.</w:t>
      </w:r>
      <w:r>
        <w:rPr>
          <w:rFonts w:asciiTheme="minorHAnsi" w:hAnsiTheme="minorHAnsi" w:cs="Courier New"/>
          <w:b/>
          <w:i/>
          <w:sz w:val="24"/>
          <w:szCs w:val="24"/>
        </w:rPr>
        <w:t xml:space="preserve"> Soziale kulturelle Bildung</w:t>
      </w:r>
    </w:p>
    <w:p w14:paraId="62CA8FAF" w14:textId="5D2B9089" w:rsidR="00182400" w:rsidRPr="00C95A47" w:rsidRDefault="00182400" w:rsidP="00C95A47">
      <w:pPr>
        <w:pStyle w:val="Listenabsatz"/>
        <w:ind w:left="0" w:firstLine="708"/>
        <w:jc w:val="both"/>
        <w:rPr>
          <w:rFonts w:asciiTheme="minorHAnsi" w:hAnsiTheme="minorHAnsi" w:cs="Courier New"/>
          <w:b/>
          <w:i/>
          <w:sz w:val="24"/>
          <w:szCs w:val="24"/>
        </w:rPr>
      </w:pPr>
      <w:r w:rsidRPr="00C95A47">
        <w:rPr>
          <w:rFonts w:asciiTheme="minorHAnsi" w:hAnsiTheme="minorHAnsi" w:cs="Courier New"/>
          <w:sz w:val="24"/>
          <w:szCs w:val="24"/>
        </w:rPr>
        <w:t>Den Kindern wird die Möglichkeit gegeben:</w:t>
      </w:r>
    </w:p>
    <w:p w14:paraId="0FF72882" w14:textId="77777777" w:rsidR="003A1A26" w:rsidRDefault="003A1A26" w:rsidP="00613045">
      <w:pPr>
        <w:pStyle w:val="Listenabsatz"/>
        <w:numPr>
          <w:ilvl w:val="0"/>
          <w:numId w:val="24"/>
        </w:numPr>
        <w:jc w:val="both"/>
        <w:rPr>
          <w:rFonts w:asciiTheme="minorHAnsi" w:hAnsiTheme="minorHAnsi" w:cs="Courier New"/>
          <w:sz w:val="24"/>
          <w:szCs w:val="24"/>
        </w:rPr>
      </w:pPr>
      <w:r>
        <w:rPr>
          <w:rFonts w:asciiTheme="minorHAnsi" w:hAnsiTheme="minorHAnsi" w:cs="Courier New"/>
          <w:sz w:val="24"/>
          <w:szCs w:val="24"/>
        </w:rPr>
        <w:t>Ihre Wünsche und Bedürfnisse zu äußern</w:t>
      </w:r>
    </w:p>
    <w:p w14:paraId="17D9C757" w14:textId="77777777" w:rsidR="003A1A26" w:rsidRDefault="003A1A26" w:rsidP="00613045">
      <w:pPr>
        <w:pStyle w:val="Listenabsatz"/>
        <w:numPr>
          <w:ilvl w:val="0"/>
          <w:numId w:val="24"/>
        </w:numPr>
        <w:jc w:val="both"/>
        <w:rPr>
          <w:rFonts w:asciiTheme="minorHAnsi" w:hAnsiTheme="minorHAnsi" w:cs="Courier New"/>
          <w:sz w:val="24"/>
          <w:szCs w:val="24"/>
        </w:rPr>
      </w:pPr>
      <w:r>
        <w:rPr>
          <w:rFonts w:asciiTheme="minorHAnsi" w:hAnsiTheme="minorHAnsi" w:cs="Courier New"/>
          <w:sz w:val="24"/>
          <w:szCs w:val="24"/>
        </w:rPr>
        <w:t>Verantwortung für das eigene Handeln zu übernehmen</w:t>
      </w:r>
    </w:p>
    <w:p w14:paraId="18C10C5B" w14:textId="77777777" w:rsidR="003A1A26" w:rsidRDefault="003A1A26" w:rsidP="00613045">
      <w:pPr>
        <w:pStyle w:val="Listenabsatz"/>
        <w:numPr>
          <w:ilvl w:val="0"/>
          <w:numId w:val="24"/>
        </w:numPr>
        <w:jc w:val="both"/>
        <w:rPr>
          <w:rFonts w:asciiTheme="minorHAnsi" w:hAnsiTheme="minorHAnsi" w:cs="Courier New"/>
          <w:sz w:val="24"/>
          <w:szCs w:val="24"/>
        </w:rPr>
      </w:pPr>
      <w:r>
        <w:rPr>
          <w:rFonts w:asciiTheme="minorHAnsi" w:hAnsiTheme="minorHAnsi" w:cs="Courier New"/>
          <w:sz w:val="24"/>
          <w:szCs w:val="24"/>
        </w:rPr>
        <w:t>Meinungen und Vorstellungen anderer Menschen zu erfahren</w:t>
      </w:r>
    </w:p>
    <w:p w14:paraId="4103B7EE" w14:textId="77777777" w:rsidR="00A12987" w:rsidRDefault="00A12987" w:rsidP="00613045">
      <w:pPr>
        <w:pStyle w:val="Listenabsatz"/>
        <w:numPr>
          <w:ilvl w:val="0"/>
          <w:numId w:val="24"/>
        </w:numPr>
        <w:jc w:val="both"/>
        <w:rPr>
          <w:rFonts w:asciiTheme="minorHAnsi" w:hAnsiTheme="minorHAnsi" w:cs="Courier New"/>
          <w:sz w:val="24"/>
          <w:szCs w:val="24"/>
        </w:rPr>
      </w:pPr>
      <w:r>
        <w:rPr>
          <w:rFonts w:asciiTheme="minorHAnsi" w:hAnsiTheme="minorHAnsi" w:cs="Courier New"/>
          <w:sz w:val="24"/>
          <w:szCs w:val="24"/>
        </w:rPr>
        <w:t>Unterschiedliche Menschen und K</w:t>
      </w:r>
      <w:r w:rsidRPr="00A12987">
        <w:rPr>
          <w:rFonts w:asciiTheme="minorHAnsi" w:hAnsiTheme="minorHAnsi" w:cs="Courier New"/>
          <w:sz w:val="24"/>
          <w:szCs w:val="24"/>
        </w:rPr>
        <w:t xml:space="preserve">ulturen zu </w:t>
      </w:r>
      <w:r>
        <w:rPr>
          <w:rFonts w:asciiTheme="minorHAnsi" w:hAnsiTheme="minorHAnsi" w:cs="Courier New"/>
          <w:sz w:val="24"/>
          <w:szCs w:val="24"/>
        </w:rPr>
        <w:t>begegnen und diese kennenzulernen</w:t>
      </w:r>
    </w:p>
    <w:p w14:paraId="46B3FA21" w14:textId="3AE45B37" w:rsidR="00A12987" w:rsidRDefault="00A12987" w:rsidP="00613045">
      <w:pPr>
        <w:pStyle w:val="Listenabsatz"/>
        <w:numPr>
          <w:ilvl w:val="0"/>
          <w:numId w:val="24"/>
        </w:numPr>
        <w:jc w:val="both"/>
        <w:rPr>
          <w:rFonts w:asciiTheme="minorHAnsi" w:hAnsiTheme="minorHAnsi" w:cs="Courier New"/>
          <w:sz w:val="24"/>
          <w:szCs w:val="24"/>
        </w:rPr>
      </w:pPr>
      <w:r>
        <w:rPr>
          <w:rFonts w:asciiTheme="minorHAnsi" w:hAnsiTheme="minorHAnsi" w:cs="Courier New"/>
          <w:sz w:val="24"/>
          <w:szCs w:val="24"/>
        </w:rPr>
        <w:t xml:space="preserve">Regeln gemeinsam zu erarbeiten </w:t>
      </w:r>
      <w:r w:rsidR="00BA031A">
        <w:rPr>
          <w:rFonts w:asciiTheme="minorHAnsi" w:hAnsiTheme="minorHAnsi" w:cs="Courier New"/>
          <w:sz w:val="24"/>
          <w:szCs w:val="24"/>
        </w:rPr>
        <w:t>(Siehe PK. 3.4)</w:t>
      </w:r>
    </w:p>
    <w:p w14:paraId="018FA792" w14:textId="77777777" w:rsidR="00A12987" w:rsidRDefault="00A12987" w:rsidP="00613045">
      <w:pPr>
        <w:pStyle w:val="Listenabsatz"/>
        <w:numPr>
          <w:ilvl w:val="0"/>
          <w:numId w:val="24"/>
        </w:numPr>
        <w:jc w:val="both"/>
        <w:rPr>
          <w:rFonts w:asciiTheme="minorHAnsi" w:hAnsiTheme="minorHAnsi" w:cs="Courier New"/>
          <w:sz w:val="24"/>
          <w:szCs w:val="24"/>
        </w:rPr>
      </w:pPr>
      <w:r>
        <w:rPr>
          <w:rFonts w:asciiTheme="minorHAnsi" w:hAnsiTheme="minorHAnsi" w:cs="Courier New"/>
          <w:sz w:val="24"/>
          <w:szCs w:val="24"/>
        </w:rPr>
        <w:t>Ihre Emotionen zuzulassen und zeigen zu können</w:t>
      </w:r>
    </w:p>
    <w:p w14:paraId="7F1C4EDF" w14:textId="5325E45D" w:rsidR="00A12987" w:rsidRPr="00A12987" w:rsidRDefault="00A12987" w:rsidP="00613045">
      <w:pPr>
        <w:pStyle w:val="Listenabsatz"/>
        <w:numPr>
          <w:ilvl w:val="0"/>
          <w:numId w:val="24"/>
        </w:numPr>
        <w:jc w:val="both"/>
        <w:rPr>
          <w:rFonts w:asciiTheme="minorHAnsi" w:hAnsiTheme="minorHAnsi" w:cs="Courier New"/>
          <w:sz w:val="24"/>
          <w:szCs w:val="24"/>
        </w:rPr>
      </w:pPr>
      <w:r>
        <w:rPr>
          <w:rFonts w:asciiTheme="minorHAnsi" w:hAnsiTheme="minorHAnsi" w:cs="Courier New"/>
          <w:sz w:val="24"/>
          <w:szCs w:val="24"/>
        </w:rPr>
        <w:t xml:space="preserve">Ihre Rechte kennen zu lernen </w:t>
      </w:r>
      <w:r w:rsidR="001F2113">
        <w:rPr>
          <w:rFonts w:asciiTheme="minorHAnsi" w:hAnsiTheme="minorHAnsi" w:cs="Courier New"/>
          <w:sz w:val="24"/>
          <w:szCs w:val="24"/>
        </w:rPr>
        <w:t>(</w:t>
      </w:r>
      <w:r>
        <w:rPr>
          <w:rFonts w:asciiTheme="minorHAnsi" w:hAnsiTheme="minorHAnsi" w:cs="Courier New"/>
          <w:sz w:val="24"/>
          <w:szCs w:val="24"/>
        </w:rPr>
        <w:t>UN –Kinderrech</w:t>
      </w:r>
      <w:r w:rsidR="001F2113">
        <w:rPr>
          <w:rFonts w:asciiTheme="minorHAnsi" w:hAnsiTheme="minorHAnsi" w:cs="Courier New"/>
          <w:sz w:val="24"/>
          <w:szCs w:val="24"/>
        </w:rPr>
        <w:t>t</w:t>
      </w:r>
      <w:r w:rsidR="00BA031A">
        <w:rPr>
          <w:rFonts w:asciiTheme="minorHAnsi" w:hAnsiTheme="minorHAnsi" w:cs="Courier New"/>
          <w:sz w:val="24"/>
          <w:szCs w:val="24"/>
        </w:rPr>
        <w:t>skonvention, siehe 3.2.)</w:t>
      </w:r>
    </w:p>
    <w:p w14:paraId="7C0AC21C" w14:textId="77777777" w:rsidR="003A1A26" w:rsidRDefault="003A1A26" w:rsidP="00182400">
      <w:pPr>
        <w:pStyle w:val="Listenabsatz"/>
        <w:ind w:left="2832"/>
        <w:jc w:val="both"/>
        <w:rPr>
          <w:rFonts w:asciiTheme="minorHAnsi" w:hAnsiTheme="minorHAnsi" w:cs="Courier New"/>
          <w:sz w:val="24"/>
          <w:szCs w:val="24"/>
        </w:rPr>
      </w:pPr>
    </w:p>
    <w:p w14:paraId="43C5B6B7" w14:textId="77777777" w:rsidR="003A1A26" w:rsidRPr="00182400" w:rsidRDefault="003A1A26" w:rsidP="00182400">
      <w:pPr>
        <w:pStyle w:val="Listenabsatz"/>
        <w:ind w:left="2832"/>
        <w:jc w:val="both"/>
        <w:rPr>
          <w:rFonts w:asciiTheme="minorHAnsi" w:hAnsiTheme="minorHAnsi" w:cs="Courier New"/>
          <w:sz w:val="24"/>
          <w:szCs w:val="24"/>
        </w:rPr>
      </w:pPr>
    </w:p>
    <w:p w14:paraId="12FF5EC7" w14:textId="77777777" w:rsidR="00F522C7" w:rsidRPr="00182400" w:rsidRDefault="00F522C7" w:rsidP="00B8193E">
      <w:pPr>
        <w:rPr>
          <w:rFonts w:asciiTheme="minorHAnsi" w:hAnsiTheme="minorHAnsi" w:cs="Arial"/>
          <w:b/>
          <w:u w:val="single"/>
        </w:rPr>
      </w:pPr>
    </w:p>
    <w:p w14:paraId="5AA0E122" w14:textId="77777777" w:rsidR="00581062" w:rsidRPr="00237EBB" w:rsidRDefault="00581062" w:rsidP="00581062">
      <w:pPr>
        <w:jc w:val="both"/>
        <w:rPr>
          <w:rFonts w:asciiTheme="minorHAnsi" w:hAnsiTheme="minorHAnsi" w:cs="Courier New"/>
        </w:rPr>
      </w:pPr>
    </w:p>
    <w:p w14:paraId="1DB18CBA" w14:textId="318D3605" w:rsidR="00FD18D5" w:rsidRDefault="007846AF" w:rsidP="00204F7E">
      <w:pPr>
        <w:jc w:val="both"/>
        <w:rPr>
          <w:rFonts w:ascii="Arial" w:hAnsi="Arial" w:cs="Arial"/>
          <w:sz w:val="30"/>
          <w:szCs w:val="30"/>
        </w:rPr>
      </w:pPr>
      <w:r>
        <w:rPr>
          <w:rFonts w:asciiTheme="minorHAnsi" w:hAnsiTheme="minorHAnsi" w:cs="Courier New"/>
          <w:b/>
          <w:u w:val="single"/>
        </w:rPr>
        <w:t>8.2</w:t>
      </w:r>
      <w:r w:rsidR="003D291B">
        <w:rPr>
          <w:rFonts w:asciiTheme="minorHAnsi" w:hAnsiTheme="minorHAnsi" w:cs="Courier New"/>
          <w:b/>
          <w:u w:val="single"/>
        </w:rPr>
        <w:t xml:space="preserve"> Spielen </w:t>
      </w:r>
      <w:r w:rsidR="00D05967">
        <w:rPr>
          <w:rFonts w:asciiTheme="minorHAnsi" w:hAnsiTheme="minorHAnsi" w:cs="Courier New"/>
          <w:b/>
          <w:u w:val="single"/>
        </w:rPr>
        <w:t xml:space="preserve">= </w:t>
      </w:r>
      <w:r w:rsidR="003D291B">
        <w:rPr>
          <w:rFonts w:asciiTheme="minorHAnsi" w:hAnsiTheme="minorHAnsi" w:cs="Courier New"/>
          <w:b/>
          <w:u w:val="single"/>
        </w:rPr>
        <w:t>Bildun</w:t>
      </w:r>
      <w:r w:rsidR="00257D0B">
        <w:rPr>
          <w:rFonts w:asciiTheme="minorHAnsi" w:hAnsiTheme="minorHAnsi" w:cs="Courier New"/>
          <w:b/>
          <w:u w:val="single"/>
        </w:rPr>
        <w:t>g</w:t>
      </w:r>
      <w:r w:rsidR="003D291B">
        <w:rPr>
          <w:rFonts w:asciiTheme="minorHAnsi" w:hAnsiTheme="minorHAnsi" w:cs="Courier New"/>
          <w:b/>
          <w:u w:val="single"/>
        </w:rPr>
        <w:t>szeit</w:t>
      </w:r>
      <w:r w:rsidR="00A167A9">
        <w:rPr>
          <w:rFonts w:asciiTheme="minorHAnsi" w:hAnsiTheme="minorHAnsi" w:cs="Courier New"/>
          <w:b/>
          <w:color w:val="FF0000"/>
          <w:u w:val="single"/>
        </w:rPr>
        <w:t xml:space="preserve"> </w:t>
      </w:r>
    </w:p>
    <w:p w14:paraId="1D88418C" w14:textId="75E0FF80" w:rsidR="00FD18D5" w:rsidRPr="00257D0B" w:rsidRDefault="00FD18D5" w:rsidP="00FD18D5">
      <w:pPr>
        <w:jc w:val="center"/>
        <w:rPr>
          <w:rFonts w:asciiTheme="minorHAnsi" w:hAnsiTheme="minorHAnsi" w:cstheme="minorHAnsi"/>
          <w:b/>
          <w:bCs/>
          <w:i/>
          <w:iCs/>
        </w:rPr>
      </w:pPr>
      <w:r w:rsidRPr="00257D0B">
        <w:rPr>
          <w:rFonts w:asciiTheme="minorHAnsi" w:hAnsiTheme="minorHAnsi" w:cstheme="minorHAnsi"/>
          <w:b/>
          <w:bCs/>
          <w:i/>
          <w:iCs/>
        </w:rPr>
        <w:t>Kinder wollen sich bewegen,</w:t>
      </w:r>
    </w:p>
    <w:p w14:paraId="3E0509B3" w14:textId="77777777" w:rsidR="00FD18D5" w:rsidRPr="00257D0B" w:rsidRDefault="00FD18D5" w:rsidP="00FD18D5">
      <w:pPr>
        <w:jc w:val="center"/>
        <w:rPr>
          <w:rFonts w:asciiTheme="minorHAnsi" w:hAnsiTheme="minorHAnsi" w:cstheme="minorHAnsi"/>
          <w:b/>
          <w:bCs/>
          <w:i/>
          <w:iCs/>
        </w:rPr>
      </w:pPr>
      <w:r w:rsidRPr="00257D0B">
        <w:rPr>
          <w:rFonts w:asciiTheme="minorHAnsi" w:hAnsiTheme="minorHAnsi" w:cstheme="minorHAnsi"/>
          <w:b/>
          <w:bCs/>
          <w:i/>
          <w:iCs/>
        </w:rPr>
        <w:t>Kindern macht Bewegung Spaß,</w:t>
      </w:r>
    </w:p>
    <w:p w14:paraId="25AC2E2E" w14:textId="77777777" w:rsidR="00FD18D5" w:rsidRPr="00257D0B" w:rsidRDefault="00FD18D5" w:rsidP="00FD18D5">
      <w:pPr>
        <w:jc w:val="center"/>
        <w:rPr>
          <w:rFonts w:asciiTheme="minorHAnsi" w:hAnsiTheme="minorHAnsi" w:cstheme="minorHAnsi"/>
          <w:b/>
          <w:bCs/>
          <w:i/>
          <w:iCs/>
        </w:rPr>
      </w:pPr>
      <w:r w:rsidRPr="00257D0B">
        <w:rPr>
          <w:rFonts w:asciiTheme="minorHAnsi" w:hAnsiTheme="minorHAnsi" w:cstheme="minorHAnsi"/>
          <w:b/>
          <w:bCs/>
          <w:i/>
          <w:iCs/>
        </w:rPr>
        <w:t>weil sie so die Welt erleben,</w:t>
      </w:r>
    </w:p>
    <w:p w14:paraId="79DBA44C" w14:textId="53B6C4E4" w:rsidR="00FD18D5" w:rsidRPr="00257D0B" w:rsidRDefault="00FD18D5" w:rsidP="00FD18D5">
      <w:pPr>
        <w:jc w:val="center"/>
        <w:rPr>
          <w:rFonts w:asciiTheme="minorHAnsi" w:hAnsiTheme="minorHAnsi" w:cstheme="minorHAnsi"/>
          <w:b/>
          <w:bCs/>
          <w:i/>
          <w:iCs/>
        </w:rPr>
      </w:pPr>
      <w:r w:rsidRPr="00257D0B">
        <w:rPr>
          <w:rFonts w:asciiTheme="minorHAnsi" w:hAnsiTheme="minorHAnsi" w:cstheme="minorHAnsi"/>
          <w:b/>
          <w:bCs/>
          <w:i/>
          <w:iCs/>
        </w:rPr>
        <w:t>Menschen, Tiere, Blumen, Gras.</w:t>
      </w:r>
    </w:p>
    <w:p w14:paraId="3FB28161" w14:textId="353CBC63" w:rsidR="00FD18D5" w:rsidRPr="00257D0B" w:rsidRDefault="00FD18D5" w:rsidP="00FD18D5">
      <w:pPr>
        <w:jc w:val="center"/>
        <w:rPr>
          <w:rFonts w:asciiTheme="minorHAnsi" w:hAnsiTheme="minorHAnsi" w:cstheme="minorHAnsi"/>
          <w:b/>
          <w:bCs/>
          <w:i/>
          <w:iCs/>
        </w:rPr>
      </w:pPr>
      <w:r w:rsidRPr="00257D0B">
        <w:rPr>
          <w:rFonts w:asciiTheme="minorHAnsi" w:hAnsiTheme="minorHAnsi" w:cstheme="minorHAnsi"/>
          <w:b/>
          <w:bCs/>
          <w:i/>
          <w:iCs/>
        </w:rPr>
        <w:t>Kinder wollen laufen, springen,</w:t>
      </w:r>
      <w:r w:rsidR="009217F0" w:rsidRPr="00257D0B">
        <w:rPr>
          <w:rFonts w:asciiTheme="minorHAnsi" w:hAnsiTheme="minorHAnsi" w:cstheme="minorHAnsi"/>
          <w:b/>
          <w:bCs/>
          <w:i/>
          <w:iCs/>
        </w:rPr>
        <w:t xml:space="preserve"> </w:t>
      </w:r>
      <w:r w:rsidRPr="00257D0B">
        <w:rPr>
          <w:rFonts w:asciiTheme="minorHAnsi" w:hAnsiTheme="minorHAnsi" w:cstheme="minorHAnsi"/>
          <w:b/>
          <w:bCs/>
          <w:i/>
          <w:iCs/>
        </w:rPr>
        <w:t xml:space="preserve">kullern, klettern und sich </w:t>
      </w:r>
      <w:proofErr w:type="spellStart"/>
      <w:r w:rsidRPr="00257D0B">
        <w:rPr>
          <w:rFonts w:asciiTheme="minorHAnsi" w:hAnsiTheme="minorHAnsi" w:cstheme="minorHAnsi"/>
          <w:b/>
          <w:bCs/>
          <w:i/>
          <w:iCs/>
        </w:rPr>
        <w:t>dreh’n</w:t>
      </w:r>
      <w:proofErr w:type="spellEnd"/>
      <w:r w:rsidRPr="00257D0B">
        <w:rPr>
          <w:rFonts w:asciiTheme="minorHAnsi" w:hAnsiTheme="minorHAnsi" w:cstheme="minorHAnsi"/>
          <w:b/>
          <w:bCs/>
          <w:i/>
          <w:iCs/>
        </w:rPr>
        <w:t>,</w:t>
      </w:r>
    </w:p>
    <w:p w14:paraId="126EF60A" w14:textId="7613FF66" w:rsidR="00FD18D5" w:rsidRPr="00257D0B" w:rsidRDefault="00FD18D5" w:rsidP="00FD18D5">
      <w:pPr>
        <w:jc w:val="center"/>
        <w:rPr>
          <w:rFonts w:asciiTheme="minorHAnsi" w:hAnsiTheme="minorHAnsi" w:cstheme="minorHAnsi"/>
          <w:b/>
          <w:bCs/>
          <w:i/>
          <w:iCs/>
        </w:rPr>
      </w:pPr>
      <w:r w:rsidRPr="00257D0B">
        <w:rPr>
          <w:rFonts w:asciiTheme="minorHAnsi" w:hAnsiTheme="minorHAnsi" w:cstheme="minorHAnsi"/>
          <w:b/>
          <w:bCs/>
          <w:i/>
          <w:iCs/>
        </w:rPr>
        <w:t>wollen tanzen, lärmen, singen,</w:t>
      </w:r>
      <w:r w:rsidR="009217F0" w:rsidRPr="00257D0B">
        <w:rPr>
          <w:rFonts w:asciiTheme="minorHAnsi" w:hAnsiTheme="minorHAnsi" w:cstheme="minorHAnsi"/>
          <w:b/>
          <w:bCs/>
          <w:i/>
          <w:iCs/>
        </w:rPr>
        <w:t xml:space="preserve"> </w:t>
      </w:r>
      <w:r w:rsidRPr="00257D0B">
        <w:rPr>
          <w:rFonts w:asciiTheme="minorHAnsi" w:hAnsiTheme="minorHAnsi" w:cstheme="minorHAnsi"/>
          <w:b/>
          <w:bCs/>
          <w:i/>
          <w:iCs/>
        </w:rPr>
        <w:t xml:space="preserve">mutig mal ganz oben </w:t>
      </w:r>
      <w:proofErr w:type="spellStart"/>
      <w:r w:rsidRPr="00257D0B">
        <w:rPr>
          <w:rFonts w:asciiTheme="minorHAnsi" w:hAnsiTheme="minorHAnsi" w:cstheme="minorHAnsi"/>
          <w:b/>
          <w:bCs/>
          <w:i/>
          <w:iCs/>
        </w:rPr>
        <w:t>steh’n</w:t>
      </w:r>
      <w:proofErr w:type="spellEnd"/>
      <w:r w:rsidRPr="00257D0B">
        <w:rPr>
          <w:rFonts w:asciiTheme="minorHAnsi" w:hAnsiTheme="minorHAnsi" w:cstheme="minorHAnsi"/>
          <w:b/>
          <w:bCs/>
          <w:i/>
          <w:iCs/>
        </w:rPr>
        <w:t>,</w:t>
      </w:r>
    </w:p>
    <w:p w14:paraId="7D3D462A" w14:textId="17665423" w:rsidR="00FD18D5" w:rsidRPr="00257D0B" w:rsidRDefault="00FD18D5" w:rsidP="00FD18D5">
      <w:pPr>
        <w:jc w:val="center"/>
        <w:rPr>
          <w:rFonts w:asciiTheme="minorHAnsi" w:hAnsiTheme="minorHAnsi" w:cstheme="minorHAnsi"/>
          <w:b/>
          <w:bCs/>
          <w:i/>
          <w:iCs/>
        </w:rPr>
      </w:pPr>
      <w:r w:rsidRPr="00257D0B">
        <w:rPr>
          <w:rFonts w:asciiTheme="minorHAnsi" w:hAnsiTheme="minorHAnsi" w:cstheme="minorHAnsi"/>
          <w:b/>
          <w:bCs/>
          <w:i/>
          <w:iCs/>
        </w:rPr>
        <w:t xml:space="preserve">ihren Körper so entdecken und ihm immer mehr </w:t>
      </w:r>
      <w:proofErr w:type="spellStart"/>
      <w:r w:rsidRPr="00257D0B">
        <w:rPr>
          <w:rFonts w:asciiTheme="minorHAnsi" w:hAnsiTheme="minorHAnsi" w:cstheme="minorHAnsi"/>
          <w:b/>
          <w:bCs/>
          <w:i/>
          <w:iCs/>
        </w:rPr>
        <w:t>vertrau’n</w:t>
      </w:r>
      <w:proofErr w:type="spellEnd"/>
      <w:r w:rsidRPr="00257D0B">
        <w:rPr>
          <w:rFonts w:asciiTheme="minorHAnsi" w:hAnsiTheme="minorHAnsi" w:cstheme="minorHAnsi"/>
          <w:b/>
          <w:bCs/>
          <w:i/>
          <w:iCs/>
        </w:rPr>
        <w:t>,</w:t>
      </w:r>
    </w:p>
    <w:p w14:paraId="34E084F2" w14:textId="77777777" w:rsidR="00FD18D5" w:rsidRPr="00257D0B" w:rsidRDefault="00FD18D5" w:rsidP="00FD18D5">
      <w:pPr>
        <w:jc w:val="center"/>
        <w:rPr>
          <w:rFonts w:asciiTheme="minorHAnsi" w:hAnsiTheme="minorHAnsi" w:cstheme="minorHAnsi"/>
          <w:b/>
          <w:bCs/>
          <w:i/>
          <w:iCs/>
        </w:rPr>
      </w:pPr>
      <w:r w:rsidRPr="00257D0B">
        <w:rPr>
          <w:rFonts w:asciiTheme="minorHAnsi" w:hAnsiTheme="minorHAnsi" w:cstheme="minorHAnsi"/>
          <w:b/>
          <w:bCs/>
          <w:i/>
          <w:iCs/>
        </w:rPr>
        <w:t xml:space="preserve">wollen tasten, riechen, schmecken und entdeckend hörend </w:t>
      </w:r>
      <w:proofErr w:type="spellStart"/>
      <w:r w:rsidRPr="00257D0B">
        <w:rPr>
          <w:rFonts w:asciiTheme="minorHAnsi" w:hAnsiTheme="minorHAnsi" w:cstheme="minorHAnsi"/>
          <w:b/>
          <w:bCs/>
          <w:i/>
          <w:iCs/>
        </w:rPr>
        <w:t>schau’n</w:t>
      </w:r>
      <w:proofErr w:type="spellEnd"/>
      <w:r w:rsidRPr="00257D0B">
        <w:rPr>
          <w:rFonts w:asciiTheme="minorHAnsi" w:hAnsiTheme="minorHAnsi" w:cstheme="minorHAnsi"/>
          <w:b/>
          <w:bCs/>
          <w:i/>
          <w:iCs/>
        </w:rPr>
        <w:t>,</w:t>
      </w:r>
    </w:p>
    <w:p w14:paraId="040E78B3" w14:textId="59745BE6" w:rsidR="00FD18D5" w:rsidRPr="00257D0B" w:rsidRDefault="00FD18D5" w:rsidP="00FD18D5">
      <w:pPr>
        <w:jc w:val="center"/>
        <w:rPr>
          <w:rFonts w:asciiTheme="minorHAnsi" w:hAnsiTheme="minorHAnsi" w:cstheme="minorHAnsi"/>
          <w:b/>
          <w:bCs/>
          <w:i/>
          <w:iCs/>
        </w:rPr>
      </w:pPr>
      <w:r w:rsidRPr="00257D0B">
        <w:rPr>
          <w:rFonts w:asciiTheme="minorHAnsi" w:hAnsiTheme="minorHAnsi" w:cstheme="minorHAnsi"/>
          <w:b/>
          <w:bCs/>
          <w:i/>
          <w:iCs/>
        </w:rPr>
        <w:t>fühlen, wach mit allen Sinnen innere Bewegung – Glück.</w:t>
      </w:r>
    </w:p>
    <w:p w14:paraId="22C5CC46" w14:textId="77777777" w:rsidR="00FD18D5" w:rsidRPr="00257D0B" w:rsidRDefault="00FD18D5" w:rsidP="00FD18D5">
      <w:pPr>
        <w:jc w:val="center"/>
        <w:rPr>
          <w:rFonts w:asciiTheme="minorHAnsi" w:hAnsiTheme="minorHAnsi" w:cstheme="minorHAnsi"/>
          <w:b/>
          <w:bCs/>
          <w:i/>
          <w:iCs/>
        </w:rPr>
      </w:pPr>
      <w:r w:rsidRPr="00257D0B">
        <w:rPr>
          <w:rFonts w:asciiTheme="minorHAnsi" w:hAnsiTheme="minorHAnsi" w:cstheme="minorHAnsi"/>
          <w:b/>
          <w:bCs/>
          <w:i/>
          <w:iCs/>
        </w:rPr>
        <w:t>Lasst die Kinder dies gewinnen und erleben Stück für Stück.</w:t>
      </w:r>
    </w:p>
    <w:p w14:paraId="10EC21AC" w14:textId="3D092463" w:rsidR="0048570C" w:rsidRPr="00257D0B" w:rsidRDefault="00FD18D5" w:rsidP="00FD18D5">
      <w:pPr>
        <w:jc w:val="center"/>
        <w:rPr>
          <w:rFonts w:asciiTheme="minorHAnsi" w:hAnsiTheme="minorHAnsi" w:cstheme="minorHAnsi"/>
          <w:b/>
          <w:i/>
          <w:iCs/>
          <w:color w:val="FF0000"/>
          <w:sz w:val="20"/>
          <w:szCs w:val="20"/>
          <w:u w:val="single"/>
        </w:rPr>
      </w:pPr>
      <w:r w:rsidRPr="00257D0B">
        <w:rPr>
          <w:rFonts w:asciiTheme="minorHAnsi" w:hAnsiTheme="minorHAnsi" w:cstheme="minorHAnsi"/>
          <w:i/>
          <w:iCs/>
          <w:sz w:val="20"/>
          <w:szCs w:val="20"/>
        </w:rPr>
        <w:t>Karin Schaffner</w:t>
      </w:r>
    </w:p>
    <w:p w14:paraId="6F6FFDDB" w14:textId="77777777" w:rsidR="00FD18D5" w:rsidRDefault="00FD18D5" w:rsidP="00204F7E">
      <w:pPr>
        <w:jc w:val="both"/>
        <w:rPr>
          <w:rFonts w:asciiTheme="minorHAnsi" w:hAnsiTheme="minorHAnsi" w:cs="Courier New"/>
          <w:b/>
          <w:color w:val="FF0000"/>
          <w:u w:val="single"/>
        </w:rPr>
      </w:pPr>
    </w:p>
    <w:p w14:paraId="6AE0E8D2" w14:textId="41E02055" w:rsidR="00204F7E" w:rsidRDefault="00204F7E" w:rsidP="00204F7E">
      <w:pPr>
        <w:jc w:val="both"/>
        <w:rPr>
          <w:rFonts w:asciiTheme="minorHAnsi" w:hAnsiTheme="minorHAnsi" w:cs="Courier New"/>
        </w:rPr>
      </w:pPr>
      <w:r w:rsidRPr="0097055C">
        <w:rPr>
          <w:rFonts w:asciiTheme="minorHAnsi" w:hAnsiTheme="minorHAnsi" w:cs="Courier New"/>
        </w:rPr>
        <w:t>Anschauen, anfassen, in die Hand nehmen, schieben, reichen, rollen lassen, füllen, ausleer</w:t>
      </w:r>
      <w:r w:rsidR="00FD18D5">
        <w:rPr>
          <w:rFonts w:asciiTheme="minorHAnsi" w:hAnsiTheme="minorHAnsi" w:cs="Courier New"/>
        </w:rPr>
        <w:t>en, werfen, umfunktionieren, verstecken,</w:t>
      </w:r>
      <w:r w:rsidR="00BE0376">
        <w:rPr>
          <w:rFonts w:asciiTheme="minorHAnsi" w:hAnsiTheme="minorHAnsi" w:cs="Courier New"/>
        </w:rPr>
        <w:t xml:space="preserve"> </w:t>
      </w:r>
      <w:r w:rsidR="00AB2B67">
        <w:rPr>
          <w:rFonts w:asciiTheme="minorHAnsi" w:hAnsiTheme="minorHAnsi" w:cs="Courier New"/>
        </w:rPr>
        <w:t>verkleiden,</w:t>
      </w:r>
      <w:r w:rsidR="00FD18D5">
        <w:rPr>
          <w:rFonts w:asciiTheme="minorHAnsi" w:hAnsiTheme="minorHAnsi" w:cs="Courier New"/>
        </w:rPr>
        <w:t xml:space="preserve"> klettern, springen, balancieren……..</w:t>
      </w:r>
    </w:p>
    <w:p w14:paraId="6B014BBE" w14:textId="77777777" w:rsidR="0048570C" w:rsidRPr="0097055C" w:rsidRDefault="0048570C" w:rsidP="00204F7E">
      <w:pPr>
        <w:jc w:val="both"/>
        <w:rPr>
          <w:rFonts w:asciiTheme="minorHAnsi" w:hAnsiTheme="minorHAnsi" w:cs="Courier New"/>
        </w:rPr>
      </w:pPr>
    </w:p>
    <w:p w14:paraId="290820DE" w14:textId="77777777" w:rsidR="00AB2B67" w:rsidRDefault="00204F7E" w:rsidP="00204F7E">
      <w:pPr>
        <w:jc w:val="both"/>
        <w:rPr>
          <w:rFonts w:asciiTheme="minorHAnsi" w:hAnsiTheme="minorHAnsi" w:cstheme="minorHAnsi"/>
        </w:rPr>
      </w:pPr>
      <w:r w:rsidRPr="0097055C">
        <w:rPr>
          <w:rFonts w:asciiTheme="minorHAnsi" w:hAnsiTheme="minorHAnsi" w:cs="Courier New"/>
        </w:rPr>
        <w:t>Lauter Aktivitäte</w:t>
      </w:r>
      <w:r w:rsidR="006740FB">
        <w:rPr>
          <w:rFonts w:asciiTheme="minorHAnsi" w:hAnsiTheme="minorHAnsi" w:cs="Courier New"/>
        </w:rPr>
        <w:t>n, die für die Entwicklung des</w:t>
      </w:r>
      <w:r w:rsidRPr="0097055C">
        <w:rPr>
          <w:rFonts w:asciiTheme="minorHAnsi" w:hAnsiTheme="minorHAnsi" w:cs="Courier New"/>
        </w:rPr>
        <w:t xml:space="preserve"> Kinde</w:t>
      </w:r>
      <w:r w:rsidR="0048570C">
        <w:rPr>
          <w:rFonts w:asciiTheme="minorHAnsi" w:hAnsiTheme="minorHAnsi" w:cs="Courier New"/>
        </w:rPr>
        <w:t>s wichtig sind.</w:t>
      </w:r>
      <w:r w:rsidR="00AB2B67" w:rsidRPr="00AB2B67">
        <w:rPr>
          <w:rFonts w:asciiTheme="minorHAnsi" w:hAnsiTheme="minorHAnsi" w:cstheme="minorHAnsi"/>
        </w:rPr>
        <w:t xml:space="preserve"> </w:t>
      </w:r>
      <w:r w:rsidR="00AB2B67" w:rsidRPr="00D466BB">
        <w:rPr>
          <w:rFonts w:asciiTheme="minorHAnsi" w:hAnsiTheme="minorHAnsi" w:cstheme="minorHAnsi"/>
          <w:b/>
        </w:rPr>
        <w:t>Entwicklung ist ein Prozess von Veränderungen während des gesamten Lebenslaufes von Menschen.</w:t>
      </w:r>
    </w:p>
    <w:p w14:paraId="53F23AEC" w14:textId="46BD0F3F" w:rsidR="00AB2B67" w:rsidRDefault="00AB2B67" w:rsidP="00204F7E">
      <w:pPr>
        <w:jc w:val="both"/>
        <w:rPr>
          <w:rFonts w:asciiTheme="minorHAnsi" w:hAnsiTheme="minorHAnsi" w:cs="Courier New"/>
        </w:rPr>
      </w:pPr>
      <w:r w:rsidRPr="00AB2B67">
        <w:rPr>
          <w:rFonts w:asciiTheme="minorHAnsi" w:hAnsiTheme="minorHAnsi" w:cstheme="minorHAnsi"/>
        </w:rPr>
        <w:t>Die Kindheit ist besonders entwicklungsreich und lernintensiv, so dass die Entwicklungsfor</w:t>
      </w:r>
      <w:r w:rsidR="005D7B46">
        <w:rPr>
          <w:rFonts w:asciiTheme="minorHAnsi" w:hAnsiTheme="minorHAnsi" w:cstheme="minorHAnsi"/>
        </w:rPr>
        <w:t>tschritte am W</w:t>
      </w:r>
      <w:r w:rsidRPr="00AB2B67">
        <w:rPr>
          <w:rFonts w:asciiTheme="minorHAnsi" w:hAnsiTheme="minorHAnsi" w:cstheme="minorHAnsi"/>
        </w:rPr>
        <w:t>irkungsvollsten si</w:t>
      </w:r>
      <w:r w:rsidR="00140969">
        <w:rPr>
          <w:rFonts w:asciiTheme="minorHAnsi" w:hAnsiTheme="minorHAnsi" w:cstheme="minorHAnsi"/>
        </w:rPr>
        <w:t>nd.</w:t>
      </w:r>
      <w:r w:rsidRPr="00AB2B67">
        <w:rPr>
          <w:rFonts w:asciiTheme="minorHAnsi" w:hAnsiTheme="minorHAnsi" w:cstheme="minorHAnsi"/>
        </w:rPr>
        <w:t xml:space="preserve"> </w:t>
      </w:r>
      <w:r w:rsidR="00C83366">
        <w:rPr>
          <w:rFonts w:asciiTheme="minorHAnsi" w:hAnsiTheme="minorHAnsi" w:cstheme="minorHAnsi"/>
        </w:rPr>
        <w:t xml:space="preserve">Wie bereits beschrieben, </w:t>
      </w:r>
      <w:r w:rsidR="008C68A3">
        <w:rPr>
          <w:rFonts w:asciiTheme="minorHAnsi" w:hAnsiTheme="minorHAnsi" w:cstheme="minorHAnsi"/>
        </w:rPr>
        <w:t>muss</w:t>
      </w:r>
      <w:r w:rsidR="00C83366">
        <w:rPr>
          <w:rFonts w:asciiTheme="minorHAnsi" w:hAnsiTheme="minorHAnsi" w:cstheme="minorHAnsi"/>
        </w:rPr>
        <w:t xml:space="preserve"> das Kind</w:t>
      </w:r>
      <w:r w:rsidR="008C68A3">
        <w:rPr>
          <w:rFonts w:asciiTheme="minorHAnsi" w:hAnsiTheme="minorHAnsi" w:cstheme="minorHAnsi"/>
        </w:rPr>
        <w:t xml:space="preserve"> körperliche, emotionale</w:t>
      </w:r>
      <w:r w:rsidRPr="00AB2B67">
        <w:rPr>
          <w:rFonts w:asciiTheme="minorHAnsi" w:hAnsiTheme="minorHAnsi" w:cstheme="minorHAnsi"/>
        </w:rPr>
        <w:t>, kognitive und soziale Entwicklungsaufgaben bewältigen. Für jede Entwicklungsphase des Kindes hat das Spiel und dessen Spielformen eine wichtige Bedeutung. Das Spiel bietet in jeder Entwicklungsphase maximale Entfa</w:t>
      </w:r>
      <w:r w:rsidR="00140969">
        <w:rPr>
          <w:rFonts w:asciiTheme="minorHAnsi" w:hAnsiTheme="minorHAnsi" w:cstheme="minorHAnsi"/>
        </w:rPr>
        <w:t>ltungsmöglichkeiten.</w:t>
      </w:r>
    </w:p>
    <w:p w14:paraId="57F2DB2E" w14:textId="2797203B" w:rsidR="004F2226" w:rsidRDefault="0048570C" w:rsidP="00204F7E">
      <w:pPr>
        <w:jc w:val="both"/>
        <w:rPr>
          <w:rFonts w:asciiTheme="minorHAnsi" w:hAnsiTheme="minorHAnsi" w:cs="Courier New"/>
        </w:rPr>
      </w:pPr>
      <w:r w:rsidRPr="00140969">
        <w:rPr>
          <w:rFonts w:asciiTheme="minorHAnsi" w:hAnsiTheme="minorHAnsi" w:cs="Courier New"/>
          <w:b/>
        </w:rPr>
        <w:t>Kein Spiel ist sinnlos! Es</w:t>
      </w:r>
      <w:r w:rsidR="006740FB" w:rsidRPr="00140969">
        <w:rPr>
          <w:rFonts w:asciiTheme="minorHAnsi" w:hAnsiTheme="minorHAnsi" w:cs="Courier New"/>
          <w:b/>
        </w:rPr>
        <w:t xml:space="preserve"> ist gewissermaßen der „Hauptberuf“ eines jeden Kindes</w:t>
      </w:r>
      <w:r w:rsidR="006740FB">
        <w:rPr>
          <w:rFonts w:asciiTheme="minorHAnsi" w:hAnsiTheme="minorHAnsi" w:cs="Courier New"/>
        </w:rPr>
        <w:t>.</w:t>
      </w:r>
    </w:p>
    <w:p w14:paraId="04A498B5" w14:textId="3573E32F" w:rsidR="004B0428" w:rsidRDefault="006740FB" w:rsidP="00204F7E">
      <w:pPr>
        <w:jc w:val="both"/>
        <w:rPr>
          <w:rFonts w:asciiTheme="minorHAnsi" w:hAnsiTheme="minorHAnsi" w:cs="Courier New"/>
        </w:rPr>
      </w:pPr>
      <w:r>
        <w:rPr>
          <w:rFonts w:asciiTheme="minorHAnsi" w:hAnsiTheme="minorHAnsi" w:cs="Courier New"/>
        </w:rPr>
        <w:t xml:space="preserve">Im Spiel wird zukunftsweisend gelernt, sich in einer komplexen und sich verändernden Welt zurechtzufinden. </w:t>
      </w:r>
      <w:r w:rsidRPr="00BA031A">
        <w:rPr>
          <w:rFonts w:asciiTheme="minorHAnsi" w:hAnsiTheme="minorHAnsi" w:cs="Courier New"/>
          <w:b/>
        </w:rPr>
        <w:t>Unbekanntes wird erkundet, neue soziale Rollen sowie Bewegungs- und Wahrnehm</w:t>
      </w:r>
      <w:r w:rsidR="00BA031A">
        <w:rPr>
          <w:rFonts w:asciiTheme="minorHAnsi" w:hAnsiTheme="minorHAnsi" w:cs="Courier New"/>
          <w:b/>
        </w:rPr>
        <w:t>ungsfähigkeiten können geübt werden.</w:t>
      </w:r>
      <w:r w:rsidR="003C2A6E">
        <w:rPr>
          <w:rFonts w:asciiTheme="minorHAnsi" w:hAnsiTheme="minorHAnsi" w:cs="Courier New"/>
        </w:rPr>
        <w:t xml:space="preserve"> Dadurch erweitert sich das Verhaltensrepertoire des Kindes und es entwickelt sich</w:t>
      </w:r>
      <w:r w:rsidR="0048570C">
        <w:rPr>
          <w:rFonts w:asciiTheme="minorHAnsi" w:hAnsiTheme="minorHAnsi" w:cs="Courier New"/>
        </w:rPr>
        <w:t xml:space="preserve"> in seiner </w:t>
      </w:r>
      <w:r w:rsidR="003C2A6E">
        <w:rPr>
          <w:rFonts w:asciiTheme="minorHAnsi" w:hAnsiTheme="minorHAnsi" w:cs="Courier New"/>
        </w:rPr>
        <w:t>Persönlichkeit.</w:t>
      </w:r>
    </w:p>
    <w:p w14:paraId="1BE596B7" w14:textId="77777777" w:rsidR="008E0B36" w:rsidRDefault="005D7B46" w:rsidP="00204F7E">
      <w:pPr>
        <w:jc w:val="both"/>
        <w:rPr>
          <w:rFonts w:asciiTheme="minorHAnsi" w:hAnsiTheme="minorHAnsi" w:cs="Courier New"/>
        </w:rPr>
      </w:pPr>
      <w:r>
        <w:rPr>
          <w:rFonts w:asciiTheme="minorHAnsi" w:hAnsiTheme="minorHAnsi" w:cs="Courier New"/>
        </w:rPr>
        <w:t xml:space="preserve">Viele wissenschaftliche Untersuchungsergebnisse aus den letzten drei Jahrzenten zeigen immer wieder übereinstimmend:    </w:t>
      </w:r>
    </w:p>
    <w:p w14:paraId="41E34932" w14:textId="77777777" w:rsidR="008E0B36" w:rsidRDefault="008E0B36" w:rsidP="00204F7E">
      <w:pPr>
        <w:jc w:val="both"/>
        <w:rPr>
          <w:rFonts w:asciiTheme="minorHAnsi" w:hAnsiTheme="minorHAnsi" w:cs="Courier New"/>
        </w:rPr>
      </w:pPr>
    </w:p>
    <w:p w14:paraId="77F3C8D9" w14:textId="77777777" w:rsidR="008E0B36" w:rsidRDefault="008E0B36" w:rsidP="00204F7E">
      <w:pPr>
        <w:jc w:val="both"/>
        <w:rPr>
          <w:rFonts w:asciiTheme="minorHAnsi" w:hAnsiTheme="minorHAnsi" w:cs="Courier New"/>
        </w:rPr>
      </w:pPr>
    </w:p>
    <w:p w14:paraId="73EFE827" w14:textId="477BEB04" w:rsidR="005D7B46" w:rsidRDefault="005D7B46" w:rsidP="00204F7E">
      <w:pPr>
        <w:jc w:val="both"/>
        <w:rPr>
          <w:rFonts w:asciiTheme="minorHAnsi" w:hAnsiTheme="minorHAnsi" w:cs="Courier New"/>
        </w:rPr>
      </w:pPr>
      <w:r>
        <w:rPr>
          <w:rFonts w:asciiTheme="minorHAnsi" w:hAnsiTheme="minorHAnsi" w:cs="Courier New"/>
        </w:rPr>
        <w:t xml:space="preserve">     </w:t>
      </w:r>
      <w:r w:rsidR="009217F0">
        <w:rPr>
          <w:rFonts w:asciiTheme="minorHAnsi" w:hAnsiTheme="minorHAnsi" w:cs="Courier New"/>
        </w:rPr>
        <w:t xml:space="preserve">         </w:t>
      </w:r>
    </w:p>
    <w:p w14:paraId="2DE51581" w14:textId="5E6D2936" w:rsidR="00A4273B" w:rsidRDefault="00A4273B" w:rsidP="00204F7E">
      <w:pPr>
        <w:jc w:val="both"/>
        <w:rPr>
          <w:rFonts w:asciiTheme="minorHAnsi" w:hAnsiTheme="minorHAnsi" w:cs="Courier New"/>
        </w:rPr>
      </w:pPr>
    </w:p>
    <w:p w14:paraId="1CD2EA8A" w14:textId="627C7584" w:rsidR="008E0B36" w:rsidRDefault="008E0B36" w:rsidP="00204F7E">
      <w:pPr>
        <w:jc w:val="both"/>
        <w:rPr>
          <w:rFonts w:asciiTheme="minorHAnsi" w:hAnsiTheme="minorHAnsi" w:cs="Courier New"/>
        </w:rPr>
      </w:pPr>
    </w:p>
    <w:p w14:paraId="5BB52A6F" w14:textId="5029CA3A" w:rsidR="008E0B36" w:rsidRDefault="008E0B36" w:rsidP="00204F7E">
      <w:pPr>
        <w:jc w:val="both"/>
        <w:rPr>
          <w:rFonts w:asciiTheme="minorHAnsi" w:hAnsiTheme="minorHAnsi" w:cs="Courier New"/>
        </w:rPr>
      </w:pPr>
    </w:p>
    <w:p w14:paraId="6E3FEE1B" w14:textId="77777777" w:rsidR="008E0B36" w:rsidRDefault="008E0B36" w:rsidP="00204F7E">
      <w:pPr>
        <w:jc w:val="both"/>
        <w:rPr>
          <w:rFonts w:asciiTheme="minorHAnsi" w:hAnsiTheme="minorHAnsi" w:cs="Courier New"/>
        </w:rPr>
      </w:pPr>
    </w:p>
    <w:p w14:paraId="41129B60" w14:textId="6EFE9E1F" w:rsidR="005D7B46" w:rsidRDefault="009217F0" w:rsidP="00204F7E">
      <w:pPr>
        <w:jc w:val="both"/>
        <w:rPr>
          <w:rFonts w:asciiTheme="minorHAnsi" w:hAnsiTheme="minorHAnsi" w:cs="Courier New"/>
        </w:rPr>
      </w:pPr>
      <w:r>
        <w:rPr>
          <w:rFonts w:asciiTheme="minorHAnsi" w:hAnsiTheme="minorHAnsi" w:cs="Courier New"/>
          <w:noProof/>
        </w:rPr>
        <mc:AlternateContent>
          <mc:Choice Requires="wps">
            <w:drawing>
              <wp:anchor distT="0" distB="0" distL="114300" distR="114300" simplePos="0" relativeHeight="251671552" behindDoc="0" locked="0" layoutInCell="1" allowOverlap="1" wp14:anchorId="54AA990D" wp14:editId="78F246C7">
                <wp:simplePos x="0" y="0"/>
                <wp:positionH relativeFrom="column">
                  <wp:posOffset>1431746</wp:posOffset>
                </wp:positionH>
                <wp:positionV relativeFrom="paragraph">
                  <wp:posOffset>6985</wp:posOffset>
                </wp:positionV>
                <wp:extent cx="2841625" cy="892499"/>
                <wp:effectExtent l="0" t="0" r="15875" b="22225"/>
                <wp:wrapNone/>
                <wp:docPr id="36" name="Ellipse 36"/>
                <wp:cNvGraphicFramePr/>
                <a:graphic xmlns:a="http://schemas.openxmlformats.org/drawingml/2006/main">
                  <a:graphicData uri="http://schemas.microsoft.com/office/word/2010/wordprocessingShape">
                    <wps:wsp>
                      <wps:cNvSpPr/>
                      <wps:spPr>
                        <a:xfrm flipV="1">
                          <a:off x="0" y="0"/>
                          <a:ext cx="2841625" cy="89249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23CCA79" id="Ellipse 36" o:spid="_x0000_s1026" style="position:absolute;margin-left:112.75pt;margin-top:.55pt;width:223.75pt;height:70.3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" fillcolor="#4f81bd [3204]" strokecolor="#243f60 [1604]" strokeweight="2pt"/>
            </w:pict>
          </mc:Fallback>
        </mc:AlternateContent>
      </w:r>
      <w:r w:rsidR="005D7B46">
        <w:rPr>
          <w:rFonts w:asciiTheme="minorHAnsi" w:hAnsiTheme="minorHAnsi" w:cs="Courier New"/>
        </w:rPr>
        <w:t xml:space="preserve">                             </w:t>
      </w:r>
      <w:r w:rsidR="00A4273B">
        <w:rPr>
          <w:rFonts w:asciiTheme="minorHAnsi" w:hAnsiTheme="minorHAnsi" w:cs="Courier New"/>
        </w:rPr>
        <w:t xml:space="preserve">          </w:t>
      </w:r>
    </w:p>
    <w:p w14:paraId="72339747" w14:textId="501F6DA2" w:rsidR="005D7B46" w:rsidRDefault="009217F0" w:rsidP="00204F7E">
      <w:pPr>
        <w:jc w:val="both"/>
        <w:rPr>
          <w:rFonts w:asciiTheme="minorHAnsi" w:hAnsiTheme="minorHAnsi" w:cs="Courier New"/>
        </w:rPr>
      </w:pPr>
      <w:r w:rsidRPr="00A4273B">
        <w:rPr>
          <w:rFonts w:asciiTheme="minorHAnsi" w:hAnsiTheme="minorHAnsi" w:cs="Courier New"/>
          <w:noProof/>
        </w:rPr>
        <mc:AlternateContent>
          <mc:Choice Requires="wps">
            <w:drawing>
              <wp:anchor distT="45720" distB="45720" distL="114300" distR="114300" simplePos="0" relativeHeight="251673600" behindDoc="0" locked="0" layoutInCell="1" allowOverlap="1" wp14:anchorId="5E2E5957" wp14:editId="01923A21">
                <wp:simplePos x="0" y="0"/>
                <wp:positionH relativeFrom="column">
                  <wp:posOffset>1858645</wp:posOffset>
                </wp:positionH>
                <wp:positionV relativeFrom="paragraph">
                  <wp:posOffset>6985</wp:posOffset>
                </wp:positionV>
                <wp:extent cx="1948815" cy="520065"/>
                <wp:effectExtent l="0" t="0" r="13335" b="13335"/>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8815" cy="520065"/>
                        </a:xfrm>
                        <a:prstGeom prst="rect">
                          <a:avLst/>
                        </a:prstGeom>
                        <a:solidFill>
                          <a:srgbClr val="FFFFFF"/>
                        </a:solidFill>
                        <a:ln w="9525">
                          <a:solidFill>
                            <a:srgbClr val="000000"/>
                          </a:solidFill>
                          <a:miter lim="800000"/>
                          <a:headEnd/>
                          <a:tailEnd/>
                        </a:ln>
                      </wps:spPr>
                      <wps:txbx>
                        <w:txbxContent>
                          <w:p w14:paraId="27AFF110" w14:textId="23BFC576" w:rsidR="00684CE4" w:rsidRPr="00551DE6" w:rsidRDefault="00684CE4" w:rsidP="009217F0">
                            <w:pPr>
                              <w:jc w:val="center"/>
                              <w:rPr>
                                <w:rFonts w:asciiTheme="minorHAnsi" w:hAnsiTheme="minorHAnsi" w:cs="Courier New"/>
                                <w:b/>
                              </w:rPr>
                            </w:pPr>
                            <w:r w:rsidRPr="009E23AF">
                              <w:rPr>
                                <w:rFonts w:asciiTheme="minorHAnsi" w:hAnsiTheme="minorHAnsi" w:cs="Courier New"/>
                                <w:b/>
                                <w:color w:val="002060"/>
                              </w:rPr>
                              <w:t>Der Bedeutungswert</w:t>
                            </w:r>
                          </w:p>
                          <w:p w14:paraId="6C4BF6AC" w14:textId="25D59F66" w:rsidR="00684CE4" w:rsidRPr="009E23AF" w:rsidRDefault="00684CE4" w:rsidP="009217F0">
                            <w:pPr>
                              <w:ind w:firstLine="708"/>
                              <w:rPr>
                                <w:b/>
                                <w:color w:val="002060"/>
                              </w:rPr>
                            </w:pPr>
                            <w:r w:rsidRPr="009E23AF">
                              <w:rPr>
                                <w:rFonts w:asciiTheme="minorHAnsi" w:hAnsiTheme="minorHAnsi" w:cs="Courier New"/>
                                <w:b/>
                                <w:color w:val="002060"/>
                              </w:rPr>
                              <w:t xml:space="preserve">   des Spiels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2E5957" id="Textfeld 2" o:spid="_x0000_s1027" type="#_x0000_t202" style="position:absolute;left:0;text-align:left;margin-left:146.35pt;margin-top:.55pt;width:153.45pt;height:40.9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">
                <v:textbox>
                  <w:txbxContent>
                    <w:p w14:paraId="27AFF110" w14:textId="23BFC576" w:rsidR="00684CE4" w:rsidRPr="00551DE6" w:rsidRDefault="00684CE4" w:rsidP="009217F0">
                      <w:pPr>
                        <w:jc w:val="center"/>
                        <w:rPr>
                          <w:rFonts w:asciiTheme="minorHAnsi" w:hAnsiTheme="minorHAnsi" w:cs="Courier New"/>
                          <w:b/>
                        </w:rPr>
                      </w:pPr>
                      <w:r w:rsidRPr="009E23AF">
                        <w:rPr>
                          <w:rFonts w:asciiTheme="minorHAnsi" w:hAnsiTheme="minorHAnsi" w:cs="Courier New"/>
                          <w:b/>
                          <w:color w:val="002060"/>
                        </w:rPr>
                        <w:t>Der Bedeutungswert</w:t>
                      </w:r>
                    </w:p>
                    <w:p w14:paraId="6C4BF6AC" w14:textId="25D59F66" w:rsidR="00684CE4" w:rsidRPr="009E23AF" w:rsidRDefault="00684CE4" w:rsidP="009217F0">
                      <w:pPr>
                        <w:ind w:firstLine="708"/>
                        <w:rPr>
                          <w:b/>
                          <w:color w:val="002060"/>
                        </w:rPr>
                      </w:pPr>
                      <w:r w:rsidRPr="009E23AF">
                        <w:rPr>
                          <w:rFonts w:asciiTheme="minorHAnsi" w:hAnsiTheme="minorHAnsi" w:cs="Courier New"/>
                          <w:b/>
                          <w:color w:val="002060"/>
                        </w:rPr>
                        <w:t xml:space="preserve">   des Spiels</w:t>
                      </w:r>
                    </w:p>
                  </w:txbxContent>
                </v:textbox>
                <w10:wrap type="square"/>
              </v:shape>
            </w:pict>
          </mc:Fallback>
        </mc:AlternateContent>
      </w:r>
    </w:p>
    <w:p w14:paraId="5AA8000B" w14:textId="5B34D1F2" w:rsidR="005D7B46" w:rsidRDefault="005D7B46" w:rsidP="00204F7E">
      <w:pPr>
        <w:jc w:val="both"/>
        <w:rPr>
          <w:rFonts w:asciiTheme="minorHAnsi" w:hAnsiTheme="minorHAnsi" w:cs="Courier New"/>
        </w:rPr>
      </w:pPr>
    </w:p>
    <w:p w14:paraId="60E66200" w14:textId="4BC24BF5" w:rsidR="009217F0" w:rsidRDefault="009E23AF" w:rsidP="00204F7E">
      <w:pPr>
        <w:jc w:val="both"/>
        <w:rPr>
          <w:rFonts w:asciiTheme="minorHAnsi" w:hAnsiTheme="minorHAnsi" w:cs="Courier New"/>
        </w:rPr>
      </w:pPr>
      <w:r>
        <w:rPr>
          <w:rFonts w:asciiTheme="minorHAnsi" w:hAnsiTheme="minorHAnsi" w:cs="Courier New"/>
          <w:noProof/>
        </w:rPr>
        <mc:AlternateContent>
          <mc:Choice Requires="wps">
            <w:drawing>
              <wp:anchor distT="0" distB="0" distL="114300" distR="114300" simplePos="0" relativeHeight="251699200" behindDoc="0" locked="0" layoutInCell="1" allowOverlap="1" wp14:anchorId="3465A6B7" wp14:editId="61CCC4F3">
                <wp:simplePos x="0" y="0"/>
                <wp:positionH relativeFrom="column">
                  <wp:posOffset>4199481</wp:posOffset>
                </wp:positionH>
                <wp:positionV relativeFrom="paragraph">
                  <wp:posOffset>156288</wp:posOffset>
                </wp:positionV>
                <wp:extent cx="209073" cy="357214"/>
                <wp:effectExtent l="76200" t="19050" r="38735" b="0"/>
                <wp:wrapNone/>
                <wp:docPr id="54" name="Pfeil nach unten 54"/>
                <wp:cNvGraphicFramePr/>
                <a:graphic xmlns:a="http://schemas.openxmlformats.org/drawingml/2006/main">
                  <a:graphicData uri="http://schemas.microsoft.com/office/word/2010/wordprocessingShape">
                    <wps:wsp>
                      <wps:cNvSpPr/>
                      <wps:spPr>
                        <a:xfrm rot="19271129" flipH="1">
                          <a:off x="0" y="0"/>
                          <a:ext cx="209073" cy="357214"/>
                        </a:xfrm>
                        <a:prstGeom prst="downArrow">
                          <a:avLst>
                            <a:gd name="adj1" fmla="val 47684"/>
                            <a:gd name="adj2" fmla="val 59424"/>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85430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feil nach unten 54" o:spid="_x0000_s1026" type="#_x0000_t67" style="position:absolute;margin-left:330.65pt;margin-top:12.3pt;width:16.45pt;height:28.15pt;rotation:2543748fd;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" adj="14087,5650" fillcolor="#4f81bd" strokecolor="#385d8a" strokeweight="2pt"/>
            </w:pict>
          </mc:Fallback>
        </mc:AlternateContent>
      </w:r>
    </w:p>
    <w:p w14:paraId="21C91F94" w14:textId="1FEFC0C0" w:rsidR="009217F0" w:rsidRDefault="009E23AF" w:rsidP="00204F7E">
      <w:pPr>
        <w:jc w:val="both"/>
        <w:rPr>
          <w:rFonts w:asciiTheme="minorHAnsi" w:hAnsiTheme="minorHAnsi" w:cs="Courier New"/>
        </w:rPr>
      </w:pPr>
      <w:r>
        <w:rPr>
          <w:rFonts w:asciiTheme="minorHAnsi" w:hAnsiTheme="minorHAnsi" w:cs="Courier New"/>
          <w:noProof/>
        </w:rPr>
        <mc:AlternateContent>
          <mc:Choice Requires="wps">
            <w:drawing>
              <wp:anchor distT="0" distB="0" distL="114300" distR="114300" simplePos="0" relativeHeight="251697152" behindDoc="0" locked="0" layoutInCell="1" allowOverlap="1" wp14:anchorId="2754C111" wp14:editId="07AC8AA1">
                <wp:simplePos x="0" y="0"/>
                <wp:positionH relativeFrom="column">
                  <wp:posOffset>1434465</wp:posOffset>
                </wp:positionH>
                <wp:positionV relativeFrom="paragraph">
                  <wp:posOffset>11430</wp:posOffset>
                </wp:positionV>
                <wp:extent cx="190613" cy="291876"/>
                <wp:effectExtent l="19050" t="19050" r="57150" b="0"/>
                <wp:wrapNone/>
                <wp:docPr id="53" name="Pfeil nach unten 53"/>
                <wp:cNvGraphicFramePr/>
                <a:graphic xmlns:a="http://schemas.openxmlformats.org/drawingml/2006/main">
                  <a:graphicData uri="http://schemas.microsoft.com/office/word/2010/wordprocessingShape">
                    <wps:wsp>
                      <wps:cNvSpPr/>
                      <wps:spPr>
                        <a:xfrm rot="13070612" flipV="1">
                          <a:off x="0" y="0"/>
                          <a:ext cx="190613" cy="291876"/>
                        </a:xfrm>
                        <a:prstGeom prst="downArrow">
                          <a:avLst>
                            <a:gd name="adj1" fmla="val 50000"/>
                            <a:gd name="adj2" fmla="val 59424"/>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5A2A03" id="Pfeil nach unten 53" o:spid="_x0000_s1026" type="#_x0000_t67" style="position:absolute;margin-left:112.95pt;margin-top:.9pt;width:15pt;height:23pt;rotation:9316366fd;flip:y;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" adj="13218" fillcolor="#4f81bd [3204]" strokecolor="#243f60 [1604]" strokeweight="2pt"/>
            </w:pict>
          </mc:Fallback>
        </mc:AlternateContent>
      </w:r>
    </w:p>
    <w:p w14:paraId="4BFC2D45" w14:textId="56B58C3F" w:rsidR="009217F0" w:rsidRDefault="009E23AF" w:rsidP="00204F7E">
      <w:pPr>
        <w:jc w:val="both"/>
        <w:rPr>
          <w:rFonts w:asciiTheme="minorHAnsi" w:hAnsiTheme="minorHAnsi" w:cs="Courier New"/>
        </w:rPr>
      </w:pPr>
      <w:r>
        <w:rPr>
          <w:rFonts w:asciiTheme="minorHAnsi" w:hAnsiTheme="minorHAnsi" w:cs="Courier New"/>
          <w:noProof/>
        </w:rPr>
        <mc:AlternateContent>
          <mc:Choice Requires="wps">
            <w:drawing>
              <wp:anchor distT="0" distB="0" distL="114300" distR="114300" simplePos="0" relativeHeight="251674624" behindDoc="0" locked="0" layoutInCell="1" allowOverlap="1" wp14:anchorId="6DD14ADC" wp14:editId="014EF418">
                <wp:simplePos x="0" y="0"/>
                <wp:positionH relativeFrom="margin">
                  <wp:posOffset>-19233</wp:posOffset>
                </wp:positionH>
                <wp:positionV relativeFrom="paragraph">
                  <wp:posOffset>131764</wp:posOffset>
                </wp:positionV>
                <wp:extent cx="2353945" cy="1034860"/>
                <wp:effectExtent l="0" t="0" r="27305" b="13335"/>
                <wp:wrapNone/>
                <wp:docPr id="38" name="Ellipse 38"/>
                <wp:cNvGraphicFramePr/>
                <a:graphic xmlns:a="http://schemas.openxmlformats.org/drawingml/2006/main">
                  <a:graphicData uri="http://schemas.microsoft.com/office/word/2010/wordprocessingShape">
                    <wps:wsp>
                      <wps:cNvSpPr/>
                      <wps:spPr>
                        <a:xfrm>
                          <a:off x="0" y="0"/>
                          <a:ext cx="2353945" cy="1034860"/>
                        </a:xfrm>
                        <a:prstGeom prst="ellips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7224B9" id="Ellipse 38" o:spid="_x0000_s1026" style="position:absolute;margin-left:-1.5pt;margin-top:10.4pt;width:185.35pt;height:81.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" fillcolor="#00b0f0" strokecolor="#243f60 [1604]" strokeweight="2pt">
                <w10:wrap anchorx="margin"/>
              </v:oval>
            </w:pict>
          </mc:Fallback>
        </mc:AlternateContent>
      </w:r>
      <w:r>
        <w:rPr>
          <w:rFonts w:asciiTheme="minorHAnsi" w:hAnsiTheme="minorHAnsi" w:cs="Courier New"/>
          <w:noProof/>
        </w:rPr>
        <mc:AlternateContent>
          <mc:Choice Requires="wps">
            <w:drawing>
              <wp:anchor distT="0" distB="0" distL="114300" distR="114300" simplePos="0" relativeHeight="251696128" behindDoc="0" locked="0" layoutInCell="1" allowOverlap="1" wp14:anchorId="6682400A" wp14:editId="4CF6F9A3">
                <wp:simplePos x="0" y="0"/>
                <wp:positionH relativeFrom="column">
                  <wp:posOffset>2806100</wp:posOffset>
                </wp:positionH>
                <wp:positionV relativeFrom="paragraph">
                  <wp:posOffset>115338</wp:posOffset>
                </wp:positionV>
                <wp:extent cx="125936" cy="978408"/>
                <wp:effectExtent l="19050" t="0" r="45720" b="31750"/>
                <wp:wrapNone/>
                <wp:docPr id="52" name="Pfeil nach unten 52"/>
                <wp:cNvGraphicFramePr/>
                <a:graphic xmlns:a="http://schemas.openxmlformats.org/drawingml/2006/main">
                  <a:graphicData uri="http://schemas.microsoft.com/office/word/2010/wordprocessingShape">
                    <wps:wsp>
                      <wps:cNvSpPr/>
                      <wps:spPr>
                        <a:xfrm>
                          <a:off x="0" y="0"/>
                          <a:ext cx="125936" cy="978408"/>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8BDC2C4" id="Pfeil nach unten 52" o:spid="_x0000_s1026" type="#_x0000_t67" style="position:absolute;margin-left:220.95pt;margin-top:9.1pt;width:9.9pt;height:77.05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" adj="20210" fillcolor="#4f81bd [3204]" strokecolor="#243f60 [1604]" strokeweight="2pt"/>
            </w:pict>
          </mc:Fallback>
        </mc:AlternateContent>
      </w:r>
      <w:r w:rsidR="00551DE6">
        <w:rPr>
          <w:rFonts w:asciiTheme="minorHAnsi" w:hAnsiTheme="minorHAnsi" w:cs="Courier New"/>
          <w:noProof/>
        </w:rPr>
        <mc:AlternateContent>
          <mc:Choice Requires="wps">
            <w:drawing>
              <wp:anchor distT="0" distB="0" distL="114300" distR="114300" simplePos="0" relativeHeight="251687936" behindDoc="0" locked="0" layoutInCell="1" allowOverlap="1" wp14:anchorId="36CD9FA5" wp14:editId="39D3AF8B">
                <wp:simplePos x="0" y="0"/>
                <wp:positionH relativeFrom="margin">
                  <wp:align>right</wp:align>
                </wp:positionH>
                <wp:positionV relativeFrom="paragraph">
                  <wp:posOffset>109863</wp:posOffset>
                </wp:positionV>
                <wp:extent cx="2353945" cy="1089241"/>
                <wp:effectExtent l="0" t="0" r="27305" b="15875"/>
                <wp:wrapNone/>
                <wp:docPr id="46" name="Ellipse 46"/>
                <wp:cNvGraphicFramePr/>
                <a:graphic xmlns:a="http://schemas.openxmlformats.org/drawingml/2006/main">
                  <a:graphicData uri="http://schemas.microsoft.com/office/word/2010/wordprocessingShape">
                    <wps:wsp>
                      <wps:cNvSpPr/>
                      <wps:spPr>
                        <a:xfrm>
                          <a:off x="0" y="0"/>
                          <a:ext cx="2353945" cy="1089241"/>
                        </a:xfrm>
                        <a:prstGeom prst="ellipse">
                          <a:avLst/>
                        </a:prstGeom>
                        <a:solidFill>
                          <a:srgbClr val="00B0F0"/>
                        </a:solidFill>
                        <a:ln w="25400" cap="flat" cmpd="sng" algn="ctr">
                          <a:solidFill>
                            <a:srgbClr val="4F81BD">
                              <a:shade val="50000"/>
                            </a:srgbClr>
                          </a:solidFill>
                          <a:prstDash val="solid"/>
                        </a:ln>
                        <a:effectLst/>
                      </wps:spPr>
                      <wps:txbx>
                        <w:txbxContent>
                          <w:p w14:paraId="1A3802FB" w14:textId="7F11A89A" w:rsidR="00684CE4" w:rsidRDefault="00684CE4" w:rsidP="00022DC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CD9FA5" id="Ellipse 46" o:spid="_x0000_s1028" style="position:absolute;left:0;text-align:left;margin-left:134.15pt;margin-top:8.65pt;width:185.35pt;height:85.75pt;z-index:2516879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" fillcolor="#00b0f0" strokecolor="#385d8a" strokeweight="2pt">
                <v:textbox>
                  <w:txbxContent>
                    <w:p w14:paraId="1A3802FB" w14:textId="7F11A89A" w:rsidR="00684CE4" w:rsidRDefault="00684CE4" w:rsidP="00022DCB"/>
                  </w:txbxContent>
                </v:textbox>
                <w10:wrap anchorx="margin"/>
              </v:oval>
            </w:pict>
          </mc:Fallback>
        </mc:AlternateContent>
      </w:r>
      <w:r w:rsidR="00551DE6">
        <w:rPr>
          <w:rFonts w:asciiTheme="minorHAnsi" w:hAnsiTheme="minorHAnsi" w:cs="Courier New"/>
        </w:rPr>
        <w:t xml:space="preserve">                                                                                                                      </w:t>
      </w:r>
    </w:p>
    <w:p w14:paraId="4BD7C7C2" w14:textId="1C318594" w:rsidR="009217F0" w:rsidRDefault="00551DE6" w:rsidP="00204F7E">
      <w:pPr>
        <w:jc w:val="both"/>
        <w:rPr>
          <w:rFonts w:asciiTheme="minorHAnsi" w:hAnsiTheme="minorHAnsi" w:cs="Courier New"/>
        </w:rPr>
      </w:pPr>
      <w:r w:rsidRPr="00022DCB">
        <w:rPr>
          <w:rFonts w:asciiTheme="minorHAnsi" w:hAnsiTheme="minorHAnsi" w:cs="Courier New"/>
          <w:noProof/>
        </w:rPr>
        <mc:AlternateContent>
          <mc:Choice Requires="wps">
            <w:drawing>
              <wp:anchor distT="45720" distB="45720" distL="114300" distR="114300" simplePos="0" relativeHeight="251689984" behindDoc="0" locked="0" layoutInCell="1" allowOverlap="1" wp14:anchorId="4AD88AF0" wp14:editId="090237D3">
                <wp:simplePos x="0" y="0"/>
                <wp:positionH relativeFrom="column">
                  <wp:posOffset>4023360</wp:posOffset>
                </wp:positionH>
                <wp:positionV relativeFrom="paragraph">
                  <wp:posOffset>139065</wp:posOffset>
                </wp:positionV>
                <wp:extent cx="1774190" cy="661035"/>
                <wp:effectExtent l="0" t="0" r="16510" b="24765"/>
                <wp:wrapSquare wrapText="bothSides"/>
                <wp:docPr id="4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774190" cy="661035"/>
                        </a:xfrm>
                        <a:prstGeom prst="rect">
                          <a:avLst/>
                        </a:prstGeom>
                        <a:solidFill>
                          <a:srgbClr val="FFFFFF"/>
                        </a:solidFill>
                        <a:ln w="9525">
                          <a:solidFill>
                            <a:srgbClr val="000000"/>
                          </a:solidFill>
                          <a:miter lim="800000"/>
                          <a:headEnd/>
                          <a:tailEnd/>
                        </a:ln>
                      </wps:spPr>
                      <wps:txbx>
                        <w:txbxContent>
                          <w:p w14:paraId="637E2B22" w14:textId="4F03ED49" w:rsidR="00684CE4" w:rsidRPr="00BA031A" w:rsidRDefault="00684CE4" w:rsidP="009E23AF">
                            <w:pPr>
                              <w:jc w:val="center"/>
                              <w:rPr>
                                <w:rFonts w:asciiTheme="minorHAnsi" w:hAnsiTheme="minorHAnsi" w:cstheme="minorHAnsi"/>
                                <w:b/>
                                <w:color w:val="002060"/>
                                <w:sz w:val="18"/>
                                <w:szCs w:val="18"/>
                              </w:rPr>
                            </w:pPr>
                            <w:r w:rsidRPr="00BA031A">
                              <w:rPr>
                                <w:rFonts w:asciiTheme="minorHAnsi" w:hAnsiTheme="minorHAnsi" w:cstheme="minorHAnsi"/>
                                <w:color w:val="002060"/>
                                <w:sz w:val="18"/>
                                <w:szCs w:val="18"/>
                              </w:rPr>
                              <w:t xml:space="preserve">Das Spiel ist von entscheidender Bedeutung für die </w:t>
                            </w:r>
                            <w:r w:rsidRPr="00BA031A">
                              <w:rPr>
                                <w:rFonts w:asciiTheme="minorHAnsi" w:hAnsiTheme="minorHAnsi" w:cstheme="minorHAnsi"/>
                                <w:b/>
                                <w:color w:val="002060"/>
                                <w:sz w:val="18"/>
                                <w:szCs w:val="18"/>
                              </w:rPr>
                              <w:t>Persönlichkeitsentwicklung des Menschen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D88AF0" id="_x0000_s1029" type="#_x0000_t202" style="position:absolute;left:0;text-align:left;margin-left:316.8pt;margin-top:10.95pt;width:139.7pt;height:52.05pt;flip:x;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">
                <v:textbox>
                  <w:txbxContent>
                    <w:p w14:paraId="637E2B22" w14:textId="4F03ED49" w:rsidR="00684CE4" w:rsidRPr="00BA031A" w:rsidRDefault="00684CE4" w:rsidP="009E23AF">
                      <w:pPr>
                        <w:jc w:val="center"/>
                        <w:rPr>
                          <w:rFonts w:asciiTheme="minorHAnsi" w:hAnsiTheme="minorHAnsi" w:cstheme="minorHAnsi"/>
                          <w:b/>
                          <w:color w:val="002060"/>
                          <w:sz w:val="18"/>
                          <w:szCs w:val="18"/>
                        </w:rPr>
                      </w:pPr>
                      <w:r w:rsidRPr="00BA031A">
                        <w:rPr>
                          <w:rFonts w:asciiTheme="minorHAnsi" w:hAnsiTheme="minorHAnsi" w:cstheme="minorHAnsi"/>
                          <w:color w:val="002060"/>
                          <w:sz w:val="18"/>
                          <w:szCs w:val="18"/>
                        </w:rPr>
                        <w:t xml:space="preserve">Das Spiel ist von entscheidender Bedeutung für die </w:t>
                      </w:r>
                      <w:r w:rsidRPr="00BA031A">
                        <w:rPr>
                          <w:rFonts w:asciiTheme="minorHAnsi" w:hAnsiTheme="minorHAnsi" w:cstheme="minorHAnsi"/>
                          <w:b/>
                          <w:color w:val="002060"/>
                          <w:sz w:val="18"/>
                          <w:szCs w:val="18"/>
                        </w:rPr>
                        <w:t>Persönlichkeitsentwicklung des Menschen</w:t>
                      </w:r>
                    </w:p>
                  </w:txbxContent>
                </v:textbox>
                <w10:wrap type="square"/>
              </v:shape>
            </w:pict>
          </mc:Fallback>
        </mc:AlternateContent>
      </w:r>
    </w:p>
    <w:p w14:paraId="26006AD9" w14:textId="47694B60" w:rsidR="00DB4AEC" w:rsidRDefault="00551DE6" w:rsidP="00204F7E">
      <w:pPr>
        <w:jc w:val="both"/>
        <w:rPr>
          <w:rFonts w:asciiTheme="minorHAnsi" w:hAnsiTheme="minorHAnsi" w:cs="Courier New"/>
        </w:rPr>
      </w:pPr>
      <w:r>
        <w:rPr>
          <w:rFonts w:asciiTheme="minorHAnsi" w:hAnsiTheme="minorHAnsi" w:cs="Courier New"/>
          <w:noProof/>
        </w:rPr>
        <mc:AlternateContent>
          <mc:Choice Requires="wps">
            <w:drawing>
              <wp:anchor distT="0" distB="0" distL="114300" distR="114300" simplePos="0" relativeHeight="251679744" behindDoc="0" locked="0" layoutInCell="1" allowOverlap="1" wp14:anchorId="49C06447" wp14:editId="35244257">
                <wp:simplePos x="0" y="0"/>
                <wp:positionH relativeFrom="column">
                  <wp:posOffset>153895</wp:posOffset>
                </wp:positionH>
                <wp:positionV relativeFrom="paragraph">
                  <wp:posOffset>6676</wp:posOffset>
                </wp:positionV>
                <wp:extent cx="2014855" cy="495090"/>
                <wp:effectExtent l="0" t="0" r="23495" b="19685"/>
                <wp:wrapNone/>
                <wp:docPr id="42" name="Textfeld 42"/>
                <wp:cNvGraphicFramePr/>
                <a:graphic xmlns:a="http://schemas.openxmlformats.org/drawingml/2006/main">
                  <a:graphicData uri="http://schemas.microsoft.com/office/word/2010/wordprocessingShape">
                    <wps:wsp>
                      <wps:cNvSpPr txBox="1"/>
                      <wps:spPr>
                        <a:xfrm>
                          <a:off x="0" y="0"/>
                          <a:ext cx="2014855" cy="495090"/>
                        </a:xfrm>
                        <a:prstGeom prst="rect">
                          <a:avLst/>
                        </a:prstGeom>
                        <a:solidFill>
                          <a:schemeClr val="lt1"/>
                        </a:solidFill>
                        <a:ln w="6350">
                          <a:solidFill>
                            <a:prstClr val="black"/>
                          </a:solidFill>
                        </a:ln>
                      </wps:spPr>
                      <wps:txbx>
                        <w:txbxContent>
                          <w:p w14:paraId="6AEC253E" w14:textId="67008AEE" w:rsidR="00684CE4" w:rsidRPr="009E23AF" w:rsidRDefault="00684CE4" w:rsidP="009E23AF">
                            <w:pPr>
                              <w:jc w:val="center"/>
                              <w:rPr>
                                <w:rFonts w:asciiTheme="minorHAnsi" w:hAnsiTheme="minorHAnsi" w:cs="Courier New"/>
                                <w:color w:val="002060"/>
                                <w:sz w:val="18"/>
                                <w:szCs w:val="18"/>
                              </w:rPr>
                            </w:pPr>
                            <w:r w:rsidRPr="009E23AF">
                              <w:rPr>
                                <w:rFonts w:asciiTheme="minorHAnsi" w:hAnsiTheme="minorHAnsi" w:cs="Courier New"/>
                                <w:color w:val="002060"/>
                                <w:sz w:val="18"/>
                                <w:szCs w:val="18"/>
                              </w:rPr>
                              <w:t xml:space="preserve">Das Spiel ist </w:t>
                            </w:r>
                            <w:r>
                              <w:rPr>
                                <w:rFonts w:asciiTheme="minorHAnsi" w:hAnsiTheme="minorHAnsi" w:cs="Courier New"/>
                                <w:color w:val="002060"/>
                                <w:sz w:val="18"/>
                                <w:szCs w:val="18"/>
                              </w:rPr>
                              <w:t xml:space="preserve">&gt;Vorstufe&lt; und Nährboden für </w:t>
                            </w:r>
                            <w:r w:rsidRPr="009E23AF">
                              <w:rPr>
                                <w:rFonts w:asciiTheme="minorHAnsi" w:hAnsiTheme="minorHAnsi" w:cs="Courier New"/>
                                <w:color w:val="002060"/>
                                <w:sz w:val="18"/>
                                <w:szCs w:val="18"/>
                              </w:rPr>
                              <w:t xml:space="preserve">den </w:t>
                            </w:r>
                            <w:r w:rsidRPr="009E23AF">
                              <w:rPr>
                                <w:rFonts w:asciiTheme="minorHAnsi" w:hAnsiTheme="minorHAnsi" w:cs="Courier New"/>
                                <w:b/>
                                <w:color w:val="002060"/>
                                <w:sz w:val="18"/>
                                <w:szCs w:val="18"/>
                              </w:rPr>
                              <w:t>Erwerb schulischer Fertigkeiten</w:t>
                            </w:r>
                          </w:p>
                          <w:p w14:paraId="7E57576C" w14:textId="77777777" w:rsidR="00684CE4" w:rsidRDefault="00684CE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C06447" id="Textfeld 42" o:spid="_x0000_s1030" type="#_x0000_t202" style="position:absolute;left:0;text-align:left;margin-left:12.1pt;margin-top:.55pt;width:158.65pt;height:3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" fillcolor="white [3201]" strokeweight=".5pt">
                <v:textbox>
                  <w:txbxContent>
                    <w:p w14:paraId="6AEC253E" w14:textId="67008AEE" w:rsidR="00684CE4" w:rsidRPr="009E23AF" w:rsidRDefault="00684CE4" w:rsidP="009E23AF">
                      <w:pPr>
                        <w:jc w:val="center"/>
                        <w:rPr>
                          <w:rFonts w:asciiTheme="minorHAnsi" w:hAnsiTheme="minorHAnsi" w:cs="Courier New"/>
                          <w:color w:val="002060"/>
                          <w:sz w:val="18"/>
                          <w:szCs w:val="18"/>
                        </w:rPr>
                      </w:pPr>
                      <w:r w:rsidRPr="009E23AF">
                        <w:rPr>
                          <w:rFonts w:asciiTheme="minorHAnsi" w:hAnsiTheme="minorHAnsi" w:cs="Courier New"/>
                          <w:color w:val="002060"/>
                          <w:sz w:val="18"/>
                          <w:szCs w:val="18"/>
                        </w:rPr>
                        <w:t xml:space="preserve">Das Spiel ist </w:t>
                      </w:r>
                      <w:r>
                        <w:rPr>
                          <w:rFonts w:asciiTheme="minorHAnsi" w:hAnsiTheme="minorHAnsi" w:cs="Courier New"/>
                          <w:color w:val="002060"/>
                          <w:sz w:val="18"/>
                          <w:szCs w:val="18"/>
                        </w:rPr>
                        <w:t xml:space="preserve">&gt;Vorstufe&lt; und Nährboden für </w:t>
                      </w:r>
                      <w:r w:rsidRPr="009E23AF">
                        <w:rPr>
                          <w:rFonts w:asciiTheme="minorHAnsi" w:hAnsiTheme="minorHAnsi" w:cs="Courier New"/>
                          <w:color w:val="002060"/>
                          <w:sz w:val="18"/>
                          <w:szCs w:val="18"/>
                        </w:rPr>
                        <w:t xml:space="preserve">den </w:t>
                      </w:r>
                      <w:r w:rsidRPr="009E23AF">
                        <w:rPr>
                          <w:rFonts w:asciiTheme="minorHAnsi" w:hAnsiTheme="minorHAnsi" w:cs="Courier New"/>
                          <w:b/>
                          <w:color w:val="002060"/>
                          <w:sz w:val="18"/>
                          <w:szCs w:val="18"/>
                        </w:rPr>
                        <w:t>Erwerb schulischer Fertigkeiten</w:t>
                      </w:r>
                    </w:p>
                    <w:p w14:paraId="7E57576C" w14:textId="77777777" w:rsidR="00684CE4" w:rsidRDefault="00684CE4"/>
                  </w:txbxContent>
                </v:textbox>
              </v:shape>
            </w:pict>
          </mc:Fallback>
        </mc:AlternateContent>
      </w:r>
    </w:p>
    <w:p w14:paraId="2E276692" w14:textId="6A6AB62B" w:rsidR="00DB4AEC" w:rsidRDefault="00DB4AEC" w:rsidP="00204F7E">
      <w:pPr>
        <w:jc w:val="both"/>
        <w:rPr>
          <w:rFonts w:asciiTheme="minorHAnsi" w:hAnsiTheme="minorHAnsi" w:cs="Courier New"/>
        </w:rPr>
      </w:pPr>
    </w:p>
    <w:p w14:paraId="001FD38E" w14:textId="40D28DA7" w:rsidR="00DB4AEC" w:rsidRDefault="00DB4AEC" w:rsidP="00204F7E">
      <w:pPr>
        <w:jc w:val="both"/>
        <w:rPr>
          <w:rFonts w:asciiTheme="minorHAnsi" w:hAnsiTheme="minorHAnsi" w:cs="Courier New"/>
        </w:rPr>
      </w:pPr>
    </w:p>
    <w:p w14:paraId="07D18174" w14:textId="72D63818" w:rsidR="00DB4AEC" w:rsidRDefault="00DB4AEC" w:rsidP="00204F7E">
      <w:pPr>
        <w:jc w:val="both"/>
        <w:rPr>
          <w:rFonts w:asciiTheme="minorHAnsi" w:hAnsiTheme="minorHAnsi" w:cs="Courier New"/>
        </w:rPr>
      </w:pPr>
    </w:p>
    <w:p w14:paraId="7B2AA639" w14:textId="102208C8" w:rsidR="00DB4AEC" w:rsidRDefault="00DB4AEC" w:rsidP="00204F7E">
      <w:pPr>
        <w:jc w:val="both"/>
        <w:rPr>
          <w:rFonts w:asciiTheme="minorHAnsi" w:hAnsiTheme="minorHAnsi" w:cs="Courier New"/>
        </w:rPr>
      </w:pPr>
    </w:p>
    <w:p w14:paraId="5DD848EA" w14:textId="4BCB843F" w:rsidR="00DB4AEC" w:rsidRDefault="009038A0" w:rsidP="00204F7E">
      <w:pPr>
        <w:jc w:val="both"/>
        <w:rPr>
          <w:rFonts w:asciiTheme="minorHAnsi" w:hAnsiTheme="minorHAnsi" w:cs="Courier New"/>
        </w:rPr>
      </w:pPr>
      <w:r>
        <w:rPr>
          <w:rFonts w:asciiTheme="minorHAnsi" w:hAnsiTheme="minorHAnsi" w:cs="Courier New"/>
          <w:noProof/>
        </w:rPr>
        <mc:AlternateContent>
          <mc:Choice Requires="wps">
            <w:drawing>
              <wp:anchor distT="0" distB="0" distL="114300" distR="114300" simplePos="0" relativeHeight="251683840" behindDoc="0" locked="0" layoutInCell="1" allowOverlap="1" wp14:anchorId="38E6996B" wp14:editId="4B11CF48">
                <wp:simplePos x="0" y="0"/>
                <wp:positionH relativeFrom="margin">
                  <wp:posOffset>1451610</wp:posOffset>
                </wp:positionH>
                <wp:positionV relativeFrom="paragraph">
                  <wp:posOffset>51435</wp:posOffset>
                </wp:positionV>
                <wp:extent cx="2857500" cy="862965"/>
                <wp:effectExtent l="0" t="0" r="19050" b="13335"/>
                <wp:wrapNone/>
                <wp:docPr id="44" name="Ellipse 44"/>
                <wp:cNvGraphicFramePr/>
                <a:graphic xmlns:a="http://schemas.openxmlformats.org/drawingml/2006/main">
                  <a:graphicData uri="http://schemas.microsoft.com/office/word/2010/wordprocessingShape">
                    <wps:wsp>
                      <wps:cNvSpPr/>
                      <wps:spPr>
                        <a:xfrm>
                          <a:off x="0" y="0"/>
                          <a:ext cx="2857500" cy="862965"/>
                        </a:xfrm>
                        <a:prstGeom prst="ellipse">
                          <a:avLst/>
                        </a:prstGeom>
                        <a:solidFill>
                          <a:srgbClr val="00B0F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983D82" id="Ellipse 44" o:spid="_x0000_s1026" style="position:absolute;margin-left:114.3pt;margin-top:4.05pt;width:225pt;height:67.9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" fillcolor="#00b0f0" strokecolor="#385d8a" strokeweight="2pt">
                <w10:wrap anchorx="margin"/>
              </v:oval>
            </w:pict>
          </mc:Fallback>
        </mc:AlternateContent>
      </w:r>
    </w:p>
    <w:p w14:paraId="36276A96" w14:textId="599D337C" w:rsidR="009217F0" w:rsidRDefault="00BA031A" w:rsidP="00204F7E">
      <w:pPr>
        <w:jc w:val="both"/>
        <w:rPr>
          <w:rFonts w:asciiTheme="minorHAnsi" w:hAnsiTheme="minorHAnsi" w:cs="Courier New"/>
        </w:rPr>
      </w:pPr>
      <w:r w:rsidRPr="009038A0">
        <w:rPr>
          <w:rFonts w:asciiTheme="minorHAnsi" w:hAnsiTheme="minorHAnsi" w:cs="Courier New"/>
          <w:noProof/>
        </w:rPr>
        <mc:AlternateContent>
          <mc:Choice Requires="wps">
            <w:drawing>
              <wp:anchor distT="45720" distB="45720" distL="114300" distR="114300" simplePos="0" relativeHeight="251701248" behindDoc="0" locked="0" layoutInCell="1" allowOverlap="1" wp14:anchorId="74F666F3" wp14:editId="0549E888">
                <wp:simplePos x="0" y="0"/>
                <wp:positionH relativeFrom="column">
                  <wp:posOffset>1830705</wp:posOffset>
                </wp:positionH>
                <wp:positionV relativeFrom="paragraph">
                  <wp:posOffset>34925</wp:posOffset>
                </wp:positionV>
                <wp:extent cx="2080260" cy="514985"/>
                <wp:effectExtent l="0" t="0" r="15240" b="18415"/>
                <wp:wrapSquare wrapText="bothSides"/>
                <wp:docPr id="3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0260" cy="514985"/>
                        </a:xfrm>
                        <a:prstGeom prst="rect">
                          <a:avLst/>
                        </a:prstGeom>
                        <a:solidFill>
                          <a:srgbClr val="FFFFFF"/>
                        </a:solidFill>
                        <a:ln w="9525">
                          <a:solidFill>
                            <a:srgbClr val="000000"/>
                          </a:solidFill>
                          <a:miter lim="800000"/>
                          <a:headEnd/>
                          <a:tailEnd/>
                        </a:ln>
                      </wps:spPr>
                      <wps:txbx>
                        <w:txbxContent>
                          <w:p w14:paraId="55820C86" w14:textId="6A5EB70C" w:rsidR="00684CE4" w:rsidRPr="00BA031A" w:rsidRDefault="00684CE4" w:rsidP="009038A0">
                            <w:pPr>
                              <w:jc w:val="center"/>
                              <w:rPr>
                                <w:rFonts w:asciiTheme="minorHAnsi" w:hAnsiTheme="minorHAnsi" w:cs="Courier New"/>
                                <w:b/>
                                <w:sz w:val="18"/>
                                <w:szCs w:val="18"/>
                              </w:rPr>
                            </w:pPr>
                            <w:r w:rsidRPr="009038A0">
                              <w:rPr>
                                <w:rFonts w:asciiTheme="minorHAnsi" w:hAnsiTheme="minorHAnsi" w:cs="Courier New"/>
                                <w:sz w:val="18"/>
                                <w:szCs w:val="18"/>
                              </w:rPr>
                              <w:t xml:space="preserve">Das Spiel ist </w:t>
                            </w:r>
                            <w:r>
                              <w:rPr>
                                <w:rFonts w:asciiTheme="minorHAnsi" w:hAnsiTheme="minorHAnsi" w:cs="Courier New"/>
                                <w:sz w:val="18"/>
                                <w:szCs w:val="18"/>
                              </w:rPr>
                              <w:t xml:space="preserve">&gt; Vorstufe &lt; und Nährboden für den </w:t>
                            </w:r>
                            <w:r w:rsidRPr="00BA031A">
                              <w:rPr>
                                <w:rFonts w:asciiTheme="minorHAnsi" w:hAnsiTheme="minorHAnsi" w:cs="Courier New"/>
                                <w:b/>
                                <w:sz w:val="18"/>
                                <w:szCs w:val="18"/>
                              </w:rPr>
                              <w:t>Erwerb beruflicher Fertigkeit</w:t>
                            </w:r>
                          </w:p>
                          <w:p w14:paraId="79274B6A" w14:textId="77777777" w:rsidR="00684CE4" w:rsidRDefault="00684CE4" w:rsidP="009038A0">
                            <w:pPr>
                              <w:jc w:val="both"/>
                              <w:rPr>
                                <w:rFonts w:asciiTheme="minorHAnsi" w:hAnsiTheme="minorHAnsi" w:cs="Courier New"/>
                              </w:rPr>
                            </w:pPr>
                          </w:p>
                          <w:p w14:paraId="40F79F81" w14:textId="50FA6CD4" w:rsidR="00684CE4" w:rsidRDefault="00684CE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F666F3" id="_x0000_s1031" type="#_x0000_t202" style="position:absolute;left:0;text-align:left;margin-left:144.15pt;margin-top:2.75pt;width:163.8pt;height:40.55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">
                <v:textbox>
                  <w:txbxContent>
                    <w:p w14:paraId="55820C86" w14:textId="6A5EB70C" w:rsidR="00684CE4" w:rsidRPr="00BA031A" w:rsidRDefault="00684CE4" w:rsidP="009038A0">
                      <w:pPr>
                        <w:jc w:val="center"/>
                        <w:rPr>
                          <w:rFonts w:asciiTheme="minorHAnsi" w:hAnsiTheme="minorHAnsi" w:cs="Courier New"/>
                          <w:b/>
                          <w:sz w:val="18"/>
                          <w:szCs w:val="18"/>
                        </w:rPr>
                      </w:pPr>
                      <w:r w:rsidRPr="009038A0">
                        <w:rPr>
                          <w:rFonts w:asciiTheme="minorHAnsi" w:hAnsiTheme="minorHAnsi" w:cs="Courier New"/>
                          <w:sz w:val="18"/>
                          <w:szCs w:val="18"/>
                        </w:rPr>
                        <w:t xml:space="preserve">Das Spiel ist </w:t>
                      </w:r>
                      <w:r>
                        <w:rPr>
                          <w:rFonts w:asciiTheme="minorHAnsi" w:hAnsiTheme="minorHAnsi" w:cs="Courier New"/>
                          <w:sz w:val="18"/>
                          <w:szCs w:val="18"/>
                        </w:rPr>
                        <w:t xml:space="preserve">&gt; Vorstufe &lt; und Nährboden für den </w:t>
                      </w:r>
                      <w:r w:rsidRPr="00BA031A">
                        <w:rPr>
                          <w:rFonts w:asciiTheme="minorHAnsi" w:hAnsiTheme="minorHAnsi" w:cs="Courier New"/>
                          <w:b/>
                          <w:sz w:val="18"/>
                          <w:szCs w:val="18"/>
                        </w:rPr>
                        <w:t>Erwerb beruflicher Fertigkeit</w:t>
                      </w:r>
                    </w:p>
                    <w:p w14:paraId="79274B6A" w14:textId="77777777" w:rsidR="00684CE4" w:rsidRDefault="00684CE4" w:rsidP="009038A0">
                      <w:pPr>
                        <w:jc w:val="both"/>
                        <w:rPr>
                          <w:rFonts w:asciiTheme="minorHAnsi" w:hAnsiTheme="minorHAnsi" w:cs="Courier New"/>
                        </w:rPr>
                      </w:pPr>
                    </w:p>
                    <w:p w14:paraId="40F79F81" w14:textId="50FA6CD4" w:rsidR="00684CE4" w:rsidRDefault="00684CE4"/>
                  </w:txbxContent>
                </v:textbox>
                <w10:wrap type="square"/>
              </v:shape>
            </w:pict>
          </mc:Fallback>
        </mc:AlternateContent>
      </w:r>
      <w:r w:rsidR="00551DE6">
        <w:rPr>
          <w:rFonts w:asciiTheme="minorHAnsi" w:hAnsiTheme="minorHAnsi" w:cs="Courier New"/>
        </w:rPr>
        <w:t xml:space="preserve">     </w:t>
      </w:r>
    </w:p>
    <w:p w14:paraId="455FE89A" w14:textId="77777777" w:rsidR="00022DCB" w:rsidRDefault="00022DCB" w:rsidP="00204F7E">
      <w:pPr>
        <w:jc w:val="both"/>
        <w:rPr>
          <w:rFonts w:asciiTheme="minorHAnsi" w:hAnsiTheme="minorHAnsi" w:cs="Courier New"/>
        </w:rPr>
      </w:pPr>
    </w:p>
    <w:p w14:paraId="29886260" w14:textId="77777777" w:rsidR="00022DCB" w:rsidRDefault="00022DCB" w:rsidP="00204F7E">
      <w:pPr>
        <w:jc w:val="both"/>
        <w:rPr>
          <w:rFonts w:asciiTheme="minorHAnsi" w:hAnsiTheme="minorHAnsi" w:cs="Courier New"/>
        </w:rPr>
      </w:pPr>
    </w:p>
    <w:p w14:paraId="76F9263E" w14:textId="4E49D565" w:rsidR="005D7B46" w:rsidRDefault="005D7B46" w:rsidP="00204F7E">
      <w:pPr>
        <w:jc w:val="both"/>
        <w:rPr>
          <w:rFonts w:asciiTheme="minorHAnsi" w:hAnsiTheme="minorHAnsi" w:cs="Courier New"/>
        </w:rPr>
      </w:pPr>
    </w:p>
    <w:p w14:paraId="74B3F748" w14:textId="77777777" w:rsidR="005D7B46" w:rsidRDefault="005D7B46" w:rsidP="00204F7E">
      <w:pPr>
        <w:jc w:val="both"/>
        <w:rPr>
          <w:rFonts w:asciiTheme="minorHAnsi" w:hAnsiTheme="minorHAnsi" w:cs="Courier New"/>
        </w:rPr>
      </w:pPr>
    </w:p>
    <w:p w14:paraId="7B979233" w14:textId="00D0B75A" w:rsidR="00140969" w:rsidRPr="00463A74" w:rsidRDefault="00140969" w:rsidP="00204F7E">
      <w:pPr>
        <w:jc w:val="both"/>
        <w:rPr>
          <w:rFonts w:asciiTheme="minorHAnsi" w:hAnsiTheme="minorHAnsi" w:cs="Courier New"/>
          <w:b/>
        </w:rPr>
      </w:pPr>
    </w:p>
    <w:p w14:paraId="4B2B3337" w14:textId="77777777" w:rsidR="008E0B36" w:rsidRDefault="008E0B36" w:rsidP="00E20CDB">
      <w:pPr>
        <w:jc w:val="both"/>
        <w:rPr>
          <w:rFonts w:asciiTheme="minorHAnsi" w:hAnsiTheme="minorHAnsi" w:cs="Courier New"/>
          <w:b/>
        </w:rPr>
      </w:pPr>
    </w:p>
    <w:p w14:paraId="0B10C19C" w14:textId="77777777" w:rsidR="008E0B36" w:rsidRDefault="008E0B36" w:rsidP="00E20CDB">
      <w:pPr>
        <w:jc w:val="both"/>
        <w:rPr>
          <w:rFonts w:asciiTheme="minorHAnsi" w:hAnsiTheme="minorHAnsi" w:cs="Courier New"/>
          <w:b/>
        </w:rPr>
      </w:pPr>
    </w:p>
    <w:p w14:paraId="60292C35" w14:textId="77777777" w:rsidR="008E0B36" w:rsidRDefault="008E0B36" w:rsidP="00E20CDB">
      <w:pPr>
        <w:jc w:val="both"/>
        <w:rPr>
          <w:rFonts w:asciiTheme="minorHAnsi" w:hAnsiTheme="minorHAnsi" w:cs="Courier New"/>
          <w:b/>
        </w:rPr>
      </w:pPr>
    </w:p>
    <w:p w14:paraId="5D3218EA" w14:textId="2691D81B" w:rsidR="007E67F7" w:rsidRDefault="007846AF" w:rsidP="00E20CDB">
      <w:pPr>
        <w:jc w:val="both"/>
        <w:rPr>
          <w:rFonts w:asciiTheme="minorHAnsi" w:hAnsiTheme="minorHAnsi" w:cs="Courier New"/>
          <w:b/>
          <w:color w:val="FF0000"/>
          <w:u w:val="single"/>
        </w:rPr>
      </w:pPr>
      <w:r>
        <w:rPr>
          <w:rFonts w:asciiTheme="minorHAnsi" w:hAnsiTheme="minorHAnsi" w:cs="Courier New"/>
          <w:b/>
        </w:rPr>
        <w:t>8.3</w:t>
      </w:r>
      <w:r w:rsidR="005D7B46" w:rsidRPr="005D7B46">
        <w:rPr>
          <w:rFonts w:asciiTheme="minorHAnsi" w:hAnsiTheme="minorHAnsi" w:cs="Courier New"/>
          <w:b/>
        </w:rPr>
        <w:t xml:space="preserve"> </w:t>
      </w:r>
      <w:r w:rsidR="00140969" w:rsidRPr="006F5606">
        <w:rPr>
          <w:rFonts w:asciiTheme="minorHAnsi" w:hAnsiTheme="minorHAnsi" w:cs="Courier New"/>
          <w:b/>
          <w:u w:val="single"/>
        </w:rPr>
        <w:t>Das Freispiel</w:t>
      </w:r>
      <w:r w:rsidR="007E3C63" w:rsidRPr="006F5606">
        <w:rPr>
          <w:rFonts w:asciiTheme="minorHAnsi" w:hAnsiTheme="minorHAnsi" w:cs="Courier New"/>
          <w:b/>
          <w:u w:val="single"/>
        </w:rPr>
        <w:t xml:space="preserve"> -</w:t>
      </w:r>
      <w:r w:rsidR="003D291B" w:rsidRPr="006F5606">
        <w:rPr>
          <w:rFonts w:asciiTheme="minorHAnsi" w:hAnsiTheme="minorHAnsi" w:cs="Courier New"/>
          <w:b/>
          <w:u w:val="single"/>
        </w:rPr>
        <w:t xml:space="preserve"> </w:t>
      </w:r>
      <w:r w:rsidR="00A167A9" w:rsidRPr="006F5606">
        <w:rPr>
          <w:rFonts w:asciiTheme="minorHAnsi" w:hAnsiTheme="minorHAnsi" w:cs="Courier New"/>
          <w:b/>
          <w:u w:val="single"/>
        </w:rPr>
        <w:t>Selbstbestimmtes Spiel</w:t>
      </w:r>
      <w:r w:rsidR="005E2FDE" w:rsidRPr="006F5606">
        <w:rPr>
          <w:rFonts w:asciiTheme="minorHAnsi" w:hAnsiTheme="minorHAnsi" w:cs="Courier New"/>
          <w:b/>
          <w:u w:val="single"/>
        </w:rPr>
        <w:t xml:space="preserve"> – intensive </w:t>
      </w:r>
      <w:r w:rsidR="009E1D17" w:rsidRPr="006F5606">
        <w:rPr>
          <w:rFonts w:asciiTheme="minorHAnsi" w:hAnsiTheme="minorHAnsi" w:cs="Courier New"/>
          <w:b/>
          <w:u w:val="single"/>
        </w:rPr>
        <w:t>Bildungszei</w:t>
      </w:r>
      <w:r w:rsidR="008E0B36" w:rsidRPr="006F5606">
        <w:rPr>
          <w:rFonts w:asciiTheme="minorHAnsi" w:hAnsiTheme="minorHAnsi" w:cs="Courier New"/>
          <w:b/>
          <w:u w:val="single"/>
        </w:rPr>
        <w:t>t</w:t>
      </w:r>
    </w:p>
    <w:p w14:paraId="4EC476D4" w14:textId="202EB726" w:rsidR="00CF4B72" w:rsidRPr="003D291B" w:rsidRDefault="00BF06C5" w:rsidP="00E20CDB">
      <w:pPr>
        <w:jc w:val="both"/>
        <w:rPr>
          <w:rFonts w:asciiTheme="minorHAnsi" w:hAnsiTheme="minorHAnsi" w:cstheme="minorHAnsi"/>
          <w:b/>
        </w:rPr>
      </w:pPr>
      <w:r>
        <w:rPr>
          <w:rFonts w:asciiTheme="minorHAnsi" w:hAnsiTheme="minorHAnsi" w:cstheme="minorHAnsi"/>
        </w:rPr>
        <w:t xml:space="preserve">Wir sind davon überzeugt, dass sich Kinder im </w:t>
      </w:r>
      <w:r w:rsidRPr="00BF06C5">
        <w:rPr>
          <w:rFonts w:asciiTheme="minorHAnsi" w:hAnsiTheme="minorHAnsi" w:cstheme="minorHAnsi"/>
          <w:b/>
        </w:rPr>
        <w:t>freien Spiel</w:t>
      </w:r>
      <w:r>
        <w:rPr>
          <w:rFonts w:asciiTheme="minorHAnsi" w:hAnsiTheme="minorHAnsi" w:cstheme="minorHAnsi"/>
        </w:rPr>
        <w:t xml:space="preserve"> wichtige Kompetenzen für ihre Zukunft aneignen. </w:t>
      </w:r>
    </w:p>
    <w:p w14:paraId="29985D18" w14:textId="7FB7F1CE" w:rsidR="00463A74" w:rsidRPr="00CF4B72" w:rsidRDefault="00463A74" w:rsidP="00E20CDB">
      <w:pPr>
        <w:jc w:val="both"/>
        <w:rPr>
          <w:rFonts w:asciiTheme="minorHAnsi" w:hAnsiTheme="minorHAnsi" w:cs="Courier New"/>
          <w:b/>
        </w:rPr>
      </w:pPr>
      <w:r w:rsidRPr="00463A74">
        <w:rPr>
          <w:rFonts w:asciiTheme="minorHAnsi" w:hAnsiTheme="minorHAnsi" w:cs="Courier New"/>
        </w:rPr>
        <w:t>Kinder bringen ein außergewöhnlich großes Interesse für ihr Umfeld und ein hohes</w:t>
      </w:r>
    </w:p>
    <w:p w14:paraId="077CA0C0" w14:textId="271E1E5E" w:rsidR="00C40BA6" w:rsidRDefault="00B21C33" w:rsidP="00E20CDB">
      <w:pPr>
        <w:jc w:val="both"/>
        <w:rPr>
          <w:rFonts w:asciiTheme="minorHAnsi" w:hAnsiTheme="minorHAnsi" w:cs="Courier New"/>
        </w:rPr>
      </w:pPr>
      <w:r>
        <w:rPr>
          <w:rFonts w:asciiTheme="minorHAnsi" w:hAnsiTheme="minorHAnsi" w:cs="Courier New"/>
        </w:rPr>
        <w:t xml:space="preserve">Maß an Neugierde </w:t>
      </w:r>
      <w:r w:rsidR="00463A74" w:rsidRPr="00463A74">
        <w:rPr>
          <w:rFonts w:asciiTheme="minorHAnsi" w:hAnsiTheme="minorHAnsi" w:cs="Courier New"/>
        </w:rPr>
        <w:t>mit auf die Welt.</w:t>
      </w:r>
      <w:r w:rsidR="00463A74">
        <w:rPr>
          <w:rFonts w:asciiTheme="minorHAnsi" w:hAnsiTheme="minorHAnsi" w:cs="Courier New"/>
        </w:rPr>
        <w:t xml:space="preserve"> Aus diese</w:t>
      </w:r>
      <w:r>
        <w:rPr>
          <w:rFonts w:asciiTheme="minorHAnsi" w:hAnsiTheme="minorHAnsi" w:cs="Courier New"/>
        </w:rPr>
        <w:t>r</w:t>
      </w:r>
      <w:r w:rsidR="00463A74">
        <w:rPr>
          <w:rFonts w:asciiTheme="minorHAnsi" w:hAnsiTheme="minorHAnsi" w:cs="Courier New"/>
        </w:rPr>
        <w:t xml:space="preserve"> Neugier</w:t>
      </w:r>
      <w:r w:rsidR="00BC53F2">
        <w:rPr>
          <w:rFonts w:asciiTheme="minorHAnsi" w:hAnsiTheme="minorHAnsi" w:cs="Courier New"/>
        </w:rPr>
        <w:t>de</w:t>
      </w:r>
      <w:r>
        <w:rPr>
          <w:rFonts w:asciiTheme="minorHAnsi" w:hAnsiTheme="minorHAnsi" w:cs="Courier New"/>
        </w:rPr>
        <w:t xml:space="preserve"> </w:t>
      </w:r>
      <w:r w:rsidR="00C40BA6">
        <w:rPr>
          <w:rFonts w:asciiTheme="minorHAnsi" w:hAnsiTheme="minorHAnsi" w:cs="Courier New"/>
        </w:rPr>
        <w:t>entstehen Spielhandlungen,</w:t>
      </w:r>
    </w:p>
    <w:p w14:paraId="38C083DC" w14:textId="228251E2" w:rsidR="00777786" w:rsidRPr="00463A74" w:rsidRDefault="00C40BA6" w:rsidP="00E20CDB">
      <w:pPr>
        <w:jc w:val="both"/>
        <w:rPr>
          <w:rFonts w:asciiTheme="minorHAnsi" w:hAnsiTheme="minorHAnsi" w:cs="Courier New"/>
        </w:rPr>
      </w:pPr>
      <w:r>
        <w:rPr>
          <w:rFonts w:asciiTheme="minorHAnsi" w:hAnsiTheme="minorHAnsi" w:cs="Courier New"/>
        </w:rPr>
        <w:t xml:space="preserve">wenn sich das Kind </w:t>
      </w:r>
      <w:r w:rsidRPr="009038A0">
        <w:rPr>
          <w:rFonts w:asciiTheme="minorHAnsi" w:hAnsiTheme="minorHAnsi" w:cs="Courier New"/>
          <w:b/>
        </w:rPr>
        <w:t>sicher und geborgen</w:t>
      </w:r>
      <w:r w:rsidR="002D0852">
        <w:rPr>
          <w:rFonts w:asciiTheme="minorHAnsi" w:hAnsiTheme="minorHAnsi" w:cs="Courier New"/>
        </w:rPr>
        <w:t xml:space="preserve"> </w:t>
      </w:r>
      <w:r w:rsidR="00081B06">
        <w:rPr>
          <w:rFonts w:asciiTheme="minorHAnsi" w:hAnsiTheme="minorHAnsi" w:cs="Courier New"/>
        </w:rPr>
        <w:t>fühlt, (</w:t>
      </w:r>
      <w:r>
        <w:rPr>
          <w:rFonts w:asciiTheme="minorHAnsi" w:hAnsiTheme="minorHAnsi" w:cs="Courier New"/>
        </w:rPr>
        <w:t xml:space="preserve">Bindungsverhalten) </w:t>
      </w:r>
      <w:r w:rsidR="009038A0">
        <w:rPr>
          <w:rFonts w:asciiTheme="minorHAnsi" w:hAnsiTheme="minorHAnsi" w:cs="Courier New"/>
        </w:rPr>
        <w:t>und w</w:t>
      </w:r>
      <w:r w:rsidR="00777786">
        <w:rPr>
          <w:rFonts w:asciiTheme="minorHAnsi" w:hAnsiTheme="minorHAnsi" w:cs="Courier New"/>
        </w:rPr>
        <w:t>enn seine Grundbedürfnisse, wie Hunger, Durst und Schlaf befriedigt sind.</w:t>
      </w:r>
      <w:r w:rsidR="00091A47">
        <w:rPr>
          <w:rFonts w:asciiTheme="minorHAnsi" w:hAnsiTheme="minorHAnsi" w:cs="Courier New"/>
        </w:rPr>
        <w:t xml:space="preserve"> </w:t>
      </w:r>
      <w:r w:rsidR="00777786">
        <w:rPr>
          <w:rFonts w:asciiTheme="minorHAnsi" w:hAnsiTheme="minorHAnsi" w:cs="Courier New"/>
        </w:rPr>
        <w:t>Ein hungriges, durstiges oder müdes Kind exploriert und spielt nicht gern.</w:t>
      </w:r>
    </w:p>
    <w:p w14:paraId="10E06170" w14:textId="0CD4E395" w:rsidR="00D943BC" w:rsidRDefault="00D943BC" w:rsidP="00E20CDB">
      <w:pPr>
        <w:jc w:val="both"/>
        <w:rPr>
          <w:rFonts w:asciiTheme="minorHAnsi" w:hAnsiTheme="minorHAnsi" w:cs="Courier New"/>
        </w:rPr>
      </w:pPr>
      <w:r w:rsidRPr="00D943BC">
        <w:rPr>
          <w:rFonts w:asciiTheme="minorHAnsi" w:hAnsiTheme="minorHAnsi" w:cs="Courier New"/>
        </w:rPr>
        <w:t xml:space="preserve">Die </w:t>
      </w:r>
      <w:r w:rsidRPr="00463A74">
        <w:rPr>
          <w:rFonts w:asciiTheme="minorHAnsi" w:hAnsiTheme="minorHAnsi" w:cs="Courier New"/>
          <w:b/>
        </w:rPr>
        <w:t>individuellen</w:t>
      </w:r>
      <w:r>
        <w:rPr>
          <w:rFonts w:asciiTheme="minorHAnsi" w:hAnsiTheme="minorHAnsi" w:cs="Courier New"/>
        </w:rPr>
        <w:t xml:space="preserve"> Intere</w:t>
      </w:r>
      <w:r w:rsidR="009038A0">
        <w:rPr>
          <w:rFonts w:asciiTheme="minorHAnsi" w:hAnsiTheme="minorHAnsi" w:cs="Courier New"/>
        </w:rPr>
        <w:t xml:space="preserve">ssen des einzelnen Kindes können </w:t>
      </w:r>
      <w:r>
        <w:rPr>
          <w:rFonts w:asciiTheme="minorHAnsi" w:hAnsiTheme="minorHAnsi" w:cs="Courier New"/>
        </w:rPr>
        <w:t>beson</w:t>
      </w:r>
      <w:r w:rsidR="009038A0">
        <w:rPr>
          <w:rFonts w:asciiTheme="minorHAnsi" w:hAnsiTheme="minorHAnsi" w:cs="Courier New"/>
        </w:rPr>
        <w:t>ders gut im Freispiel</w:t>
      </w:r>
      <w:r w:rsidR="00BA031A">
        <w:rPr>
          <w:rFonts w:asciiTheme="minorHAnsi" w:hAnsiTheme="minorHAnsi" w:cs="Courier New"/>
        </w:rPr>
        <w:t xml:space="preserve">- </w:t>
      </w:r>
      <w:r w:rsidR="003E2B71">
        <w:rPr>
          <w:rFonts w:asciiTheme="minorHAnsi" w:hAnsiTheme="minorHAnsi" w:cs="Courier New"/>
        </w:rPr>
        <w:t>s</w:t>
      </w:r>
      <w:r w:rsidR="00BA031A">
        <w:rPr>
          <w:rFonts w:asciiTheme="minorHAnsi" w:hAnsiTheme="minorHAnsi" w:cs="Courier New"/>
        </w:rPr>
        <w:t xml:space="preserve">elbstbestimmten Spiel beobachtet </w:t>
      </w:r>
      <w:r w:rsidR="009038A0">
        <w:rPr>
          <w:rFonts w:asciiTheme="minorHAnsi" w:hAnsiTheme="minorHAnsi" w:cs="Courier New"/>
        </w:rPr>
        <w:t xml:space="preserve">werden und </w:t>
      </w:r>
      <w:r w:rsidR="003E2B71">
        <w:rPr>
          <w:rFonts w:asciiTheme="minorHAnsi" w:hAnsiTheme="minorHAnsi" w:cs="Courier New"/>
        </w:rPr>
        <w:t>haben</w:t>
      </w:r>
      <w:r w:rsidR="00081B06">
        <w:rPr>
          <w:rFonts w:asciiTheme="minorHAnsi" w:hAnsiTheme="minorHAnsi" w:cs="Courier New"/>
        </w:rPr>
        <w:t xml:space="preserve"> für uns eine besondere Bedeutung:</w:t>
      </w:r>
    </w:p>
    <w:p w14:paraId="22462CC9" w14:textId="77777777" w:rsidR="00505457" w:rsidRDefault="00505457" w:rsidP="00E20CDB">
      <w:pPr>
        <w:jc w:val="both"/>
        <w:rPr>
          <w:rFonts w:asciiTheme="minorHAnsi" w:hAnsiTheme="minorHAnsi" w:cs="Courier New"/>
        </w:rPr>
      </w:pPr>
    </w:p>
    <w:p w14:paraId="7AD42A8D" w14:textId="75950208" w:rsidR="00BF06C5" w:rsidRDefault="00265147" w:rsidP="00E20CDB">
      <w:pPr>
        <w:jc w:val="both"/>
        <w:rPr>
          <w:rFonts w:asciiTheme="minorHAnsi" w:hAnsiTheme="minorHAnsi" w:cs="Courier New"/>
        </w:rPr>
      </w:pPr>
      <w:r w:rsidRPr="00265147">
        <w:rPr>
          <w:rFonts w:asciiTheme="minorHAnsi" w:hAnsiTheme="minorHAnsi" w:cs="Courier New"/>
          <w:b/>
        </w:rPr>
        <w:t>Wo</w:t>
      </w:r>
      <w:r>
        <w:rPr>
          <w:rFonts w:asciiTheme="minorHAnsi" w:hAnsiTheme="minorHAnsi" w:cs="Courier New"/>
        </w:rPr>
        <w:t xml:space="preserve"> spielt das Kind</w:t>
      </w:r>
      <w:r w:rsidR="00463A74">
        <w:rPr>
          <w:rFonts w:asciiTheme="minorHAnsi" w:hAnsiTheme="minorHAnsi" w:cs="Courier New"/>
        </w:rPr>
        <w:t xml:space="preserve">, </w:t>
      </w:r>
      <w:r>
        <w:rPr>
          <w:rFonts w:asciiTheme="minorHAnsi" w:hAnsiTheme="minorHAnsi" w:cs="Courier New"/>
          <w:b/>
        </w:rPr>
        <w:t>mit wem</w:t>
      </w:r>
      <w:r w:rsidR="007E3C63">
        <w:rPr>
          <w:rFonts w:asciiTheme="minorHAnsi" w:hAnsiTheme="minorHAnsi" w:cs="Courier New"/>
          <w:b/>
        </w:rPr>
        <w:t>,</w:t>
      </w:r>
      <w:r>
        <w:rPr>
          <w:rFonts w:asciiTheme="minorHAnsi" w:hAnsiTheme="minorHAnsi" w:cs="Courier New"/>
          <w:b/>
        </w:rPr>
        <w:t xml:space="preserve"> was</w:t>
      </w:r>
      <w:r w:rsidR="007E3C63">
        <w:rPr>
          <w:rFonts w:asciiTheme="minorHAnsi" w:hAnsiTheme="minorHAnsi" w:cs="Courier New"/>
          <w:b/>
        </w:rPr>
        <w:t xml:space="preserve"> und wie lang</w:t>
      </w:r>
      <w:r w:rsidR="00BA031A">
        <w:rPr>
          <w:rFonts w:asciiTheme="minorHAnsi" w:hAnsiTheme="minorHAnsi" w:cs="Courier New"/>
          <w:b/>
        </w:rPr>
        <w:t>e</w:t>
      </w:r>
      <w:r>
        <w:rPr>
          <w:rFonts w:asciiTheme="minorHAnsi" w:hAnsiTheme="minorHAnsi" w:cs="Courier New"/>
          <w:b/>
        </w:rPr>
        <w:t xml:space="preserve">? </w:t>
      </w:r>
    </w:p>
    <w:p w14:paraId="3CB50FAA" w14:textId="3B34FCD4" w:rsidR="00B4427C" w:rsidRDefault="00C40BA6" w:rsidP="00E20CDB">
      <w:pPr>
        <w:jc w:val="both"/>
        <w:rPr>
          <w:rFonts w:asciiTheme="minorHAnsi" w:hAnsiTheme="minorHAnsi" w:cs="Courier New"/>
        </w:rPr>
      </w:pPr>
      <w:r>
        <w:rPr>
          <w:rFonts w:asciiTheme="minorHAnsi" w:hAnsiTheme="minorHAnsi" w:cs="Courier New"/>
        </w:rPr>
        <w:t xml:space="preserve"> </w:t>
      </w:r>
    </w:p>
    <w:p w14:paraId="1E06C374" w14:textId="450995C5" w:rsidR="00E20CDB" w:rsidRDefault="00CF4B72" w:rsidP="00E20CDB">
      <w:pPr>
        <w:jc w:val="both"/>
        <w:rPr>
          <w:rFonts w:asciiTheme="minorHAnsi" w:hAnsiTheme="minorHAnsi" w:cs="Courier New"/>
        </w:rPr>
      </w:pPr>
      <w:r>
        <w:rPr>
          <w:rFonts w:asciiTheme="minorHAnsi" w:hAnsiTheme="minorHAnsi" w:cs="Courier New"/>
        </w:rPr>
        <w:t>Im Freispiel</w:t>
      </w:r>
      <w:r w:rsidR="00E20CDB">
        <w:rPr>
          <w:rFonts w:asciiTheme="minorHAnsi" w:hAnsiTheme="minorHAnsi" w:cs="Courier New"/>
        </w:rPr>
        <w:t xml:space="preserve"> </w:t>
      </w:r>
      <w:r w:rsidR="00A167A9">
        <w:rPr>
          <w:rFonts w:asciiTheme="minorHAnsi" w:hAnsiTheme="minorHAnsi" w:cs="Courier New"/>
        </w:rPr>
        <w:t>suchen sich Kinder</w:t>
      </w:r>
      <w:r w:rsidR="00BA031A">
        <w:rPr>
          <w:rFonts w:asciiTheme="minorHAnsi" w:hAnsiTheme="minorHAnsi" w:cs="Courier New"/>
        </w:rPr>
        <w:t>, in der Regel,</w:t>
      </w:r>
      <w:r w:rsidR="00A167A9">
        <w:rPr>
          <w:rFonts w:asciiTheme="minorHAnsi" w:hAnsiTheme="minorHAnsi" w:cs="Courier New"/>
        </w:rPr>
        <w:t xml:space="preserve"> wie von selbst die Orte und Spielanlässe, in denen sie sich </w:t>
      </w:r>
      <w:r>
        <w:rPr>
          <w:rFonts w:asciiTheme="minorHAnsi" w:hAnsiTheme="minorHAnsi" w:cs="Courier New"/>
        </w:rPr>
        <w:t>als</w:t>
      </w:r>
      <w:r w:rsidR="00BA031A">
        <w:rPr>
          <w:rFonts w:asciiTheme="minorHAnsi" w:hAnsiTheme="minorHAnsi" w:cs="Courier New"/>
        </w:rPr>
        <w:t xml:space="preserve"> </w:t>
      </w:r>
      <w:r>
        <w:rPr>
          <w:rFonts w:asciiTheme="minorHAnsi" w:hAnsiTheme="minorHAnsi" w:cs="Courier New"/>
        </w:rPr>
        <w:t>„</w:t>
      </w:r>
      <w:r w:rsidRPr="00BA031A">
        <w:rPr>
          <w:rFonts w:asciiTheme="minorHAnsi" w:hAnsiTheme="minorHAnsi" w:cs="Courier New"/>
          <w:b/>
        </w:rPr>
        <w:t>Akteur und Konstrukteur“</w:t>
      </w:r>
      <w:r w:rsidR="00A167A9" w:rsidRPr="00BA031A">
        <w:rPr>
          <w:rFonts w:asciiTheme="minorHAnsi" w:hAnsiTheme="minorHAnsi" w:cs="Courier New"/>
          <w:b/>
        </w:rPr>
        <w:t xml:space="preserve"> ihrer Entwicklung</w:t>
      </w:r>
      <w:r w:rsidR="00A167A9">
        <w:rPr>
          <w:rFonts w:asciiTheme="minorHAnsi" w:hAnsiTheme="minorHAnsi" w:cs="Courier New"/>
        </w:rPr>
        <w:t xml:space="preserve"> erleben.</w:t>
      </w:r>
    </w:p>
    <w:p w14:paraId="233C0812" w14:textId="7869CC2E" w:rsidR="00B4427C" w:rsidRDefault="00B4427C" w:rsidP="00E20CDB">
      <w:pPr>
        <w:jc w:val="both"/>
        <w:rPr>
          <w:rFonts w:asciiTheme="minorHAnsi" w:hAnsiTheme="minorHAnsi" w:cs="Courier New"/>
        </w:rPr>
      </w:pPr>
      <w:r>
        <w:rPr>
          <w:rFonts w:asciiTheme="minorHAnsi" w:hAnsiTheme="minorHAnsi" w:cs="Courier New"/>
        </w:rPr>
        <w:t>Wo die</w:t>
      </w:r>
      <w:r w:rsidR="00265147">
        <w:rPr>
          <w:rFonts w:asciiTheme="minorHAnsi" w:hAnsiTheme="minorHAnsi" w:cs="Courier New"/>
        </w:rPr>
        <w:t>se</w:t>
      </w:r>
      <w:r w:rsidR="00A167A9">
        <w:rPr>
          <w:rFonts w:asciiTheme="minorHAnsi" w:hAnsiTheme="minorHAnsi" w:cs="Courier New"/>
        </w:rPr>
        <w:t xml:space="preserve"> Freiwilligkeit</w:t>
      </w:r>
      <w:r>
        <w:rPr>
          <w:rFonts w:asciiTheme="minorHAnsi" w:hAnsiTheme="minorHAnsi" w:cs="Courier New"/>
        </w:rPr>
        <w:t xml:space="preserve"> vorherrscht, </w:t>
      </w:r>
      <w:r w:rsidR="00A167A9">
        <w:rPr>
          <w:rFonts w:asciiTheme="minorHAnsi" w:hAnsiTheme="minorHAnsi" w:cs="Courier New"/>
        </w:rPr>
        <w:t xml:space="preserve">entwickelt sich Spielfreude, </w:t>
      </w:r>
      <w:r>
        <w:rPr>
          <w:rFonts w:asciiTheme="minorHAnsi" w:hAnsiTheme="minorHAnsi" w:cs="Courier New"/>
        </w:rPr>
        <w:t>springt der Funke</w:t>
      </w:r>
      <w:r w:rsidR="00A167A9">
        <w:rPr>
          <w:rFonts w:asciiTheme="minorHAnsi" w:hAnsiTheme="minorHAnsi" w:cs="Courier New"/>
        </w:rPr>
        <w:t xml:space="preserve"> von selbst auf die Kinder über und motiviert </w:t>
      </w:r>
      <w:r w:rsidR="00265147">
        <w:rPr>
          <w:rFonts w:asciiTheme="minorHAnsi" w:hAnsiTheme="minorHAnsi" w:cs="Courier New"/>
        </w:rPr>
        <w:t xml:space="preserve">sie </w:t>
      </w:r>
      <w:r w:rsidR="00BE0376">
        <w:rPr>
          <w:rFonts w:asciiTheme="minorHAnsi" w:hAnsiTheme="minorHAnsi" w:cs="Courier New"/>
        </w:rPr>
        <w:t>zu weiterem eigenständigem Handeln</w:t>
      </w:r>
      <w:r w:rsidR="003A7590">
        <w:rPr>
          <w:rFonts w:asciiTheme="minorHAnsi" w:hAnsiTheme="minorHAnsi" w:cs="Courier New"/>
        </w:rPr>
        <w:t>. (</w:t>
      </w:r>
      <w:r w:rsidR="00A167A9">
        <w:rPr>
          <w:rFonts w:asciiTheme="minorHAnsi" w:hAnsiTheme="minorHAnsi" w:cs="Courier New"/>
        </w:rPr>
        <w:t>Selbstbildungspotential)</w:t>
      </w:r>
    </w:p>
    <w:p w14:paraId="0DCB00EB" w14:textId="3FEEE2C1" w:rsidR="00257D0B" w:rsidRDefault="00257D0B" w:rsidP="00E20CDB">
      <w:pPr>
        <w:jc w:val="both"/>
        <w:rPr>
          <w:rFonts w:asciiTheme="minorHAnsi" w:hAnsiTheme="minorHAnsi" w:cs="Courier New"/>
        </w:rPr>
      </w:pPr>
    </w:p>
    <w:p w14:paraId="4A7DE679" w14:textId="5AFF7A0F" w:rsidR="00257D0B" w:rsidRDefault="00257D0B" w:rsidP="00E20CDB">
      <w:pPr>
        <w:jc w:val="both"/>
        <w:rPr>
          <w:rFonts w:asciiTheme="minorHAnsi" w:hAnsiTheme="minorHAnsi" w:cs="Courier New"/>
        </w:rPr>
      </w:pPr>
    </w:p>
    <w:p w14:paraId="15FA83F1" w14:textId="46A47D02" w:rsidR="00257D0B" w:rsidRDefault="00257D0B" w:rsidP="00E20CDB">
      <w:pPr>
        <w:jc w:val="both"/>
        <w:rPr>
          <w:rFonts w:asciiTheme="minorHAnsi" w:hAnsiTheme="minorHAnsi" w:cs="Courier New"/>
        </w:rPr>
      </w:pPr>
    </w:p>
    <w:p w14:paraId="44B7A552" w14:textId="77777777" w:rsidR="00B21C33" w:rsidRDefault="00B21C33" w:rsidP="00E2090F">
      <w:pPr>
        <w:ind w:firstLine="708"/>
        <w:jc w:val="both"/>
        <w:rPr>
          <w:rFonts w:asciiTheme="minorHAnsi" w:hAnsiTheme="minorHAnsi" w:cs="Courier New"/>
        </w:rPr>
      </w:pPr>
    </w:p>
    <w:p w14:paraId="517A61AB" w14:textId="77777777" w:rsidR="00B21C33" w:rsidRDefault="00B21C33" w:rsidP="00E2090F">
      <w:pPr>
        <w:ind w:firstLine="708"/>
        <w:jc w:val="both"/>
        <w:rPr>
          <w:rFonts w:asciiTheme="minorHAnsi" w:hAnsiTheme="minorHAnsi" w:cs="Courier New"/>
        </w:rPr>
      </w:pPr>
    </w:p>
    <w:p w14:paraId="0D150D4D" w14:textId="77777777" w:rsidR="00B21C33" w:rsidRDefault="00D466BB" w:rsidP="00B21C33">
      <w:pPr>
        <w:ind w:firstLine="708"/>
        <w:jc w:val="center"/>
        <w:rPr>
          <w:rFonts w:asciiTheme="minorHAnsi" w:hAnsiTheme="minorHAnsi" w:cs="Courier New"/>
          <w:b/>
          <w:bCs/>
          <w:sz w:val="28"/>
          <w:szCs w:val="28"/>
        </w:rPr>
      </w:pPr>
      <w:r w:rsidRPr="00B21C33">
        <w:rPr>
          <w:rFonts w:asciiTheme="minorHAnsi" w:hAnsiTheme="minorHAnsi" w:cs="Courier New"/>
          <w:b/>
          <w:bCs/>
          <w:sz w:val="28"/>
          <w:szCs w:val="28"/>
        </w:rPr>
        <w:lastRenderedPageBreak/>
        <w:t xml:space="preserve">Das Freispiel bietet den Kindern eine </w:t>
      </w:r>
    </w:p>
    <w:p w14:paraId="7C30F745" w14:textId="15119857" w:rsidR="00D466BB" w:rsidRDefault="00D466BB" w:rsidP="00B21C33">
      <w:pPr>
        <w:ind w:firstLine="708"/>
        <w:jc w:val="center"/>
        <w:rPr>
          <w:rFonts w:asciiTheme="minorHAnsi" w:hAnsiTheme="minorHAnsi" w:cs="Courier New"/>
          <w:b/>
          <w:bCs/>
          <w:sz w:val="28"/>
          <w:szCs w:val="28"/>
        </w:rPr>
      </w:pPr>
      <w:r w:rsidRPr="00B21C33">
        <w:rPr>
          <w:rFonts w:asciiTheme="minorHAnsi" w:hAnsiTheme="minorHAnsi" w:cs="Courier New"/>
          <w:b/>
          <w:bCs/>
          <w:sz w:val="28"/>
          <w:szCs w:val="28"/>
        </w:rPr>
        <w:t>Vielzahl an unterschiedlichen Spielformen</w:t>
      </w:r>
      <w:r w:rsidR="003F7C2B">
        <w:rPr>
          <w:rFonts w:asciiTheme="minorHAnsi" w:hAnsiTheme="minorHAnsi" w:cs="Courier New"/>
          <w:b/>
          <w:bCs/>
          <w:sz w:val="28"/>
          <w:szCs w:val="28"/>
        </w:rPr>
        <w:t xml:space="preserve"> und Lernprozessen</w:t>
      </w:r>
      <w:r w:rsidR="00B21C33">
        <w:rPr>
          <w:rFonts w:asciiTheme="minorHAnsi" w:hAnsiTheme="minorHAnsi" w:cs="Courier New"/>
          <w:b/>
          <w:bCs/>
          <w:sz w:val="28"/>
          <w:szCs w:val="28"/>
        </w:rPr>
        <w:t>:</w:t>
      </w:r>
    </w:p>
    <w:p w14:paraId="2505A732" w14:textId="5D824D50" w:rsidR="00B21C33" w:rsidRPr="00B21C33" w:rsidRDefault="00B21C33" w:rsidP="00B21C33">
      <w:pPr>
        <w:ind w:firstLine="708"/>
        <w:jc w:val="center"/>
        <w:rPr>
          <w:rFonts w:asciiTheme="minorHAnsi" w:hAnsiTheme="minorHAnsi" w:cs="Courier New"/>
          <w:sz w:val="28"/>
          <w:szCs w:val="28"/>
        </w:rPr>
      </w:pPr>
    </w:p>
    <w:p w14:paraId="624B62D6" w14:textId="12EA1259" w:rsidR="00617637" w:rsidRPr="005E2FDE" w:rsidRDefault="00617637" w:rsidP="00E20CDB">
      <w:pPr>
        <w:jc w:val="both"/>
        <w:rPr>
          <w:rFonts w:asciiTheme="minorHAnsi" w:hAnsiTheme="minorHAnsi" w:cs="Courier New"/>
          <w:color w:val="FF0000"/>
        </w:rPr>
      </w:pPr>
    </w:p>
    <w:p w14:paraId="70651019" w14:textId="70278611" w:rsidR="00257D0B" w:rsidRDefault="00257D0B" w:rsidP="00E20CDB">
      <w:pPr>
        <w:jc w:val="both"/>
        <w:rPr>
          <w:rFonts w:asciiTheme="minorHAnsi" w:hAnsiTheme="minorHAnsi" w:cs="Courier New"/>
        </w:rPr>
      </w:pPr>
    </w:p>
    <w:p w14:paraId="565D432A" w14:textId="27CFF59C" w:rsidR="00257D0B" w:rsidRDefault="00257D0B" w:rsidP="00E20CDB">
      <w:pPr>
        <w:jc w:val="both"/>
        <w:rPr>
          <w:rFonts w:asciiTheme="minorHAnsi" w:hAnsiTheme="minorHAnsi" w:cs="Courier New"/>
        </w:rPr>
      </w:pPr>
    </w:p>
    <w:p w14:paraId="501E124C" w14:textId="180745F8" w:rsidR="00257D0B" w:rsidRDefault="00B21C33" w:rsidP="003F7C2B">
      <w:pPr>
        <w:jc w:val="center"/>
        <w:rPr>
          <w:rFonts w:asciiTheme="minorHAnsi" w:hAnsiTheme="minorHAnsi" w:cs="Courier New"/>
        </w:rPr>
      </w:pPr>
      <w:r>
        <w:rPr>
          <w:rFonts w:ascii="Arial" w:hAnsi="Arial" w:cs="Arial"/>
          <w:noProof/>
          <w:color w:val="FFFFFF"/>
          <w:sz w:val="20"/>
          <w:szCs w:val="20"/>
        </w:rPr>
        <w:drawing>
          <wp:inline distT="0" distB="0" distL="0" distR="0" wp14:anchorId="58E8562C" wp14:editId="0491BF35">
            <wp:extent cx="4981575" cy="2724150"/>
            <wp:effectExtent l="0" t="0" r="9525" b="0"/>
            <wp:docPr id="454" name="Bild 1" descr="Quellbild anze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ellbild anzeige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81575" cy="2724150"/>
                    </a:xfrm>
                    <a:prstGeom prst="rect">
                      <a:avLst/>
                    </a:prstGeom>
                    <a:noFill/>
                    <a:ln>
                      <a:noFill/>
                    </a:ln>
                  </pic:spPr>
                </pic:pic>
              </a:graphicData>
            </a:graphic>
          </wp:inline>
        </w:drawing>
      </w:r>
    </w:p>
    <w:p w14:paraId="15BACEA0" w14:textId="02594F54" w:rsidR="00257D0B" w:rsidRDefault="00257D0B" w:rsidP="00E20CDB">
      <w:pPr>
        <w:jc w:val="both"/>
        <w:rPr>
          <w:rFonts w:asciiTheme="minorHAnsi" w:hAnsiTheme="minorHAnsi" w:cs="Courier New"/>
        </w:rPr>
      </w:pPr>
    </w:p>
    <w:p w14:paraId="13E3C842" w14:textId="2F7C5D8D" w:rsidR="00257D0B" w:rsidRDefault="00257D0B" w:rsidP="00E20CDB">
      <w:pPr>
        <w:jc w:val="both"/>
        <w:rPr>
          <w:rFonts w:asciiTheme="minorHAnsi" w:hAnsiTheme="minorHAnsi" w:cs="Courier New"/>
        </w:rPr>
      </w:pPr>
    </w:p>
    <w:p w14:paraId="5102EB5C" w14:textId="2D859C3F" w:rsidR="00257D0B" w:rsidRDefault="00257D0B" w:rsidP="00E20CDB">
      <w:pPr>
        <w:jc w:val="both"/>
        <w:rPr>
          <w:rFonts w:asciiTheme="minorHAnsi" w:hAnsiTheme="minorHAnsi" w:cs="Courier New"/>
        </w:rPr>
      </w:pPr>
    </w:p>
    <w:p w14:paraId="7F245CFE" w14:textId="6A140412" w:rsidR="00257D0B" w:rsidRDefault="003F7C2B" w:rsidP="00E20CDB">
      <w:pPr>
        <w:jc w:val="both"/>
        <w:rPr>
          <w:rFonts w:asciiTheme="minorHAnsi" w:hAnsiTheme="minorHAnsi" w:cs="Courier New"/>
        </w:rPr>
      </w:pPr>
      <w:r>
        <w:rPr>
          <w:noProof/>
        </w:rPr>
        <w:drawing>
          <wp:anchor distT="0" distB="0" distL="114300" distR="114300" simplePos="0" relativeHeight="251711488" behindDoc="0" locked="0" layoutInCell="1" allowOverlap="1" wp14:anchorId="6EA54704" wp14:editId="097009C2">
            <wp:simplePos x="0" y="0"/>
            <wp:positionH relativeFrom="column">
              <wp:posOffset>984885</wp:posOffset>
            </wp:positionH>
            <wp:positionV relativeFrom="paragraph">
              <wp:posOffset>5715</wp:posOffset>
            </wp:positionV>
            <wp:extent cx="4000500" cy="4400550"/>
            <wp:effectExtent l="0" t="0" r="0" b="0"/>
            <wp:wrapNone/>
            <wp:docPr id="455"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00500" cy="4400550"/>
                    </a:xfrm>
                    <a:prstGeom prst="rect">
                      <a:avLst/>
                    </a:prstGeom>
                    <a:noFill/>
                    <a:ln>
                      <a:noFill/>
                    </a:ln>
                  </pic:spPr>
                </pic:pic>
              </a:graphicData>
            </a:graphic>
          </wp:anchor>
        </w:drawing>
      </w:r>
    </w:p>
    <w:p w14:paraId="5F4DB408" w14:textId="43008E58" w:rsidR="00257D0B" w:rsidRDefault="00257D0B" w:rsidP="00E20CDB">
      <w:pPr>
        <w:jc w:val="both"/>
        <w:rPr>
          <w:rFonts w:asciiTheme="minorHAnsi" w:hAnsiTheme="minorHAnsi" w:cs="Courier New"/>
        </w:rPr>
      </w:pPr>
    </w:p>
    <w:p w14:paraId="07618DFB" w14:textId="449078A7" w:rsidR="00257D0B" w:rsidRDefault="00257D0B" w:rsidP="00E20CDB">
      <w:pPr>
        <w:jc w:val="both"/>
        <w:rPr>
          <w:rFonts w:asciiTheme="minorHAnsi" w:hAnsiTheme="minorHAnsi" w:cs="Courier New"/>
        </w:rPr>
      </w:pPr>
    </w:p>
    <w:p w14:paraId="7571676C" w14:textId="1A998263" w:rsidR="00257D0B" w:rsidRDefault="00257D0B" w:rsidP="00E20CDB">
      <w:pPr>
        <w:jc w:val="both"/>
        <w:rPr>
          <w:rFonts w:asciiTheme="minorHAnsi" w:hAnsiTheme="minorHAnsi" w:cs="Courier New"/>
        </w:rPr>
      </w:pPr>
    </w:p>
    <w:p w14:paraId="0E2BD607" w14:textId="42BE77A6" w:rsidR="00257D0B" w:rsidRDefault="00257D0B" w:rsidP="00E20CDB">
      <w:pPr>
        <w:jc w:val="both"/>
        <w:rPr>
          <w:rFonts w:asciiTheme="minorHAnsi" w:hAnsiTheme="minorHAnsi" w:cs="Courier New"/>
        </w:rPr>
      </w:pPr>
    </w:p>
    <w:p w14:paraId="2001027C" w14:textId="77777777" w:rsidR="00257D0B" w:rsidRDefault="00257D0B" w:rsidP="00E20CDB">
      <w:pPr>
        <w:jc w:val="both"/>
        <w:rPr>
          <w:rFonts w:asciiTheme="minorHAnsi" w:hAnsiTheme="minorHAnsi" w:cs="Courier New"/>
        </w:rPr>
      </w:pPr>
    </w:p>
    <w:p w14:paraId="5270B288" w14:textId="37C4AA60" w:rsidR="00D466BB" w:rsidRDefault="00D466BB" w:rsidP="00E20CDB">
      <w:pPr>
        <w:jc w:val="both"/>
        <w:rPr>
          <w:rFonts w:asciiTheme="minorHAnsi" w:hAnsiTheme="minorHAnsi" w:cs="Courier New"/>
        </w:rPr>
      </w:pPr>
      <w:r>
        <w:rPr>
          <w:rFonts w:asciiTheme="minorHAnsi" w:hAnsiTheme="minorHAnsi" w:cs="Courier New"/>
        </w:rPr>
        <w:t xml:space="preserve">          </w:t>
      </w:r>
      <w:r w:rsidR="00617637">
        <w:rPr>
          <w:rFonts w:asciiTheme="minorHAnsi" w:hAnsiTheme="minorHAnsi" w:cs="Courier New"/>
        </w:rPr>
        <w:t xml:space="preserve">       </w:t>
      </w:r>
      <w:r w:rsidR="005E2FDE">
        <w:rPr>
          <w:rFonts w:asciiTheme="minorHAnsi" w:hAnsiTheme="minorHAnsi" w:cs="Courier New"/>
        </w:rPr>
        <w:t xml:space="preserve">                              </w:t>
      </w:r>
      <w:r w:rsidR="00617637">
        <w:rPr>
          <w:rFonts w:asciiTheme="minorHAnsi" w:hAnsiTheme="minorHAnsi" w:cs="Courier New"/>
        </w:rPr>
        <w:t xml:space="preserve">  </w:t>
      </w:r>
    </w:p>
    <w:p w14:paraId="0EC90157" w14:textId="50451FA0" w:rsidR="003F7C2B" w:rsidRDefault="003F7C2B" w:rsidP="00E20CDB">
      <w:pPr>
        <w:jc w:val="both"/>
        <w:rPr>
          <w:rFonts w:asciiTheme="minorHAnsi" w:hAnsiTheme="minorHAnsi" w:cs="Courier New"/>
        </w:rPr>
      </w:pPr>
    </w:p>
    <w:p w14:paraId="06DB1FBC" w14:textId="1F5D2446" w:rsidR="003F7C2B" w:rsidRDefault="003F7C2B" w:rsidP="00E20CDB">
      <w:pPr>
        <w:jc w:val="both"/>
        <w:rPr>
          <w:rFonts w:asciiTheme="minorHAnsi" w:hAnsiTheme="minorHAnsi" w:cs="Courier New"/>
        </w:rPr>
      </w:pPr>
    </w:p>
    <w:p w14:paraId="53455504" w14:textId="25DB4E26" w:rsidR="003F7C2B" w:rsidRDefault="003F7C2B" w:rsidP="00E20CDB">
      <w:pPr>
        <w:jc w:val="both"/>
        <w:rPr>
          <w:rFonts w:asciiTheme="minorHAnsi" w:hAnsiTheme="minorHAnsi" w:cs="Courier New"/>
        </w:rPr>
      </w:pPr>
    </w:p>
    <w:p w14:paraId="6951DD85" w14:textId="04AC2FBB" w:rsidR="003F7C2B" w:rsidRDefault="003F7C2B" w:rsidP="00E20CDB">
      <w:pPr>
        <w:jc w:val="both"/>
        <w:rPr>
          <w:rFonts w:asciiTheme="minorHAnsi" w:hAnsiTheme="minorHAnsi" w:cs="Courier New"/>
        </w:rPr>
      </w:pPr>
    </w:p>
    <w:p w14:paraId="5CAFC870" w14:textId="5EA950AB" w:rsidR="003F7C2B" w:rsidRDefault="003F7C2B" w:rsidP="00E20CDB">
      <w:pPr>
        <w:jc w:val="both"/>
        <w:rPr>
          <w:rFonts w:asciiTheme="minorHAnsi" w:hAnsiTheme="minorHAnsi" w:cs="Courier New"/>
        </w:rPr>
      </w:pPr>
    </w:p>
    <w:p w14:paraId="2088A41D" w14:textId="350CA6E8" w:rsidR="003F7C2B" w:rsidRDefault="003F7C2B" w:rsidP="00E20CDB">
      <w:pPr>
        <w:jc w:val="both"/>
        <w:rPr>
          <w:rFonts w:asciiTheme="minorHAnsi" w:hAnsiTheme="minorHAnsi" w:cs="Courier New"/>
        </w:rPr>
      </w:pPr>
    </w:p>
    <w:p w14:paraId="416BD8DD" w14:textId="616B742B" w:rsidR="003F7C2B" w:rsidRDefault="003F7C2B" w:rsidP="00E20CDB">
      <w:pPr>
        <w:jc w:val="both"/>
        <w:rPr>
          <w:rFonts w:asciiTheme="minorHAnsi" w:hAnsiTheme="minorHAnsi" w:cs="Courier New"/>
        </w:rPr>
      </w:pPr>
    </w:p>
    <w:p w14:paraId="7254864F" w14:textId="2FB18C19" w:rsidR="003F7C2B" w:rsidRDefault="003F7C2B" w:rsidP="00E20CDB">
      <w:pPr>
        <w:jc w:val="both"/>
        <w:rPr>
          <w:rFonts w:asciiTheme="minorHAnsi" w:hAnsiTheme="minorHAnsi" w:cs="Courier New"/>
        </w:rPr>
      </w:pPr>
    </w:p>
    <w:p w14:paraId="49585740" w14:textId="5D18069E" w:rsidR="003F7C2B" w:rsidRDefault="003F7C2B" w:rsidP="00E20CDB">
      <w:pPr>
        <w:jc w:val="both"/>
        <w:rPr>
          <w:rFonts w:asciiTheme="minorHAnsi" w:hAnsiTheme="minorHAnsi" w:cs="Courier New"/>
        </w:rPr>
      </w:pPr>
    </w:p>
    <w:p w14:paraId="7DC2C977" w14:textId="34B7D3EA" w:rsidR="003F7C2B" w:rsidRDefault="003F7C2B" w:rsidP="00E20CDB">
      <w:pPr>
        <w:jc w:val="both"/>
        <w:rPr>
          <w:rFonts w:asciiTheme="minorHAnsi" w:hAnsiTheme="minorHAnsi" w:cs="Courier New"/>
        </w:rPr>
      </w:pPr>
    </w:p>
    <w:p w14:paraId="0B499140" w14:textId="2056048A" w:rsidR="003F7C2B" w:rsidRDefault="003F7C2B" w:rsidP="00E20CDB">
      <w:pPr>
        <w:jc w:val="both"/>
        <w:rPr>
          <w:rFonts w:asciiTheme="minorHAnsi" w:hAnsiTheme="minorHAnsi" w:cs="Courier New"/>
        </w:rPr>
      </w:pPr>
    </w:p>
    <w:p w14:paraId="1EF8F621" w14:textId="50071B37" w:rsidR="003F7C2B" w:rsidRDefault="003F7C2B" w:rsidP="00E20CDB">
      <w:pPr>
        <w:jc w:val="both"/>
        <w:rPr>
          <w:rFonts w:asciiTheme="minorHAnsi" w:hAnsiTheme="minorHAnsi" w:cs="Courier New"/>
        </w:rPr>
      </w:pPr>
    </w:p>
    <w:p w14:paraId="3BABF4E8" w14:textId="4EDF3FA6" w:rsidR="003F7C2B" w:rsidRDefault="003F7C2B" w:rsidP="00E20CDB">
      <w:pPr>
        <w:jc w:val="both"/>
        <w:rPr>
          <w:rFonts w:asciiTheme="minorHAnsi" w:hAnsiTheme="minorHAnsi" w:cs="Courier New"/>
        </w:rPr>
      </w:pPr>
    </w:p>
    <w:p w14:paraId="65999533" w14:textId="4FFDB3D2" w:rsidR="003F7C2B" w:rsidRDefault="003F7C2B" w:rsidP="00E20CDB">
      <w:pPr>
        <w:jc w:val="both"/>
        <w:rPr>
          <w:rFonts w:asciiTheme="minorHAnsi" w:hAnsiTheme="minorHAnsi" w:cs="Courier New"/>
        </w:rPr>
      </w:pPr>
    </w:p>
    <w:p w14:paraId="52E86783" w14:textId="38D7FFD5" w:rsidR="003F7C2B" w:rsidRDefault="003F7C2B" w:rsidP="00E20CDB">
      <w:pPr>
        <w:jc w:val="both"/>
        <w:rPr>
          <w:rFonts w:asciiTheme="minorHAnsi" w:hAnsiTheme="minorHAnsi" w:cs="Courier New"/>
        </w:rPr>
      </w:pPr>
    </w:p>
    <w:p w14:paraId="517E4FCA" w14:textId="77777777" w:rsidR="003F7C2B" w:rsidRDefault="003F7C2B" w:rsidP="00E20CDB">
      <w:pPr>
        <w:jc w:val="both"/>
        <w:rPr>
          <w:rFonts w:asciiTheme="minorHAnsi" w:hAnsiTheme="minorHAnsi" w:cs="Courier New"/>
        </w:rPr>
      </w:pPr>
    </w:p>
    <w:p w14:paraId="76559164" w14:textId="4BB799A5" w:rsidR="00D466BB" w:rsidRDefault="00D466BB" w:rsidP="00E20CDB">
      <w:pPr>
        <w:jc w:val="both"/>
        <w:rPr>
          <w:rFonts w:asciiTheme="minorHAnsi" w:hAnsiTheme="minorHAnsi" w:cs="Courier New"/>
        </w:rPr>
      </w:pPr>
    </w:p>
    <w:p w14:paraId="7B55F21E" w14:textId="3F332380" w:rsidR="00CF4B72" w:rsidRPr="00C40BA6" w:rsidRDefault="00617637" w:rsidP="00CF4B72">
      <w:pPr>
        <w:jc w:val="both"/>
        <w:rPr>
          <w:rFonts w:asciiTheme="minorHAnsi" w:hAnsiTheme="minorHAnsi" w:cs="Arial"/>
        </w:rPr>
      </w:pPr>
      <w:r>
        <w:rPr>
          <w:rFonts w:asciiTheme="minorHAnsi" w:hAnsiTheme="minorHAnsi" w:cs="Arial"/>
        </w:rPr>
        <w:lastRenderedPageBreak/>
        <w:t xml:space="preserve">       </w:t>
      </w:r>
    </w:p>
    <w:p w14:paraId="7C6F1739" w14:textId="5FB8CCE3" w:rsidR="00CF4B72" w:rsidRDefault="00CF4B72" w:rsidP="00204F7E">
      <w:pPr>
        <w:jc w:val="both"/>
        <w:rPr>
          <w:rFonts w:asciiTheme="minorHAnsi" w:hAnsiTheme="minorHAnsi" w:cs="Arial"/>
        </w:rPr>
      </w:pPr>
      <w:r w:rsidRPr="00942C0C">
        <w:rPr>
          <w:rFonts w:asciiTheme="minorHAnsi" w:hAnsiTheme="minorHAnsi" w:cs="Arial"/>
        </w:rPr>
        <w:t>Kinder</w:t>
      </w:r>
      <w:r w:rsidR="003F7C2B">
        <w:rPr>
          <w:rFonts w:asciiTheme="minorHAnsi" w:hAnsiTheme="minorHAnsi" w:cs="Arial"/>
        </w:rPr>
        <w:t>,</w:t>
      </w:r>
      <w:r w:rsidRPr="00942C0C">
        <w:rPr>
          <w:rFonts w:asciiTheme="minorHAnsi" w:hAnsiTheme="minorHAnsi" w:cs="Arial"/>
        </w:rPr>
        <w:t xml:space="preserve"> die</w:t>
      </w:r>
      <w:r w:rsidR="003F7C2B">
        <w:rPr>
          <w:rFonts w:asciiTheme="minorHAnsi" w:hAnsiTheme="minorHAnsi" w:cs="Arial"/>
        </w:rPr>
        <w:t xml:space="preserve"> </w:t>
      </w:r>
      <w:r w:rsidR="00081B06" w:rsidRPr="00265147">
        <w:rPr>
          <w:rFonts w:asciiTheme="minorHAnsi" w:hAnsiTheme="minorHAnsi" w:cs="Arial"/>
          <w:b/>
        </w:rPr>
        <w:t>zeit-</w:t>
      </w:r>
      <w:r w:rsidR="00C40BA6" w:rsidRPr="00265147">
        <w:rPr>
          <w:rFonts w:asciiTheme="minorHAnsi" w:hAnsiTheme="minorHAnsi" w:cs="Arial"/>
          <w:b/>
        </w:rPr>
        <w:t xml:space="preserve"> und handlungsintensive</w:t>
      </w:r>
      <w:r w:rsidR="00C40BA6" w:rsidRPr="00942C0C">
        <w:rPr>
          <w:rFonts w:asciiTheme="minorHAnsi" w:hAnsiTheme="minorHAnsi" w:cs="Arial"/>
        </w:rPr>
        <w:t xml:space="preserve"> Spielerfahrungen erlebt </w:t>
      </w:r>
      <w:r w:rsidRPr="00942C0C">
        <w:rPr>
          <w:rFonts w:asciiTheme="minorHAnsi" w:hAnsiTheme="minorHAnsi" w:cs="Arial"/>
        </w:rPr>
        <w:t>haben, weisen sich im</w:t>
      </w:r>
    </w:p>
    <w:p w14:paraId="4F99083D" w14:textId="77777777" w:rsidR="003F7C2B" w:rsidRPr="00942C0C" w:rsidRDefault="003F7C2B" w:rsidP="00204F7E">
      <w:pPr>
        <w:jc w:val="both"/>
        <w:rPr>
          <w:rFonts w:asciiTheme="minorHAnsi" w:hAnsiTheme="minorHAnsi" w:cs="Arial"/>
        </w:rPr>
      </w:pPr>
    </w:p>
    <w:p w14:paraId="3295C709" w14:textId="76BE706F" w:rsidR="00942C0C" w:rsidRPr="00722E33" w:rsidRDefault="00A7498B" w:rsidP="00722E33">
      <w:pPr>
        <w:jc w:val="both"/>
        <w:rPr>
          <w:rFonts w:asciiTheme="minorHAnsi" w:hAnsiTheme="minorHAnsi" w:cs="Arial"/>
        </w:rPr>
      </w:pPr>
      <w:r>
        <w:rPr>
          <w:rFonts w:asciiTheme="minorHAnsi" w:hAnsiTheme="minorHAnsi" w:cs="Arial"/>
          <w:b/>
        </w:rPr>
        <w:t xml:space="preserve"> </w:t>
      </w:r>
      <w:r w:rsidR="00722E33">
        <w:rPr>
          <w:rFonts w:asciiTheme="minorHAnsi" w:hAnsiTheme="minorHAnsi" w:cs="Arial"/>
          <w:b/>
          <w:i/>
        </w:rPr>
        <w:t xml:space="preserve"> </w:t>
      </w:r>
      <w:r w:rsidR="00C40BA6" w:rsidRPr="00722E33">
        <w:rPr>
          <w:rFonts w:asciiTheme="minorHAnsi" w:hAnsiTheme="minorHAnsi" w:cs="Arial"/>
          <w:b/>
          <w:i/>
        </w:rPr>
        <w:t>emotionalen Bereich</w:t>
      </w:r>
      <w:r w:rsidR="00C40BA6" w:rsidRPr="00722E33">
        <w:rPr>
          <w:rFonts w:asciiTheme="minorHAnsi" w:hAnsiTheme="minorHAnsi" w:cs="Arial"/>
        </w:rPr>
        <w:t xml:space="preserve"> durch ein tieferes Erleben ihrer Gr</w:t>
      </w:r>
      <w:r w:rsidR="00942C0C" w:rsidRPr="00722E33">
        <w:rPr>
          <w:rFonts w:asciiTheme="minorHAnsi" w:hAnsiTheme="minorHAnsi" w:cs="Arial"/>
        </w:rPr>
        <w:t>undgefühle aus;</w:t>
      </w:r>
    </w:p>
    <w:p w14:paraId="4F8F06FF" w14:textId="13DC80EA" w:rsidR="00942C0C" w:rsidRPr="00942C0C" w:rsidRDefault="00C40BA6" w:rsidP="00613045">
      <w:pPr>
        <w:pStyle w:val="Listenabsatz"/>
        <w:numPr>
          <w:ilvl w:val="0"/>
          <w:numId w:val="26"/>
        </w:numPr>
        <w:jc w:val="both"/>
        <w:rPr>
          <w:rFonts w:asciiTheme="minorHAnsi" w:hAnsiTheme="minorHAnsi" w:cs="Arial"/>
          <w:sz w:val="24"/>
          <w:szCs w:val="24"/>
        </w:rPr>
      </w:pPr>
      <w:r w:rsidRPr="00942C0C">
        <w:rPr>
          <w:rFonts w:asciiTheme="minorHAnsi" w:hAnsiTheme="minorHAnsi" w:cs="Arial"/>
          <w:sz w:val="24"/>
          <w:szCs w:val="24"/>
        </w:rPr>
        <w:t>verarbeiten Enttäuschungen</w:t>
      </w:r>
      <w:r w:rsidR="00911407">
        <w:rPr>
          <w:rFonts w:asciiTheme="minorHAnsi" w:hAnsiTheme="minorHAnsi" w:cs="Arial"/>
          <w:sz w:val="24"/>
          <w:szCs w:val="24"/>
        </w:rPr>
        <w:t xml:space="preserve"> leichter</w:t>
      </w:r>
      <w:r w:rsidRPr="00942C0C">
        <w:rPr>
          <w:rFonts w:asciiTheme="minorHAnsi" w:hAnsiTheme="minorHAnsi" w:cs="Arial"/>
          <w:sz w:val="24"/>
          <w:szCs w:val="24"/>
        </w:rPr>
        <w:t>,</w:t>
      </w:r>
    </w:p>
    <w:p w14:paraId="3A9296FA" w14:textId="2280D70A" w:rsidR="00942C0C" w:rsidRPr="00942C0C" w:rsidRDefault="00C40BA6" w:rsidP="00613045">
      <w:pPr>
        <w:pStyle w:val="Listenabsatz"/>
        <w:numPr>
          <w:ilvl w:val="0"/>
          <w:numId w:val="26"/>
        </w:numPr>
        <w:jc w:val="both"/>
        <w:rPr>
          <w:rFonts w:asciiTheme="minorHAnsi" w:hAnsiTheme="minorHAnsi" w:cs="Arial"/>
          <w:sz w:val="24"/>
          <w:szCs w:val="24"/>
        </w:rPr>
      </w:pPr>
      <w:r w:rsidRPr="00942C0C">
        <w:rPr>
          <w:rFonts w:asciiTheme="minorHAnsi" w:hAnsiTheme="minorHAnsi" w:cs="Arial"/>
          <w:sz w:val="24"/>
          <w:szCs w:val="24"/>
        </w:rPr>
        <w:t xml:space="preserve">besitzen eine </w:t>
      </w:r>
      <w:r w:rsidR="00911407">
        <w:rPr>
          <w:rFonts w:asciiTheme="minorHAnsi" w:hAnsiTheme="minorHAnsi" w:cs="Arial"/>
          <w:sz w:val="24"/>
          <w:szCs w:val="24"/>
        </w:rPr>
        <w:t>angemessene</w:t>
      </w:r>
      <w:r w:rsidRPr="00942C0C">
        <w:rPr>
          <w:rFonts w:asciiTheme="minorHAnsi" w:hAnsiTheme="minorHAnsi" w:cs="Arial"/>
          <w:sz w:val="24"/>
          <w:szCs w:val="24"/>
        </w:rPr>
        <w:t xml:space="preserve"> Frustrationstoleranz und </w:t>
      </w:r>
    </w:p>
    <w:p w14:paraId="04F04906" w14:textId="3CDDFBF4" w:rsidR="00CF4B72" w:rsidRDefault="00C40BA6" w:rsidP="00613045">
      <w:pPr>
        <w:pStyle w:val="Listenabsatz"/>
        <w:numPr>
          <w:ilvl w:val="0"/>
          <w:numId w:val="26"/>
        </w:numPr>
        <w:jc w:val="both"/>
        <w:rPr>
          <w:rFonts w:asciiTheme="minorHAnsi" w:hAnsiTheme="minorHAnsi" w:cs="Arial"/>
          <w:sz w:val="24"/>
          <w:szCs w:val="24"/>
        </w:rPr>
      </w:pPr>
      <w:r w:rsidRPr="00942C0C">
        <w:rPr>
          <w:rFonts w:asciiTheme="minorHAnsi" w:hAnsiTheme="minorHAnsi" w:cs="Arial"/>
          <w:sz w:val="24"/>
          <w:szCs w:val="24"/>
        </w:rPr>
        <w:t xml:space="preserve">tragen </w:t>
      </w:r>
      <w:r w:rsidR="00911407" w:rsidRPr="00942C0C">
        <w:rPr>
          <w:rFonts w:asciiTheme="minorHAnsi" w:hAnsiTheme="minorHAnsi" w:cs="Arial"/>
          <w:sz w:val="24"/>
          <w:szCs w:val="24"/>
        </w:rPr>
        <w:t>einen ausgeprägten</w:t>
      </w:r>
      <w:r w:rsidRPr="00942C0C">
        <w:rPr>
          <w:rFonts w:asciiTheme="minorHAnsi" w:hAnsiTheme="minorHAnsi" w:cs="Arial"/>
          <w:sz w:val="24"/>
          <w:szCs w:val="24"/>
        </w:rPr>
        <w:t xml:space="preserve"> Optimismus in sich. </w:t>
      </w:r>
    </w:p>
    <w:p w14:paraId="2B1799C8" w14:textId="77777777" w:rsidR="003F7C2B" w:rsidRPr="00942C0C" w:rsidRDefault="003F7C2B" w:rsidP="003F7C2B">
      <w:pPr>
        <w:pStyle w:val="Listenabsatz"/>
        <w:ind w:left="720"/>
        <w:jc w:val="both"/>
        <w:rPr>
          <w:rFonts w:asciiTheme="minorHAnsi" w:hAnsiTheme="minorHAnsi" w:cs="Arial"/>
          <w:sz w:val="24"/>
          <w:szCs w:val="24"/>
        </w:rPr>
      </w:pPr>
    </w:p>
    <w:p w14:paraId="4C3DDBE3" w14:textId="4821BB94" w:rsidR="00CF4B72" w:rsidRPr="00942C0C" w:rsidRDefault="00722E33" w:rsidP="00204F7E">
      <w:pPr>
        <w:jc w:val="both"/>
        <w:rPr>
          <w:rFonts w:asciiTheme="minorHAnsi" w:hAnsiTheme="minorHAnsi" w:cs="Arial"/>
        </w:rPr>
      </w:pPr>
      <w:r>
        <w:rPr>
          <w:rFonts w:asciiTheme="minorHAnsi" w:hAnsiTheme="minorHAnsi" w:cs="Arial"/>
        </w:rPr>
        <w:t xml:space="preserve"> </w:t>
      </w:r>
      <w:r w:rsidR="00C40BA6" w:rsidRPr="00942C0C">
        <w:rPr>
          <w:rFonts w:asciiTheme="minorHAnsi" w:hAnsiTheme="minorHAnsi" w:cs="Arial"/>
        </w:rPr>
        <w:t>Im</w:t>
      </w:r>
      <w:r w:rsidR="00C40BA6" w:rsidRPr="00942C0C">
        <w:rPr>
          <w:rFonts w:asciiTheme="minorHAnsi" w:hAnsiTheme="minorHAnsi" w:cs="Arial"/>
          <w:b/>
        </w:rPr>
        <w:t xml:space="preserve"> </w:t>
      </w:r>
      <w:r w:rsidR="00C40BA6" w:rsidRPr="00722E33">
        <w:rPr>
          <w:rFonts w:asciiTheme="minorHAnsi" w:hAnsiTheme="minorHAnsi" w:cs="Arial"/>
          <w:b/>
          <w:i/>
        </w:rPr>
        <w:t>sozialen Bereich</w:t>
      </w:r>
      <w:r w:rsidR="00C40BA6" w:rsidRPr="00942C0C">
        <w:rPr>
          <w:rFonts w:asciiTheme="minorHAnsi" w:hAnsiTheme="minorHAnsi" w:cs="Arial"/>
        </w:rPr>
        <w:t xml:space="preserve"> fällt auf, dass spielfähige Kinder</w:t>
      </w:r>
      <w:r w:rsidR="00CF4B72" w:rsidRPr="00942C0C">
        <w:rPr>
          <w:rFonts w:asciiTheme="minorHAnsi" w:hAnsiTheme="minorHAnsi" w:cs="Arial"/>
        </w:rPr>
        <w:t>:</w:t>
      </w:r>
    </w:p>
    <w:p w14:paraId="504C1A6B" w14:textId="7A189530" w:rsidR="00942C0C" w:rsidRPr="00942C0C" w:rsidRDefault="00C40BA6" w:rsidP="00613045">
      <w:pPr>
        <w:pStyle w:val="Listenabsatz"/>
        <w:numPr>
          <w:ilvl w:val="0"/>
          <w:numId w:val="27"/>
        </w:numPr>
        <w:jc w:val="both"/>
        <w:rPr>
          <w:rFonts w:asciiTheme="minorHAnsi" w:hAnsiTheme="minorHAnsi" w:cs="Arial"/>
          <w:sz w:val="24"/>
          <w:szCs w:val="24"/>
        </w:rPr>
      </w:pPr>
      <w:r w:rsidRPr="00942C0C">
        <w:rPr>
          <w:rFonts w:asciiTheme="minorHAnsi" w:hAnsiTheme="minorHAnsi" w:cs="Arial"/>
          <w:sz w:val="24"/>
          <w:szCs w:val="24"/>
        </w:rPr>
        <w:t xml:space="preserve">in </w:t>
      </w:r>
      <w:r w:rsidR="00911407" w:rsidRPr="00942C0C">
        <w:rPr>
          <w:rFonts w:asciiTheme="minorHAnsi" w:hAnsiTheme="minorHAnsi" w:cs="Arial"/>
          <w:sz w:val="24"/>
          <w:szCs w:val="24"/>
        </w:rPr>
        <w:t>Gesprächen zuhören</w:t>
      </w:r>
      <w:r w:rsidRPr="00942C0C">
        <w:rPr>
          <w:rFonts w:asciiTheme="minorHAnsi" w:hAnsiTheme="minorHAnsi" w:cs="Arial"/>
          <w:sz w:val="24"/>
          <w:szCs w:val="24"/>
        </w:rPr>
        <w:t xml:space="preserve"> können und</w:t>
      </w:r>
    </w:p>
    <w:p w14:paraId="5DB4AC57" w14:textId="77777777" w:rsidR="00942C0C" w:rsidRPr="00942C0C" w:rsidRDefault="00C40BA6" w:rsidP="00613045">
      <w:pPr>
        <w:pStyle w:val="Listenabsatz"/>
        <w:numPr>
          <w:ilvl w:val="0"/>
          <w:numId w:val="27"/>
        </w:numPr>
        <w:jc w:val="both"/>
        <w:rPr>
          <w:rFonts w:asciiTheme="minorHAnsi" w:hAnsiTheme="minorHAnsi" w:cs="Arial"/>
          <w:sz w:val="24"/>
          <w:szCs w:val="24"/>
        </w:rPr>
      </w:pPr>
      <w:r w:rsidRPr="00942C0C">
        <w:rPr>
          <w:rFonts w:asciiTheme="minorHAnsi" w:hAnsiTheme="minorHAnsi" w:cs="Arial"/>
          <w:sz w:val="24"/>
          <w:szCs w:val="24"/>
        </w:rPr>
        <w:t xml:space="preserve"> sie eine geringere Vorurteilsbildung besitzen, </w:t>
      </w:r>
    </w:p>
    <w:p w14:paraId="194CF934" w14:textId="3EB9DBAB" w:rsidR="00942C0C" w:rsidRPr="00942C0C" w:rsidRDefault="00911407" w:rsidP="00613045">
      <w:pPr>
        <w:pStyle w:val="Listenabsatz"/>
        <w:numPr>
          <w:ilvl w:val="0"/>
          <w:numId w:val="27"/>
        </w:numPr>
        <w:jc w:val="both"/>
        <w:rPr>
          <w:rFonts w:asciiTheme="minorHAnsi" w:hAnsiTheme="minorHAnsi" w:cs="Arial"/>
          <w:sz w:val="24"/>
          <w:szCs w:val="24"/>
        </w:rPr>
      </w:pPr>
      <w:r>
        <w:rPr>
          <w:rFonts w:asciiTheme="minorHAnsi" w:hAnsiTheme="minorHAnsi" w:cs="Arial"/>
          <w:sz w:val="24"/>
          <w:szCs w:val="24"/>
        </w:rPr>
        <w:t xml:space="preserve"> </w:t>
      </w:r>
      <w:r w:rsidR="007E3C63">
        <w:rPr>
          <w:rFonts w:asciiTheme="minorHAnsi" w:hAnsiTheme="minorHAnsi" w:cs="Arial"/>
          <w:sz w:val="24"/>
          <w:szCs w:val="24"/>
        </w:rPr>
        <w:t>s</w:t>
      </w:r>
      <w:r>
        <w:rPr>
          <w:rFonts w:asciiTheme="minorHAnsi" w:hAnsiTheme="minorHAnsi" w:cs="Arial"/>
          <w:sz w:val="24"/>
          <w:szCs w:val="24"/>
        </w:rPr>
        <w:t xml:space="preserve">ie </w:t>
      </w:r>
      <w:r w:rsidRPr="00942C0C">
        <w:rPr>
          <w:rFonts w:asciiTheme="minorHAnsi" w:hAnsiTheme="minorHAnsi" w:cs="Arial"/>
          <w:sz w:val="24"/>
          <w:szCs w:val="24"/>
        </w:rPr>
        <w:t>eine Vielfalt</w:t>
      </w:r>
      <w:r w:rsidR="00C40BA6" w:rsidRPr="00942C0C">
        <w:rPr>
          <w:rFonts w:asciiTheme="minorHAnsi" w:hAnsiTheme="minorHAnsi" w:cs="Arial"/>
          <w:sz w:val="24"/>
          <w:szCs w:val="24"/>
        </w:rPr>
        <w:t xml:space="preserve"> im Reagieren bei Konfliktsituationen zur Verfügung haben,</w:t>
      </w:r>
    </w:p>
    <w:p w14:paraId="76B89578" w14:textId="07B26E95" w:rsidR="00942C0C" w:rsidRPr="00942C0C" w:rsidRDefault="00C40BA6" w:rsidP="00613045">
      <w:pPr>
        <w:pStyle w:val="Listenabsatz"/>
        <w:numPr>
          <w:ilvl w:val="0"/>
          <w:numId w:val="27"/>
        </w:numPr>
        <w:jc w:val="both"/>
        <w:rPr>
          <w:rFonts w:asciiTheme="minorHAnsi" w:hAnsiTheme="minorHAnsi" w:cs="Arial"/>
          <w:sz w:val="24"/>
          <w:szCs w:val="24"/>
        </w:rPr>
      </w:pPr>
      <w:r w:rsidRPr="00942C0C">
        <w:rPr>
          <w:rFonts w:asciiTheme="minorHAnsi" w:hAnsiTheme="minorHAnsi" w:cs="Arial"/>
          <w:sz w:val="24"/>
          <w:szCs w:val="24"/>
        </w:rPr>
        <w:t xml:space="preserve"> </w:t>
      </w:r>
      <w:r w:rsidR="007E3C63">
        <w:rPr>
          <w:rFonts w:asciiTheme="minorHAnsi" w:hAnsiTheme="minorHAnsi" w:cs="Arial"/>
          <w:sz w:val="24"/>
          <w:szCs w:val="24"/>
        </w:rPr>
        <w:t>s</w:t>
      </w:r>
      <w:r w:rsidR="00911407">
        <w:rPr>
          <w:rFonts w:asciiTheme="minorHAnsi" w:hAnsiTheme="minorHAnsi" w:cs="Arial"/>
          <w:sz w:val="24"/>
          <w:szCs w:val="24"/>
        </w:rPr>
        <w:t xml:space="preserve">ie </w:t>
      </w:r>
      <w:r w:rsidRPr="00942C0C">
        <w:rPr>
          <w:rFonts w:asciiTheme="minorHAnsi" w:hAnsiTheme="minorHAnsi" w:cs="Arial"/>
          <w:sz w:val="24"/>
          <w:szCs w:val="24"/>
        </w:rPr>
        <w:t xml:space="preserve">eine höhere Verantwortungsbereitschaft für sich und andere Menschen zum Ausdruck </w:t>
      </w:r>
      <w:r w:rsidR="00942C0C">
        <w:rPr>
          <w:rFonts w:asciiTheme="minorHAnsi" w:hAnsiTheme="minorHAnsi" w:cs="Arial"/>
          <w:sz w:val="24"/>
          <w:szCs w:val="24"/>
        </w:rPr>
        <w:t xml:space="preserve">  </w:t>
      </w:r>
      <w:r w:rsidRPr="00942C0C">
        <w:rPr>
          <w:rFonts w:asciiTheme="minorHAnsi" w:hAnsiTheme="minorHAnsi" w:cs="Arial"/>
          <w:sz w:val="24"/>
          <w:szCs w:val="24"/>
        </w:rPr>
        <w:t>bringen,</w:t>
      </w:r>
    </w:p>
    <w:p w14:paraId="1E5FC6B2" w14:textId="437354D7" w:rsidR="00CF4B72" w:rsidRDefault="00C40BA6" w:rsidP="00613045">
      <w:pPr>
        <w:pStyle w:val="Listenabsatz"/>
        <w:numPr>
          <w:ilvl w:val="0"/>
          <w:numId w:val="27"/>
        </w:numPr>
        <w:jc w:val="both"/>
        <w:rPr>
          <w:rFonts w:asciiTheme="minorHAnsi" w:hAnsiTheme="minorHAnsi" w:cs="Arial"/>
          <w:sz w:val="24"/>
          <w:szCs w:val="24"/>
        </w:rPr>
      </w:pPr>
      <w:r w:rsidRPr="00942C0C">
        <w:rPr>
          <w:rFonts w:asciiTheme="minorHAnsi" w:hAnsiTheme="minorHAnsi" w:cs="Arial"/>
          <w:sz w:val="24"/>
          <w:szCs w:val="24"/>
        </w:rPr>
        <w:t>hilfsbereiter sind und ein geringeres Aggressionspotenzial an den Tag legen.</w:t>
      </w:r>
    </w:p>
    <w:p w14:paraId="3A8A8503" w14:textId="77777777" w:rsidR="003F7C2B" w:rsidRPr="00942C0C" w:rsidRDefault="003F7C2B" w:rsidP="003F7C2B">
      <w:pPr>
        <w:pStyle w:val="Listenabsatz"/>
        <w:ind w:left="772"/>
        <w:jc w:val="both"/>
        <w:rPr>
          <w:rFonts w:asciiTheme="minorHAnsi" w:hAnsiTheme="minorHAnsi" w:cs="Arial"/>
          <w:sz w:val="24"/>
          <w:szCs w:val="24"/>
        </w:rPr>
      </w:pPr>
    </w:p>
    <w:p w14:paraId="3FFC4353" w14:textId="5125EE23" w:rsidR="00942C0C" w:rsidRPr="00942C0C" w:rsidRDefault="00722E33" w:rsidP="00204F7E">
      <w:pPr>
        <w:jc w:val="both"/>
        <w:rPr>
          <w:rFonts w:asciiTheme="minorHAnsi" w:hAnsiTheme="minorHAnsi" w:cs="Arial"/>
        </w:rPr>
      </w:pPr>
      <w:r>
        <w:rPr>
          <w:rFonts w:asciiTheme="minorHAnsi" w:hAnsiTheme="minorHAnsi" w:cs="Arial"/>
        </w:rPr>
        <w:t xml:space="preserve"> </w:t>
      </w:r>
      <w:r w:rsidR="00C40BA6" w:rsidRPr="00942C0C">
        <w:rPr>
          <w:rFonts w:asciiTheme="minorHAnsi" w:hAnsiTheme="minorHAnsi" w:cs="Arial"/>
        </w:rPr>
        <w:t xml:space="preserve">Im </w:t>
      </w:r>
      <w:r w:rsidR="00C40BA6" w:rsidRPr="00722E33">
        <w:rPr>
          <w:rFonts w:asciiTheme="minorHAnsi" w:hAnsiTheme="minorHAnsi" w:cs="Arial"/>
          <w:b/>
        </w:rPr>
        <w:t>motorischen Bereich</w:t>
      </w:r>
      <w:r w:rsidR="00942C0C">
        <w:rPr>
          <w:rFonts w:asciiTheme="minorHAnsi" w:hAnsiTheme="minorHAnsi" w:cs="Arial"/>
        </w:rPr>
        <w:t xml:space="preserve"> fällt auf, dass die Kinder</w:t>
      </w:r>
    </w:p>
    <w:p w14:paraId="27FD8784" w14:textId="77777777" w:rsidR="00942C0C" w:rsidRPr="00942C0C" w:rsidRDefault="00C40BA6" w:rsidP="00613045">
      <w:pPr>
        <w:pStyle w:val="Listenabsatz"/>
        <w:numPr>
          <w:ilvl w:val="0"/>
          <w:numId w:val="28"/>
        </w:numPr>
        <w:jc w:val="both"/>
        <w:rPr>
          <w:rFonts w:asciiTheme="minorHAnsi" w:hAnsiTheme="minorHAnsi" w:cs="Arial"/>
          <w:sz w:val="24"/>
          <w:szCs w:val="24"/>
        </w:rPr>
      </w:pPr>
      <w:r w:rsidRPr="00942C0C">
        <w:rPr>
          <w:rFonts w:asciiTheme="minorHAnsi" w:hAnsiTheme="minorHAnsi" w:cs="Arial"/>
          <w:sz w:val="24"/>
          <w:szCs w:val="24"/>
        </w:rPr>
        <w:t xml:space="preserve">eine höhere Selbstaktivität, </w:t>
      </w:r>
    </w:p>
    <w:p w14:paraId="14367804" w14:textId="77777777" w:rsidR="00942C0C" w:rsidRPr="00942C0C" w:rsidRDefault="00C40BA6" w:rsidP="00613045">
      <w:pPr>
        <w:pStyle w:val="Listenabsatz"/>
        <w:numPr>
          <w:ilvl w:val="0"/>
          <w:numId w:val="28"/>
        </w:numPr>
        <w:jc w:val="both"/>
        <w:rPr>
          <w:rFonts w:asciiTheme="minorHAnsi" w:hAnsiTheme="minorHAnsi" w:cs="Arial"/>
          <w:sz w:val="24"/>
          <w:szCs w:val="24"/>
        </w:rPr>
      </w:pPr>
      <w:r w:rsidRPr="00942C0C">
        <w:rPr>
          <w:rFonts w:asciiTheme="minorHAnsi" w:hAnsiTheme="minorHAnsi" w:cs="Arial"/>
          <w:sz w:val="24"/>
          <w:szCs w:val="24"/>
        </w:rPr>
        <w:t>eine raschere Reaktionsfertigkeit,</w:t>
      </w:r>
    </w:p>
    <w:p w14:paraId="058C916E" w14:textId="52804B45" w:rsidR="00942C0C" w:rsidRPr="00942C0C" w:rsidRDefault="00C40BA6" w:rsidP="00613045">
      <w:pPr>
        <w:pStyle w:val="Listenabsatz"/>
        <w:numPr>
          <w:ilvl w:val="0"/>
          <w:numId w:val="28"/>
        </w:numPr>
        <w:jc w:val="both"/>
        <w:rPr>
          <w:rFonts w:asciiTheme="minorHAnsi" w:hAnsiTheme="minorHAnsi" w:cs="Arial"/>
          <w:sz w:val="24"/>
          <w:szCs w:val="24"/>
        </w:rPr>
      </w:pPr>
      <w:r w:rsidRPr="00942C0C">
        <w:rPr>
          <w:rFonts w:asciiTheme="minorHAnsi" w:hAnsiTheme="minorHAnsi" w:cs="Arial"/>
          <w:sz w:val="24"/>
          <w:szCs w:val="24"/>
        </w:rPr>
        <w:t>eine flüssigere Gesamtmotorik, eine differenziertere Grob- und Feinmotorik und</w:t>
      </w:r>
    </w:p>
    <w:p w14:paraId="1B788239" w14:textId="6F1D93D0" w:rsidR="00942C0C" w:rsidRDefault="00C40BA6" w:rsidP="00613045">
      <w:pPr>
        <w:pStyle w:val="Listenabsatz"/>
        <w:numPr>
          <w:ilvl w:val="0"/>
          <w:numId w:val="28"/>
        </w:numPr>
        <w:jc w:val="both"/>
        <w:rPr>
          <w:rFonts w:asciiTheme="minorHAnsi" w:hAnsiTheme="minorHAnsi" w:cs="Arial"/>
          <w:sz w:val="24"/>
          <w:szCs w:val="24"/>
        </w:rPr>
      </w:pPr>
      <w:r w:rsidRPr="00942C0C">
        <w:rPr>
          <w:rFonts w:asciiTheme="minorHAnsi" w:hAnsiTheme="minorHAnsi" w:cs="Arial"/>
          <w:sz w:val="24"/>
          <w:szCs w:val="24"/>
        </w:rPr>
        <w:t xml:space="preserve"> eine bewusstere Kontrolle eigener Handlungstätigkeiten au</w:t>
      </w:r>
      <w:r w:rsidR="00942C0C">
        <w:rPr>
          <w:rFonts w:asciiTheme="minorHAnsi" w:hAnsiTheme="minorHAnsi" w:cs="Arial"/>
          <w:sz w:val="24"/>
          <w:szCs w:val="24"/>
        </w:rPr>
        <w:t>fweisen.</w:t>
      </w:r>
    </w:p>
    <w:p w14:paraId="5CBC7697" w14:textId="77777777" w:rsidR="003F7C2B" w:rsidRPr="00942C0C" w:rsidRDefault="003F7C2B" w:rsidP="003F7C2B">
      <w:pPr>
        <w:pStyle w:val="Listenabsatz"/>
        <w:ind w:left="772"/>
        <w:jc w:val="both"/>
        <w:rPr>
          <w:rFonts w:asciiTheme="minorHAnsi" w:hAnsiTheme="minorHAnsi" w:cs="Arial"/>
          <w:sz w:val="24"/>
          <w:szCs w:val="24"/>
        </w:rPr>
      </w:pPr>
    </w:p>
    <w:p w14:paraId="5F1ECF70" w14:textId="77777777" w:rsidR="00942C0C" w:rsidRPr="00942C0C" w:rsidRDefault="00C40BA6" w:rsidP="00942C0C">
      <w:pPr>
        <w:jc w:val="both"/>
        <w:rPr>
          <w:rFonts w:asciiTheme="minorHAnsi" w:hAnsiTheme="minorHAnsi" w:cs="Arial"/>
        </w:rPr>
      </w:pPr>
      <w:r w:rsidRPr="00942C0C">
        <w:rPr>
          <w:rFonts w:asciiTheme="minorHAnsi" w:hAnsiTheme="minorHAnsi" w:cs="Arial"/>
        </w:rPr>
        <w:t xml:space="preserve">Und schließlich haben spielkompetente Kinder </w:t>
      </w:r>
    </w:p>
    <w:p w14:paraId="3C7570E0" w14:textId="77777777" w:rsidR="00942C0C" w:rsidRPr="00722E33" w:rsidRDefault="00C40BA6" w:rsidP="00942C0C">
      <w:pPr>
        <w:jc w:val="both"/>
        <w:rPr>
          <w:rFonts w:asciiTheme="minorHAnsi" w:hAnsiTheme="minorHAnsi" w:cs="Arial"/>
          <w:b/>
        </w:rPr>
      </w:pPr>
      <w:r w:rsidRPr="00722E33">
        <w:rPr>
          <w:rFonts w:asciiTheme="minorHAnsi" w:hAnsiTheme="minorHAnsi" w:cs="Arial"/>
          <w:i/>
        </w:rPr>
        <w:t>im</w:t>
      </w:r>
      <w:r w:rsidRPr="00722E33">
        <w:rPr>
          <w:rFonts w:asciiTheme="minorHAnsi" w:hAnsiTheme="minorHAnsi" w:cs="Arial"/>
          <w:b/>
          <w:i/>
        </w:rPr>
        <w:t xml:space="preserve"> kognitiven Bereich</w:t>
      </w:r>
      <w:r w:rsidRPr="00722E33">
        <w:rPr>
          <w:rFonts w:asciiTheme="minorHAnsi" w:hAnsiTheme="minorHAnsi" w:cs="Arial"/>
          <w:b/>
        </w:rPr>
        <w:t xml:space="preserve"> </w:t>
      </w:r>
    </w:p>
    <w:p w14:paraId="5C333C7A" w14:textId="67DF63E4" w:rsidR="00942C0C" w:rsidRPr="00942C0C" w:rsidRDefault="00C40BA6" w:rsidP="00613045">
      <w:pPr>
        <w:pStyle w:val="Listenabsatz"/>
        <w:numPr>
          <w:ilvl w:val="0"/>
          <w:numId w:val="29"/>
        </w:numPr>
        <w:jc w:val="both"/>
        <w:rPr>
          <w:rFonts w:asciiTheme="minorHAnsi" w:hAnsiTheme="minorHAnsi" w:cs="Arial"/>
          <w:sz w:val="24"/>
          <w:szCs w:val="24"/>
        </w:rPr>
      </w:pPr>
      <w:r w:rsidRPr="00942C0C">
        <w:rPr>
          <w:rFonts w:asciiTheme="minorHAnsi" w:hAnsiTheme="minorHAnsi" w:cs="Arial"/>
          <w:sz w:val="24"/>
          <w:szCs w:val="24"/>
        </w:rPr>
        <w:t xml:space="preserve">ein </w:t>
      </w:r>
      <w:r w:rsidR="00FC0E49">
        <w:rPr>
          <w:rFonts w:asciiTheme="minorHAnsi" w:hAnsiTheme="minorHAnsi" w:cs="Arial"/>
          <w:sz w:val="24"/>
          <w:szCs w:val="24"/>
        </w:rPr>
        <w:t>differenzierteres</w:t>
      </w:r>
      <w:r w:rsidRPr="00942C0C">
        <w:rPr>
          <w:rFonts w:asciiTheme="minorHAnsi" w:hAnsiTheme="minorHAnsi" w:cs="Arial"/>
          <w:sz w:val="24"/>
          <w:szCs w:val="24"/>
        </w:rPr>
        <w:t xml:space="preserve"> vernetztes Denken, </w:t>
      </w:r>
    </w:p>
    <w:p w14:paraId="65AC1F22" w14:textId="77777777" w:rsidR="00942C0C" w:rsidRPr="00942C0C" w:rsidRDefault="00C40BA6" w:rsidP="00613045">
      <w:pPr>
        <w:pStyle w:val="Listenabsatz"/>
        <w:numPr>
          <w:ilvl w:val="0"/>
          <w:numId w:val="29"/>
        </w:numPr>
        <w:jc w:val="both"/>
        <w:rPr>
          <w:rFonts w:asciiTheme="minorHAnsi" w:hAnsiTheme="minorHAnsi" w:cs="Arial"/>
          <w:sz w:val="24"/>
          <w:szCs w:val="24"/>
        </w:rPr>
      </w:pPr>
      <w:r w:rsidRPr="00942C0C">
        <w:rPr>
          <w:rFonts w:asciiTheme="minorHAnsi" w:hAnsiTheme="minorHAnsi" w:cs="Arial"/>
          <w:sz w:val="24"/>
          <w:szCs w:val="24"/>
        </w:rPr>
        <w:t>eine höhere Konzentratio</w:t>
      </w:r>
      <w:r w:rsidR="00942C0C" w:rsidRPr="00942C0C">
        <w:rPr>
          <w:rFonts w:asciiTheme="minorHAnsi" w:hAnsiTheme="minorHAnsi" w:cs="Arial"/>
          <w:sz w:val="24"/>
          <w:szCs w:val="24"/>
        </w:rPr>
        <w:t>n</w:t>
      </w:r>
      <w:r w:rsidRPr="00942C0C">
        <w:rPr>
          <w:rFonts w:asciiTheme="minorHAnsi" w:hAnsiTheme="minorHAnsi" w:cs="Arial"/>
          <w:sz w:val="24"/>
          <w:szCs w:val="24"/>
        </w:rPr>
        <w:t>sfertigkeit,</w:t>
      </w:r>
    </w:p>
    <w:p w14:paraId="27DC0D4E" w14:textId="77777777" w:rsidR="00942C0C" w:rsidRPr="00942C0C" w:rsidRDefault="00C40BA6" w:rsidP="00613045">
      <w:pPr>
        <w:pStyle w:val="Listenabsatz"/>
        <w:numPr>
          <w:ilvl w:val="0"/>
          <w:numId w:val="29"/>
        </w:numPr>
        <w:jc w:val="both"/>
        <w:rPr>
          <w:rFonts w:asciiTheme="minorHAnsi" w:hAnsiTheme="minorHAnsi" w:cs="Arial"/>
          <w:sz w:val="24"/>
          <w:szCs w:val="24"/>
        </w:rPr>
      </w:pPr>
      <w:r w:rsidRPr="00942C0C">
        <w:rPr>
          <w:rFonts w:asciiTheme="minorHAnsi" w:hAnsiTheme="minorHAnsi" w:cs="Arial"/>
          <w:sz w:val="24"/>
          <w:szCs w:val="24"/>
        </w:rPr>
        <w:t xml:space="preserve"> ein ausgeprägteres kausales Denken,</w:t>
      </w:r>
    </w:p>
    <w:p w14:paraId="071EBD78" w14:textId="77777777" w:rsidR="00942C0C" w:rsidRPr="00942C0C" w:rsidRDefault="00C40BA6" w:rsidP="00613045">
      <w:pPr>
        <w:pStyle w:val="Listenabsatz"/>
        <w:numPr>
          <w:ilvl w:val="0"/>
          <w:numId w:val="29"/>
        </w:numPr>
        <w:jc w:val="both"/>
        <w:rPr>
          <w:rFonts w:asciiTheme="minorHAnsi" w:hAnsiTheme="minorHAnsi" w:cs="Arial"/>
          <w:sz w:val="24"/>
          <w:szCs w:val="24"/>
        </w:rPr>
      </w:pPr>
      <w:r w:rsidRPr="00942C0C">
        <w:rPr>
          <w:rFonts w:asciiTheme="minorHAnsi" w:hAnsiTheme="minorHAnsi" w:cs="Arial"/>
          <w:sz w:val="24"/>
          <w:szCs w:val="24"/>
        </w:rPr>
        <w:t xml:space="preserve"> eine differenzierte Sprechfertigkeit und</w:t>
      </w:r>
    </w:p>
    <w:p w14:paraId="0158ABBC" w14:textId="6F37BF23" w:rsidR="00942C0C" w:rsidRDefault="00C40BA6" w:rsidP="00613045">
      <w:pPr>
        <w:pStyle w:val="Listenabsatz"/>
        <w:numPr>
          <w:ilvl w:val="0"/>
          <w:numId w:val="29"/>
        </w:numPr>
        <w:jc w:val="both"/>
        <w:rPr>
          <w:rFonts w:asciiTheme="minorHAnsi" w:hAnsiTheme="minorHAnsi" w:cs="Arial"/>
          <w:sz w:val="24"/>
          <w:szCs w:val="24"/>
        </w:rPr>
      </w:pPr>
      <w:r w:rsidRPr="00942C0C">
        <w:rPr>
          <w:rFonts w:asciiTheme="minorHAnsi" w:hAnsiTheme="minorHAnsi" w:cs="Arial"/>
          <w:sz w:val="24"/>
          <w:szCs w:val="24"/>
        </w:rPr>
        <w:t xml:space="preserve"> einen umfassenderen Wortschatz.</w:t>
      </w:r>
    </w:p>
    <w:p w14:paraId="2261B67C" w14:textId="18C1D229" w:rsidR="00257D0B" w:rsidRPr="00257D0B" w:rsidRDefault="00257D0B" w:rsidP="00257D0B">
      <w:pPr>
        <w:pStyle w:val="Listenabsatz"/>
        <w:ind w:left="720"/>
        <w:jc w:val="both"/>
        <w:rPr>
          <w:rFonts w:asciiTheme="minorHAnsi" w:hAnsiTheme="minorHAnsi" w:cs="Arial"/>
          <w:color w:val="00B050"/>
          <w:sz w:val="24"/>
          <w:szCs w:val="24"/>
        </w:rPr>
      </w:pPr>
    </w:p>
    <w:p w14:paraId="56FB6923" w14:textId="77777777" w:rsidR="00581062" w:rsidRDefault="00581062" w:rsidP="00581062">
      <w:pPr>
        <w:jc w:val="both"/>
        <w:rPr>
          <w:rFonts w:asciiTheme="minorHAnsi" w:hAnsiTheme="minorHAnsi" w:cs="Courier New"/>
          <w:b/>
        </w:rPr>
      </w:pPr>
    </w:p>
    <w:p w14:paraId="213A9AA2" w14:textId="77777777" w:rsidR="003F7C2B" w:rsidRDefault="003F7C2B" w:rsidP="00581062">
      <w:pPr>
        <w:jc w:val="both"/>
        <w:rPr>
          <w:rFonts w:asciiTheme="minorHAnsi" w:hAnsiTheme="minorHAnsi" w:cs="Courier New"/>
          <w:b/>
        </w:rPr>
      </w:pPr>
    </w:p>
    <w:p w14:paraId="361C9B65" w14:textId="77777777" w:rsidR="003F7C2B" w:rsidRDefault="003F7C2B" w:rsidP="00581062">
      <w:pPr>
        <w:jc w:val="both"/>
        <w:rPr>
          <w:rFonts w:asciiTheme="minorHAnsi" w:hAnsiTheme="minorHAnsi" w:cs="Courier New"/>
          <w:b/>
        </w:rPr>
      </w:pPr>
    </w:p>
    <w:p w14:paraId="4BBB4EA8" w14:textId="1652451B" w:rsidR="00581062" w:rsidRPr="005E2FDE" w:rsidRDefault="007846AF" w:rsidP="00581062">
      <w:pPr>
        <w:jc w:val="both"/>
        <w:rPr>
          <w:rFonts w:asciiTheme="minorHAnsi" w:hAnsiTheme="minorHAnsi" w:cs="Courier New"/>
          <w:b/>
          <w:u w:val="single"/>
        </w:rPr>
      </w:pPr>
      <w:r>
        <w:rPr>
          <w:rFonts w:asciiTheme="minorHAnsi" w:hAnsiTheme="minorHAnsi" w:cs="Courier New"/>
          <w:b/>
        </w:rPr>
        <w:t>8.4</w:t>
      </w:r>
      <w:r w:rsidR="00581062" w:rsidRPr="00BE2D9A">
        <w:rPr>
          <w:rFonts w:asciiTheme="minorHAnsi" w:hAnsiTheme="minorHAnsi" w:cs="Courier New"/>
          <w:b/>
        </w:rPr>
        <w:t xml:space="preserve"> </w:t>
      </w:r>
      <w:r w:rsidR="00581062" w:rsidRPr="005E2FDE">
        <w:rPr>
          <w:rFonts w:asciiTheme="minorHAnsi" w:hAnsiTheme="minorHAnsi" w:cs="Courier New"/>
          <w:b/>
          <w:u w:val="single"/>
        </w:rPr>
        <w:t xml:space="preserve">Pädagogischer Ansatz </w:t>
      </w:r>
      <w:r w:rsidR="00976392" w:rsidRPr="005E2FDE">
        <w:rPr>
          <w:rFonts w:asciiTheme="minorHAnsi" w:hAnsiTheme="minorHAnsi" w:cs="Courier New"/>
          <w:b/>
          <w:u w:val="single"/>
        </w:rPr>
        <w:t>und die Rolle der Erzieherin</w:t>
      </w:r>
      <w:r w:rsidR="00D05967">
        <w:rPr>
          <w:rFonts w:asciiTheme="minorHAnsi" w:hAnsiTheme="minorHAnsi" w:cs="Courier New"/>
          <w:b/>
          <w:u w:val="single"/>
        </w:rPr>
        <w:t>/des Erziehers</w:t>
      </w:r>
    </w:p>
    <w:p w14:paraId="6BC57119" w14:textId="77777777" w:rsidR="00581062" w:rsidRPr="005E2FDE" w:rsidRDefault="00581062" w:rsidP="00581062">
      <w:pPr>
        <w:jc w:val="both"/>
        <w:rPr>
          <w:rFonts w:asciiTheme="minorHAnsi" w:hAnsiTheme="minorHAnsi" w:cs="Courier New"/>
          <w:b/>
          <w:u w:val="single"/>
        </w:rPr>
      </w:pPr>
    </w:p>
    <w:p w14:paraId="1090C5C5" w14:textId="77777777" w:rsidR="00581062" w:rsidRDefault="00581062" w:rsidP="00581062">
      <w:pPr>
        <w:jc w:val="both"/>
        <w:rPr>
          <w:rFonts w:asciiTheme="minorHAnsi" w:hAnsiTheme="minorHAnsi" w:cs="Courier New"/>
        </w:rPr>
      </w:pPr>
      <w:r>
        <w:rPr>
          <w:rFonts w:asciiTheme="minorHAnsi" w:hAnsiTheme="minorHAnsi" w:cs="Courier New"/>
        </w:rPr>
        <w:t xml:space="preserve">Unser „Bild vom Kind“ – was wir denken wie Kinder sind und was sie für ihre Entwicklung brauchen- beeinflusst wesentlich unser pädagogisches Denken und Handeln. </w:t>
      </w:r>
    </w:p>
    <w:p w14:paraId="1CFFC972" w14:textId="059DCB54" w:rsidR="00581062" w:rsidRDefault="00581062" w:rsidP="00581062">
      <w:pPr>
        <w:jc w:val="both"/>
        <w:rPr>
          <w:rFonts w:asciiTheme="minorHAnsi" w:hAnsiTheme="minorHAnsi" w:cs="Courier New"/>
        </w:rPr>
      </w:pPr>
      <w:r>
        <w:rPr>
          <w:rFonts w:asciiTheme="minorHAnsi" w:hAnsiTheme="minorHAnsi" w:cs="Courier New"/>
        </w:rPr>
        <w:t>Wir können immer wieder beobachten, dass Kinder von Natur aus Entdecker, Erfinder und Forscher sind, die sich aktiv und kreativ mit ihrer Umwelt au</w:t>
      </w:r>
      <w:r w:rsidR="005E2FDE">
        <w:rPr>
          <w:rFonts w:asciiTheme="minorHAnsi" w:hAnsiTheme="minorHAnsi" w:cs="Courier New"/>
        </w:rPr>
        <w:t>seinandersetzen. Neugierig und e</w:t>
      </w:r>
      <w:r>
        <w:rPr>
          <w:rFonts w:asciiTheme="minorHAnsi" w:hAnsiTheme="minorHAnsi" w:cs="Courier New"/>
        </w:rPr>
        <w:t>ngagiert verfolgen sie ihre Interessen und entwickeln dabei immer komplexere und wirkungsvollere kognitive Fähigkeiten und Handlungskompetenzen.</w:t>
      </w:r>
    </w:p>
    <w:p w14:paraId="1BDFDAB4" w14:textId="4577A66D" w:rsidR="00581062" w:rsidRPr="00237EBB" w:rsidRDefault="00581062" w:rsidP="00581062">
      <w:pPr>
        <w:jc w:val="both"/>
        <w:rPr>
          <w:rFonts w:asciiTheme="minorHAnsi" w:hAnsiTheme="minorHAnsi" w:cs="Courier New"/>
        </w:rPr>
      </w:pPr>
      <w:r>
        <w:rPr>
          <w:rFonts w:asciiTheme="minorHAnsi" w:hAnsiTheme="minorHAnsi" w:cs="Courier New"/>
        </w:rPr>
        <w:t>Kinder können und wollen Verantwortung für das eigene Leben übernehmen (Selbstbildung)</w:t>
      </w:r>
    </w:p>
    <w:p w14:paraId="75D5FF62" w14:textId="19ACFA13" w:rsidR="00581062" w:rsidRDefault="00581062" w:rsidP="00613045">
      <w:pPr>
        <w:jc w:val="both"/>
        <w:rPr>
          <w:rFonts w:asciiTheme="minorHAnsi" w:hAnsiTheme="minorHAnsi" w:cs="Courier New"/>
        </w:rPr>
      </w:pPr>
      <w:r w:rsidRPr="00237EBB">
        <w:rPr>
          <w:rFonts w:asciiTheme="minorHAnsi" w:hAnsiTheme="minorHAnsi" w:cs="Courier New"/>
        </w:rPr>
        <w:t xml:space="preserve">Zur Umsetzung unserer pädagogischen Ziele arbeiten wir nach einem </w:t>
      </w:r>
      <w:r w:rsidRPr="00237EBB">
        <w:rPr>
          <w:rFonts w:asciiTheme="minorHAnsi" w:hAnsiTheme="minorHAnsi" w:cs="Courier New"/>
          <w:b/>
        </w:rPr>
        <w:t>ganzheitlichen Ansatz</w:t>
      </w:r>
      <w:r w:rsidR="007E3C63">
        <w:rPr>
          <w:rFonts w:asciiTheme="minorHAnsi" w:hAnsiTheme="minorHAnsi" w:cs="Courier New"/>
          <w:b/>
        </w:rPr>
        <w:t>,</w:t>
      </w:r>
      <w:r w:rsidRPr="00237EBB">
        <w:rPr>
          <w:rFonts w:asciiTheme="minorHAnsi" w:hAnsiTheme="minorHAnsi" w:cs="Courier New"/>
        </w:rPr>
        <w:t xml:space="preserve"> der </w:t>
      </w:r>
      <w:r w:rsidRPr="00237EBB">
        <w:rPr>
          <w:rFonts w:asciiTheme="minorHAnsi" w:hAnsiTheme="minorHAnsi" w:cs="Courier New"/>
          <w:b/>
        </w:rPr>
        <w:t>situative</w:t>
      </w:r>
      <w:r>
        <w:rPr>
          <w:rFonts w:asciiTheme="minorHAnsi" w:hAnsiTheme="minorHAnsi" w:cs="Courier New"/>
          <w:b/>
        </w:rPr>
        <w:t>s</w:t>
      </w:r>
      <w:r w:rsidRPr="00237EBB">
        <w:rPr>
          <w:rFonts w:asciiTheme="minorHAnsi" w:hAnsiTheme="minorHAnsi" w:cs="Courier New"/>
          <w:b/>
        </w:rPr>
        <w:t xml:space="preserve"> Arbeiten</w:t>
      </w:r>
      <w:r w:rsidRPr="00237EBB">
        <w:rPr>
          <w:rFonts w:asciiTheme="minorHAnsi" w:hAnsiTheme="minorHAnsi" w:cs="Courier New"/>
        </w:rPr>
        <w:t xml:space="preserve"> beinhaltet.</w:t>
      </w:r>
    </w:p>
    <w:p w14:paraId="3B11D5BF" w14:textId="3641D714" w:rsidR="003F7C2B" w:rsidRDefault="003F7C2B" w:rsidP="00976392">
      <w:pPr>
        <w:ind w:left="708" w:firstLine="708"/>
        <w:jc w:val="both"/>
        <w:rPr>
          <w:rFonts w:asciiTheme="minorHAnsi" w:hAnsiTheme="minorHAnsi" w:cs="Courier New"/>
        </w:rPr>
      </w:pPr>
    </w:p>
    <w:p w14:paraId="16E4FA2D" w14:textId="695E5701" w:rsidR="003F7C2B" w:rsidRDefault="003F7C2B" w:rsidP="00976392">
      <w:pPr>
        <w:ind w:left="708" w:firstLine="708"/>
        <w:jc w:val="both"/>
        <w:rPr>
          <w:rFonts w:asciiTheme="minorHAnsi" w:hAnsiTheme="minorHAnsi" w:cs="Courier New"/>
        </w:rPr>
      </w:pPr>
    </w:p>
    <w:p w14:paraId="633CA637" w14:textId="77777777" w:rsidR="003F7C2B" w:rsidRPr="00237EBB" w:rsidRDefault="003F7C2B" w:rsidP="00976392">
      <w:pPr>
        <w:ind w:left="708" w:firstLine="708"/>
        <w:jc w:val="both"/>
        <w:rPr>
          <w:rFonts w:asciiTheme="minorHAnsi" w:hAnsiTheme="minorHAnsi" w:cs="Courier New"/>
        </w:rPr>
      </w:pPr>
    </w:p>
    <w:p w14:paraId="2DB34432" w14:textId="5E2B8712" w:rsidR="00581062" w:rsidRDefault="007E3C63" w:rsidP="00581062">
      <w:pPr>
        <w:jc w:val="both"/>
        <w:rPr>
          <w:rFonts w:asciiTheme="minorHAnsi" w:hAnsiTheme="minorHAnsi" w:cs="Courier New"/>
        </w:rPr>
      </w:pPr>
      <w:r>
        <w:rPr>
          <w:rFonts w:asciiTheme="minorHAnsi" w:hAnsiTheme="minorHAnsi" w:cs="Courier New"/>
        </w:rPr>
        <w:lastRenderedPageBreak/>
        <w:t>Die B</w:t>
      </w:r>
      <w:r w:rsidR="00581062" w:rsidRPr="00237EBB">
        <w:rPr>
          <w:rFonts w:asciiTheme="minorHAnsi" w:hAnsiTheme="minorHAnsi" w:cs="Courier New"/>
        </w:rPr>
        <w:t>as</w:t>
      </w:r>
      <w:r>
        <w:rPr>
          <w:rFonts w:asciiTheme="minorHAnsi" w:hAnsiTheme="minorHAnsi" w:cs="Courier New"/>
        </w:rPr>
        <w:t>is</w:t>
      </w:r>
      <w:r w:rsidR="00581062" w:rsidRPr="00237EBB">
        <w:rPr>
          <w:rFonts w:asciiTheme="minorHAnsi" w:hAnsiTheme="minorHAnsi" w:cs="Courier New"/>
        </w:rPr>
        <w:t xml:space="preserve"> unsere</w:t>
      </w:r>
      <w:r w:rsidR="003F7C2B">
        <w:rPr>
          <w:rFonts w:asciiTheme="minorHAnsi" w:hAnsiTheme="minorHAnsi" w:cs="Courier New"/>
        </w:rPr>
        <w:t>r</w:t>
      </w:r>
      <w:r w:rsidR="00581062" w:rsidRPr="00237EBB">
        <w:rPr>
          <w:rFonts w:asciiTheme="minorHAnsi" w:hAnsiTheme="minorHAnsi" w:cs="Courier New"/>
        </w:rPr>
        <w:t xml:space="preserve"> pädagogische</w:t>
      </w:r>
      <w:r w:rsidR="003E2B71">
        <w:rPr>
          <w:rFonts w:asciiTheme="minorHAnsi" w:hAnsiTheme="minorHAnsi" w:cs="Courier New"/>
        </w:rPr>
        <w:t>n</w:t>
      </w:r>
      <w:r w:rsidR="00581062" w:rsidRPr="00237EBB">
        <w:rPr>
          <w:rFonts w:asciiTheme="minorHAnsi" w:hAnsiTheme="minorHAnsi" w:cs="Courier New"/>
        </w:rPr>
        <w:t xml:space="preserve"> Arbeit </w:t>
      </w:r>
      <w:r>
        <w:rPr>
          <w:rFonts w:asciiTheme="minorHAnsi" w:hAnsiTheme="minorHAnsi" w:cs="Courier New"/>
        </w:rPr>
        <w:t>sind</w:t>
      </w:r>
      <w:r w:rsidR="00581062" w:rsidRPr="00237EBB">
        <w:rPr>
          <w:rFonts w:asciiTheme="minorHAnsi" w:hAnsiTheme="minorHAnsi" w:cs="Courier New"/>
        </w:rPr>
        <w:t xml:space="preserve"> </w:t>
      </w:r>
      <w:r w:rsidR="00581062" w:rsidRPr="003E2B71">
        <w:rPr>
          <w:rFonts w:asciiTheme="minorHAnsi" w:hAnsiTheme="minorHAnsi" w:cs="Courier New"/>
          <w:b/>
          <w:bCs/>
        </w:rPr>
        <w:t>regelmäßige Beobachtungen</w:t>
      </w:r>
      <w:r w:rsidR="00581062" w:rsidRPr="00237EBB">
        <w:rPr>
          <w:rFonts w:asciiTheme="minorHAnsi" w:hAnsiTheme="minorHAnsi" w:cs="Courier New"/>
        </w:rPr>
        <w:t xml:space="preserve"> der Gesamtgruppe und des einzelnen Kindes. So können wir die Bedürfnisse des Kindes erkennen und ihnen für das Spiel Möglichkeiten bieten ihre Selbstbildungspotenziale </w:t>
      </w:r>
      <w:r w:rsidR="009E1D17">
        <w:rPr>
          <w:rFonts w:asciiTheme="minorHAnsi" w:hAnsiTheme="minorHAnsi" w:cs="Courier New"/>
        </w:rPr>
        <w:t>weiter auszubauen. (s. auch 8.2</w:t>
      </w:r>
      <w:r w:rsidR="00581062">
        <w:rPr>
          <w:rFonts w:asciiTheme="minorHAnsi" w:hAnsiTheme="minorHAnsi" w:cs="Courier New"/>
        </w:rPr>
        <w:t>.</w:t>
      </w:r>
      <w:r w:rsidR="009E1D17">
        <w:rPr>
          <w:rFonts w:asciiTheme="minorHAnsi" w:hAnsiTheme="minorHAnsi" w:cs="Courier New"/>
        </w:rPr>
        <w:t xml:space="preserve"> Spielen gleich Bildungszeit</w:t>
      </w:r>
      <w:r w:rsidR="00581062" w:rsidRPr="00237EBB">
        <w:rPr>
          <w:rFonts w:asciiTheme="minorHAnsi" w:hAnsiTheme="minorHAnsi" w:cs="Courier New"/>
        </w:rPr>
        <w:t>)</w:t>
      </w:r>
    </w:p>
    <w:p w14:paraId="0E3A9758" w14:textId="1461F6D9" w:rsidR="00C83366" w:rsidRPr="00C83366" w:rsidRDefault="00C83366" w:rsidP="00942C0C">
      <w:pPr>
        <w:jc w:val="both"/>
        <w:rPr>
          <w:rFonts w:asciiTheme="minorHAnsi" w:hAnsiTheme="minorHAnsi" w:cs="Arial"/>
          <w:color w:val="FF0000"/>
        </w:rPr>
      </w:pPr>
    </w:p>
    <w:p w14:paraId="035BC99E" w14:textId="05CF7EC7" w:rsidR="00514899" w:rsidRDefault="00942C0C" w:rsidP="00BF4F72">
      <w:pPr>
        <w:jc w:val="both"/>
      </w:pPr>
      <w:r>
        <w:rPr>
          <w:rFonts w:asciiTheme="minorHAnsi" w:hAnsiTheme="minorHAnsi" w:cs="Arial"/>
        </w:rPr>
        <w:t xml:space="preserve">Uns </w:t>
      </w:r>
      <w:r w:rsidRPr="00265147">
        <w:rPr>
          <w:rFonts w:asciiTheme="minorHAnsi" w:hAnsiTheme="minorHAnsi" w:cs="Arial"/>
          <w:b/>
        </w:rPr>
        <w:t>Erzieher und Erzieherinnen</w:t>
      </w:r>
      <w:r w:rsidR="00C40BA6" w:rsidRPr="00942C0C">
        <w:rPr>
          <w:rFonts w:asciiTheme="minorHAnsi" w:hAnsiTheme="minorHAnsi" w:cs="Arial"/>
        </w:rPr>
        <w:t xml:space="preserve"> </w:t>
      </w:r>
      <w:r>
        <w:rPr>
          <w:rFonts w:asciiTheme="minorHAnsi" w:hAnsiTheme="minorHAnsi" w:cs="Arial"/>
        </w:rPr>
        <w:t>kommt bei</w:t>
      </w:r>
      <w:r w:rsidR="00BF4F72">
        <w:rPr>
          <w:rFonts w:asciiTheme="minorHAnsi" w:hAnsiTheme="minorHAnsi" w:cs="Arial"/>
        </w:rPr>
        <w:t xml:space="preserve"> all dem Wissen um die</w:t>
      </w:r>
      <w:r>
        <w:rPr>
          <w:rFonts w:asciiTheme="minorHAnsi" w:hAnsiTheme="minorHAnsi" w:cs="Arial"/>
        </w:rPr>
        <w:t xml:space="preserve"> Bedeutung </w:t>
      </w:r>
      <w:r w:rsidR="00C55158">
        <w:rPr>
          <w:rFonts w:asciiTheme="minorHAnsi" w:hAnsiTheme="minorHAnsi" w:cs="Arial"/>
        </w:rPr>
        <w:t>des Spiels</w:t>
      </w:r>
      <w:r>
        <w:rPr>
          <w:rFonts w:asciiTheme="minorHAnsi" w:hAnsiTheme="minorHAnsi" w:cs="Arial"/>
        </w:rPr>
        <w:t xml:space="preserve"> / Freispiels eine</w:t>
      </w:r>
      <w:r w:rsidR="00B4427C">
        <w:rPr>
          <w:rFonts w:asciiTheme="minorHAnsi" w:hAnsiTheme="minorHAnsi" w:cs="Arial"/>
        </w:rPr>
        <w:t xml:space="preserve"> </w:t>
      </w:r>
      <w:r w:rsidR="00B4427C" w:rsidRPr="00265147">
        <w:rPr>
          <w:rFonts w:asciiTheme="minorHAnsi" w:hAnsiTheme="minorHAnsi" w:cs="Arial"/>
          <w:b/>
        </w:rPr>
        <w:t>bes</w:t>
      </w:r>
      <w:r w:rsidR="00BF4F72" w:rsidRPr="00265147">
        <w:rPr>
          <w:rFonts w:asciiTheme="minorHAnsi" w:hAnsiTheme="minorHAnsi" w:cs="Arial"/>
          <w:b/>
        </w:rPr>
        <w:t>ondere Aufgabe</w:t>
      </w:r>
      <w:r w:rsidR="00BF4F72">
        <w:rPr>
          <w:rFonts w:asciiTheme="minorHAnsi" w:hAnsiTheme="minorHAnsi" w:cs="Arial"/>
        </w:rPr>
        <w:t xml:space="preserve"> zu.</w:t>
      </w:r>
      <w:r w:rsidR="00514899" w:rsidRPr="00514899">
        <w:t xml:space="preserve"> </w:t>
      </w:r>
    </w:p>
    <w:p w14:paraId="1CE6C188" w14:textId="26FFEC9C" w:rsidR="00BF4F72" w:rsidRPr="00514899" w:rsidRDefault="00514899" w:rsidP="00BF4F72">
      <w:pPr>
        <w:jc w:val="both"/>
        <w:rPr>
          <w:rFonts w:asciiTheme="minorHAnsi" w:hAnsiTheme="minorHAnsi" w:cstheme="minorHAnsi"/>
        </w:rPr>
      </w:pPr>
      <w:r w:rsidRPr="00514899">
        <w:rPr>
          <w:rFonts w:asciiTheme="minorHAnsi" w:hAnsiTheme="minorHAnsi" w:cstheme="minorHAnsi"/>
        </w:rPr>
        <w:t xml:space="preserve">Authentisch, verlässlich und eindeutig sind wir für Kinder </w:t>
      </w:r>
      <w:r w:rsidRPr="00BA4B43">
        <w:rPr>
          <w:rFonts w:asciiTheme="minorHAnsi" w:hAnsiTheme="minorHAnsi" w:cstheme="minorHAnsi"/>
          <w:b/>
          <w:bCs/>
        </w:rPr>
        <w:t>Bindungspersonen,</w:t>
      </w:r>
      <w:r w:rsidRPr="00514899">
        <w:rPr>
          <w:rFonts w:asciiTheme="minorHAnsi" w:hAnsiTheme="minorHAnsi" w:cstheme="minorHAnsi"/>
        </w:rPr>
        <w:t xml:space="preserve"> an die sie sich vertrauensvoll wenden können.</w:t>
      </w:r>
      <w:r w:rsidR="00BA4B43">
        <w:rPr>
          <w:rFonts w:asciiTheme="minorHAnsi" w:hAnsiTheme="minorHAnsi" w:cstheme="minorHAnsi"/>
        </w:rPr>
        <w:t xml:space="preserve"> Gerade diesem </w:t>
      </w:r>
      <w:r w:rsidR="00BA4B43" w:rsidRPr="003E2B71">
        <w:rPr>
          <w:rFonts w:asciiTheme="minorHAnsi" w:hAnsiTheme="minorHAnsi" w:cstheme="minorHAnsi"/>
          <w:b/>
          <w:bCs/>
        </w:rPr>
        <w:t>Beziehungsaufbau</w:t>
      </w:r>
      <w:r w:rsidR="00BA4B43">
        <w:rPr>
          <w:rFonts w:asciiTheme="minorHAnsi" w:hAnsiTheme="minorHAnsi" w:cstheme="minorHAnsi"/>
        </w:rPr>
        <w:t xml:space="preserve"> geben wir viel Zeit. </w:t>
      </w:r>
      <w:r w:rsidRPr="00514899">
        <w:rPr>
          <w:rFonts w:asciiTheme="minorHAnsi" w:hAnsiTheme="minorHAnsi" w:cstheme="minorHAnsi"/>
        </w:rPr>
        <w:t xml:space="preserve"> Auf diese </w:t>
      </w:r>
      <w:r w:rsidR="004F05FB" w:rsidRPr="00514899">
        <w:rPr>
          <w:rFonts w:asciiTheme="minorHAnsi" w:hAnsiTheme="minorHAnsi" w:cstheme="minorHAnsi"/>
        </w:rPr>
        <w:t xml:space="preserve">Weise </w:t>
      </w:r>
      <w:r w:rsidR="004F05FB">
        <w:rPr>
          <w:rFonts w:asciiTheme="minorHAnsi" w:hAnsiTheme="minorHAnsi" w:cstheme="minorHAnsi"/>
        </w:rPr>
        <w:t xml:space="preserve">können wir </w:t>
      </w:r>
      <w:r w:rsidR="004F05FB" w:rsidRPr="00514899">
        <w:rPr>
          <w:rFonts w:asciiTheme="minorHAnsi" w:hAnsiTheme="minorHAnsi" w:cstheme="minorHAnsi"/>
        </w:rPr>
        <w:t>Kinder</w:t>
      </w:r>
      <w:r w:rsidRPr="00514899">
        <w:rPr>
          <w:rFonts w:asciiTheme="minorHAnsi" w:hAnsiTheme="minorHAnsi" w:cstheme="minorHAnsi"/>
        </w:rPr>
        <w:t xml:space="preserve"> in ihrem Explorationsverhalten </w:t>
      </w:r>
      <w:r w:rsidR="00BA4B43">
        <w:rPr>
          <w:rFonts w:asciiTheme="minorHAnsi" w:hAnsiTheme="minorHAnsi" w:cstheme="minorHAnsi"/>
        </w:rPr>
        <w:t xml:space="preserve">individuell unterstützen </w:t>
      </w:r>
      <w:r w:rsidRPr="00514899">
        <w:rPr>
          <w:rFonts w:asciiTheme="minorHAnsi" w:hAnsiTheme="minorHAnsi" w:cstheme="minorHAnsi"/>
        </w:rPr>
        <w:t>und ermöglichen ihnen sich selbstwirksam zu erfahren</w:t>
      </w:r>
      <w:r w:rsidR="004F05FB">
        <w:rPr>
          <w:rFonts w:asciiTheme="minorHAnsi" w:hAnsiTheme="minorHAnsi" w:cstheme="minorHAnsi"/>
        </w:rPr>
        <w:t>.</w:t>
      </w:r>
    </w:p>
    <w:p w14:paraId="0B0E74E5" w14:textId="77777777" w:rsidR="00307C9B" w:rsidRDefault="00307C9B" w:rsidP="00307C9B">
      <w:pPr>
        <w:jc w:val="both"/>
        <w:rPr>
          <w:rFonts w:asciiTheme="minorHAnsi" w:hAnsiTheme="minorHAnsi" w:cstheme="minorHAnsi"/>
        </w:rPr>
      </w:pPr>
    </w:p>
    <w:p w14:paraId="2D39F533" w14:textId="44A72B24" w:rsidR="00BF4F72" w:rsidRDefault="00BF4F72" w:rsidP="00307C9B">
      <w:pPr>
        <w:jc w:val="both"/>
        <w:rPr>
          <w:rFonts w:asciiTheme="minorHAnsi" w:hAnsiTheme="minorHAnsi"/>
        </w:rPr>
      </w:pPr>
      <w:r>
        <w:rPr>
          <w:rFonts w:asciiTheme="minorHAnsi" w:hAnsiTheme="minorHAnsi"/>
        </w:rPr>
        <w:t>Wir</w:t>
      </w:r>
      <w:r w:rsidRPr="00BF4F72">
        <w:rPr>
          <w:rFonts w:asciiTheme="minorHAnsi" w:hAnsiTheme="minorHAnsi"/>
        </w:rPr>
        <w:t xml:space="preserve"> achten darauf, das</w:t>
      </w:r>
      <w:r>
        <w:rPr>
          <w:rFonts w:asciiTheme="minorHAnsi" w:hAnsiTheme="minorHAnsi"/>
        </w:rPr>
        <w:t>s</w:t>
      </w:r>
      <w:r w:rsidRPr="00BF4F72">
        <w:rPr>
          <w:rFonts w:asciiTheme="minorHAnsi" w:hAnsiTheme="minorHAnsi"/>
        </w:rPr>
        <w:t xml:space="preserve"> </w:t>
      </w:r>
      <w:r w:rsidR="00C55158" w:rsidRPr="00BF4F72">
        <w:rPr>
          <w:rFonts w:asciiTheme="minorHAnsi" w:hAnsiTheme="minorHAnsi"/>
        </w:rPr>
        <w:t xml:space="preserve">die </w:t>
      </w:r>
      <w:r w:rsidR="00C55158">
        <w:rPr>
          <w:rFonts w:asciiTheme="minorHAnsi" w:hAnsiTheme="minorHAnsi"/>
        </w:rPr>
        <w:t>Kinder</w:t>
      </w:r>
      <w:r>
        <w:rPr>
          <w:rFonts w:asciiTheme="minorHAnsi" w:hAnsiTheme="minorHAnsi"/>
        </w:rPr>
        <w:t>:</w:t>
      </w:r>
    </w:p>
    <w:p w14:paraId="5C2ED586" w14:textId="77777777" w:rsidR="00307C9B" w:rsidRDefault="00307C9B" w:rsidP="00307C9B">
      <w:pPr>
        <w:jc w:val="both"/>
        <w:rPr>
          <w:rFonts w:asciiTheme="minorHAnsi" w:hAnsiTheme="minorHAnsi"/>
        </w:rPr>
      </w:pPr>
    </w:p>
    <w:p w14:paraId="768DE274" w14:textId="4C5D7361" w:rsidR="00BF4F72" w:rsidRPr="000F6700" w:rsidRDefault="00BF4F72" w:rsidP="00613045">
      <w:pPr>
        <w:pStyle w:val="Listenabsatz"/>
        <w:numPr>
          <w:ilvl w:val="0"/>
          <w:numId w:val="31"/>
        </w:numPr>
        <w:ind w:left="2136"/>
        <w:jc w:val="both"/>
        <w:rPr>
          <w:rFonts w:asciiTheme="minorHAnsi" w:hAnsiTheme="minorHAnsi" w:cs="Arial"/>
        </w:rPr>
      </w:pPr>
      <w:r>
        <w:rPr>
          <w:rFonts w:asciiTheme="minorHAnsi" w:hAnsiTheme="minorHAnsi"/>
          <w:sz w:val="24"/>
          <w:szCs w:val="24"/>
        </w:rPr>
        <w:t>Genüg</w:t>
      </w:r>
      <w:r w:rsidR="00514899">
        <w:rPr>
          <w:rFonts w:asciiTheme="minorHAnsi" w:hAnsiTheme="minorHAnsi"/>
          <w:sz w:val="24"/>
          <w:szCs w:val="24"/>
        </w:rPr>
        <w:t xml:space="preserve">end Zeit für </w:t>
      </w:r>
      <w:r w:rsidR="00514899" w:rsidRPr="00976392">
        <w:rPr>
          <w:rFonts w:asciiTheme="minorHAnsi" w:hAnsiTheme="minorHAnsi"/>
          <w:b/>
          <w:bCs/>
          <w:sz w:val="24"/>
          <w:szCs w:val="24"/>
        </w:rPr>
        <w:t>ihr</w:t>
      </w:r>
      <w:r w:rsidR="00514899">
        <w:rPr>
          <w:rFonts w:asciiTheme="minorHAnsi" w:hAnsiTheme="minorHAnsi"/>
          <w:sz w:val="24"/>
          <w:szCs w:val="24"/>
        </w:rPr>
        <w:t xml:space="preserve"> Spiel bekommen</w:t>
      </w:r>
    </w:p>
    <w:p w14:paraId="0C849A0D" w14:textId="463464D7" w:rsidR="000F6700" w:rsidRPr="000F6700" w:rsidRDefault="000F6700" w:rsidP="00613045">
      <w:pPr>
        <w:pStyle w:val="Listenabsatz"/>
        <w:numPr>
          <w:ilvl w:val="0"/>
          <w:numId w:val="31"/>
        </w:numPr>
        <w:ind w:left="2136"/>
        <w:jc w:val="both"/>
        <w:rPr>
          <w:rFonts w:asciiTheme="minorHAnsi" w:hAnsiTheme="minorHAnsi" w:cs="Arial"/>
        </w:rPr>
      </w:pPr>
      <w:r>
        <w:rPr>
          <w:rFonts w:asciiTheme="minorHAnsi" w:hAnsiTheme="minorHAnsi"/>
          <w:sz w:val="24"/>
          <w:szCs w:val="24"/>
        </w:rPr>
        <w:t>dabei Ruhe,</w:t>
      </w:r>
      <w:r w:rsidR="00514899">
        <w:rPr>
          <w:rFonts w:asciiTheme="minorHAnsi" w:hAnsiTheme="minorHAnsi"/>
          <w:sz w:val="24"/>
          <w:szCs w:val="24"/>
        </w:rPr>
        <w:t xml:space="preserve"> Muße und Gelassenheit erfahren</w:t>
      </w:r>
    </w:p>
    <w:p w14:paraId="6904E2BB" w14:textId="7B325EDE" w:rsidR="000F6700" w:rsidRPr="00BF4F72" w:rsidRDefault="000F6700" w:rsidP="00613045">
      <w:pPr>
        <w:pStyle w:val="Listenabsatz"/>
        <w:numPr>
          <w:ilvl w:val="0"/>
          <w:numId w:val="31"/>
        </w:numPr>
        <w:ind w:left="2136"/>
        <w:jc w:val="both"/>
        <w:rPr>
          <w:rFonts w:asciiTheme="minorHAnsi" w:hAnsiTheme="minorHAnsi" w:cs="Arial"/>
        </w:rPr>
      </w:pPr>
      <w:r>
        <w:rPr>
          <w:rFonts w:asciiTheme="minorHAnsi" w:hAnsiTheme="minorHAnsi"/>
          <w:sz w:val="24"/>
          <w:szCs w:val="24"/>
        </w:rPr>
        <w:t>Wohlwollen, Ermutigung und Anerkennung erhalten</w:t>
      </w:r>
    </w:p>
    <w:p w14:paraId="041702AE" w14:textId="5C3D0E19" w:rsidR="00BF4F72" w:rsidRPr="000F6700" w:rsidRDefault="000F6700" w:rsidP="00613045">
      <w:pPr>
        <w:pStyle w:val="Listenabsatz"/>
        <w:numPr>
          <w:ilvl w:val="0"/>
          <w:numId w:val="30"/>
        </w:numPr>
        <w:ind w:left="2144"/>
        <w:jc w:val="both"/>
        <w:rPr>
          <w:rFonts w:asciiTheme="minorHAnsi" w:hAnsiTheme="minorHAnsi" w:cs="Arial"/>
          <w:sz w:val="24"/>
          <w:szCs w:val="24"/>
        </w:rPr>
      </w:pPr>
      <w:r>
        <w:rPr>
          <w:rFonts w:asciiTheme="minorHAnsi" w:hAnsiTheme="minorHAnsi"/>
          <w:sz w:val="24"/>
          <w:szCs w:val="24"/>
        </w:rPr>
        <w:t xml:space="preserve">Hilfestellung, </w:t>
      </w:r>
      <w:r w:rsidRPr="00976392">
        <w:rPr>
          <w:rFonts w:asciiTheme="minorHAnsi" w:hAnsiTheme="minorHAnsi"/>
          <w:b/>
          <w:bCs/>
          <w:sz w:val="24"/>
          <w:szCs w:val="24"/>
        </w:rPr>
        <w:t>wo nötig</w:t>
      </w:r>
      <w:r>
        <w:rPr>
          <w:rFonts w:asciiTheme="minorHAnsi" w:hAnsiTheme="minorHAnsi"/>
          <w:sz w:val="24"/>
          <w:szCs w:val="24"/>
        </w:rPr>
        <w:t xml:space="preserve"> erfahren</w:t>
      </w:r>
    </w:p>
    <w:p w14:paraId="1D67C368" w14:textId="593B37D3" w:rsidR="00BF4F72" w:rsidRPr="000F6700" w:rsidRDefault="000F6700" w:rsidP="00613045">
      <w:pPr>
        <w:pStyle w:val="Listenabsatz"/>
        <w:numPr>
          <w:ilvl w:val="0"/>
          <w:numId w:val="30"/>
        </w:numPr>
        <w:ind w:left="2144"/>
        <w:jc w:val="both"/>
        <w:rPr>
          <w:rFonts w:asciiTheme="minorHAnsi" w:hAnsiTheme="minorHAnsi" w:cs="Arial"/>
          <w:sz w:val="24"/>
          <w:szCs w:val="24"/>
        </w:rPr>
      </w:pPr>
      <w:r>
        <w:rPr>
          <w:rFonts w:asciiTheme="minorHAnsi" w:hAnsiTheme="minorHAnsi"/>
          <w:sz w:val="24"/>
          <w:szCs w:val="24"/>
        </w:rPr>
        <w:t>im Erwachsenen einen</w:t>
      </w:r>
      <w:r w:rsidRPr="00976392">
        <w:rPr>
          <w:rFonts w:asciiTheme="minorHAnsi" w:hAnsiTheme="minorHAnsi"/>
          <w:b/>
          <w:bCs/>
          <w:sz w:val="24"/>
          <w:szCs w:val="24"/>
        </w:rPr>
        <w:t xml:space="preserve"> Spielpartner</w:t>
      </w:r>
      <w:r>
        <w:rPr>
          <w:rFonts w:asciiTheme="minorHAnsi" w:hAnsiTheme="minorHAnsi"/>
          <w:sz w:val="24"/>
          <w:szCs w:val="24"/>
        </w:rPr>
        <w:t xml:space="preserve"> auf Augenhöhe erleben</w:t>
      </w:r>
    </w:p>
    <w:p w14:paraId="575741FD" w14:textId="212147B1" w:rsidR="00BF4F72" w:rsidRPr="00BF4F72" w:rsidRDefault="00013CDA" w:rsidP="00613045">
      <w:pPr>
        <w:pStyle w:val="Listenabsatz"/>
        <w:numPr>
          <w:ilvl w:val="0"/>
          <w:numId w:val="30"/>
        </w:numPr>
        <w:ind w:left="2144"/>
        <w:jc w:val="both"/>
        <w:rPr>
          <w:rFonts w:asciiTheme="minorHAnsi" w:hAnsiTheme="minorHAnsi" w:cs="Arial"/>
          <w:sz w:val="24"/>
          <w:szCs w:val="24"/>
        </w:rPr>
      </w:pPr>
      <w:r w:rsidRPr="00BF4F72">
        <w:rPr>
          <w:rFonts w:asciiTheme="minorHAnsi" w:hAnsiTheme="minorHAnsi"/>
          <w:sz w:val="24"/>
          <w:szCs w:val="24"/>
        </w:rPr>
        <w:t>Hilfen bei der Bew</w:t>
      </w:r>
      <w:r w:rsidR="000F6700">
        <w:rPr>
          <w:rFonts w:asciiTheme="minorHAnsi" w:hAnsiTheme="minorHAnsi"/>
          <w:sz w:val="24"/>
          <w:szCs w:val="24"/>
        </w:rPr>
        <w:t>ältigung von Konfliktsituationen erhalten</w:t>
      </w:r>
    </w:p>
    <w:p w14:paraId="1A4AE9A4" w14:textId="20BF9723" w:rsidR="00FE0AF2" w:rsidRPr="00307C9B" w:rsidRDefault="000F6700" w:rsidP="00613045">
      <w:pPr>
        <w:pStyle w:val="Listenabsatz"/>
        <w:numPr>
          <w:ilvl w:val="0"/>
          <w:numId w:val="30"/>
        </w:numPr>
        <w:ind w:left="2144"/>
        <w:jc w:val="both"/>
        <w:rPr>
          <w:rFonts w:asciiTheme="minorHAnsi" w:hAnsiTheme="minorHAnsi" w:cs="Arial"/>
          <w:sz w:val="24"/>
          <w:szCs w:val="24"/>
        </w:rPr>
      </w:pPr>
      <w:r>
        <w:rPr>
          <w:rFonts w:asciiTheme="minorHAnsi" w:hAnsiTheme="minorHAnsi"/>
          <w:sz w:val="24"/>
          <w:szCs w:val="24"/>
        </w:rPr>
        <w:t>Spiel</w:t>
      </w:r>
      <w:r w:rsidR="00514899">
        <w:rPr>
          <w:rFonts w:asciiTheme="minorHAnsi" w:hAnsiTheme="minorHAnsi"/>
          <w:sz w:val="24"/>
          <w:szCs w:val="24"/>
        </w:rPr>
        <w:t>vorhaben mit Unterstützung realisieren können</w:t>
      </w:r>
      <w:r w:rsidR="00FC0E49">
        <w:rPr>
          <w:rFonts w:asciiTheme="minorHAnsi" w:hAnsiTheme="minorHAnsi"/>
          <w:sz w:val="24"/>
          <w:szCs w:val="24"/>
        </w:rPr>
        <w:t>.</w:t>
      </w:r>
    </w:p>
    <w:p w14:paraId="7115EC22" w14:textId="77777777" w:rsidR="00307C9B" w:rsidRPr="00307C9B" w:rsidRDefault="00307C9B" w:rsidP="00976392">
      <w:pPr>
        <w:pStyle w:val="Listenabsatz"/>
        <w:ind w:left="2144"/>
        <w:jc w:val="both"/>
        <w:rPr>
          <w:rFonts w:asciiTheme="minorHAnsi" w:hAnsiTheme="minorHAnsi" w:cs="Arial"/>
          <w:sz w:val="24"/>
          <w:szCs w:val="24"/>
        </w:rPr>
      </w:pPr>
    </w:p>
    <w:p w14:paraId="3AFDF5A2" w14:textId="05297BB8" w:rsidR="00307C9B" w:rsidRDefault="00307C9B" w:rsidP="00307C9B">
      <w:pPr>
        <w:jc w:val="both"/>
        <w:rPr>
          <w:rFonts w:asciiTheme="minorHAnsi" w:hAnsiTheme="minorHAnsi" w:cs="Arial"/>
        </w:rPr>
      </w:pPr>
      <w:r>
        <w:rPr>
          <w:rFonts w:asciiTheme="minorHAnsi" w:hAnsiTheme="minorHAnsi" w:cs="Arial"/>
        </w:rPr>
        <w:t xml:space="preserve">Darüber hinaus bieten wir den </w:t>
      </w:r>
      <w:r w:rsidR="009E1D17">
        <w:rPr>
          <w:rFonts w:asciiTheme="minorHAnsi" w:hAnsiTheme="minorHAnsi" w:cs="Arial"/>
        </w:rPr>
        <w:t>Kindern auch</w:t>
      </w:r>
      <w:r w:rsidR="007846AF">
        <w:rPr>
          <w:rFonts w:asciiTheme="minorHAnsi" w:hAnsiTheme="minorHAnsi" w:cs="Arial"/>
        </w:rPr>
        <w:t xml:space="preserve"> immer wieder Mal </w:t>
      </w:r>
      <w:r w:rsidR="00976392">
        <w:rPr>
          <w:rFonts w:asciiTheme="minorHAnsi" w:hAnsiTheme="minorHAnsi" w:cs="Arial"/>
        </w:rPr>
        <w:t>angeleitete</w:t>
      </w:r>
      <w:r w:rsidR="007846AF">
        <w:rPr>
          <w:rFonts w:asciiTheme="minorHAnsi" w:hAnsiTheme="minorHAnsi" w:cs="Arial"/>
        </w:rPr>
        <w:t xml:space="preserve"> Angebote, die stets unter </w:t>
      </w:r>
      <w:r w:rsidR="009E1D17">
        <w:rPr>
          <w:rFonts w:asciiTheme="minorHAnsi" w:hAnsiTheme="minorHAnsi" w:cs="Arial"/>
        </w:rPr>
        <w:t>Berücksichtigung,</w:t>
      </w:r>
      <w:r w:rsidR="007846AF">
        <w:rPr>
          <w:rFonts w:asciiTheme="minorHAnsi" w:hAnsiTheme="minorHAnsi" w:cs="Arial"/>
        </w:rPr>
        <w:t xml:space="preserve"> des Alters, des Entwicklungsstandes und dem Interesse der Kinder ausgerichtet sind.</w:t>
      </w:r>
    </w:p>
    <w:p w14:paraId="45523D4A" w14:textId="77777777" w:rsidR="004F2226" w:rsidRPr="00942C0C" w:rsidRDefault="004F2226" w:rsidP="00204F7E">
      <w:pPr>
        <w:jc w:val="both"/>
        <w:rPr>
          <w:rFonts w:asciiTheme="minorHAnsi" w:hAnsiTheme="minorHAnsi" w:cs="Courier New"/>
        </w:rPr>
      </w:pPr>
    </w:p>
    <w:p w14:paraId="2951D1A8" w14:textId="77777777" w:rsidR="004F2226" w:rsidRPr="00942C0C" w:rsidRDefault="004F2226" w:rsidP="00204F7E">
      <w:pPr>
        <w:jc w:val="both"/>
        <w:rPr>
          <w:rFonts w:asciiTheme="minorHAnsi" w:hAnsiTheme="minorHAnsi" w:cs="Courier New"/>
        </w:rPr>
      </w:pPr>
    </w:p>
    <w:p w14:paraId="39CE405F" w14:textId="77777777" w:rsidR="003F7C2B" w:rsidRDefault="003F7C2B" w:rsidP="00976392">
      <w:pPr>
        <w:jc w:val="both"/>
        <w:rPr>
          <w:rFonts w:asciiTheme="minorHAnsi" w:hAnsiTheme="minorHAnsi" w:cs="Courier New"/>
          <w:b/>
          <w:u w:val="single"/>
        </w:rPr>
      </w:pPr>
    </w:p>
    <w:p w14:paraId="5FC1DF3F" w14:textId="77777777" w:rsidR="003F7C2B" w:rsidRDefault="003F7C2B" w:rsidP="00976392">
      <w:pPr>
        <w:jc w:val="both"/>
        <w:rPr>
          <w:rFonts w:asciiTheme="minorHAnsi" w:hAnsiTheme="minorHAnsi" w:cs="Courier New"/>
          <w:b/>
          <w:u w:val="single"/>
        </w:rPr>
      </w:pPr>
    </w:p>
    <w:p w14:paraId="76F57DC0" w14:textId="77777777" w:rsidR="003F7C2B" w:rsidRDefault="003F7C2B" w:rsidP="00976392">
      <w:pPr>
        <w:jc w:val="both"/>
        <w:rPr>
          <w:rFonts w:asciiTheme="minorHAnsi" w:hAnsiTheme="minorHAnsi" w:cs="Courier New"/>
          <w:b/>
          <w:u w:val="single"/>
        </w:rPr>
      </w:pPr>
    </w:p>
    <w:p w14:paraId="0483DEE1" w14:textId="2B9E6781" w:rsidR="00976392" w:rsidRPr="00581062" w:rsidRDefault="00976392" w:rsidP="00976392">
      <w:pPr>
        <w:jc w:val="both"/>
        <w:rPr>
          <w:rFonts w:asciiTheme="minorHAnsi" w:hAnsiTheme="minorHAnsi" w:cs="Courier New"/>
          <w:b/>
          <w:color w:val="FF0000"/>
          <w:u w:val="single"/>
        </w:rPr>
      </w:pPr>
      <w:r w:rsidRPr="003F7C2B">
        <w:rPr>
          <w:rFonts w:asciiTheme="minorHAnsi" w:hAnsiTheme="minorHAnsi" w:cs="Courier New"/>
          <w:b/>
        </w:rPr>
        <w:t>8.</w:t>
      </w:r>
      <w:r w:rsidR="007846AF" w:rsidRPr="003F7C2B">
        <w:rPr>
          <w:rFonts w:asciiTheme="minorHAnsi" w:hAnsiTheme="minorHAnsi" w:cs="Courier New"/>
          <w:b/>
        </w:rPr>
        <w:t>5</w:t>
      </w:r>
      <w:r w:rsidR="007846AF">
        <w:rPr>
          <w:rFonts w:asciiTheme="minorHAnsi" w:hAnsiTheme="minorHAnsi" w:cs="Courier New"/>
          <w:b/>
          <w:u w:val="single"/>
        </w:rPr>
        <w:t xml:space="preserve"> </w:t>
      </w:r>
      <w:r w:rsidRPr="00752858">
        <w:rPr>
          <w:rFonts w:asciiTheme="minorHAnsi" w:hAnsiTheme="minorHAnsi" w:cs="Courier New"/>
          <w:b/>
          <w:u w:val="single"/>
        </w:rPr>
        <w:t>Schulkinderprojekt</w:t>
      </w:r>
    </w:p>
    <w:p w14:paraId="520A0167" w14:textId="77777777" w:rsidR="00976392" w:rsidRDefault="00976392" w:rsidP="00976392">
      <w:pPr>
        <w:jc w:val="both"/>
        <w:rPr>
          <w:rFonts w:asciiTheme="minorHAnsi" w:hAnsiTheme="minorHAnsi" w:cs="Courier New"/>
        </w:rPr>
      </w:pPr>
      <w:r w:rsidRPr="005E2EF3">
        <w:rPr>
          <w:rFonts w:asciiTheme="minorHAnsi" w:hAnsiTheme="minorHAnsi" w:cs="Courier New"/>
        </w:rPr>
        <w:t>Für alle angehenden Schulki</w:t>
      </w:r>
      <w:r>
        <w:rPr>
          <w:rFonts w:asciiTheme="minorHAnsi" w:hAnsiTheme="minorHAnsi" w:cs="Courier New"/>
        </w:rPr>
        <w:t xml:space="preserve">nder bieten wir sechs Monate vor </w:t>
      </w:r>
      <w:r w:rsidRPr="005E2EF3">
        <w:rPr>
          <w:rFonts w:asciiTheme="minorHAnsi" w:hAnsiTheme="minorHAnsi" w:cs="Courier New"/>
        </w:rPr>
        <w:t xml:space="preserve">der Einschulung ein spezielles, an den Bedürfnissen von Vorschulkindern orientiertes Projekt an. </w:t>
      </w:r>
    </w:p>
    <w:p w14:paraId="64E4B7F0" w14:textId="77777777" w:rsidR="00976392" w:rsidRDefault="00976392" w:rsidP="00976392">
      <w:pPr>
        <w:jc w:val="both"/>
        <w:rPr>
          <w:rFonts w:asciiTheme="minorHAnsi" w:hAnsiTheme="minorHAnsi" w:cs="Courier New"/>
        </w:rPr>
      </w:pPr>
      <w:r>
        <w:rPr>
          <w:rFonts w:asciiTheme="minorHAnsi" w:hAnsiTheme="minorHAnsi" w:cs="Courier New"/>
        </w:rPr>
        <w:t>Ausgangspunkt dieses Projektes bildet immer die intensive Beschäftigung mit einem Bilderbuch.</w:t>
      </w:r>
    </w:p>
    <w:p w14:paraId="35716521" w14:textId="77777777" w:rsidR="00976392" w:rsidRDefault="00976392" w:rsidP="00976392">
      <w:pPr>
        <w:jc w:val="both"/>
        <w:rPr>
          <w:rFonts w:asciiTheme="minorHAnsi" w:hAnsiTheme="minorHAnsi" w:cs="Courier New"/>
        </w:rPr>
      </w:pPr>
      <w:r>
        <w:rPr>
          <w:rFonts w:asciiTheme="minorHAnsi" w:hAnsiTheme="minorHAnsi" w:cs="Courier New"/>
        </w:rPr>
        <w:t>Das jeweilige Bilderbuch behandelt stets Themen wie:</w:t>
      </w:r>
    </w:p>
    <w:p w14:paraId="5A416EE4" w14:textId="77777777" w:rsidR="00976392" w:rsidRDefault="00976392" w:rsidP="00976392">
      <w:pPr>
        <w:jc w:val="both"/>
        <w:rPr>
          <w:rFonts w:asciiTheme="minorHAnsi" w:hAnsiTheme="minorHAnsi" w:cs="Courier New"/>
          <w:i/>
        </w:rPr>
      </w:pPr>
      <w:r w:rsidRPr="00F27782">
        <w:rPr>
          <w:rFonts w:asciiTheme="minorHAnsi" w:hAnsiTheme="minorHAnsi" w:cs="Courier New"/>
          <w:i/>
        </w:rPr>
        <w:t>Anderssein und Dazugehören</w:t>
      </w:r>
      <w:r>
        <w:rPr>
          <w:rFonts w:asciiTheme="minorHAnsi" w:hAnsiTheme="minorHAnsi" w:cs="Courier New"/>
          <w:i/>
        </w:rPr>
        <w:t>;</w:t>
      </w:r>
      <w:r w:rsidRPr="00F27782">
        <w:rPr>
          <w:rFonts w:asciiTheme="minorHAnsi" w:hAnsiTheme="minorHAnsi" w:cs="Courier New"/>
          <w:i/>
        </w:rPr>
        <w:t xml:space="preserve"> vom Mutig sein und sich etwas zutrauen</w:t>
      </w:r>
      <w:r>
        <w:rPr>
          <w:rFonts w:asciiTheme="minorHAnsi" w:hAnsiTheme="minorHAnsi" w:cs="Courier New"/>
          <w:i/>
        </w:rPr>
        <w:t>;</w:t>
      </w:r>
      <w:r w:rsidRPr="00F27782">
        <w:rPr>
          <w:rFonts w:asciiTheme="minorHAnsi" w:hAnsiTheme="minorHAnsi" w:cs="Courier New"/>
          <w:i/>
        </w:rPr>
        <w:t xml:space="preserve"> Jeder kann etwas- keiner kann alles</w:t>
      </w:r>
      <w:r>
        <w:rPr>
          <w:rFonts w:asciiTheme="minorHAnsi" w:hAnsiTheme="minorHAnsi" w:cs="Courier New"/>
          <w:i/>
        </w:rPr>
        <w:t>; Jeder Mensch ist wichtig!</w:t>
      </w:r>
    </w:p>
    <w:p w14:paraId="1B47FABF" w14:textId="77777777" w:rsidR="00976392" w:rsidRDefault="00976392" w:rsidP="00976392">
      <w:pPr>
        <w:jc w:val="both"/>
        <w:rPr>
          <w:rFonts w:asciiTheme="minorHAnsi" w:hAnsiTheme="minorHAnsi" w:cs="Courier New"/>
        </w:rPr>
      </w:pPr>
      <w:r>
        <w:rPr>
          <w:rFonts w:asciiTheme="minorHAnsi" w:hAnsiTheme="minorHAnsi" w:cs="Courier New"/>
        </w:rPr>
        <w:t xml:space="preserve">Jedes Kind gestaltet in der Projektzeit sein eigenes Bilderbuch. </w:t>
      </w:r>
    </w:p>
    <w:p w14:paraId="336B23AA" w14:textId="77777777" w:rsidR="00976392" w:rsidRDefault="00976392" w:rsidP="00976392">
      <w:pPr>
        <w:jc w:val="both"/>
        <w:rPr>
          <w:rFonts w:asciiTheme="minorHAnsi" w:hAnsiTheme="minorHAnsi" w:cs="Courier New"/>
        </w:rPr>
      </w:pPr>
      <w:r>
        <w:rPr>
          <w:rFonts w:asciiTheme="minorHAnsi" w:hAnsiTheme="minorHAnsi" w:cs="Courier New"/>
        </w:rPr>
        <w:t>Uns ist der einfühlsame, schrittweise Übergang vom freien Spiel zum zielorientieren Arbeiten wie er in der Schule verlangt wird sehr wichtig.</w:t>
      </w:r>
    </w:p>
    <w:p w14:paraId="30440607" w14:textId="0C2D2139" w:rsidR="00976392" w:rsidRPr="009E1D17" w:rsidRDefault="00976392" w:rsidP="00976392">
      <w:pPr>
        <w:jc w:val="both"/>
        <w:rPr>
          <w:rFonts w:asciiTheme="minorHAnsi" w:hAnsiTheme="minorHAnsi" w:cs="Courier New"/>
          <w:b/>
        </w:rPr>
      </w:pPr>
      <w:r>
        <w:rPr>
          <w:rFonts w:asciiTheme="minorHAnsi" w:hAnsiTheme="minorHAnsi" w:cs="Courier New"/>
        </w:rPr>
        <w:t>Daher achten wir in der Schulkind</w:t>
      </w:r>
      <w:r w:rsidR="00257D0B">
        <w:rPr>
          <w:rFonts w:asciiTheme="minorHAnsi" w:hAnsiTheme="minorHAnsi" w:cs="Courier New"/>
        </w:rPr>
        <w:t>er</w:t>
      </w:r>
      <w:r>
        <w:rPr>
          <w:rFonts w:asciiTheme="minorHAnsi" w:hAnsiTheme="minorHAnsi" w:cs="Courier New"/>
        </w:rPr>
        <w:t>gruppe nochmal konkret auf das</w:t>
      </w:r>
      <w:r w:rsidR="001317AD">
        <w:rPr>
          <w:rFonts w:asciiTheme="minorHAnsi" w:hAnsiTheme="minorHAnsi" w:cs="Courier New"/>
        </w:rPr>
        <w:t xml:space="preserve"> Zuhören, das</w:t>
      </w:r>
      <w:r>
        <w:rPr>
          <w:rFonts w:asciiTheme="minorHAnsi" w:hAnsiTheme="minorHAnsi" w:cs="Courier New"/>
        </w:rPr>
        <w:t xml:space="preserve"> gegenseitige Unterstützen, das Rücksicht nehmen, die Teamfähigkeit, das Kennenlernen von Stärken und Schwächen, den sachgerechten Umgang mit Materialien, die Arbeitshaltung und Arbeitsorganisation. Immer unter der Berücksichtigung</w:t>
      </w:r>
      <w:r w:rsidR="003E2B71">
        <w:rPr>
          <w:rFonts w:asciiTheme="minorHAnsi" w:hAnsiTheme="minorHAnsi" w:cs="Courier New"/>
        </w:rPr>
        <w:t>,</w:t>
      </w:r>
      <w:r>
        <w:rPr>
          <w:rFonts w:asciiTheme="minorHAnsi" w:hAnsiTheme="minorHAnsi" w:cs="Courier New"/>
        </w:rPr>
        <w:t xml:space="preserve"> </w:t>
      </w:r>
      <w:r w:rsidRPr="009E1D17">
        <w:rPr>
          <w:rFonts w:asciiTheme="minorHAnsi" w:hAnsiTheme="minorHAnsi" w:cs="Courier New"/>
          <w:b/>
        </w:rPr>
        <w:t>das</w:t>
      </w:r>
      <w:r w:rsidR="003E2B71">
        <w:rPr>
          <w:rFonts w:asciiTheme="minorHAnsi" w:hAnsiTheme="minorHAnsi" w:cs="Courier New"/>
          <w:b/>
        </w:rPr>
        <w:t>s</w:t>
      </w:r>
      <w:r w:rsidRPr="009E1D17">
        <w:rPr>
          <w:rFonts w:asciiTheme="minorHAnsi" w:hAnsiTheme="minorHAnsi" w:cs="Courier New"/>
          <w:b/>
        </w:rPr>
        <w:t xml:space="preserve"> der Spaß und die Freude am gemeinsamen Tun im Vordergrund steht.</w:t>
      </w:r>
    </w:p>
    <w:p w14:paraId="3CA80925" w14:textId="77777777" w:rsidR="00976392" w:rsidRPr="00F27782" w:rsidRDefault="00976392" w:rsidP="00976392">
      <w:pPr>
        <w:jc w:val="both"/>
        <w:rPr>
          <w:rFonts w:asciiTheme="minorHAnsi" w:hAnsiTheme="minorHAnsi" w:cs="Courier New"/>
        </w:rPr>
      </w:pPr>
    </w:p>
    <w:p w14:paraId="35032706" w14:textId="54FCE4CC" w:rsidR="00B4427C" w:rsidRDefault="00B4427C" w:rsidP="00B8193E">
      <w:pPr>
        <w:rPr>
          <w:rFonts w:asciiTheme="minorHAnsi" w:hAnsiTheme="minorHAnsi" w:cs="Arial"/>
          <w:b/>
          <w:u w:val="single"/>
        </w:rPr>
      </w:pPr>
    </w:p>
    <w:p w14:paraId="73E7AB98" w14:textId="77777777" w:rsidR="00AD5B9F" w:rsidRDefault="00AD5B9F" w:rsidP="00B8193E">
      <w:pPr>
        <w:rPr>
          <w:rFonts w:asciiTheme="minorHAnsi" w:hAnsiTheme="minorHAnsi" w:cs="Arial"/>
          <w:b/>
          <w:u w:val="single"/>
        </w:rPr>
      </w:pPr>
    </w:p>
    <w:p w14:paraId="2B0B6D22" w14:textId="6E18EB0B" w:rsidR="00B8193E" w:rsidRPr="00237EBB" w:rsidRDefault="007846AF" w:rsidP="00B8193E">
      <w:pPr>
        <w:rPr>
          <w:rFonts w:asciiTheme="minorHAnsi" w:hAnsiTheme="minorHAnsi" w:cs="Arial"/>
          <w:b/>
          <w:u w:val="single"/>
        </w:rPr>
      </w:pPr>
      <w:r>
        <w:rPr>
          <w:rFonts w:asciiTheme="minorHAnsi" w:hAnsiTheme="minorHAnsi" w:cs="Arial"/>
          <w:b/>
        </w:rPr>
        <w:lastRenderedPageBreak/>
        <w:t>9</w:t>
      </w:r>
      <w:r w:rsidR="00B8193E" w:rsidRPr="00BE2D9A">
        <w:rPr>
          <w:rFonts w:asciiTheme="minorHAnsi" w:hAnsiTheme="minorHAnsi" w:cs="Arial"/>
          <w:b/>
        </w:rPr>
        <w:t>.</w:t>
      </w:r>
      <w:r w:rsidR="002532DE" w:rsidRPr="00BE2D9A">
        <w:rPr>
          <w:rFonts w:asciiTheme="minorHAnsi" w:hAnsiTheme="minorHAnsi" w:cs="Arial"/>
          <w:b/>
        </w:rPr>
        <w:t xml:space="preserve"> </w:t>
      </w:r>
      <w:r w:rsidR="00B8193E" w:rsidRPr="00237EBB">
        <w:rPr>
          <w:rFonts w:asciiTheme="minorHAnsi" w:hAnsiTheme="minorHAnsi" w:cs="Arial"/>
          <w:b/>
          <w:u w:val="single"/>
        </w:rPr>
        <w:t>S</w:t>
      </w:r>
      <w:r w:rsidR="001E17DD">
        <w:rPr>
          <w:rFonts w:asciiTheme="minorHAnsi" w:hAnsiTheme="minorHAnsi" w:cs="Arial"/>
          <w:b/>
          <w:u w:val="single"/>
        </w:rPr>
        <w:t xml:space="preserve">prachbildung </w:t>
      </w:r>
    </w:p>
    <w:p w14:paraId="70667C5A" w14:textId="77777777" w:rsidR="00B8193E" w:rsidRPr="00237EBB" w:rsidRDefault="00B8193E" w:rsidP="00B8193E">
      <w:pPr>
        <w:rPr>
          <w:rFonts w:asciiTheme="minorHAnsi" w:hAnsiTheme="minorHAnsi" w:cs="Arial"/>
          <w:u w:val="single"/>
        </w:rPr>
      </w:pPr>
    </w:p>
    <w:p w14:paraId="26BD8215" w14:textId="77777777" w:rsidR="00B8193E" w:rsidRPr="00237EBB" w:rsidRDefault="00B8193E" w:rsidP="00B8193E">
      <w:pPr>
        <w:jc w:val="both"/>
        <w:rPr>
          <w:rFonts w:asciiTheme="minorHAnsi" w:hAnsiTheme="minorHAnsi" w:cs="Arial"/>
        </w:rPr>
      </w:pPr>
      <w:r w:rsidRPr="00237EBB">
        <w:rPr>
          <w:rFonts w:asciiTheme="minorHAnsi" w:hAnsiTheme="minorHAnsi" w:cs="Arial"/>
        </w:rPr>
        <w:t xml:space="preserve">Die Unterstützung der Sprachentwicklung des Kindes stellt eine </w:t>
      </w:r>
      <w:r w:rsidRPr="00E61418">
        <w:rPr>
          <w:rFonts w:asciiTheme="minorHAnsi" w:hAnsiTheme="minorHAnsi" w:cs="Arial"/>
          <w:b/>
        </w:rPr>
        <w:t>zentrale Bildungsaufgabe</w:t>
      </w:r>
      <w:r w:rsidRPr="00237EBB">
        <w:rPr>
          <w:rFonts w:asciiTheme="minorHAnsi" w:hAnsiTheme="minorHAnsi" w:cs="Arial"/>
        </w:rPr>
        <w:t xml:space="preserve"> im pädagogischen Alltag dar.</w:t>
      </w:r>
    </w:p>
    <w:p w14:paraId="4F341CFF" w14:textId="77777777" w:rsidR="00B8193E" w:rsidRPr="00E61418" w:rsidRDefault="00B8193E" w:rsidP="00B8193E">
      <w:pPr>
        <w:jc w:val="both"/>
        <w:rPr>
          <w:rFonts w:asciiTheme="minorHAnsi" w:hAnsiTheme="minorHAnsi" w:cs="Arial"/>
        </w:rPr>
      </w:pPr>
    </w:p>
    <w:p w14:paraId="1D493369" w14:textId="77777777" w:rsidR="00BE2D9A" w:rsidRDefault="00B8193E" w:rsidP="00B8193E">
      <w:pPr>
        <w:jc w:val="both"/>
        <w:rPr>
          <w:rFonts w:asciiTheme="minorHAnsi" w:hAnsiTheme="minorHAnsi" w:cs="Arial"/>
        </w:rPr>
      </w:pPr>
      <w:r w:rsidRPr="00237EBB">
        <w:rPr>
          <w:rFonts w:asciiTheme="minorHAnsi" w:hAnsiTheme="minorHAnsi" w:cs="Arial"/>
        </w:rPr>
        <w:t xml:space="preserve">Darin inbegriffen ist eine entwicklungs- und prozessbegleitende Beobachtung der Sprachkompetenzen, die </w:t>
      </w:r>
      <w:r w:rsidR="00BE2D9A" w:rsidRPr="00237EBB">
        <w:rPr>
          <w:rFonts w:asciiTheme="minorHAnsi" w:hAnsiTheme="minorHAnsi" w:cs="Arial"/>
        </w:rPr>
        <w:t xml:space="preserve">für </w:t>
      </w:r>
      <w:r w:rsidR="00BE2D9A" w:rsidRPr="000B143B">
        <w:rPr>
          <w:rFonts w:asciiTheme="minorHAnsi" w:hAnsiTheme="minorHAnsi" w:cs="Arial"/>
          <w:b/>
        </w:rPr>
        <w:t>alle</w:t>
      </w:r>
      <w:r w:rsidR="00BE2D9A" w:rsidRPr="00237EBB">
        <w:rPr>
          <w:rFonts w:asciiTheme="minorHAnsi" w:hAnsiTheme="minorHAnsi" w:cs="Arial"/>
        </w:rPr>
        <w:t xml:space="preserve"> Kinder erf</w:t>
      </w:r>
      <w:r w:rsidR="00C059E2">
        <w:rPr>
          <w:rFonts w:asciiTheme="minorHAnsi" w:hAnsiTheme="minorHAnsi" w:cs="Arial"/>
        </w:rPr>
        <w:t>olgt, die unsere Kindertageseinrichtung</w:t>
      </w:r>
      <w:r w:rsidR="00BE2D9A" w:rsidRPr="00237EBB">
        <w:rPr>
          <w:rFonts w:asciiTheme="minorHAnsi" w:hAnsiTheme="minorHAnsi" w:cs="Arial"/>
        </w:rPr>
        <w:t xml:space="preserve"> besuchen.</w:t>
      </w:r>
    </w:p>
    <w:p w14:paraId="1C4615A5" w14:textId="77777777" w:rsidR="00B8193E" w:rsidRPr="00237EBB" w:rsidRDefault="00B8193E" w:rsidP="00B8193E">
      <w:pPr>
        <w:jc w:val="both"/>
        <w:rPr>
          <w:rFonts w:asciiTheme="minorHAnsi" w:hAnsiTheme="minorHAnsi" w:cs="Arial"/>
        </w:rPr>
      </w:pPr>
    </w:p>
    <w:p w14:paraId="47B90DE4" w14:textId="77777777" w:rsidR="00B8193E" w:rsidRPr="00237EBB" w:rsidRDefault="00B8193E" w:rsidP="00B8193E">
      <w:pPr>
        <w:jc w:val="both"/>
        <w:rPr>
          <w:rFonts w:asciiTheme="minorHAnsi" w:hAnsiTheme="minorHAnsi" w:cs="Arial"/>
        </w:rPr>
      </w:pPr>
      <w:r w:rsidRPr="00237EBB">
        <w:rPr>
          <w:rFonts w:asciiTheme="minorHAnsi" w:hAnsiTheme="minorHAnsi" w:cs="Arial"/>
        </w:rPr>
        <w:t>Der kindliche Spracherwerb ist ein komplexer Prozess, der sich von Geburt an über mehrere Jahre vollzieht und einen wesentlichen Teil des Entwicklungs- und Bildungsverlaufs des Kindes ausmacht</w:t>
      </w:r>
      <w:r w:rsidR="0053395B" w:rsidRPr="00237EBB">
        <w:rPr>
          <w:rFonts w:asciiTheme="minorHAnsi" w:hAnsiTheme="minorHAnsi" w:cs="Arial"/>
        </w:rPr>
        <w:t>.</w:t>
      </w:r>
    </w:p>
    <w:p w14:paraId="2156D173" w14:textId="77777777" w:rsidR="00B8193E" w:rsidRPr="00237EBB" w:rsidRDefault="00B8193E" w:rsidP="00B8193E">
      <w:pPr>
        <w:jc w:val="both"/>
        <w:rPr>
          <w:rFonts w:asciiTheme="minorHAnsi" w:hAnsiTheme="minorHAnsi" w:cs="Arial"/>
        </w:rPr>
      </w:pPr>
      <w:r w:rsidRPr="00237EBB">
        <w:rPr>
          <w:rFonts w:asciiTheme="minorHAnsi" w:hAnsiTheme="minorHAnsi" w:cs="Arial"/>
        </w:rPr>
        <w:t>Ausgehend von seiner Körperlichkeit erfährt das Kind seine Umwelt. Über die körpereigenen Sinne nimmt das Kind sich selbst und seine Umwelt wahr. Durch Bewegung und Handlung entdeckt es seine Umgebung und tritt mit ihr in Interaktion. Die über Wahrnehmung und Handlung gewonnenen Erfahrungen werden mit Hilfe der Sprache zu Begriffen.</w:t>
      </w:r>
    </w:p>
    <w:p w14:paraId="1AADF8A7" w14:textId="77777777" w:rsidR="00B8193E" w:rsidRPr="00237EBB" w:rsidRDefault="00B8193E" w:rsidP="00B8193E">
      <w:pPr>
        <w:jc w:val="both"/>
        <w:rPr>
          <w:rFonts w:asciiTheme="minorHAnsi" w:hAnsiTheme="minorHAnsi" w:cs="Arial"/>
        </w:rPr>
      </w:pPr>
      <w:r w:rsidRPr="00237EBB">
        <w:rPr>
          <w:rFonts w:asciiTheme="minorHAnsi" w:hAnsiTheme="minorHAnsi" w:cs="Arial"/>
        </w:rPr>
        <w:t xml:space="preserve">Sprache hat die wichtige Funktion der </w:t>
      </w:r>
      <w:r w:rsidRPr="00E61418">
        <w:rPr>
          <w:rFonts w:asciiTheme="minorHAnsi" w:hAnsiTheme="minorHAnsi" w:cs="Arial"/>
          <w:b/>
        </w:rPr>
        <w:t>Mitteilung und Verständigung</w:t>
      </w:r>
      <w:r w:rsidRPr="00237EBB">
        <w:rPr>
          <w:rFonts w:asciiTheme="minorHAnsi" w:hAnsiTheme="minorHAnsi" w:cs="Arial"/>
        </w:rPr>
        <w:t xml:space="preserve"> sowie des </w:t>
      </w:r>
      <w:r w:rsidRPr="00E61418">
        <w:rPr>
          <w:rFonts w:asciiTheme="minorHAnsi" w:hAnsiTheme="minorHAnsi" w:cs="Arial"/>
          <w:b/>
        </w:rPr>
        <w:t>Ausdrucks und der Äußerung von Bedürfnissen.</w:t>
      </w:r>
    </w:p>
    <w:p w14:paraId="1F28EA46" w14:textId="77777777" w:rsidR="00B8193E" w:rsidRPr="00237EBB" w:rsidRDefault="00B8193E" w:rsidP="00B8193E">
      <w:pPr>
        <w:jc w:val="both"/>
        <w:rPr>
          <w:rFonts w:asciiTheme="minorHAnsi" w:hAnsiTheme="minorHAnsi" w:cs="Arial"/>
        </w:rPr>
      </w:pPr>
      <w:r w:rsidRPr="00237EBB">
        <w:rPr>
          <w:rFonts w:asciiTheme="minorHAnsi" w:hAnsiTheme="minorHAnsi" w:cs="Arial"/>
        </w:rPr>
        <w:t xml:space="preserve">Weitere Funktionen </w:t>
      </w:r>
      <w:r w:rsidR="00BE2D9A">
        <w:rPr>
          <w:rFonts w:asciiTheme="minorHAnsi" w:hAnsiTheme="minorHAnsi" w:cs="Arial"/>
        </w:rPr>
        <w:t>der</w:t>
      </w:r>
      <w:r w:rsidRPr="00237EBB">
        <w:rPr>
          <w:rFonts w:asciiTheme="minorHAnsi" w:hAnsiTheme="minorHAnsi" w:cs="Arial"/>
        </w:rPr>
        <w:t xml:space="preserve"> Sprache zeigen sich in </w:t>
      </w:r>
      <w:r w:rsidRPr="00E61418">
        <w:rPr>
          <w:rFonts w:asciiTheme="minorHAnsi" w:hAnsiTheme="minorHAnsi" w:cs="Arial"/>
          <w:b/>
        </w:rPr>
        <w:t>Kommunikation und Interaktion</w:t>
      </w:r>
      <w:r w:rsidRPr="00237EBB">
        <w:rPr>
          <w:rFonts w:asciiTheme="minorHAnsi" w:hAnsiTheme="minorHAnsi" w:cs="Arial"/>
        </w:rPr>
        <w:t xml:space="preserve">, beim </w:t>
      </w:r>
      <w:r w:rsidRPr="00E61418">
        <w:rPr>
          <w:rFonts w:asciiTheme="minorHAnsi" w:hAnsiTheme="minorHAnsi" w:cs="Arial"/>
          <w:b/>
        </w:rPr>
        <w:t>Austausch von Erfahrungen</w:t>
      </w:r>
      <w:r w:rsidRPr="00237EBB">
        <w:rPr>
          <w:rFonts w:asciiTheme="minorHAnsi" w:hAnsiTheme="minorHAnsi" w:cs="Arial"/>
        </w:rPr>
        <w:t xml:space="preserve"> sowie in der </w:t>
      </w:r>
      <w:r w:rsidRPr="00E61418">
        <w:rPr>
          <w:rFonts w:asciiTheme="minorHAnsi" w:hAnsiTheme="minorHAnsi" w:cs="Arial"/>
          <w:b/>
        </w:rPr>
        <w:t>Gestaltung von Beziehungen</w:t>
      </w:r>
      <w:r w:rsidRPr="00237EBB">
        <w:rPr>
          <w:rFonts w:asciiTheme="minorHAnsi" w:hAnsiTheme="minorHAnsi" w:cs="Arial"/>
        </w:rPr>
        <w:t>. Dabei sind die Gesprächspartner von wesentlicher Bedeutung. Das Kind ist auf die Interaktion mit seinen Bezugspersonen angewiesen. Innerhalb der Abfolge des menschlichen Spracherwerbs eignet sich jedes Kind Sprache auf seine Art und Weise, in seinem Tempo an und folgt dabei einer eigenen Sprachlernstrategie.</w:t>
      </w:r>
    </w:p>
    <w:p w14:paraId="7FB03D77" w14:textId="77777777" w:rsidR="00B26C48" w:rsidRPr="00237EBB" w:rsidRDefault="00B26C48">
      <w:pPr>
        <w:jc w:val="center"/>
        <w:rPr>
          <w:rFonts w:asciiTheme="minorHAnsi" w:hAnsiTheme="minorHAnsi" w:cs="Courier New"/>
          <w:b/>
          <w:u w:val="single"/>
        </w:rPr>
      </w:pPr>
    </w:p>
    <w:p w14:paraId="529A2894" w14:textId="77777777" w:rsidR="003F7C2B" w:rsidRDefault="003F7C2B">
      <w:pPr>
        <w:jc w:val="center"/>
        <w:rPr>
          <w:rFonts w:asciiTheme="minorHAnsi" w:hAnsiTheme="minorHAnsi" w:cs="Courier New"/>
          <w:b/>
          <w:sz w:val="56"/>
          <w:szCs w:val="56"/>
        </w:rPr>
      </w:pPr>
    </w:p>
    <w:p w14:paraId="27330DB8" w14:textId="7F13A3C2" w:rsidR="00B26C48" w:rsidRDefault="00B26C48">
      <w:pPr>
        <w:jc w:val="center"/>
        <w:rPr>
          <w:rFonts w:asciiTheme="minorHAnsi" w:hAnsiTheme="minorHAnsi" w:cs="Courier New"/>
          <w:b/>
          <w:sz w:val="56"/>
          <w:szCs w:val="56"/>
        </w:rPr>
      </w:pPr>
      <w:r w:rsidRPr="00F522C7">
        <w:rPr>
          <w:rFonts w:asciiTheme="minorHAnsi" w:hAnsiTheme="minorHAnsi" w:cs="Courier New"/>
          <w:b/>
          <w:sz w:val="56"/>
          <w:szCs w:val="56"/>
        </w:rPr>
        <w:t>Die Sprache ist das Tor zur Welt!</w:t>
      </w:r>
    </w:p>
    <w:p w14:paraId="2F7E3C31" w14:textId="77777777" w:rsidR="003F7C2B" w:rsidRPr="00F522C7" w:rsidRDefault="003F7C2B">
      <w:pPr>
        <w:jc w:val="center"/>
        <w:rPr>
          <w:rFonts w:asciiTheme="minorHAnsi" w:hAnsiTheme="minorHAnsi" w:cs="Courier New"/>
          <w:b/>
          <w:sz w:val="56"/>
          <w:szCs w:val="56"/>
        </w:rPr>
      </w:pPr>
    </w:p>
    <w:p w14:paraId="6CA21FB0" w14:textId="77777777" w:rsidR="00176B61" w:rsidRPr="00237EBB" w:rsidRDefault="00176B61">
      <w:pPr>
        <w:widowControl w:val="0"/>
        <w:autoSpaceDE w:val="0"/>
        <w:autoSpaceDN w:val="0"/>
        <w:adjustRightInd w:val="0"/>
        <w:jc w:val="both"/>
        <w:rPr>
          <w:rFonts w:asciiTheme="minorHAnsi" w:hAnsiTheme="minorHAnsi" w:cs="Arial"/>
        </w:rPr>
      </w:pPr>
    </w:p>
    <w:p w14:paraId="22A68698" w14:textId="42E6304D" w:rsidR="00176B61" w:rsidRDefault="00176B61">
      <w:pPr>
        <w:widowControl w:val="0"/>
        <w:autoSpaceDE w:val="0"/>
        <w:autoSpaceDN w:val="0"/>
        <w:adjustRightInd w:val="0"/>
        <w:jc w:val="both"/>
        <w:rPr>
          <w:rFonts w:asciiTheme="minorHAnsi" w:hAnsiTheme="minorHAnsi" w:cs="Arial"/>
        </w:rPr>
      </w:pPr>
      <w:r w:rsidRPr="00237EBB">
        <w:rPr>
          <w:rFonts w:asciiTheme="minorHAnsi" w:hAnsiTheme="minorHAnsi" w:cs="Arial"/>
        </w:rPr>
        <w:t xml:space="preserve">Kinder lernen ganzheitlich mit allen Sinnen.  So steht auch die Sprachentwicklung nicht isoliert neben den weiteren Bildungsbereichen, sondern immer im Zusammenhang mit den anderen Schwerpunkten unserer Bildungsarbeit, dem </w:t>
      </w:r>
    </w:p>
    <w:p w14:paraId="13D7D610" w14:textId="77777777" w:rsidR="003F7C2B" w:rsidRPr="00237EBB" w:rsidRDefault="003F7C2B">
      <w:pPr>
        <w:widowControl w:val="0"/>
        <w:autoSpaceDE w:val="0"/>
        <w:autoSpaceDN w:val="0"/>
        <w:adjustRightInd w:val="0"/>
        <w:jc w:val="both"/>
        <w:rPr>
          <w:rFonts w:asciiTheme="minorHAnsi" w:hAnsiTheme="minorHAnsi" w:cs="Arial"/>
        </w:rPr>
      </w:pPr>
    </w:p>
    <w:p w14:paraId="69863F2C" w14:textId="77777777" w:rsidR="00176B61" w:rsidRPr="00237EBB" w:rsidRDefault="00176B61" w:rsidP="00A12987">
      <w:pPr>
        <w:widowControl w:val="0"/>
        <w:numPr>
          <w:ilvl w:val="0"/>
          <w:numId w:val="4"/>
        </w:numPr>
        <w:autoSpaceDE w:val="0"/>
        <w:autoSpaceDN w:val="0"/>
        <w:adjustRightInd w:val="0"/>
        <w:jc w:val="both"/>
        <w:rPr>
          <w:rFonts w:asciiTheme="minorHAnsi" w:hAnsiTheme="minorHAnsi" w:cs="Arial"/>
        </w:rPr>
      </w:pPr>
      <w:r w:rsidRPr="00237EBB">
        <w:rPr>
          <w:rFonts w:asciiTheme="minorHAnsi" w:hAnsiTheme="minorHAnsi" w:cs="Arial"/>
        </w:rPr>
        <w:t>sozialen,</w:t>
      </w:r>
    </w:p>
    <w:p w14:paraId="5E325F89" w14:textId="77777777" w:rsidR="00176B61" w:rsidRPr="00237EBB" w:rsidRDefault="00176B61" w:rsidP="00A12987">
      <w:pPr>
        <w:widowControl w:val="0"/>
        <w:numPr>
          <w:ilvl w:val="0"/>
          <w:numId w:val="4"/>
        </w:numPr>
        <w:autoSpaceDE w:val="0"/>
        <w:autoSpaceDN w:val="0"/>
        <w:adjustRightInd w:val="0"/>
        <w:jc w:val="both"/>
        <w:rPr>
          <w:rFonts w:asciiTheme="minorHAnsi" w:hAnsiTheme="minorHAnsi" w:cs="Arial"/>
        </w:rPr>
      </w:pPr>
      <w:r w:rsidRPr="00237EBB">
        <w:rPr>
          <w:rFonts w:asciiTheme="minorHAnsi" w:hAnsiTheme="minorHAnsi" w:cs="Arial"/>
        </w:rPr>
        <w:t>emotionalen,</w:t>
      </w:r>
    </w:p>
    <w:p w14:paraId="4D8801D5" w14:textId="77777777" w:rsidR="00176B61" w:rsidRPr="00237EBB" w:rsidRDefault="00176B61" w:rsidP="00A12987">
      <w:pPr>
        <w:widowControl w:val="0"/>
        <w:numPr>
          <w:ilvl w:val="0"/>
          <w:numId w:val="4"/>
        </w:numPr>
        <w:autoSpaceDE w:val="0"/>
        <w:autoSpaceDN w:val="0"/>
        <w:adjustRightInd w:val="0"/>
        <w:jc w:val="both"/>
        <w:rPr>
          <w:rFonts w:asciiTheme="minorHAnsi" w:hAnsiTheme="minorHAnsi" w:cs="Arial"/>
        </w:rPr>
      </w:pPr>
      <w:r w:rsidRPr="00237EBB">
        <w:rPr>
          <w:rFonts w:asciiTheme="minorHAnsi" w:hAnsiTheme="minorHAnsi" w:cs="Arial"/>
        </w:rPr>
        <w:t xml:space="preserve">motorischen und </w:t>
      </w:r>
    </w:p>
    <w:p w14:paraId="75BB13E7" w14:textId="77777777" w:rsidR="00176B61" w:rsidRPr="00237EBB" w:rsidRDefault="00176B61" w:rsidP="00A12987">
      <w:pPr>
        <w:widowControl w:val="0"/>
        <w:numPr>
          <w:ilvl w:val="0"/>
          <w:numId w:val="4"/>
        </w:numPr>
        <w:autoSpaceDE w:val="0"/>
        <w:autoSpaceDN w:val="0"/>
        <w:adjustRightInd w:val="0"/>
        <w:jc w:val="both"/>
        <w:rPr>
          <w:rFonts w:asciiTheme="minorHAnsi" w:hAnsiTheme="minorHAnsi" w:cs="Arial"/>
        </w:rPr>
      </w:pPr>
      <w:r w:rsidRPr="00237EBB">
        <w:rPr>
          <w:rFonts w:asciiTheme="minorHAnsi" w:hAnsiTheme="minorHAnsi" w:cs="Arial"/>
        </w:rPr>
        <w:t xml:space="preserve">kognitiven </w:t>
      </w:r>
    </w:p>
    <w:p w14:paraId="24F788B8" w14:textId="77777777" w:rsidR="00176B61" w:rsidRPr="00237EBB" w:rsidRDefault="00176B61">
      <w:pPr>
        <w:widowControl w:val="0"/>
        <w:autoSpaceDE w:val="0"/>
        <w:autoSpaceDN w:val="0"/>
        <w:adjustRightInd w:val="0"/>
        <w:jc w:val="both"/>
        <w:rPr>
          <w:rFonts w:asciiTheme="minorHAnsi" w:hAnsiTheme="minorHAnsi" w:cs="Arial"/>
        </w:rPr>
      </w:pPr>
      <w:r w:rsidRPr="00237EBB">
        <w:rPr>
          <w:rFonts w:asciiTheme="minorHAnsi" w:hAnsiTheme="minorHAnsi" w:cs="Arial"/>
        </w:rPr>
        <w:t>Bereich.</w:t>
      </w:r>
    </w:p>
    <w:p w14:paraId="4744C1CD" w14:textId="77777777" w:rsidR="003F363B" w:rsidRPr="00237EBB" w:rsidRDefault="003F363B" w:rsidP="003F363B">
      <w:pPr>
        <w:widowControl w:val="0"/>
        <w:autoSpaceDE w:val="0"/>
        <w:autoSpaceDN w:val="0"/>
        <w:adjustRightInd w:val="0"/>
        <w:jc w:val="both"/>
        <w:rPr>
          <w:rFonts w:asciiTheme="minorHAnsi" w:hAnsiTheme="minorHAnsi" w:cs="Arial"/>
        </w:rPr>
      </w:pPr>
    </w:p>
    <w:p w14:paraId="33CBAFD6" w14:textId="5A3BE05A" w:rsidR="003F363B" w:rsidRDefault="003F363B" w:rsidP="003F363B">
      <w:pPr>
        <w:widowControl w:val="0"/>
        <w:autoSpaceDE w:val="0"/>
        <w:autoSpaceDN w:val="0"/>
        <w:adjustRightInd w:val="0"/>
        <w:rPr>
          <w:rFonts w:asciiTheme="minorHAnsi" w:hAnsiTheme="minorHAnsi" w:cs="Arial"/>
        </w:rPr>
      </w:pPr>
      <w:r w:rsidRPr="00237EBB">
        <w:rPr>
          <w:rFonts w:asciiTheme="minorHAnsi" w:hAnsiTheme="minorHAnsi" w:cs="Arial"/>
        </w:rPr>
        <w:t>Zur Sprachförderung gehören:</w:t>
      </w:r>
    </w:p>
    <w:p w14:paraId="461AD3E8" w14:textId="77777777" w:rsidR="003F7C2B" w:rsidRPr="00237EBB" w:rsidRDefault="003F7C2B" w:rsidP="003F363B">
      <w:pPr>
        <w:widowControl w:val="0"/>
        <w:autoSpaceDE w:val="0"/>
        <w:autoSpaceDN w:val="0"/>
        <w:adjustRightInd w:val="0"/>
        <w:rPr>
          <w:rFonts w:asciiTheme="minorHAnsi" w:hAnsiTheme="minorHAnsi" w:cs="Arial"/>
        </w:rPr>
      </w:pPr>
    </w:p>
    <w:p w14:paraId="282580D5" w14:textId="77777777" w:rsidR="003F363B" w:rsidRPr="00237EBB" w:rsidRDefault="003F363B" w:rsidP="00A12987">
      <w:pPr>
        <w:widowControl w:val="0"/>
        <w:numPr>
          <w:ilvl w:val="0"/>
          <w:numId w:val="8"/>
        </w:numPr>
        <w:autoSpaceDE w:val="0"/>
        <w:autoSpaceDN w:val="0"/>
        <w:adjustRightInd w:val="0"/>
        <w:rPr>
          <w:rFonts w:asciiTheme="minorHAnsi" w:hAnsiTheme="minorHAnsi" w:cs="Arial"/>
        </w:rPr>
      </w:pPr>
      <w:r w:rsidRPr="00237EBB">
        <w:rPr>
          <w:rFonts w:asciiTheme="minorHAnsi" w:hAnsiTheme="minorHAnsi" w:cs="Arial"/>
        </w:rPr>
        <w:t>die Wortschatzerweiterung</w:t>
      </w:r>
    </w:p>
    <w:p w14:paraId="41CC27EC" w14:textId="77777777" w:rsidR="003F363B" w:rsidRPr="00237EBB" w:rsidRDefault="003F363B" w:rsidP="00A12987">
      <w:pPr>
        <w:widowControl w:val="0"/>
        <w:numPr>
          <w:ilvl w:val="0"/>
          <w:numId w:val="8"/>
        </w:numPr>
        <w:autoSpaceDE w:val="0"/>
        <w:autoSpaceDN w:val="0"/>
        <w:adjustRightInd w:val="0"/>
        <w:rPr>
          <w:rFonts w:asciiTheme="minorHAnsi" w:hAnsiTheme="minorHAnsi" w:cs="Arial"/>
        </w:rPr>
      </w:pPr>
      <w:r w:rsidRPr="00237EBB">
        <w:rPr>
          <w:rFonts w:asciiTheme="minorHAnsi" w:hAnsiTheme="minorHAnsi" w:cs="Arial"/>
        </w:rPr>
        <w:t>die differenzierte Artikulation</w:t>
      </w:r>
    </w:p>
    <w:p w14:paraId="50245995" w14:textId="77777777" w:rsidR="003F363B" w:rsidRPr="00237EBB" w:rsidRDefault="003F363B" w:rsidP="00A12987">
      <w:pPr>
        <w:widowControl w:val="0"/>
        <w:numPr>
          <w:ilvl w:val="0"/>
          <w:numId w:val="8"/>
        </w:numPr>
        <w:autoSpaceDE w:val="0"/>
        <w:autoSpaceDN w:val="0"/>
        <w:adjustRightInd w:val="0"/>
        <w:rPr>
          <w:rFonts w:asciiTheme="minorHAnsi" w:hAnsiTheme="minorHAnsi" w:cs="Arial"/>
        </w:rPr>
      </w:pPr>
      <w:r w:rsidRPr="00237EBB">
        <w:rPr>
          <w:rFonts w:asciiTheme="minorHAnsi" w:hAnsiTheme="minorHAnsi" w:cs="Arial"/>
        </w:rPr>
        <w:t>die Entwicklung der Satzbildungsfähigkeit (grammatische Kompetenz)</w:t>
      </w:r>
    </w:p>
    <w:p w14:paraId="1D8D8299" w14:textId="77777777" w:rsidR="003F363B" w:rsidRPr="00237EBB" w:rsidRDefault="003F363B" w:rsidP="00A12987">
      <w:pPr>
        <w:widowControl w:val="0"/>
        <w:numPr>
          <w:ilvl w:val="0"/>
          <w:numId w:val="8"/>
        </w:numPr>
        <w:autoSpaceDE w:val="0"/>
        <w:autoSpaceDN w:val="0"/>
        <w:adjustRightInd w:val="0"/>
        <w:rPr>
          <w:rFonts w:asciiTheme="minorHAnsi" w:hAnsiTheme="minorHAnsi" w:cs="Arial"/>
        </w:rPr>
      </w:pPr>
      <w:r w:rsidRPr="00237EBB">
        <w:rPr>
          <w:rFonts w:asciiTheme="minorHAnsi" w:hAnsiTheme="minorHAnsi" w:cs="Arial"/>
        </w:rPr>
        <w:t>sowie die Bereitschaft und Fähigkeit Sprache sinnvoll einzusetzen und zu nutzen (</w:t>
      </w:r>
      <w:r w:rsidR="00EA60E8" w:rsidRPr="00237EBB">
        <w:rPr>
          <w:rFonts w:asciiTheme="minorHAnsi" w:hAnsiTheme="minorHAnsi" w:cs="Arial"/>
        </w:rPr>
        <w:t>kommunikative Kompetenz</w:t>
      </w:r>
      <w:r w:rsidRPr="00237EBB">
        <w:rPr>
          <w:rFonts w:asciiTheme="minorHAnsi" w:hAnsiTheme="minorHAnsi" w:cs="Arial"/>
        </w:rPr>
        <w:t>)</w:t>
      </w:r>
    </w:p>
    <w:p w14:paraId="58D7D669" w14:textId="77777777" w:rsidR="003F363B" w:rsidRPr="00237EBB" w:rsidRDefault="003F363B" w:rsidP="003F363B">
      <w:pPr>
        <w:widowControl w:val="0"/>
        <w:autoSpaceDE w:val="0"/>
        <w:autoSpaceDN w:val="0"/>
        <w:adjustRightInd w:val="0"/>
        <w:rPr>
          <w:rFonts w:asciiTheme="minorHAnsi" w:hAnsiTheme="minorHAnsi" w:cs="Arial"/>
        </w:rPr>
      </w:pPr>
    </w:p>
    <w:p w14:paraId="6B496823" w14:textId="77777777" w:rsidR="003F363B" w:rsidRPr="00237EBB" w:rsidRDefault="00614186" w:rsidP="003F363B">
      <w:pPr>
        <w:widowControl w:val="0"/>
        <w:autoSpaceDE w:val="0"/>
        <w:autoSpaceDN w:val="0"/>
        <w:adjustRightInd w:val="0"/>
        <w:jc w:val="center"/>
        <w:rPr>
          <w:rFonts w:asciiTheme="minorHAnsi" w:hAnsiTheme="minorHAnsi" w:cs="Arial"/>
        </w:rPr>
      </w:pPr>
      <w:r>
        <w:rPr>
          <w:rFonts w:asciiTheme="minorHAnsi" w:hAnsiTheme="minorHAnsi" w:cs="Arial"/>
          <w:noProof/>
        </w:rPr>
        <w:lastRenderedPageBreak/>
        <w:drawing>
          <wp:inline distT="0" distB="0" distL="0" distR="0" wp14:anchorId="3B5E3A86" wp14:editId="7F6A680B">
            <wp:extent cx="4817140" cy="4427524"/>
            <wp:effectExtent l="19050" t="0" r="21590" b="11430"/>
            <wp:docPr id="6" name="Diagramm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14:paraId="7A2CF96D" w14:textId="77777777" w:rsidR="003F363B" w:rsidRPr="00237EBB" w:rsidRDefault="003F363B" w:rsidP="003F363B">
      <w:pPr>
        <w:widowControl w:val="0"/>
        <w:autoSpaceDE w:val="0"/>
        <w:autoSpaceDN w:val="0"/>
        <w:adjustRightInd w:val="0"/>
        <w:jc w:val="center"/>
        <w:rPr>
          <w:rFonts w:asciiTheme="minorHAnsi" w:hAnsiTheme="minorHAnsi" w:cs="Arial"/>
        </w:rPr>
      </w:pPr>
    </w:p>
    <w:p w14:paraId="2A69CE66" w14:textId="77777777" w:rsidR="00176B61" w:rsidRPr="00237EBB" w:rsidRDefault="00176B61">
      <w:pPr>
        <w:widowControl w:val="0"/>
        <w:autoSpaceDE w:val="0"/>
        <w:autoSpaceDN w:val="0"/>
        <w:adjustRightInd w:val="0"/>
        <w:jc w:val="both"/>
        <w:rPr>
          <w:rFonts w:asciiTheme="minorHAnsi" w:hAnsiTheme="minorHAnsi" w:cs="Arial"/>
        </w:rPr>
      </w:pPr>
      <w:r w:rsidRPr="00237EBB">
        <w:rPr>
          <w:rFonts w:asciiTheme="minorHAnsi" w:hAnsiTheme="minorHAnsi" w:cs="Courier New"/>
        </w:rPr>
        <w:t xml:space="preserve">Durch </w:t>
      </w:r>
      <w:r w:rsidRPr="00237EBB">
        <w:rPr>
          <w:rFonts w:asciiTheme="minorHAnsi" w:hAnsiTheme="minorHAnsi" w:cs="Arial"/>
        </w:rPr>
        <w:t xml:space="preserve">unterschiedlich gestaltete Spielbereiche fordern wir die Kinder zur Sprechbereitschaft auf.  Somit geschieht Spracherziehung tagtäglich </w:t>
      </w:r>
      <w:r w:rsidR="00EA60E8" w:rsidRPr="00237EBB">
        <w:rPr>
          <w:rFonts w:asciiTheme="minorHAnsi" w:hAnsiTheme="minorHAnsi" w:cs="Arial"/>
        </w:rPr>
        <w:t>auf spielerische Weise und von den Kindern unbemerkt.</w:t>
      </w:r>
      <w:r w:rsidRPr="00237EBB">
        <w:rPr>
          <w:rFonts w:asciiTheme="minorHAnsi" w:hAnsiTheme="minorHAnsi" w:cs="Arial"/>
        </w:rPr>
        <w:t xml:space="preserve"> </w:t>
      </w:r>
    </w:p>
    <w:p w14:paraId="381FE603" w14:textId="77777777" w:rsidR="00176B61" w:rsidRPr="00237EBB" w:rsidRDefault="00176B61">
      <w:pPr>
        <w:widowControl w:val="0"/>
        <w:autoSpaceDE w:val="0"/>
        <w:autoSpaceDN w:val="0"/>
        <w:adjustRightInd w:val="0"/>
        <w:jc w:val="center"/>
        <w:rPr>
          <w:rFonts w:asciiTheme="minorHAnsi" w:hAnsiTheme="minorHAnsi" w:cs="Arial"/>
        </w:rPr>
      </w:pPr>
    </w:p>
    <w:p w14:paraId="3AC7DB74" w14:textId="77777777" w:rsidR="00176B61" w:rsidRPr="00F522C7" w:rsidRDefault="00176B61">
      <w:pPr>
        <w:widowControl w:val="0"/>
        <w:autoSpaceDE w:val="0"/>
        <w:autoSpaceDN w:val="0"/>
        <w:adjustRightInd w:val="0"/>
        <w:jc w:val="center"/>
        <w:rPr>
          <w:rFonts w:asciiTheme="minorHAnsi" w:hAnsiTheme="minorHAnsi" w:cs="Arial"/>
          <w:b/>
          <w:i/>
          <w:sz w:val="40"/>
          <w:szCs w:val="40"/>
        </w:rPr>
      </w:pPr>
      <w:r w:rsidRPr="00F522C7">
        <w:rPr>
          <w:rFonts w:asciiTheme="minorHAnsi" w:hAnsiTheme="minorHAnsi" w:cs="Arial"/>
          <w:b/>
          <w:i/>
          <w:sz w:val="40"/>
          <w:szCs w:val="40"/>
        </w:rPr>
        <w:t>Kinder spielen mit der Sprache!</w:t>
      </w:r>
    </w:p>
    <w:p w14:paraId="203ACD3B" w14:textId="77777777" w:rsidR="00176B61" w:rsidRPr="00237EBB" w:rsidRDefault="00176B61">
      <w:pPr>
        <w:jc w:val="both"/>
        <w:rPr>
          <w:rFonts w:asciiTheme="minorHAnsi" w:hAnsiTheme="minorHAnsi" w:cs="Courier New"/>
        </w:rPr>
      </w:pPr>
    </w:p>
    <w:p w14:paraId="0AE00CFB" w14:textId="4C3620B4" w:rsidR="00176B61" w:rsidRPr="00237EBB" w:rsidRDefault="00176B61">
      <w:pPr>
        <w:widowControl w:val="0"/>
        <w:autoSpaceDE w:val="0"/>
        <w:autoSpaceDN w:val="0"/>
        <w:adjustRightInd w:val="0"/>
        <w:jc w:val="both"/>
        <w:rPr>
          <w:rFonts w:asciiTheme="minorHAnsi" w:hAnsiTheme="minorHAnsi" w:cs="Arial"/>
        </w:rPr>
      </w:pPr>
      <w:r w:rsidRPr="00237EBB">
        <w:rPr>
          <w:rFonts w:asciiTheme="minorHAnsi" w:hAnsiTheme="minorHAnsi" w:cs="Arial"/>
        </w:rPr>
        <w:t>Auch der gezielte Einsatz von Stuhl</w:t>
      </w:r>
      <w:r w:rsidR="009E1D17">
        <w:rPr>
          <w:rFonts w:asciiTheme="minorHAnsi" w:hAnsiTheme="minorHAnsi" w:cs="Arial"/>
        </w:rPr>
        <w:t>- Sitz</w:t>
      </w:r>
      <w:r w:rsidRPr="00237EBB">
        <w:rPr>
          <w:rFonts w:asciiTheme="minorHAnsi" w:hAnsiTheme="minorHAnsi" w:cs="Arial"/>
        </w:rPr>
        <w:t>kreisspielen fordert und fördert die Kinder in ihrer Sprachentwicklung. Im täglichen Stuhl</w:t>
      </w:r>
      <w:r w:rsidR="009E1D17">
        <w:rPr>
          <w:rFonts w:asciiTheme="minorHAnsi" w:hAnsiTheme="minorHAnsi" w:cs="Arial"/>
        </w:rPr>
        <w:t>- Sitz</w:t>
      </w:r>
      <w:r w:rsidRPr="00237EBB">
        <w:rPr>
          <w:rFonts w:asciiTheme="minorHAnsi" w:hAnsiTheme="minorHAnsi" w:cs="Arial"/>
        </w:rPr>
        <w:t xml:space="preserve">kreis sind Lieder und Reimspiele mit rhythmischem Charakter ein fester Bestandteil unserer Arbeit. </w:t>
      </w:r>
    </w:p>
    <w:p w14:paraId="505EA3AB" w14:textId="521147EC" w:rsidR="00176B61" w:rsidRPr="00237EBB" w:rsidRDefault="00176B61">
      <w:pPr>
        <w:jc w:val="both"/>
        <w:rPr>
          <w:rFonts w:asciiTheme="minorHAnsi" w:hAnsiTheme="minorHAnsi" w:cs="Arial"/>
        </w:rPr>
      </w:pPr>
      <w:r w:rsidRPr="00237EBB">
        <w:rPr>
          <w:rFonts w:asciiTheme="minorHAnsi" w:hAnsiTheme="minorHAnsi" w:cs="Arial"/>
        </w:rPr>
        <w:t xml:space="preserve">Auch Spiele wie Watte- und Murmelpusten sind wichtige Elemente in der Förderung </w:t>
      </w:r>
      <w:r w:rsidR="0049561A" w:rsidRPr="00237EBB">
        <w:rPr>
          <w:rFonts w:asciiTheme="minorHAnsi" w:hAnsiTheme="minorHAnsi" w:cs="Arial"/>
        </w:rPr>
        <w:t>der Mundmotorik</w:t>
      </w:r>
      <w:r w:rsidR="009E1D17">
        <w:rPr>
          <w:rFonts w:asciiTheme="minorHAnsi" w:hAnsiTheme="minorHAnsi" w:cs="Arial"/>
        </w:rPr>
        <w:t>, die wir regelmäßig,</w:t>
      </w:r>
      <w:r w:rsidRPr="00237EBB">
        <w:rPr>
          <w:rFonts w:asciiTheme="minorHAnsi" w:hAnsiTheme="minorHAnsi" w:cs="Arial"/>
        </w:rPr>
        <w:t xml:space="preserve"> spielerisch in den Kindergartenalltag einbinden. </w:t>
      </w:r>
    </w:p>
    <w:p w14:paraId="59B9B096" w14:textId="77777777" w:rsidR="00176B61" w:rsidRPr="00237EBB" w:rsidRDefault="00176B61">
      <w:pPr>
        <w:jc w:val="both"/>
        <w:rPr>
          <w:rFonts w:asciiTheme="minorHAnsi" w:hAnsiTheme="minorHAnsi" w:cs="Courier New"/>
        </w:rPr>
      </w:pPr>
    </w:p>
    <w:p w14:paraId="43B83FB0" w14:textId="77777777" w:rsidR="00176B61" w:rsidRPr="00237EBB" w:rsidRDefault="00176B61">
      <w:pPr>
        <w:jc w:val="both"/>
        <w:rPr>
          <w:rFonts w:asciiTheme="minorHAnsi" w:hAnsiTheme="minorHAnsi" w:cs="Courier New"/>
        </w:rPr>
      </w:pPr>
      <w:r w:rsidRPr="00237EBB">
        <w:rPr>
          <w:rFonts w:asciiTheme="minorHAnsi" w:hAnsiTheme="minorHAnsi" w:cs="Courier New"/>
        </w:rPr>
        <w:t xml:space="preserve">Als Pädagogen sind wir selbstverständlich am Spracherwerb und an der Sprachentwicklung eines Kindes mitbeteiligt, indem wir beide Bereiche intensiv fördern und unterstützen </w:t>
      </w:r>
    </w:p>
    <w:p w14:paraId="0E700A93" w14:textId="04945B25" w:rsidR="00176B61" w:rsidRDefault="00176B61">
      <w:pPr>
        <w:jc w:val="both"/>
        <w:rPr>
          <w:rFonts w:asciiTheme="minorHAnsi" w:hAnsiTheme="minorHAnsi" w:cs="Courier New"/>
        </w:rPr>
      </w:pPr>
      <w:r w:rsidRPr="00237EBB">
        <w:rPr>
          <w:rFonts w:asciiTheme="minorHAnsi" w:hAnsiTheme="minorHAnsi" w:cs="Courier New"/>
        </w:rPr>
        <w:t>Dieses geschieht durch</w:t>
      </w:r>
      <w:r w:rsidR="00A81684">
        <w:rPr>
          <w:rFonts w:asciiTheme="minorHAnsi" w:hAnsiTheme="minorHAnsi" w:cs="Courier New"/>
        </w:rPr>
        <w:t>:</w:t>
      </w:r>
      <w:r w:rsidRPr="00237EBB">
        <w:rPr>
          <w:rFonts w:asciiTheme="minorHAnsi" w:hAnsiTheme="minorHAnsi" w:cs="Courier New"/>
        </w:rPr>
        <w:t xml:space="preserve"> </w:t>
      </w:r>
    </w:p>
    <w:p w14:paraId="6D085989" w14:textId="77777777" w:rsidR="003F7C2B" w:rsidRPr="00237EBB" w:rsidRDefault="003F7C2B">
      <w:pPr>
        <w:jc w:val="both"/>
        <w:rPr>
          <w:rFonts w:asciiTheme="minorHAnsi" w:hAnsiTheme="minorHAnsi" w:cs="Courier New"/>
        </w:rPr>
      </w:pPr>
    </w:p>
    <w:p w14:paraId="4C6B02FB" w14:textId="77777777" w:rsidR="009E1D17" w:rsidRDefault="00176B61">
      <w:pPr>
        <w:jc w:val="both"/>
        <w:rPr>
          <w:rFonts w:asciiTheme="minorHAnsi" w:hAnsiTheme="minorHAnsi" w:cs="Courier New"/>
        </w:rPr>
      </w:pPr>
      <w:r w:rsidRPr="00237EBB">
        <w:rPr>
          <w:rFonts w:asciiTheme="minorHAnsi" w:hAnsiTheme="minorHAnsi" w:cs="Courier New"/>
        </w:rPr>
        <w:t xml:space="preserve">                   * aktives Zuhören und freies Sprechen im Gruppenalltag</w:t>
      </w:r>
    </w:p>
    <w:p w14:paraId="7B524F63" w14:textId="5C1DCD94" w:rsidR="00176B61" w:rsidRPr="00091C6F" w:rsidRDefault="00091C6F" w:rsidP="00091C6F">
      <w:pPr>
        <w:jc w:val="both"/>
        <w:rPr>
          <w:rFonts w:asciiTheme="minorHAnsi" w:hAnsiTheme="minorHAnsi" w:cs="Courier New"/>
        </w:rPr>
      </w:pPr>
      <w:r>
        <w:rPr>
          <w:rFonts w:asciiTheme="minorHAnsi" w:hAnsiTheme="minorHAnsi" w:cs="Courier New"/>
        </w:rPr>
        <w:t xml:space="preserve">                   * </w:t>
      </w:r>
      <w:r w:rsidR="009E1D17" w:rsidRPr="00091C6F">
        <w:rPr>
          <w:rFonts w:asciiTheme="minorHAnsi" w:hAnsiTheme="minorHAnsi" w:cs="Courier New"/>
        </w:rPr>
        <w:t>Sprachliches Vorbild sein</w:t>
      </w:r>
      <w:r w:rsidR="00176B61" w:rsidRPr="00091C6F">
        <w:rPr>
          <w:rFonts w:asciiTheme="minorHAnsi" w:hAnsiTheme="minorHAnsi" w:cs="Courier New"/>
        </w:rPr>
        <w:t xml:space="preserve"> </w:t>
      </w:r>
    </w:p>
    <w:p w14:paraId="1FBC8CB1" w14:textId="77777777" w:rsidR="00176B61" w:rsidRPr="00237EBB" w:rsidRDefault="00176B61">
      <w:pPr>
        <w:jc w:val="both"/>
        <w:rPr>
          <w:rFonts w:asciiTheme="minorHAnsi" w:hAnsiTheme="minorHAnsi" w:cs="Courier New"/>
        </w:rPr>
      </w:pPr>
      <w:r w:rsidRPr="00237EBB">
        <w:rPr>
          <w:rFonts w:asciiTheme="minorHAnsi" w:hAnsiTheme="minorHAnsi" w:cs="Courier New"/>
        </w:rPr>
        <w:t xml:space="preserve">                   * durch Klatsch- und Rhythmusspiele</w:t>
      </w:r>
    </w:p>
    <w:p w14:paraId="1F6E225E" w14:textId="77777777" w:rsidR="00176B61" w:rsidRPr="00237EBB" w:rsidRDefault="00176B61">
      <w:pPr>
        <w:jc w:val="both"/>
        <w:rPr>
          <w:rFonts w:asciiTheme="minorHAnsi" w:hAnsiTheme="minorHAnsi" w:cs="Courier New"/>
        </w:rPr>
      </w:pPr>
      <w:r w:rsidRPr="00237EBB">
        <w:rPr>
          <w:rFonts w:asciiTheme="minorHAnsi" w:hAnsiTheme="minorHAnsi" w:cs="Courier New"/>
        </w:rPr>
        <w:t xml:space="preserve">                   * Fingerspiele </w:t>
      </w:r>
    </w:p>
    <w:p w14:paraId="5F292F3D" w14:textId="77777777" w:rsidR="00176B61" w:rsidRPr="00237EBB" w:rsidRDefault="00176B61">
      <w:pPr>
        <w:jc w:val="both"/>
        <w:rPr>
          <w:rFonts w:asciiTheme="minorHAnsi" w:hAnsiTheme="minorHAnsi" w:cs="Courier New"/>
        </w:rPr>
      </w:pPr>
      <w:r w:rsidRPr="00237EBB">
        <w:rPr>
          <w:rFonts w:asciiTheme="minorHAnsi" w:hAnsiTheme="minorHAnsi" w:cs="Courier New"/>
        </w:rPr>
        <w:t xml:space="preserve">                   * Singen </w:t>
      </w:r>
    </w:p>
    <w:p w14:paraId="00DB277B" w14:textId="6946AB04" w:rsidR="0080653A" w:rsidRPr="00237EBB" w:rsidRDefault="00176B61">
      <w:pPr>
        <w:jc w:val="both"/>
        <w:rPr>
          <w:rFonts w:asciiTheme="minorHAnsi" w:hAnsiTheme="minorHAnsi" w:cs="Courier New"/>
        </w:rPr>
      </w:pPr>
      <w:r w:rsidRPr="00237EBB">
        <w:rPr>
          <w:rFonts w:asciiTheme="minorHAnsi" w:hAnsiTheme="minorHAnsi" w:cs="Courier New"/>
        </w:rPr>
        <w:t xml:space="preserve">                   * Bilderbücher und Geschichten</w:t>
      </w:r>
    </w:p>
    <w:p w14:paraId="6570C28D" w14:textId="77777777" w:rsidR="00176B61" w:rsidRPr="00237EBB" w:rsidRDefault="00176B61">
      <w:pPr>
        <w:widowControl w:val="0"/>
        <w:autoSpaceDE w:val="0"/>
        <w:autoSpaceDN w:val="0"/>
        <w:adjustRightInd w:val="0"/>
        <w:jc w:val="both"/>
        <w:rPr>
          <w:rFonts w:asciiTheme="minorHAnsi" w:hAnsiTheme="minorHAnsi" w:cs="Arial"/>
        </w:rPr>
      </w:pPr>
    </w:p>
    <w:p w14:paraId="31B4480B" w14:textId="77777777" w:rsidR="003F7C2B" w:rsidRDefault="003F7C2B" w:rsidP="00F522C7">
      <w:pPr>
        <w:spacing w:after="120"/>
        <w:rPr>
          <w:rFonts w:asciiTheme="minorHAnsi" w:hAnsiTheme="minorHAnsi" w:cs="Courier New"/>
          <w:b/>
        </w:rPr>
      </w:pPr>
    </w:p>
    <w:p w14:paraId="22274DEE" w14:textId="77777777" w:rsidR="003F7C2B" w:rsidRDefault="003F7C2B" w:rsidP="00F522C7">
      <w:pPr>
        <w:spacing w:after="120"/>
        <w:rPr>
          <w:rFonts w:asciiTheme="minorHAnsi" w:hAnsiTheme="minorHAnsi" w:cs="Courier New"/>
          <w:b/>
        </w:rPr>
      </w:pPr>
    </w:p>
    <w:p w14:paraId="765E0C24" w14:textId="77777777" w:rsidR="003F7C2B" w:rsidRDefault="003F7C2B" w:rsidP="00F522C7">
      <w:pPr>
        <w:spacing w:after="120"/>
        <w:rPr>
          <w:rFonts w:asciiTheme="minorHAnsi" w:hAnsiTheme="minorHAnsi" w:cs="Courier New"/>
          <w:b/>
        </w:rPr>
      </w:pPr>
    </w:p>
    <w:p w14:paraId="2D66966D" w14:textId="58E578F4" w:rsidR="004E73C6" w:rsidRDefault="007846AF" w:rsidP="00F522C7">
      <w:pPr>
        <w:spacing w:after="120"/>
        <w:rPr>
          <w:rFonts w:asciiTheme="minorHAnsi" w:hAnsiTheme="minorHAnsi" w:cstheme="minorHAnsi"/>
          <w:b/>
        </w:rPr>
      </w:pPr>
      <w:r>
        <w:rPr>
          <w:rFonts w:asciiTheme="minorHAnsi" w:hAnsiTheme="minorHAnsi" w:cs="Courier New"/>
          <w:b/>
        </w:rPr>
        <w:t>9</w:t>
      </w:r>
      <w:r w:rsidR="000B143B">
        <w:rPr>
          <w:rFonts w:asciiTheme="minorHAnsi" w:hAnsiTheme="minorHAnsi" w:cs="Courier New"/>
          <w:b/>
        </w:rPr>
        <w:t>.</w:t>
      </w:r>
      <w:r w:rsidR="00BE2D9A">
        <w:rPr>
          <w:rFonts w:asciiTheme="minorHAnsi" w:hAnsiTheme="minorHAnsi" w:cs="Courier New"/>
          <w:b/>
        </w:rPr>
        <w:t>1.</w:t>
      </w:r>
      <w:r w:rsidR="004E73C6" w:rsidRPr="004E73C6">
        <w:rPr>
          <w:sz w:val="35"/>
          <w:szCs w:val="35"/>
        </w:rPr>
        <w:t xml:space="preserve"> </w:t>
      </w:r>
      <w:r w:rsidR="004E73C6" w:rsidRPr="003F7C2B">
        <w:rPr>
          <w:rFonts w:asciiTheme="minorHAnsi" w:hAnsiTheme="minorHAnsi" w:cstheme="minorHAnsi"/>
          <w:b/>
          <w:u w:val="single"/>
        </w:rPr>
        <w:t>Förderung der phonologischen Bewussthei</w:t>
      </w:r>
      <w:r w:rsidR="00091C6F" w:rsidRPr="003F7C2B">
        <w:rPr>
          <w:rFonts w:asciiTheme="minorHAnsi" w:hAnsiTheme="minorHAnsi" w:cstheme="minorHAnsi"/>
          <w:b/>
          <w:u w:val="single"/>
        </w:rPr>
        <w:t xml:space="preserve">t in Verbindung mit </w:t>
      </w:r>
      <w:proofErr w:type="spellStart"/>
      <w:r w:rsidR="00091C6F" w:rsidRPr="003F7C2B">
        <w:rPr>
          <w:rFonts w:asciiTheme="minorHAnsi" w:hAnsiTheme="minorHAnsi" w:cstheme="minorHAnsi"/>
          <w:b/>
          <w:u w:val="single"/>
        </w:rPr>
        <w:t>Literacy</w:t>
      </w:r>
      <w:proofErr w:type="spellEnd"/>
      <w:r w:rsidR="00091C6F" w:rsidRPr="003F7C2B">
        <w:rPr>
          <w:rFonts w:asciiTheme="minorHAnsi" w:hAnsiTheme="minorHAnsi" w:cstheme="minorHAnsi"/>
          <w:b/>
          <w:u w:val="single"/>
        </w:rPr>
        <w:t xml:space="preserve"> und</w:t>
      </w:r>
      <w:r w:rsidR="0080653A" w:rsidRPr="003F7C2B">
        <w:rPr>
          <w:rFonts w:asciiTheme="minorHAnsi" w:hAnsiTheme="minorHAnsi" w:cstheme="minorHAnsi"/>
          <w:b/>
          <w:u w:val="single"/>
        </w:rPr>
        <w:t xml:space="preserve"> </w:t>
      </w:r>
      <w:r w:rsidR="004E73C6" w:rsidRPr="003F7C2B">
        <w:rPr>
          <w:rFonts w:asciiTheme="minorHAnsi" w:hAnsiTheme="minorHAnsi" w:cstheme="minorHAnsi"/>
          <w:b/>
          <w:u w:val="single"/>
        </w:rPr>
        <w:t>Textverständnis</w:t>
      </w:r>
    </w:p>
    <w:p w14:paraId="5C7E4154" w14:textId="77777777" w:rsidR="000D6D97" w:rsidRPr="000D6D97" w:rsidRDefault="00913968" w:rsidP="000D6D97">
      <w:pPr>
        <w:pStyle w:val="Default"/>
        <w:rPr>
          <w:rFonts w:asciiTheme="minorHAnsi" w:hAnsiTheme="minorHAnsi" w:cstheme="minorHAnsi"/>
        </w:rPr>
      </w:pPr>
      <w:r w:rsidRPr="000D6D97">
        <w:rPr>
          <w:rFonts w:asciiTheme="minorHAnsi" w:hAnsiTheme="minorHAnsi" w:cstheme="minorHAnsi"/>
        </w:rPr>
        <w:t>Wir nehmen die Aufgabe die Kinder bestmöglich auf die Schule vorzubereiten sehr ernst. Dieser Prozess beginnt daher schon mit dem Eintritt der Kinder in den Kindergarten.</w:t>
      </w:r>
    </w:p>
    <w:p w14:paraId="6BE856B6" w14:textId="5552D73A" w:rsidR="000D6D97" w:rsidRPr="000D6D97" w:rsidRDefault="000D6D97" w:rsidP="000D6D97">
      <w:pPr>
        <w:pStyle w:val="Default"/>
        <w:rPr>
          <w:rFonts w:asciiTheme="minorHAnsi" w:hAnsiTheme="minorHAnsi" w:cstheme="minorHAnsi"/>
        </w:rPr>
      </w:pPr>
      <w:r w:rsidRPr="00091C6F">
        <w:rPr>
          <w:rFonts w:asciiTheme="minorHAnsi" w:hAnsiTheme="minorHAnsi" w:cstheme="minorHAnsi"/>
          <w:b/>
        </w:rPr>
        <w:t>Sprachlich</w:t>
      </w:r>
      <w:r w:rsidR="001317AD" w:rsidRPr="00091C6F">
        <w:rPr>
          <w:rFonts w:asciiTheme="minorHAnsi" w:hAnsiTheme="minorHAnsi" w:cstheme="minorHAnsi"/>
          <w:b/>
        </w:rPr>
        <w:t>e</w:t>
      </w:r>
      <w:r w:rsidRPr="00091C6F">
        <w:rPr>
          <w:rFonts w:asciiTheme="minorHAnsi" w:hAnsiTheme="minorHAnsi" w:cstheme="minorHAnsi"/>
          <w:b/>
        </w:rPr>
        <w:t xml:space="preserve"> </w:t>
      </w:r>
      <w:r w:rsidR="00091C6F" w:rsidRPr="00091C6F">
        <w:rPr>
          <w:rFonts w:asciiTheme="minorHAnsi" w:hAnsiTheme="minorHAnsi" w:cstheme="minorHAnsi"/>
          <w:b/>
        </w:rPr>
        <w:t>Bildung geschieht</w:t>
      </w:r>
      <w:r w:rsidRPr="00091C6F">
        <w:rPr>
          <w:rFonts w:asciiTheme="minorHAnsi" w:hAnsiTheme="minorHAnsi" w:cstheme="minorHAnsi"/>
          <w:b/>
        </w:rPr>
        <w:t xml:space="preserve"> grundsätzlich im gesamten Kindergartenalltag</w:t>
      </w:r>
      <w:r w:rsidR="0080653A">
        <w:rPr>
          <w:rFonts w:asciiTheme="minorHAnsi" w:hAnsiTheme="minorHAnsi" w:cstheme="minorHAnsi"/>
        </w:rPr>
        <w:t>.</w:t>
      </w:r>
    </w:p>
    <w:p w14:paraId="02A07797" w14:textId="78F3B1BC" w:rsidR="000D6D97" w:rsidRPr="000D6D97" w:rsidRDefault="000D6D97" w:rsidP="000D6D97">
      <w:pPr>
        <w:pStyle w:val="Default"/>
        <w:rPr>
          <w:rFonts w:asciiTheme="minorHAnsi" w:hAnsiTheme="minorHAnsi" w:cstheme="minorHAnsi"/>
        </w:rPr>
      </w:pPr>
      <w:r>
        <w:rPr>
          <w:rFonts w:asciiTheme="minorHAnsi" w:hAnsiTheme="minorHAnsi" w:cstheme="minorHAnsi"/>
        </w:rPr>
        <w:t xml:space="preserve">Dennoch </w:t>
      </w:r>
      <w:r w:rsidR="00091C6F" w:rsidRPr="000D6D97">
        <w:rPr>
          <w:rFonts w:asciiTheme="minorHAnsi" w:hAnsiTheme="minorHAnsi" w:cstheme="minorHAnsi"/>
        </w:rPr>
        <w:t xml:space="preserve">haben </w:t>
      </w:r>
      <w:r w:rsidR="00091C6F">
        <w:rPr>
          <w:rFonts w:asciiTheme="minorHAnsi" w:hAnsiTheme="minorHAnsi" w:cstheme="minorHAnsi"/>
        </w:rPr>
        <w:t>wir</w:t>
      </w:r>
      <w:r w:rsidR="00197439">
        <w:rPr>
          <w:rFonts w:asciiTheme="minorHAnsi" w:hAnsiTheme="minorHAnsi" w:cstheme="minorHAnsi"/>
        </w:rPr>
        <w:t xml:space="preserve"> </w:t>
      </w:r>
      <w:r w:rsidRPr="000D6D97">
        <w:rPr>
          <w:rFonts w:asciiTheme="minorHAnsi" w:hAnsiTheme="minorHAnsi" w:cstheme="minorHAnsi"/>
        </w:rPr>
        <w:t xml:space="preserve">uns nach reiflicher Überlegung dazu entschieden ein „Trainingsprogramm zur Förderung der phonologischen Bewusstheit“ fest in unsere Schulvorbereitung zu installieren. </w:t>
      </w:r>
    </w:p>
    <w:p w14:paraId="7F1C430E" w14:textId="77777777" w:rsidR="000D6D97" w:rsidRDefault="000D6D97" w:rsidP="00F522C7">
      <w:pPr>
        <w:spacing w:after="120"/>
        <w:rPr>
          <w:rFonts w:asciiTheme="minorHAnsi" w:hAnsiTheme="minorHAnsi" w:cstheme="minorHAnsi"/>
          <w:b/>
        </w:rPr>
      </w:pPr>
      <w:r w:rsidRPr="000D6D97">
        <w:rPr>
          <w:rFonts w:asciiTheme="minorHAnsi" w:hAnsiTheme="minorHAnsi" w:cstheme="minorHAnsi"/>
        </w:rPr>
        <w:t>Durch unsere langjährige Erfahrung konnten wir inzwischen Einblick in verschiedene Angebote auf dem Markt gewinnen. Und haben ganz bewusst „</w:t>
      </w:r>
      <w:r w:rsidRPr="000D6D97">
        <w:rPr>
          <w:rFonts w:asciiTheme="minorHAnsi" w:hAnsiTheme="minorHAnsi" w:cstheme="minorHAnsi"/>
          <w:b/>
          <w:bCs/>
        </w:rPr>
        <w:t>WUPPI</w:t>
      </w:r>
      <w:r w:rsidRPr="000D6D97">
        <w:rPr>
          <w:rFonts w:asciiTheme="minorHAnsi" w:hAnsiTheme="minorHAnsi" w:cstheme="minorHAnsi"/>
        </w:rPr>
        <w:t>“ aus dem Finken Verlag ausgewählt.</w:t>
      </w:r>
    </w:p>
    <w:p w14:paraId="3168BCFA" w14:textId="57B4127D" w:rsidR="000D6D97" w:rsidRPr="00DB1B75" w:rsidRDefault="004E73C6" w:rsidP="000D6D97">
      <w:pPr>
        <w:spacing w:after="120"/>
        <w:rPr>
          <w:rFonts w:asciiTheme="minorHAnsi" w:hAnsiTheme="minorHAnsi" w:cstheme="minorHAnsi"/>
          <w:b/>
        </w:rPr>
      </w:pPr>
      <w:r w:rsidRPr="00DB1B75">
        <w:rPr>
          <w:rFonts w:asciiTheme="minorHAnsi" w:hAnsiTheme="minorHAnsi" w:cstheme="minorHAnsi"/>
        </w:rPr>
        <w:t xml:space="preserve">Gemeinsam mit </w:t>
      </w:r>
      <w:proofErr w:type="spellStart"/>
      <w:r w:rsidRPr="00DB1B75">
        <w:rPr>
          <w:rFonts w:asciiTheme="minorHAnsi" w:hAnsiTheme="minorHAnsi" w:cstheme="minorHAnsi"/>
        </w:rPr>
        <w:t>Wuppi</w:t>
      </w:r>
      <w:proofErr w:type="spellEnd"/>
      <w:r w:rsidRPr="00DB1B75">
        <w:rPr>
          <w:rFonts w:asciiTheme="minorHAnsi" w:hAnsiTheme="minorHAnsi" w:cstheme="minorHAnsi"/>
        </w:rPr>
        <w:t xml:space="preserve">, dem kleinen Außerirdischen, schickt Christiane Christiansen </w:t>
      </w:r>
      <w:r w:rsidR="000D6D97" w:rsidRPr="00DB1B75">
        <w:rPr>
          <w:rFonts w:asciiTheme="minorHAnsi" w:hAnsiTheme="minorHAnsi" w:cstheme="minorHAnsi"/>
        </w:rPr>
        <w:t>, (Programmentwicklerin)</w:t>
      </w:r>
      <w:r w:rsidRPr="00DB1B75">
        <w:rPr>
          <w:rFonts w:asciiTheme="minorHAnsi" w:hAnsiTheme="minorHAnsi" w:cstheme="minorHAnsi"/>
        </w:rPr>
        <w:t xml:space="preserve">Vorschulkinder auf eine abenteuerliche Reise. Die Abenteuerspiele beziehen sich allesamt darauf, unterstützende Fähigkeiten für den </w:t>
      </w:r>
      <w:r w:rsidRPr="00DB1B75">
        <w:rPr>
          <w:rFonts w:asciiTheme="minorHAnsi" w:hAnsiTheme="minorHAnsi" w:cstheme="minorHAnsi"/>
          <w:b/>
        </w:rPr>
        <w:t>späteren Lese- und Schreiblernprozess zu stärken</w:t>
      </w:r>
      <w:r w:rsidRPr="00DB1B75">
        <w:rPr>
          <w:rFonts w:asciiTheme="minorHAnsi" w:hAnsiTheme="minorHAnsi" w:cstheme="minorHAnsi"/>
        </w:rPr>
        <w:t>.</w:t>
      </w:r>
    </w:p>
    <w:p w14:paraId="5945F2A0" w14:textId="14CC856E" w:rsidR="00FD5D56" w:rsidRPr="00DB1B75" w:rsidRDefault="00FD5D56" w:rsidP="000D6D97">
      <w:pPr>
        <w:spacing w:after="120"/>
        <w:rPr>
          <w:rFonts w:asciiTheme="minorHAnsi" w:hAnsiTheme="minorHAnsi" w:cstheme="minorHAnsi"/>
          <w:b/>
        </w:rPr>
      </w:pPr>
      <w:r w:rsidRPr="00DB1B75">
        <w:rPr>
          <w:rFonts w:asciiTheme="minorHAnsi" w:hAnsiTheme="minorHAnsi" w:cstheme="minorHAnsi"/>
        </w:rPr>
        <w:t xml:space="preserve">Das Material fördert ganz </w:t>
      </w:r>
      <w:r w:rsidR="00FE4671" w:rsidRPr="00DB1B75">
        <w:rPr>
          <w:rFonts w:asciiTheme="minorHAnsi" w:hAnsiTheme="minorHAnsi" w:cstheme="minorHAnsi"/>
        </w:rPr>
        <w:t>spielerisch das genaue Hinhören und</w:t>
      </w:r>
      <w:r w:rsidRPr="00DB1B75">
        <w:rPr>
          <w:rFonts w:asciiTheme="minorHAnsi" w:hAnsiTheme="minorHAnsi" w:cstheme="minorHAnsi"/>
        </w:rPr>
        <w:t xml:space="preserve"> sensibilisiert </w:t>
      </w:r>
      <w:r w:rsidR="00FE4671" w:rsidRPr="00DB1B75">
        <w:rPr>
          <w:rFonts w:asciiTheme="minorHAnsi" w:hAnsiTheme="minorHAnsi" w:cstheme="minorHAnsi"/>
        </w:rPr>
        <w:t>für die Struktur der Sprache.</w:t>
      </w:r>
      <w:r w:rsidRPr="00DB1B75">
        <w:rPr>
          <w:rFonts w:asciiTheme="minorHAnsi" w:hAnsiTheme="minorHAnsi" w:cstheme="minorHAnsi"/>
        </w:rPr>
        <w:t xml:space="preserve"> Das Besondere ist die Einbettung der systematischen Übungen in einen Handlungsrahmen.</w:t>
      </w:r>
    </w:p>
    <w:p w14:paraId="28B62A40" w14:textId="77777777" w:rsidR="00DB1B75" w:rsidRDefault="00FD5D56" w:rsidP="00DB1B75">
      <w:pPr>
        <w:spacing w:after="100" w:afterAutospacing="1"/>
        <w:rPr>
          <w:rFonts w:asciiTheme="minorHAnsi" w:hAnsiTheme="minorHAnsi" w:cstheme="minorHAnsi"/>
        </w:rPr>
      </w:pPr>
      <w:r w:rsidRPr="00DB1B75">
        <w:rPr>
          <w:rFonts w:asciiTheme="minorHAnsi" w:hAnsiTheme="minorHAnsi" w:cstheme="minorHAnsi"/>
        </w:rPr>
        <w:t xml:space="preserve">Ausgangspunkt ist eine Vorlesegeschichte, </w:t>
      </w:r>
      <w:r w:rsidRPr="00C83366">
        <w:rPr>
          <w:rFonts w:asciiTheme="minorHAnsi" w:hAnsiTheme="minorHAnsi" w:cstheme="minorHAnsi"/>
          <w:b/>
          <w:bCs/>
        </w:rPr>
        <w:t>die die Kinder als Akteure</w:t>
      </w:r>
      <w:r w:rsidRPr="00DB1B75">
        <w:rPr>
          <w:rFonts w:asciiTheme="minorHAnsi" w:hAnsiTheme="minorHAnsi" w:cstheme="minorHAnsi"/>
        </w:rPr>
        <w:t xml:space="preserve"> </w:t>
      </w:r>
      <w:r w:rsidR="00DB1B75">
        <w:rPr>
          <w:rFonts w:asciiTheme="minorHAnsi" w:hAnsiTheme="minorHAnsi" w:cstheme="minorHAnsi"/>
        </w:rPr>
        <w:t>ins Geschehen einbezieht.</w:t>
      </w:r>
    </w:p>
    <w:p w14:paraId="46BE7C36" w14:textId="24BE0442" w:rsidR="00DB1B75" w:rsidRDefault="00FD5D56" w:rsidP="00DB1B75">
      <w:pPr>
        <w:spacing w:after="100" w:afterAutospacing="1"/>
        <w:rPr>
          <w:rFonts w:asciiTheme="minorHAnsi" w:hAnsiTheme="minorHAnsi" w:cstheme="minorHAnsi"/>
        </w:rPr>
      </w:pPr>
      <w:r w:rsidRPr="00DB1B75">
        <w:rPr>
          <w:rFonts w:asciiTheme="minorHAnsi" w:hAnsiTheme="minorHAnsi" w:cstheme="minorHAnsi"/>
        </w:rPr>
        <w:t xml:space="preserve">Die Geschichten führen zu Lausch- und Reimübungen, zu Silbenspielen sowie Übungen zur Analyse und Synthese von Lauten. Das Textverständnis wird durch den Handlungsrahmen – mit Geschichten von </w:t>
      </w:r>
      <w:proofErr w:type="spellStart"/>
      <w:r w:rsidRPr="00DB1B75">
        <w:rPr>
          <w:rFonts w:asciiTheme="minorHAnsi" w:hAnsiTheme="minorHAnsi" w:cstheme="minorHAnsi"/>
        </w:rPr>
        <w:t>Wuppi</w:t>
      </w:r>
      <w:proofErr w:type="spellEnd"/>
      <w:r w:rsidRPr="00DB1B75">
        <w:rPr>
          <w:rFonts w:asciiTheme="minorHAnsi" w:hAnsiTheme="minorHAnsi" w:cstheme="minorHAnsi"/>
        </w:rPr>
        <w:t xml:space="preserve"> – intensiv gefördert. Das alles steigert auch </w:t>
      </w:r>
      <w:r w:rsidRPr="00DB1B75">
        <w:rPr>
          <w:rFonts w:asciiTheme="minorHAnsi" w:hAnsiTheme="minorHAnsi" w:cstheme="minorHAnsi"/>
          <w:b/>
        </w:rPr>
        <w:t>Au</w:t>
      </w:r>
      <w:r w:rsidR="00204F7E" w:rsidRPr="00DB1B75">
        <w:rPr>
          <w:rFonts w:asciiTheme="minorHAnsi" w:hAnsiTheme="minorHAnsi" w:cstheme="minorHAnsi"/>
          <w:b/>
        </w:rPr>
        <w:t>fmerksamkeit und Konzentration</w:t>
      </w:r>
      <w:r w:rsidR="00DB1B75">
        <w:rPr>
          <w:rFonts w:asciiTheme="minorHAnsi" w:hAnsiTheme="minorHAnsi" w:cstheme="minorHAnsi"/>
        </w:rPr>
        <w:t>.</w:t>
      </w:r>
    </w:p>
    <w:p w14:paraId="2853675D" w14:textId="745FBF4C" w:rsidR="00FD5D56" w:rsidRDefault="00FD5D56" w:rsidP="00FD5D56">
      <w:pPr>
        <w:spacing w:before="100" w:beforeAutospacing="1" w:after="100" w:afterAutospacing="1"/>
        <w:rPr>
          <w:b/>
        </w:rPr>
      </w:pPr>
      <w:r w:rsidRPr="00DB1B75">
        <w:rPr>
          <w:rFonts w:asciiTheme="minorHAnsi" w:hAnsiTheme="minorHAnsi" w:cstheme="minorHAnsi"/>
        </w:rPr>
        <w:t xml:space="preserve">Durch die Rahmenhandlung, die Handpuppe, die Fantasiereisen und Geschichten stehen alle Übungen in einem ganzheitlichen Zusammenhang. In dieser Vielfalt bereitet das Programm den </w:t>
      </w:r>
      <w:r w:rsidRPr="00091C6F">
        <w:rPr>
          <w:rFonts w:asciiTheme="minorHAnsi" w:hAnsiTheme="minorHAnsi" w:cstheme="minorHAnsi"/>
        </w:rPr>
        <w:t xml:space="preserve">Kindern </w:t>
      </w:r>
      <w:r w:rsidRPr="00091C6F">
        <w:rPr>
          <w:rFonts w:asciiTheme="minorHAnsi" w:hAnsiTheme="minorHAnsi" w:cstheme="minorHAnsi"/>
          <w:b/>
        </w:rPr>
        <w:t>großen Spaß</w:t>
      </w:r>
      <w:r w:rsidRPr="00091C6F">
        <w:rPr>
          <w:rFonts w:asciiTheme="minorHAnsi" w:hAnsiTheme="minorHAnsi" w:cstheme="minorHAnsi"/>
        </w:rPr>
        <w:t xml:space="preserve"> – die </w:t>
      </w:r>
      <w:r w:rsidRPr="00091C6F">
        <w:rPr>
          <w:rFonts w:asciiTheme="minorHAnsi" w:hAnsiTheme="minorHAnsi" w:cstheme="minorHAnsi"/>
          <w:b/>
        </w:rPr>
        <w:t>beste Voraussetzung für das Behalten von Gelerntem</w:t>
      </w:r>
      <w:r w:rsidRPr="00FE4671">
        <w:rPr>
          <w:b/>
        </w:rPr>
        <w:t>.</w:t>
      </w:r>
    </w:p>
    <w:p w14:paraId="183AC16B" w14:textId="77777777" w:rsidR="003F7C2B" w:rsidRPr="00DB1B75" w:rsidRDefault="003F7C2B" w:rsidP="00FD5D56">
      <w:pPr>
        <w:spacing w:before="100" w:beforeAutospacing="1" w:after="100" w:afterAutospacing="1"/>
        <w:rPr>
          <w:rFonts w:asciiTheme="minorHAnsi" w:hAnsiTheme="minorHAnsi" w:cstheme="minorHAnsi"/>
        </w:rPr>
      </w:pPr>
    </w:p>
    <w:p w14:paraId="22B11575" w14:textId="05277B6C" w:rsidR="00FD5D56" w:rsidRPr="00DB1B75" w:rsidRDefault="00FD5D56" w:rsidP="00FD5D56">
      <w:pPr>
        <w:spacing w:before="100" w:beforeAutospacing="1" w:after="100" w:afterAutospacing="1"/>
        <w:outlineLvl w:val="2"/>
        <w:rPr>
          <w:rFonts w:asciiTheme="minorHAnsi" w:hAnsiTheme="minorHAnsi" w:cstheme="minorHAnsi"/>
          <w:b/>
          <w:bCs/>
        </w:rPr>
      </w:pPr>
      <w:r w:rsidRPr="00DB1B75">
        <w:rPr>
          <w:rFonts w:asciiTheme="minorHAnsi" w:hAnsiTheme="minorHAnsi" w:cstheme="minorHAnsi"/>
          <w:b/>
          <w:bCs/>
        </w:rPr>
        <w:t>Förderschwerpunkte</w:t>
      </w:r>
      <w:r w:rsidR="00FE4671" w:rsidRPr="00DB1B75">
        <w:rPr>
          <w:rFonts w:asciiTheme="minorHAnsi" w:hAnsiTheme="minorHAnsi" w:cstheme="minorHAnsi"/>
          <w:b/>
          <w:bCs/>
        </w:rPr>
        <w:t>:</w:t>
      </w:r>
    </w:p>
    <w:p w14:paraId="7E90E598" w14:textId="77777777" w:rsidR="00FD5D56" w:rsidRPr="00DB1B75" w:rsidRDefault="00FD5D56" w:rsidP="00613045">
      <w:pPr>
        <w:numPr>
          <w:ilvl w:val="0"/>
          <w:numId w:val="11"/>
        </w:numPr>
        <w:spacing w:before="100" w:beforeAutospacing="1" w:after="100" w:afterAutospacing="1"/>
        <w:rPr>
          <w:rFonts w:asciiTheme="minorHAnsi" w:hAnsiTheme="minorHAnsi" w:cstheme="minorHAnsi"/>
        </w:rPr>
      </w:pPr>
      <w:r w:rsidRPr="00DB1B75">
        <w:rPr>
          <w:rFonts w:asciiTheme="minorHAnsi" w:hAnsiTheme="minorHAnsi" w:cstheme="minorHAnsi"/>
        </w:rPr>
        <w:t xml:space="preserve">genaues Zuhören lernen / sinnentnehmendes Zuhören üben </w:t>
      </w:r>
    </w:p>
    <w:p w14:paraId="17C4EBFC" w14:textId="77777777" w:rsidR="00FD5D56" w:rsidRPr="00DB1B75" w:rsidRDefault="00FD5D56" w:rsidP="00613045">
      <w:pPr>
        <w:numPr>
          <w:ilvl w:val="0"/>
          <w:numId w:val="11"/>
        </w:numPr>
        <w:spacing w:before="100" w:beforeAutospacing="1" w:after="100" w:afterAutospacing="1"/>
        <w:rPr>
          <w:rFonts w:asciiTheme="minorHAnsi" w:hAnsiTheme="minorHAnsi" w:cstheme="minorHAnsi"/>
        </w:rPr>
      </w:pPr>
      <w:r w:rsidRPr="00DB1B75">
        <w:rPr>
          <w:rFonts w:asciiTheme="minorHAnsi" w:hAnsiTheme="minorHAnsi" w:cstheme="minorHAnsi"/>
        </w:rPr>
        <w:t xml:space="preserve">Reime bilden / Reimpaare erkennen </w:t>
      </w:r>
    </w:p>
    <w:p w14:paraId="789DEE72" w14:textId="77777777" w:rsidR="00FD5D56" w:rsidRPr="00DB1B75" w:rsidRDefault="00FD5D56" w:rsidP="00613045">
      <w:pPr>
        <w:numPr>
          <w:ilvl w:val="0"/>
          <w:numId w:val="11"/>
        </w:numPr>
        <w:spacing w:before="100" w:beforeAutospacing="1" w:after="100" w:afterAutospacing="1"/>
        <w:rPr>
          <w:rFonts w:asciiTheme="minorHAnsi" w:hAnsiTheme="minorHAnsi" w:cstheme="minorHAnsi"/>
        </w:rPr>
      </w:pPr>
      <w:r w:rsidRPr="00DB1B75">
        <w:rPr>
          <w:rFonts w:asciiTheme="minorHAnsi" w:hAnsiTheme="minorHAnsi" w:cstheme="minorHAnsi"/>
        </w:rPr>
        <w:t xml:space="preserve">Silben erkennen / Wortlängen erkennen </w:t>
      </w:r>
    </w:p>
    <w:p w14:paraId="5DD18BB1" w14:textId="478EE935" w:rsidR="00FD5D56" w:rsidRPr="00DB1B75" w:rsidRDefault="00FD5D56" w:rsidP="00613045">
      <w:pPr>
        <w:numPr>
          <w:ilvl w:val="0"/>
          <w:numId w:val="11"/>
        </w:numPr>
        <w:spacing w:before="100" w:beforeAutospacing="1" w:after="100" w:afterAutospacing="1"/>
        <w:rPr>
          <w:rFonts w:asciiTheme="minorHAnsi" w:hAnsiTheme="minorHAnsi" w:cstheme="minorHAnsi"/>
        </w:rPr>
      </w:pPr>
      <w:r w:rsidRPr="00DB1B75">
        <w:rPr>
          <w:rFonts w:asciiTheme="minorHAnsi" w:hAnsiTheme="minorHAnsi" w:cstheme="minorHAnsi"/>
        </w:rPr>
        <w:t>Laute aus einem Wort heraushören (</w:t>
      </w:r>
      <w:r w:rsidR="004E73C6" w:rsidRPr="00DB1B75">
        <w:rPr>
          <w:rFonts w:asciiTheme="minorHAnsi" w:hAnsiTheme="minorHAnsi" w:cstheme="minorHAnsi"/>
        </w:rPr>
        <w:t>Phonem Analyse</w:t>
      </w:r>
      <w:r w:rsidRPr="00DB1B75">
        <w:rPr>
          <w:rFonts w:asciiTheme="minorHAnsi" w:hAnsiTheme="minorHAnsi" w:cstheme="minorHAnsi"/>
        </w:rPr>
        <w:t xml:space="preserve">) </w:t>
      </w:r>
    </w:p>
    <w:p w14:paraId="4AE8DDF1" w14:textId="1867BF8D" w:rsidR="00FD5D56" w:rsidRPr="00DB1B75" w:rsidRDefault="00FD5D56" w:rsidP="00613045">
      <w:pPr>
        <w:numPr>
          <w:ilvl w:val="0"/>
          <w:numId w:val="11"/>
        </w:numPr>
        <w:spacing w:before="100" w:beforeAutospacing="1" w:after="100" w:afterAutospacing="1"/>
        <w:rPr>
          <w:rFonts w:asciiTheme="minorHAnsi" w:hAnsiTheme="minorHAnsi" w:cstheme="minorHAnsi"/>
        </w:rPr>
      </w:pPr>
      <w:r w:rsidRPr="00DB1B75">
        <w:rPr>
          <w:rFonts w:asciiTheme="minorHAnsi" w:hAnsiTheme="minorHAnsi" w:cstheme="minorHAnsi"/>
        </w:rPr>
        <w:t>Laute zu einem Wort zusammenziehen (</w:t>
      </w:r>
      <w:r w:rsidR="004E73C6" w:rsidRPr="00DB1B75">
        <w:rPr>
          <w:rFonts w:asciiTheme="minorHAnsi" w:hAnsiTheme="minorHAnsi" w:cstheme="minorHAnsi"/>
        </w:rPr>
        <w:t>Phonem Synthese</w:t>
      </w:r>
      <w:r w:rsidRPr="00DB1B75">
        <w:rPr>
          <w:rFonts w:asciiTheme="minorHAnsi" w:hAnsiTheme="minorHAnsi" w:cstheme="minorHAnsi"/>
        </w:rPr>
        <w:t xml:space="preserve">) </w:t>
      </w:r>
    </w:p>
    <w:p w14:paraId="62973BD1" w14:textId="3C7B9939" w:rsidR="00FD5D56" w:rsidRPr="00DB1B75" w:rsidRDefault="00FD5D56" w:rsidP="00613045">
      <w:pPr>
        <w:numPr>
          <w:ilvl w:val="0"/>
          <w:numId w:val="11"/>
        </w:numPr>
        <w:spacing w:before="100" w:beforeAutospacing="1" w:after="100" w:afterAutospacing="1"/>
        <w:rPr>
          <w:rFonts w:asciiTheme="minorHAnsi" w:hAnsiTheme="minorHAnsi" w:cstheme="minorHAnsi"/>
        </w:rPr>
      </w:pPr>
      <w:r w:rsidRPr="00DB1B75">
        <w:rPr>
          <w:rFonts w:asciiTheme="minorHAnsi" w:hAnsiTheme="minorHAnsi" w:cstheme="minorHAnsi"/>
        </w:rPr>
        <w:t xml:space="preserve">An- und </w:t>
      </w:r>
      <w:proofErr w:type="spellStart"/>
      <w:r w:rsidR="004E73C6" w:rsidRPr="00DB1B75">
        <w:rPr>
          <w:rFonts w:asciiTheme="minorHAnsi" w:hAnsiTheme="minorHAnsi" w:cstheme="minorHAnsi"/>
        </w:rPr>
        <w:t>Endlaute</w:t>
      </w:r>
      <w:proofErr w:type="spellEnd"/>
      <w:r w:rsidRPr="00DB1B75">
        <w:rPr>
          <w:rFonts w:asciiTheme="minorHAnsi" w:hAnsiTheme="minorHAnsi" w:cstheme="minorHAnsi"/>
        </w:rPr>
        <w:t xml:space="preserve"> heraushören/erkennen </w:t>
      </w:r>
    </w:p>
    <w:p w14:paraId="5EDEB5E3" w14:textId="77777777" w:rsidR="00FD5D56" w:rsidRPr="00DB1B75" w:rsidRDefault="00FD5D56" w:rsidP="00613045">
      <w:pPr>
        <w:numPr>
          <w:ilvl w:val="0"/>
          <w:numId w:val="11"/>
        </w:numPr>
        <w:spacing w:before="100" w:beforeAutospacing="1" w:after="100" w:afterAutospacing="1"/>
        <w:rPr>
          <w:rFonts w:asciiTheme="minorHAnsi" w:hAnsiTheme="minorHAnsi" w:cstheme="minorHAnsi"/>
        </w:rPr>
      </w:pPr>
      <w:r w:rsidRPr="00DB1B75">
        <w:rPr>
          <w:rFonts w:asciiTheme="minorHAnsi" w:hAnsiTheme="minorHAnsi" w:cstheme="minorHAnsi"/>
        </w:rPr>
        <w:t xml:space="preserve">Wortschatz erweitern </w:t>
      </w:r>
    </w:p>
    <w:p w14:paraId="25E3E725" w14:textId="5A3331A0" w:rsidR="00DB1B75" w:rsidRDefault="0049561A" w:rsidP="00613045">
      <w:pPr>
        <w:numPr>
          <w:ilvl w:val="0"/>
          <w:numId w:val="11"/>
        </w:numPr>
        <w:spacing w:before="100" w:beforeAutospacing="1" w:after="100" w:afterAutospacing="1"/>
        <w:rPr>
          <w:rFonts w:asciiTheme="minorHAnsi" w:hAnsiTheme="minorHAnsi" w:cstheme="minorHAnsi"/>
        </w:rPr>
      </w:pPr>
      <w:r w:rsidRPr="00DB1B75">
        <w:rPr>
          <w:rFonts w:asciiTheme="minorHAnsi" w:hAnsiTheme="minorHAnsi" w:cstheme="minorHAnsi"/>
        </w:rPr>
        <w:t>Sätze bilde</w:t>
      </w:r>
      <w:r w:rsidR="004E73C6" w:rsidRPr="00DB1B75">
        <w:rPr>
          <w:rFonts w:asciiTheme="minorHAnsi" w:hAnsiTheme="minorHAnsi" w:cstheme="minorHAnsi"/>
        </w:rPr>
        <w:t>n</w:t>
      </w:r>
    </w:p>
    <w:p w14:paraId="7903A442" w14:textId="77777777" w:rsidR="00491E24" w:rsidRPr="00491E24" w:rsidRDefault="00491E24" w:rsidP="00491E24">
      <w:pPr>
        <w:spacing w:before="100" w:beforeAutospacing="1" w:after="100" w:afterAutospacing="1"/>
        <w:ind w:left="720"/>
        <w:rPr>
          <w:rFonts w:asciiTheme="minorHAnsi" w:hAnsiTheme="minorHAnsi" w:cstheme="minorHAnsi"/>
        </w:rPr>
      </w:pPr>
    </w:p>
    <w:p w14:paraId="7FB9AA6A" w14:textId="77777777" w:rsidR="003F7C2B" w:rsidRDefault="003F7C2B" w:rsidP="00DE5E52">
      <w:pPr>
        <w:spacing w:before="100" w:beforeAutospacing="1" w:after="100" w:afterAutospacing="1"/>
        <w:outlineLvl w:val="2"/>
        <w:rPr>
          <w:rFonts w:asciiTheme="minorHAnsi" w:hAnsiTheme="minorHAnsi" w:cstheme="minorHAnsi"/>
          <w:b/>
          <w:bCs/>
        </w:rPr>
      </w:pPr>
    </w:p>
    <w:p w14:paraId="7046C2C1" w14:textId="77777777" w:rsidR="003F7C2B" w:rsidRDefault="003F7C2B" w:rsidP="00DE5E52">
      <w:pPr>
        <w:spacing w:before="100" w:beforeAutospacing="1" w:after="100" w:afterAutospacing="1"/>
        <w:outlineLvl w:val="2"/>
        <w:rPr>
          <w:rFonts w:asciiTheme="minorHAnsi" w:hAnsiTheme="minorHAnsi" w:cstheme="minorHAnsi"/>
          <w:b/>
          <w:bCs/>
        </w:rPr>
      </w:pPr>
    </w:p>
    <w:p w14:paraId="785AFEA9" w14:textId="10CBAA09" w:rsidR="00DE5E52" w:rsidRPr="00DB1B75" w:rsidRDefault="007846AF" w:rsidP="00DE5E52">
      <w:pPr>
        <w:spacing w:before="100" w:beforeAutospacing="1" w:after="100" w:afterAutospacing="1"/>
        <w:outlineLvl w:val="2"/>
        <w:rPr>
          <w:rFonts w:asciiTheme="minorHAnsi" w:hAnsiTheme="minorHAnsi" w:cstheme="minorHAnsi"/>
          <w:b/>
          <w:bCs/>
        </w:rPr>
      </w:pPr>
      <w:r>
        <w:rPr>
          <w:rFonts w:asciiTheme="minorHAnsi" w:hAnsiTheme="minorHAnsi" w:cstheme="minorHAnsi"/>
          <w:b/>
          <w:bCs/>
        </w:rPr>
        <w:lastRenderedPageBreak/>
        <w:t>9.</w:t>
      </w:r>
      <w:r w:rsidR="00F46341">
        <w:rPr>
          <w:rFonts w:asciiTheme="minorHAnsi" w:hAnsiTheme="minorHAnsi" w:cstheme="minorHAnsi"/>
          <w:b/>
          <w:bCs/>
        </w:rPr>
        <w:t>2</w:t>
      </w:r>
      <w:r w:rsidR="00DE5E52" w:rsidRPr="00DB1B75">
        <w:rPr>
          <w:rFonts w:asciiTheme="minorHAnsi" w:hAnsiTheme="minorHAnsi" w:cstheme="minorHAnsi"/>
          <w:b/>
          <w:bCs/>
        </w:rPr>
        <w:t xml:space="preserve"> </w:t>
      </w:r>
      <w:r w:rsidR="00DE5E52" w:rsidRPr="003F7C2B">
        <w:rPr>
          <w:rFonts w:asciiTheme="minorHAnsi" w:hAnsiTheme="minorHAnsi" w:cstheme="minorHAnsi"/>
          <w:b/>
          <w:bCs/>
          <w:u w:val="single"/>
        </w:rPr>
        <w:t>Sprachförderung und Beobachtungsverfahren</w:t>
      </w:r>
      <w:r w:rsidR="00DE5E52" w:rsidRPr="00DB1B75">
        <w:rPr>
          <w:rFonts w:asciiTheme="minorHAnsi" w:hAnsiTheme="minorHAnsi" w:cstheme="minorHAnsi"/>
          <w:b/>
          <w:bCs/>
        </w:rPr>
        <w:t xml:space="preserve"> </w:t>
      </w:r>
    </w:p>
    <w:p w14:paraId="18F5F12D" w14:textId="4D038F1C" w:rsidR="00DE5E52" w:rsidRPr="005C6CE0" w:rsidRDefault="00DE5E52" w:rsidP="00DE5E52">
      <w:pPr>
        <w:spacing w:before="100" w:beforeAutospacing="1" w:after="100" w:afterAutospacing="1"/>
        <w:outlineLvl w:val="2"/>
        <w:rPr>
          <w:rFonts w:asciiTheme="minorHAnsi" w:hAnsiTheme="minorHAnsi" w:cstheme="minorHAnsi"/>
        </w:rPr>
      </w:pPr>
      <w:r w:rsidRPr="00FE4671">
        <w:rPr>
          <w:rFonts w:asciiTheme="minorHAnsi" w:hAnsiTheme="minorHAnsi" w:cstheme="minorHAnsi"/>
        </w:rPr>
        <w:t>Das Land</w:t>
      </w:r>
      <w:r w:rsidRPr="005C6CE0">
        <w:rPr>
          <w:rFonts w:asciiTheme="minorHAnsi" w:hAnsiTheme="minorHAnsi" w:cstheme="minorHAnsi"/>
        </w:rPr>
        <w:t xml:space="preserve"> NRW</w:t>
      </w:r>
      <w:r w:rsidRPr="00FE4671">
        <w:rPr>
          <w:rFonts w:asciiTheme="minorHAnsi" w:hAnsiTheme="minorHAnsi" w:cstheme="minorHAnsi"/>
        </w:rPr>
        <w:t xml:space="preserve"> hat in einem gemeinsamen Prozess mit den Trägern von Tageseinrichtungen für Kinder, den Landesjugendämtern und der Wissenschaft</w:t>
      </w:r>
      <w:r w:rsidR="00C83366">
        <w:rPr>
          <w:rFonts w:asciiTheme="minorHAnsi" w:hAnsiTheme="minorHAnsi" w:cstheme="minorHAnsi"/>
        </w:rPr>
        <w:t>,</w:t>
      </w:r>
      <w:r w:rsidRPr="00FE4671">
        <w:rPr>
          <w:rFonts w:asciiTheme="minorHAnsi" w:hAnsiTheme="minorHAnsi" w:cstheme="minorHAnsi"/>
        </w:rPr>
        <w:t xml:space="preserve"> die fachlichen Grundlagen „Alltagsintegrierte Sprachbildung und Beobachtung im Elementarbereich – Grundlagen für Nordrhein-We</w:t>
      </w:r>
      <w:r w:rsidRPr="005C6CE0">
        <w:rPr>
          <w:rFonts w:asciiTheme="minorHAnsi" w:hAnsiTheme="minorHAnsi" w:cstheme="minorHAnsi"/>
        </w:rPr>
        <w:t>stfalen“ erarbeitet.</w:t>
      </w:r>
    </w:p>
    <w:p w14:paraId="5D6EA0DA" w14:textId="3FB90A55" w:rsidR="00DE5E52" w:rsidRPr="005C6CE0" w:rsidRDefault="00DE5E52" w:rsidP="00DE5E52">
      <w:pPr>
        <w:spacing w:before="100" w:beforeAutospacing="1" w:after="100" w:afterAutospacing="1"/>
        <w:rPr>
          <w:rFonts w:asciiTheme="minorHAnsi" w:hAnsiTheme="minorHAnsi" w:cstheme="minorHAnsi"/>
        </w:rPr>
      </w:pPr>
      <w:r w:rsidRPr="00FE4671">
        <w:rPr>
          <w:rFonts w:asciiTheme="minorHAnsi" w:hAnsiTheme="minorHAnsi" w:cstheme="minorHAnsi"/>
        </w:rPr>
        <w:t xml:space="preserve">Zur </w:t>
      </w:r>
      <w:r w:rsidRPr="00FE4671">
        <w:rPr>
          <w:rFonts w:asciiTheme="minorHAnsi" w:hAnsiTheme="minorHAnsi" w:cstheme="minorHAnsi"/>
          <w:b/>
        </w:rPr>
        <w:t>entwicklungs- und prozessbegleitenden Beobachtung</w:t>
      </w:r>
      <w:r w:rsidRPr="00FE4671">
        <w:rPr>
          <w:rFonts w:asciiTheme="minorHAnsi" w:hAnsiTheme="minorHAnsi" w:cstheme="minorHAnsi"/>
        </w:rPr>
        <w:t xml:space="preserve"> stehen den </w:t>
      </w:r>
      <w:proofErr w:type="spellStart"/>
      <w:r w:rsidRPr="00FE4671">
        <w:rPr>
          <w:rFonts w:asciiTheme="minorHAnsi" w:hAnsiTheme="minorHAnsi" w:cstheme="minorHAnsi"/>
        </w:rPr>
        <w:t>KiTas</w:t>
      </w:r>
      <w:proofErr w:type="spellEnd"/>
      <w:r w:rsidRPr="00FE4671">
        <w:rPr>
          <w:rFonts w:asciiTheme="minorHAnsi" w:hAnsiTheme="minorHAnsi" w:cstheme="minorHAnsi"/>
        </w:rPr>
        <w:t xml:space="preserve"> unter Berücksichtigung der verschiedenen Altersstufen unterschiedliche Verfahren zur Auswahl:</w:t>
      </w:r>
    </w:p>
    <w:p w14:paraId="66E77D25" w14:textId="77777777" w:rsidR="00491E24" w:rsidRDefault="004F65AC" w:rsidP="00491E24">
      <w:pPr>
        <w:spacing w:before="100" w:beforeAutospacing="1"/>
        <w:rPr>
          <w:rFonts w:asciiTheme="minorHAnsi" w:hAnsiTheme="minorHAnsi" w:cstheme="minorHAnsi"/>
        </w:rPr>
      </w:pPr>
      <w:r w:rsidRPr="005C6CE0">
        <w:rPr>
          <w:rFonts w:asciiTheme="minorHAnsi" w:hAnsiTheme="minorHAnsi" w:cstheme="minorHAnsi"/>
        </w:rPr>
        <w:t xml:space="preserve">In unserer Einrichtung haben wir uns für die </w:t>
      </w:r>
      <w:r w:rsidRPr="005C6CE0">
        <w:rPr>
          <w:rFonts w:asciiTheme="minorHAnsi" w:hAnsiTheme="minorHAnsi" w:cstheme="minorHAnsi"/>
          <w:b/>
        </w:rPr>
        <w:t>Basic-Bögen</w:t>
      </w:r>
      <w:r w:rsidRPr="005C6CE0">
        <w:rPr>
          <w:rFonts w:asciiTheme="minorHAnsi" w:hAnsiTheme="minorHAnsi" w:cstheme="minorHAnsi"/>
        </w:rPr>
        <w:t xml:space="preserve"> entschieden. Eine differenzierte</w:t>
      </w:r>
      <w:r w:rsidR="005C6CE0">
        <w:rPr>
          <w:rFonts w:asciiTheme="minorHAnsi" w:hAnsiTheme="minorHAnsi" w:cstheme="minorHAnsi"/>
        </w:rPr>
        <w:t xml:space="preserve">, </w:t>
      </w:r>
      <w:r w:rsidR="005C6CE0" w:rsidRPr="00491E24">
        <w:rPr>
          <w:rFonts w:asciiTheme="minorHAnsi" w:hAnsiTheme="minorHAnsi" w:cstheme="minorHAnsi"/>
          <w:b/>
        </w:rPr>
        <w:t>alltagsintegrierte</w:t>
      </w:r>
      <w:r w:rsidRPr="00491E24">
        <w:rPr>
          <w:rFonts w:asciiTheme="minorHAnsi" w:hAnsiTheme="minorHAnsi" w:cstheme="minorHAnsi"/>
          <w:b/>
        </w:rPr>
        <w:t xml:space="preserve"> Beobachtung</w:t>
      </w:r>
      <w:r w:rsidRPr="005C6CE0">
        <w:rPr>
          <w:rFonts w:asciiTheme="minorHAnsi" w:hAnsiTheme="minorHAnsi" w:cstheme="minorHAnsi"/>
        </w:rPr>
        <w:t xml:space="preserve"> und Dokumentation der individuellen Sprachentwicklung gibt uns Aufschluss darüber, wo das Kind in seiner sprachlichen Entwicklung steht und welche Anregungen und Unterstützungen sinnvoll sein können. </w:t>
      </w:r>
    </w:p>
    <w:p w14:paraId="04C01702" w14:textId="1BC16FB7" w:rsidR="004F65AC" w:rsidRPr="005C6CE0" w:rsidRDefault="004F65AC" w:rsidP="00491E24">
      <w:pPr>
        <w:rPr>
          <w:rFonts w:asciiTheme="minorHAnsi" w:hAnsiTheme="minorHAnsi" w:cstheme="minorHAnsi"/>
        </w:rPr>
      </w:pPr>
      <w:r w:rsidRPr="00FE4671">
        <w:rPr>
          <w:rFonts w:asciiTheme="minorHAnsi" w:hAnsiTheme="minorHAnsi" w:cstheme="minorHAnsi"/>
        </w:rPr>
        <w:t>Außerdem ermöglicht es die Beobachtung, sowohl die Stärken und Fähigkeiten des Kindes</w:t>
      </w:r>
      <w:r w:rsidR="006B23CA" w:rsidRPr="005C6CE0">
        <w:rPr>
          <w:rFonts w:asciiTheme="minorHAnsi" w:hAnsiTheme="minorHAnsi" w:cstheme="minorHAnsi"/>
        </w:rPr>
        <w:t>,</w:t>
      </w:r>
      <w:r w:rsidRPr="00FE4671">
        <w:rPr>
          <w:rFonts w:asciiTheme="minorHAnsi" w:hAnsiTheme="minorHAnsi" w:cstheme="minorHAnsi"/>
        </w:rPr>
        <w:t xml:space="preserve"> als auch Bereic</w:t>
      </w:r>
      <w:r w:rsidR="006B23CA" w:rsidRPr="005C6CE0">
        <w:rPr>
          <w:rFonts w:asciiTheme="minorHAnsi" w:hAnsiTheme="minorHAnsi" w:cstheme="minorHAnsi"/>
        </w:rPr>
        <w:t>he zur erkennen, in denen es spezifische,</w:t>
      </w:r>
      <w:r w:rsidRPr="00FE4671">
        <w:rPr>
          <w:rFonts w:asciiTheme="minorHAnsi" w:hAnsiTheme="minorHAnsi" w:cstheme="minorHAnsi"/>
        </w:rPr>
        <w:t xml:space="preserve"> gezielte U</w:t>
      </w:r>
      <w:r w:rsidR="006B23CA" w:rsidRPr="005C6CE0">
        <w:rPr>
          <w:rFonts w:asciiTheme="minorHAnsi" w:hAnsiTheme="minorHAnsi" w:cstheme="minorHAnsi"/>
        </w:rPr>
        <w:t>nterstützung, z.B. durch einen Logopäden, Bewegungstherapeuten o.ä.</w:t>
      </w:r>
      <w:r w:rsidRPr="00FE4671">
        <w:rPr>
          <w:rFonts w:asciiTheme="minorHAnsi" w:hAnsiTheme="minorHAnsi" w:cstheme="minorHAnsi"/>
        </w:rPr>
        <w:t xml:space="preserve"> benötigt.</w:t>
      </w:r>
    </w:p>
    <w:p w14:paraId="24437EBB" w14:textId="34912887" w:rsidR="006B23CA" w:rsidRDefault="006B23CA" w:rsidP="004F65AC">
      <w:pPr>
        <w:spacing w:before="100" w:beforeAutospacing="1" w:after="100" w:afterAutospacing="1"/>
        <w:rPr>
          <w:rFonts w:asciiTheme="minorHAnsi" w:hAnsiTheme="minorHAnsi" w:cstheme="minorHAnsi"/>
        </w:rPr>
      </w:pPr>
      <w:r w:rsidRPr="00FE4671">
        <w:rPr>
          <w:rFonts w:asciiTheme="minorHAnsi" w:hAnsiTheme="minorHAnsi" w:cstheme="minorHAnsi"/>
        </w:rPr>
        <w:t>Für eine gelingende Bildungs- und Erziehungspartnerschaft ist die vertrauensvolle Z</w:t>
      </w:r>
      <w:r w:rsidRPr="005C6CE0">
        <w:rPr>
          <w:rFonts w:asciiTheme="minorHAnsi" w:hAnsiTheme="minorHAnsi" w:cstheme="minorHAnsi"/>
        </w:rPr>
        <w:t>usammenarbeit mit den Erziehungsberechtigten</w:t>
      </w:r>
      <w:r w:rsidR="00491E24">
        <w:rPr>
          <w:rFonts w:asciiTheme="minorHAnsi" w:hAnsiTheme="minorHAnsi" w:cstheme="minorHAnsi"/>
        </w:rPr>
        <w:t xml:space="preserve"> </w:t>
      </w:r>
      <w:r w:rsidRPr="00FE4671">
        <w:rPr>
          <w:rFonts w:asciiTheme="minorHAnsi" w:hAnsiTheme="minorHAnsi" w:cstheme="minorHAnsi"/>
        </w:rPr>
        <w:t>sehr wichtig</w:t>
      </w:r>
      <w:r w:rsidRPr="005C6CE0">
        <w:rPr>
          <w:rFonts w:asciiTheme="minorHAnsi" w:hAnsiTheme="minorHAnsi" w:cstheme="minorHAnsi"/>
        </w:rPr>
        <w:t>. Daher laden wir alle Eltern mindestens einmal im Jahr, zu einem gegenseitigen Austausch über die Erfahrungen und En</w:t>
      </w:r>
      <w:r w:rsidR="005C6CE0" w:rsidRPr="005C6CE0">
        <w:rPr>
          <w:rFonts w:asciiTheme="minorHAnsi" w:hAnsiTheme="minorHAnsi" w:cstheme="minorHAnsi"/>
        </w:rPr>
        <w:t>twicklungen des Kindes, u.a. auf</w:t>
      </w:r>
      <w:r w:rsidRPr="005C6CE0">
        <w:rPr>
          <w:rFonts w:asciiTheme="minorHAnsi" w:hAnsiTheme="minorHAnsi" w:cstheme="minorHAnsi"/>
        </w:rPr>
        <w:t xml:space="preserve"> Grundlage der Beobachtungbögen ein.</w:t>
      </w:r>
    </w:p>
    <w:p w14:paraId="63F8E938" w14:textId="5F17E56E" w:rsidR="007846AF" w:rsidRDefault="007846AF" w:rsidP="004F65AC">
      <w:pPr>
        <w:spacing w:before="100" w:beforeAutospacing="1" w:after="100" w:afterAutospacing="1"/>
        <w:rPr>
          <w:rFonts w:asciiTheme="minorHAnsi" w:hAnsiTheme="minorHAnsi" w:cstheme="minorHAnsi"/>
        </w:rPr>
      </w:pPr>
    </w:p>
    <w:p w14:paraId="0C0C067A" w14:textId="321817D5" w:rsidR="00265D14" w:rsidRDefault="000B143B" w:rsidP="00C070D3">
      <w:pPr>
        <w:rPr>
          <w:rFonts w:asciiTheme="minorHAnsi" w:hAnsiTheme="minorHAnsi" w:cs="Courier New"/>
          <w:b/>
          <w:u w:val="single"/>
        </w:rPr>
      </w:pPr>
      <w:r>
        <w:rPr>
          <w:rFonts w:asciiTheme="minorHAnsi" w:hAnsiTheme="minorHAnsi" w:cs="Courier New"/>
          <w:b/>
        </w:rPr>
        <w:t>1</w:t>
      </w:r>
      <w:r w:rsidR="007846AF">
        <w:rPr>
          <w:rFonts w:asciiTheme="minorHAnsi" w:hAnsiTheme="minorHAnsi" w:cs="Courier New"/>
          <w:b/>
        </w:rPr>
        <w:t>0</w:t>
      </w:r>
      <w:r w:rsidR="00176B61" w:rsidRPr="00994752">
        <w:rPr>
          <w:rFonts w:asciiTheme="minorHAnsi" w:hAnsiTheme="minorHAnsi" w:cs="Courier New"/>
          <w:b/>
        </w:rPr>
        <w:t xml:space="preserve">. </w:t>
      </w:r>
      <w:r w:rsidR="00176B61" w:rsidRPr="00237EBB">
        <w:rPr>
          <w:rFonts w:asciiTheme="minorHAnsi" w:hAnsiTheme="minorHAnsi" w:cs="Courier New"/>
          <w:b/>
          <w:u w:val="single"/>
        </w:rPr>
        <w:t>Ge</w:t>
      </w:r>
      <w:r w:rsidR="008C721F">
        <w:rPr>
          <w:rFonts w:asciiTheme="minorHAnsi" w:hAnsiTheme="minorHAnsi" w:cs="Courier New"/>
          <w:b/>
          <w:u w:val="single"/>
        </w:rPr>
        <w:t>meinsame Erziehung – Inklusion</w:t>
      </w:r>
    </w:p>
    <w:p w14:paraId="4461218E" w14:textId="77777777" w:rsidR="00C070D3" w:rsidRPr="00C070D3" w:rsidRDefault="00C070D3" w:rsidP="00C070D3">
      <w:pPr>
        <w:rPr>
          <w:rFonts w:asciiTheme="minorHAnsi" w:hAnsiTheme="minorHAnsi" w:cs="Courier New"/>
          <w:b/>
          <w:u w:val="single"/>
        </w:rPr>
      </w:pPr>
    </w:p>
    <w:p w14:paraId="5D511701" w14:textId="77777777" w:rsidR="00265D14" w:rsidRPr="00C070D3" w:rsidRDefault="00265D14" w:rsidP="00C070D3">
      <w:pPr>
        <w:pBdr>
          <w:top w:val="single" w:sz="4" w:space="1" w:color="auto"/>
          <w:left w:val="single" w:sz="4" w:space="0" w:color="auto"/>
          <w:bottom w:val="single" w:sz="4" w:space="1" w:color="auto"/>
          <w:right w:val="single" w:sz="4" w:space="4" w:color="auto"/>
        </w:pBdr>
        <w:shd w:val="clear" w:color="auto" w:fill="C2D69B" w:themeFill="accent3" w:themeFillTint="99"/>
        <w:jc w:val="center"/>
        <w:rPr>
          <w:rFonts w:asciiTheme="minorHAnsi" w:hAnsiTheme="minorHAnsi" w:cs="Arial"/>
          <w:b/>
          <w:i/>
          <w:color w:val="000000" w:themeColor="text1"/>
        </w:rPr>
      </w:pPr>
      <w:r w:rsidRPr="00C070D3">
        <w:rPr>
          <w:rFonts w:asciiTheme="minorHAnsi" w:hAnsiTheme="minorHAnsi" w:cs="Arial"/>
          <w:b/>
          <w:i/>
          <w:color w:val="000000" w:themeColor="text1"/>
        </w:rPr>
        <w:t>Normal</w:t>
      </w:r>
    </w:p>
    <w:p w14:paraId="0AEC7A14" w14:textId="77777777" w:rsidR="00265D14" w:rsidRPr="00C070D3" w:rsidRDefault="00265D14" w:rsidP="00C070D3">
      <w:pPr>
        <w:pBdr>
          <w:top w:val="single" w:sz="4" w:space="1" w:color="auto"/>
          <w:left w:val="single" w:sz="4" w:space="0" w:color="auto"/>
          <w:bottom w:val="single" w:sz="4" w:space="1" w:color="auto"/>
          <w:right w:val="single" w:sz="4" w:space="4" w:color="auto"/>
        </w:pBdr>
        <w:shd w:val="clear" w:color="auto" w:fill="C2D69B" w:themeFill="accent3" w:themeFillTint="99"/>
        <w:jc w:val="center"/>
        <w:rPr>
          <w:rFonts w:asciiTheme="minorHAnsi" w:hAnsiTheme="minorHAnsi" w:cs="Arial"/>
          <w:i/>
          <w:color w:val="000000" w:themeColor="text1"/>
          <w:sz w:val="16"/>
          <w:szCs w:val="16"/>
        </w:rPr>
      </w:pPr>
    </w:p>
    <w:p w14:paraId="2D13F648" w14:textId="77777777" w:rsidR="00265D14" w:rsidRPr="00C070D3" w:rsidRDefault="00265D14" w:rsidP="00C070D3">
      <w:pPr>
        <w:pBdr>
          <w:top w:val="single" w:sz="4" w:space="1" w:color="auto"/>
          <w:left w:val="single" w:sz="4" w:space="0" w:color="auto"/>
          <w:bottom w:val="single" w:sz="4" w:space="1" w:color="auto"/>
          <w:right w:val="single" w:sz="4" w:space="4" w:color="auto"/>
        </w:pBdr>
        <w:shd w:val="clear" w:color="auto" w:fill="C2D69B" w:themeFill="accent3" w:themeFillTint="99"/>
        <w:jc w:val="center"/>
        <w:rPr>
          <w:rFonts w:asciiTheme="minorHAnsi" w:hAnsiTheme="minorHAnsi" w:cs="Arial"/>
          <w:i/>
          <w:color w:val="000000" w:themeColor="text1"/>
          <w:sz w:val="22"/>
          <w:szCs w:val="22"/>
        </w:rPr>
      </w:pPr>
      <w:r w:rsidRPr="00C070D3">
        <w:rPr>
          <w:rFonts w:asciiTheme="minorHAnsi" w:hAnsiTheme="minorHAnsi" w:cs="Arial"/>
          <w:i/>
          <w:color w:val="000000" w:themeColor="text1"/>
          <w:sz w:val="22"/>
          <w:szCs w:val="22"/>
        </w:rPr>
        <w:t>Lisa ist zu groß, Anna ist zu klein. Daniel ist zu dick. Emil ist zu dünn.</w:t>
      </w:r>
    </w:p>
    <w:p w14:paraId="71DBF7A7" w14:textId="77777777" w:rsidR="00265D14" w:rsidRPr="00C070D3" w:rsidRDefault="00265D14" w:rsidP="00C070D3">
      <w:pPr>
        <w:pBdr>
          <w:top w:val="single" w:sz="4" w:space="1" w:color="auto"/>
          <w:left w:val="single" w:sz="4" w:space="0" w:color="auto"/>
          <w:bottom w:val="single" w:sz="4" w:space="1" w:color="auto"/>
          <w:right w:val="single" w:sz="4" w:space="4" w:color="auto"/>
        </w:pBdr>
        <w:shd w:val="clear" w:color="auto" w:fill="C2D69B" w:themeFill="accent3" w:themeFillTint="99"/>
        <w:ind w:left="993" w:hanging="993"/>
        <w:jc w:val="center"/>
        <w:rPr>
          <w:rFonts w:asciiTheme="minorHAnsi" w:hAnsiTheme="minorHAnsi" w:cs="Arial"/>
          <w:i/>
          <w:color w:val="000000" w:themeColor="text1"/>
          <w:sz w:val="22"/>
          <w:szCs w:val="22"/>
        </w:rPr>
      </w:pPr>
      <w:r w:rsidRPr="00C070D3">
        <w:rPr>
          <w:rFonts w:asciiTheme="minorHAnsi" w:hAnsiTheme="minorHAnsi" w:cs="Arial"/>
          <w:i/>
          <w:color w:val="000000" w:themeColor="text1"/>
          <w:sz w:val="22"/>
          <w:szCs w:val="22"/>
        </w:rPr>
        <w:t xml:space="preserve">Fritz ist zu verschlossen. Flora ist zu offen. </w:t>
      </w:r>
    </w:p>
    <w:p w14:paraId="1EB8B728" w14:textId="77777777" w:rsidR="00265D14" w:rsidRPr="00C070D3" w:rsidRDefault="00265D14" w:rsidP="00C070D3">
      <w:pPr>
        <w:pBdr>
          <w:top w:val="single" w:sz="4" w:space="1" w:color="auto"/>
          <w:left w:val="single" w:sz="4" w:space="0" w:color="auto"/>
          <w:bottom w:val="single" w:sz="4" w:space="1" w:color="auto"/>
          <w:right w:val="single" w:sz="4" w:space="4" w:color="auto"/>
        </w:pBdr>
        <w:shd w:val="clear" w:color="auto" w:fill="C2D69B" w:themeFill="accent3" w:themeFillTint="99"/>
        <w:jc w:val="center"/>
        <w:rPr>
          <w:rFonts w:asciiTheme="minorHAnsi" w:hAnsiTheme="minorHAnsi" w:cs="Arial"/>
          <w:i/>
          <w:color w:val="000000" w:themeColor="text1"/>
          <w:sz w:val="22"/>
          <w:szCs w:val="22"/>
        </w:rPr>
      </w:pPr>
      <w:r w:rsidRPr="00C070D3">
        <w:rPr>
          <w:rFonts w:asciiTheme="minorHAnsi" w:hAnsiTheme="minorHAnsi" w:cs="Arial"/>
          <w:i/>
          <w:color w:val="000000" w:themeColor="text1"/>
          <w:sz w:val="22"/>
          <w:szCs w:val="22"/>
        </w:rPr>
        <w:t>Cornelia ist zu schön. Erwin ist zu hässlich.</w:t>
      </w:r>
    </w:p>
    <w:p w14:paraId="2F574C2E" w14:textId="77777777" w:rsidR="00265D14" w:rsidRPr="00C070D3" w:rsidRDefault="00265D14" w:rsidP="00C070D3">
      <w:pPr>
        <w:pBdr>
          <w:top w:val="single" w:sz="4" w:space="1" w:color="auto"/>
          <w:left w:val="single" w:sz="4" w:space="0" w:color="auto"/>
          <w:bottom w:val="single" w:sz="4" w:space="1" w:color="auto"/>
          <w:right w:val="single" w:sz="4" w:space="4" w:color="auto"/>
        </w:pBdr>
        <w:shd w:val="clear" w:color="auto" w:fill="C2D69B" w:themeFill="accent3" w:themeFillTint="99"/>
        <w:jc w:val="center"/>
        <w:rPr>
          <w:rFonts w:asciiTheme="minorHAnsi" w:hAnsiTheme="minorHAnsi" w:cs="Arial"/>
          <w:i/>
          <w:color w:val="000000" w:themeColor="text1"/>
          <w:sz w:val="22"/>
          <w:szCs w:val="22"/>
        </w:rPr>
      </w:pPr>
      <w:r w:rsidRPr="00C070D3">
        <w:rPr>
          <w:rFonts w:asciiTheme="minorHAnsi" w:hAnsiTheme="minorHAnsi" w:cs="Arial"/>
          <w:i/>
          <w:color w:val="000000" w:themeColor="text1"/>
          <w:sz w:val="22"/>
          <w:szCs w:val="22"/>
        </w:rPr>
        <w:t>Hans ist zu dumm. Sabine ist zu clever. Traudel ist zu alt. Theo ist zu jung.</w:t>
      </w:r>
    </w:p>
    <w:p w14:paraId="43124199" w14:textId="77777777" w:rsidR="00163C8C" w:rsidRPr="00C070D3" w:rsidRDefault="00265D14" w:rsidP="00C070D3">
      <w:pPr>
        <w:pBdr>
          <w:top w:val="single" w:sz="4" w:space="1" w:color="auto"/>
          <w:left w:val="single" w:sz="4" w:space="0" w:color="auto"/>
          <w:bottom w:val="single" w:sz="4" w:space="1" w:color="auto"/>
          <w:right w:val="single" w:sz="4" w:space="4" w:color="auto"/>
        </w:pBdr>
        <w:shd w:val="clear" w:color="auto" w:fill="C2D69B" w:themeFill="accent3" w:themeFillTint="99"/>
        <w:jc w:val="center"/>
        <w:rPr>
          <w:rFonts w:asciiTheme="minorHAnsi" w:hAnsiTheme="minorHAnsi" w:cs="Arial"/>
          <w:i/>
          <w:color w:val="000000" w:themeColor="text1"/>
          <w:sz w:val="22"/>
          <w:szCs w:val="22"/>
        </w:rPr>
      </w:pPr>
      <w:r w:rsidRPr="00C070D3">
        <w:rPr>
          <w:rFonts w:asciiTheme="minorHAnsi" w:hAnsiTheme="minorHAnsi" w:cs="Arial"/>
          <w:i/>
          <w:color w:val="000000" w:themeColor="text1"/>
          <w:sz w:val="22"/>
          <w:szCs w:val="22"/>
        </w:rPr>
        <w:t xml:space="preserve">Jeder ist irgendwas zu viel. Jeder ist irgendwas zu wenig. </w:t>
      </w:r>
    </w:p>
    <w:p w14:paraId="2E6B6FF6" w14:textId="77777777" w:rsidR="00265D14" w:rsidRPr="00C070D3" w:rsidRDefault="00265D14" w:rsidP="00C070D3">
      <w:pPr>
        <w:pBdr>
          <w:top w:val="single" w:sz="4" w:space="1" w:color="auto"/>
          <w:left w:val="single" w:sz="4" w:space="0" w:color="auto"/>
          <w:bottom w:val="single" w:sz="4" w:space="1" w:color="auto"/>
          <w:right w:val="single" w:sz="4" w:space="4" w:color="auto"/>
        </w:pBdr>
        <w:shd w:val="clear" w:color="auto" w:fill="C2D69B" w:themeFill="accent3" w:themeFillTint="99"/>
        <w:jc w:val="center"/>
        <w:rPr>
          <w:rFonts w:asciiTheme="minorHAnsi" w:hAnsiTheme="minorHAnsi" w:cs="Arial"/>
          <w:i/>
          <w:color w:val="000000" w:themeColor="text1"/>
          <w:sz w:val="22"/>
          <w:szCs w:val="22"/>
        </w:rPr>
      </w:pPr>
      <w:r w:rsidRPr="00C070D3">
        <w:rPr>
          <w:rFonts w:asciiTheme="minorHAnsi" w:hAnsiTheme="minorHAnsi" w:cs="Arial"/>
          <w:i/>
          <w:color w:val="000000" w:themeColor="text1"/>
          <w:sz w:val="22"/>
          <w:szCs w:val="22"/>
        </w:rPr>
        <w:t>Jeder ist irgendwie nicht normal.</w:t>
      </w:r>
    </w:p>
    <w:p w14:paraId="6AB300FD" w14:textId="3437838F" w:rsidR="00265D14" w:rsidRPr="00C070D3" w:rsidRDefault="0008625B" w:rsidP="00C070D3">
      <w:pPr>
        <w:pBdr>
          <w:top w:val="single" w:sz="4" w:space="1" w:color="auto"/>
          <w:left w:val="single" w:sz="4" w:space="0" w:color="auto"/>
          <w:bottom w:val="single" w:sz="4" w:space="1" w:color="auto"/>
          <w:right w:val="single" w:sz="4" w:space="4" w:color="auto"/>
        </w:pBdr>
        <w:shd w:val="clear" w:color="auto" w:fill="C2D69B" w:themeFill="accent3" w:themeFillTint="99"/>
        <w:jc w:val="center"/>
        <w:rPr>
          <w:rFonts w:asciiTheme="minorHAnsi" w:hAnsiTheme="minorHAnsi" w:cs="Arial"/>
          <w:i/>
          <w:color w:val="000000" w:themeColor="text1"/>
          <w:sz w:val="22"/>
          <w:szCs w:val="22"/>
        </w:rPr>
      </w:pPr>
      <w:r w:rsidRPr="00C070D3">
        <w:rPr>
          <w:rFonts w:asciiTheme="minorHAnsi" w:hAnsiTheme="minorHAnsi" w:cs="Arial"/>
          <w:i/>
          <w:color w:val="000000" w:themeColor="text1"/>
          <w:sz w:val="22"/>
          <w:szCs w:val="22"/>
        </w:rPr>
        <w:t>Ist hier</w:t>
      </w:r>
      <w:r w:rsidR="00265D14" w:rsidRPr="00C070D3">
        <w:rPr>
          <w:rFonts w:asciiTheme="minorHAnsi" w:hAnsiTheme="minorHAnsi" w:cs="Arial"/>
          <w:i/>
          <w:color w:val="000000" w:themeColor="text1"/>
          <w:sz w:val="22"/>
          <w:szCs w:val="22"/>
        </w:rPr>
        <w:t xml:space="preserve"> jemand, der ganz normal ist?</w:t>
      </w:r>
    </w:p>
    <w:p w14:paraId="7039D4D5" w14:textId="77777777" w:rsidR="00265D14" w:rsidRPr="00C070D3" w:rsidRDefault="00265D14" w:rsidP="00C070D3">
      <w:pPr>
        <w:pBdr>
          <w:top w:val="single" w:sz="4" w:space="1" w:color="auto"/>
          <w:left w:val="single" w:sz="4" w:space="0" w:color="auto"/>
          <w:bottom w:val="single" w:sz="4" w:space="1" w:color="auto"/>
          <w:right w:val="single" w:sz="4" w:space="4" w:color="auto"/>
        </w:pBdr>
        <w:shd w:val="clear" w:color="auto" w:fill="C2D69B" w:themeFill="accent3" w:themeFillTint="99"/>
        <w:jc w:val="center"/>
        <w:rPr>
          <w:rFonts w:asciiTheme="minorHAnsi" w:hAnsiTheme="minorHAnsi" w:cs="Arial"/>
          <w:i/>
          <w:color w:val="000000" w:themeColor="text1"/>
          <w:sz w:val="22"/>
          <w:szCs w:val="22"/>
        </w:rPr>
      </w:pPr>
      <w:r w:rsidRPr="00C070D3">
        <w:rPr>
          <w:rFonts w:asciiTheme="minorHAnsi" w:hAnsiTheme="minorHAnsi" w:cs="Arial"/>
          <w:i/>
          <w:color w:val="000000" w:themeColor="text1"/>
          <w:sz w:val="22"/>
          <w:szCs w:val="22"/>
        </w:rPr>
        <w:t>Nein, hier ist niemand der ganz normal ist.</w:t>
      </w:r>
    </w:p>
    <w:p w14:paraId="75A6D0EF" w14:textId="77777777" w:rsidR="00265D14" w:rsidRPr="00C070D3" w:rsidRDefault="00265D14" w:rsidP="00C070D3">
      <w:pPr>
        <w:pBdr>
          <w:top w:val="single" w:sz="4" w:space="1" w:color="auto"/>
          <w:left w:val="single" w:sz="4" w:space="0" w:color="auto"/>
          <w:bottom w:val="single" w:sz="4" w:space="1" w:color="auto"/>
          <w:right w:val="single" w:sz="4" w:space="4" w:color="auto"/>
        </w:pBdr>
        <w:shd w:val="clear" w:color="auto" w:fill="C2D69B" w:themeFill="accent3" w:themeFillTint="99"/>
        <w:tabs>
          <w:tab w:val="center" w:pos="4536"/>
        </w:tabs>
        <w:jc w:val="center"/>
        <w:rPr>
          <w:rFonts w:asciiTheme="minorHAnsi" w:hAnsiTheme="minorHAnsi" w:cs="Arial"/>
          <w:i/>
          <w:color w:val="000000" w:themeColor="text1"/>
          <w:sz w:val="22"/>
          <w:szCs w:val="22"/>
        </w:rPr>
      </w:pPr>
      <w:r w:rsidRPr="00C070D3">
        <w:rPr>
          <w:rFonts w:asciiTheme="minorHAnsi" w:hAnsiTheme="minorHAnsi" w:cs="Arial"/>
          <w:i/>
          <w:color w:val="000000" w:themeColor="text1"/>
          <w:sz w:val="22"/>
          <w:szCs w:val="22"/>
        </w:rPr>
        <w:t>Das ist normal.</w:t>
      </w:r>
    </w:p>
    <w:p w14:paraId="1BAA4DD9" w14:textId="77777777" w:rsidR="00265D14" w:rsidRPr="00237EBB" w:rsidRDefault="00265D14" w:rsidP="00265D14">
      <w:pPr>
        <w:rPr>
          <w:rFonts w:asciiTheme="minorHAnsi" w:hAnsiTheme="minorHAnsi" w:cs="Arial"/>
        </w:rPr>
      </w:pPr>
    </w:p>
    <w:p w14:paraId="6F793C65" w14:textId="3FCC8FFF" w:rsidR="00265D14" w:rsidRPr="00237EBB" w:rsidRDefault="00265D14" w:rsidP="00265D14">
      <w:pPr>
        <w:jc w:val="both"/>
        <w:rPr>
          <w:rFonts w:asciiTheme="minorHAnsi" w:hAnsiTheme="minorHAnsi" w:cs="Arial"/>
        </w:rPr>
      </w:pPr>
      <w:r w:rsidRPr="00237EBB">
        <w:rPr>
          <w:rFonts w:asciiTheme="minorHAnsi" w:hAnsiTheme="minorHAnsi" w:cs="Arial"/>
        </w:rPr>
        <w:t>Jedes Kind, unabhängig von seiner körperlichen, geistigen, psychischen, geschlechtlichen, religiösen und et</w:t>
      </w:r>
      <w:r w:rsidR="00B232ED" w:rsidRPr="00237EBB">
        <w:rPr>
          <w:rFonts w:asciiTheme="minorHAnsi" w:hAnsiTheme="minorHAnsi" w:cs="Arial"/>
        </w:rPr>
        <w:t xml:space="preserve">hisch-kulturellen </w:t>
      </w:r>
      <w:r w:rsidRPr="00237EBB">
        <w:rPr>
          <w:rFonts w:asciiTheme="minorHAnsi" w:hAnsiTheme="minorHAnsi" w:cs="Arial"/>
        </w:rPr>
        <w:t>Ausgangslage</w:t>
      </w:r>
      <w:r w:rsidR="00A81684">
        <w:rPr>
          <w:rFonts w:asciiTheme="minorHAnsi" w:hAnsiTheme="minorHAnsi" w:cs="Arial"/>
        </w:rPr>
        <w:t>,</w:t>
      </w:r>
      <w:r w:rsidRPr="00237EBB">
        <w:rPr>
          <w:rFonts w:asciiTheme="minorHAnsi" w:hAnsiTheme="minorHAnsi" w:cs="Arial"/>
        </w:rPr>
        <w:t xml:space="preserve"> ist in unserer Einrichtung herzlichst willkommen.</w:t>
      </w:r>
    </w:p>
    <w:p w14:paraId="190EE23C" w14:textId="77777777" w:rsidR="00265D14" w:rsidRPr="00237EBB" w:rsidRDefault="00265D14" w:rsidP="00265D14">
      <w:pPr>
        <w:jc w:val="both"/>
        <w:rPr>
          <w:rFonts w:asciiTheme="minorHAnsi" w:hAnsiTheme="minorHAnsi" w:cs="Arial"/>
        </w:rPr>
      </w:pPr>
      <w:r w:rsidRPr="00237EBB">
        <w:rPr>
          <w:rFonts w:asciiTheme="minorHAnsi" w:hAnsiTheme="minorHAnsi" w:cs="Arial"/>
        </w:rPr>
        <w:t xml:space="preserve">Unser Kindergarten </w:t>
      </w:r>
      <w:r w:rsidRPr="0008625B">
        <w:rPr>
          <w:rFonts w:asciiTheme="minorHAnsi" w:hAnsiTheme="minorHAnsi" w:cs="Arial"/>
          <w:b/>
        </w:rPr>
        <w:t>möchte allen Kindern eine wohnortnahe, natürliche Altersgruppe bieten</w:t>
      </w:r>
      <w:r w:rsidRPr="00237EBB">
        <w:rPr>
          <w:rFonts w:asciiTheme="minorHAnsi" w:hAnsiTheme="minorHAnsi" w:cs="Arial"/>
        </w:rPr>
        <w:t>, in denen sie individuelle Angebote und Hilfen erhalten, die ihre Entwicklung fördern und eine mögliche Ausgrenzung verhindern.</w:t>
      </w:r>
    </w:p>
    <w:p w14:paraId="6B09CEDE" w14:textId="163B0D98" w:rsidR="00265D14" w:rsidRPr="00237EBB" w:rsidRDefault="00265D14" w:rsidP="00265D14">
      <w:pPr>
        <w:jc w:val="both"/>
        <w:rPr>
          <w:rFonts w:asciiTheme="minorHAnsi" w:hAnsiTheme="minorHAnsi" w:cs="Arial"/>
        </w:rPr>
      </w:pPr>
      <w:r w:rsidRPr="00237EBB">
        <w:rPr>
          <w:rFonts w:asciiTheme="minorHAnsi" w:hAnsiTheme="minorHAnsi" w:cs="Arial"/>
        </w:rPr>
        <w:t>Wir sind der festen Überzeugung, dass die gemeinsame Erziehung den behinderten wie nichtbehinderten Kindern und allen weiteren Beteiligten eine Vielzahl an Begegnungs- und Lernerfahrungen ermöglicht.</w:t>
      </w:r>
      <w:r w:rsidR="00163C8C" w:rsidRPr="00237EBB">
        <w:rPr>
          <w:rFonts w:asciiTheme="minorHAnsi" w:hAnsiTheme="minorHAnsi" w:cs="Arial"/>
        </w:rPr>
        <w:t xml:space="preserve"> </w:t>
      </w:r>
      <w:r w:rsidR="00BE0376" w:rsidRPr="00237EBB">
        <w:rPr>
          <w:rFonts w:asciiTheme="minorHAnsi" w:hAnsiTheme="minorHAnsi" w:cs="Arial"/>
        </w:rPr>
        <w:t>In einem</w:t>
      </w:r>
      <w:r w:rsidRPr="00237EBB">
        <w:rPr>
          <w:rFonts w:asciiTheme="minorHAnsi" w:hAnsiTheme="minorHAnsi" w:cs="Arial"/>
        </w:rPr>
        <w:t xml:space="preserve"> Miteinander, in dem </w:t>
      </w:r>
      <w:r w:rsidRPr="0008625B">
        <w:rPr>
          <w:rFonts w:asciiTheme="minorHAnsi" w:hAnsiTheme="minorHAnsi" w:cs="Arial"/>
          <w:b/>
        </w:rPr>
        <w:t xml:space="preserve">anders </w:t>
      </w:r>
      <w:r w:rsidR="00BE0376" w:rsidRPr="0008625B">
        <w:rPr>
          <w:rFonts w:asciiTheme="minorHAnsi" w:hAnsiTheme="minorHAnsi" w:cs="Arial"/>
          <w:b/>
        </w:rPr>
        <w:t>zu seiner Normalität</w:t>
      </w:r>
      <w:r w:rsidRPr="0008625B">
        <w:rPr>
          <w:rFonts w:asciiTheme="minorHAnsi" w:hAnsiTheme="minorHAnsi" w:cs="Arial"/>
          <w:b/>
        </w:rPr>
        <w:t xml:space="preserve"> ist</w:t>
      </w:r>
      <w:r w:rsidRPr="00237EBB">
        <w:rPr>
          <w:rFonts w:asciiTheme="minorHAnsi" w:hAnsiTheme="minorHAnsi" w:cs="Arial"/>
        </w:rPr>
        <w:t>, kann jedes Kind erfahren, dass es wichtig ist und wertgeschätzt wird.</w:t>
      </w:r>
      <w:r w:rsidR="00CB7735">
        <w:rPr>
          <w:rFonts w:asciiTheme="minorHAnsi" w:hAnsiTheme="minorHAnsi" w:cs="Arial"/>
        </w:rPr>
        <w:t xml:space="preserve"> </w:t>
      </w:r>
      <w:r w:rsidR="00163C8C" w:rsidRPr="00237EBB">
        <w:rPr>
          <w:rFonts w:asciiTheme="minorHAnsi" w:hAnsiTheme="minorHAnsi" w:cs="Arial"/>
        </w:rPr>
        <w:t>Diese Gemeinsamkeit bietet</w:t>
      </w:r>
      <w:r w:rsidRPr="00237EBB">
        <w:rPr>
          <w:rFonts w:asciiTheme="minorHAnsi" w:hAnsiTheme="minorHAnsi" w:cs="Arial"/>
        </w:rPr>
        <w:t xml:space="preserve"> allen Kindern eine große Chance sozialen Lernens.</w:t>
      </w:r>
    </w:p>
    <w:p w14:paraId="725207E4" w14:textId="77777777" w:rsidR="00265D14" w:rsidRPr="00237EBB" w:rsidRDefault="00265D14" w:rsidP="00265D14">
      <w:pPr>
        <w:jc w:val="both"/>
        <w:rPr>
          <w:rFonts w:asciiTheme="minorHAnsi" w:hAnsiTheme="minorHAnsi" w:cs="Arial"/>
        </w:rPr>
      </w:pPr>
    </w:p>
    <w:p w14:paraId="5005AFBC" w14:textId="77777777" w:rsidR="00265D14" w:rsidRPr="00237EBB" w:rsidRDefault="00265D14" w:rsidP="00265D14">
      <w:pPr>
        <w:jc w:val="both"/>
        <w:rPr>
          <w:rFonts w:asciiTheme="minorHAnsi" w:hAnsiTheme="minorHAnsi" w:cs="Arial"/>
          <w:b/>
        </w:rPr>
      </w:pPr>
      <w:r w:rsidRPr="00237EBB">
        <w:rPr>
          <w:rFonts w:asciiTheme="minorHAnsi" w:hAnsiTheme="minorHAnsi" w:cs="Arial"/>
          <w:b/>
        </w:rPr>
        <w:t>Tragende Säulen unserer integrativen Erziehungsarbeit sind:</w:t>
      </w:r>
    </w:p>
    <w:p w14:paraId="0533AD85" w14:textId="77777777" w:rsidR="00265D14" w:rsidRPr="00237EBB" w:rsidRDefault="00265D14" w:rsidP="00A12987">
      <w:pPr>
        <w:numPr>
          <w:ilvl w:val="0"/>
          <w:numId w:val="9"/>
        </w:numPr>
        <w:jc w:val="both"/>
        <w:rPr>
          <w:rFonts w:asciiTheme="minorHAnsi" w:hAnsiTheme="minorHAnsi" w:cs="Arial"/>
        </w:rPr>
      </w:pPr>
      <w:r w:rsidRPr="00237EBB">
        <w:rPr>
          <w:rFonts w:asciiTheme="minorHAnsi" w:hAnsiTheme="minorHAnsi" w:cs="Arial"/>
        </w:rPr>
        <w:t>Vertrauen in das Gelingen der Zukunft eines Kindes und seine eigene gestaltende Lebenskraft,</w:t>
      </w:r>
    </w:p>
    <w:p w14:paraId="2A948236" w14:textId="77777777" w:rsidR="00265D14" w:rsidRPr="00237EBB" w:rsidRDefault="00163C8C" w:rsidP="00A12987">
      <w:pPr>
        <w:numPr>
          <w:ilvl w:val="0"/>
          <w:numId w:val="9"/>
        </w:numPr>
        <w:jc w:val="both"/>
        <w:rPr>
          <w:rFonts w:asciiTheme="minorHAnsi" w:hAnsiTheme="minorHAnsi" w:cs="Arial"/>
        </w:rPr>
      </w:pPr>
      <w:r w:rsidRPr="00237EBB">
        <w:rPr>
          <w:rFonts w:asciiTheme="minorHAnsi" w:hAnsiTheme="minorHAnsi" w:cs="Arial"/>
        </w:rPr>
        <w:t>Ansetz</w:t>
      </w:r>
      <w:r w:rsidR="00265D14" w:rsidRPr="00237EBB">
        <w:rPr>
          <w:rFonts w:asciiTheme="minorHAnsi" w:hAnsiTheme="minorHAnsi" w:cs="Arial"/>
        </w:rPr>
        <w:t>en an den Stärken eines Kindes und nicht an den Defiziten,</w:t>
      </w:r>
    </w:p>
    <w:p w14:paraId="1E54229E" w14:textId="77777777" w:rsidR="00265D14" w:rsidRPr="00237EBB" w:rsidRDefault="00265D14" w:rsidP="00A12987">
      <w:pPr>
        <w:numPr>
          <w:ilvl w:val="0"/>
          <w:numId w:val="9"/>
        </w:numPr>
        <w:jc w:val="both"/>
        <w:rPr>
          <w:rFonts w:asciiTheme="minorHAnsi" w:hAnsiTheme="minorHAnsi" w:cs="Arial"/>
        </w:rPr>
      </w:pPr>
      <w:r w:rsidRPr="00237EBB">
        <w:rPr>
          <w:rFonts w:asciiTheme="minorHAnsi" w:hAnsiTheme="minorHAnsi" w:cs="Arial"/>
        </w:rPr>
        <w:t>Unterstützung, Beratung und Begleitung der Erziehungsberechtigten,</w:t>
      </w:r>
    </w:p>
    <w:p w14:paraId="1CC0C870" w14:textId="77777777" w:rsidR="00265D14" w:rsidRPr="00237EBB" w:rsidRDefault="00163C8C" w:rsidP="00A12987">
      <w:pPr>
        <w:numPr>
          <w:ilvl w:val="0"/>
          <w:numId w:val="9"/>
        </w:numPr>
        <w:jc w:val="both"/>
        <w:rPr>
          <w:rFonts w:asciiTheme="minorHAnsi" w:hAnsiTheme="minorHAnsi" w:cs="Arial"/>
        </w:rPr>
      </w:pPr>
      <w:r w:rsidRPr="00237EBB">
        <w:rPr>
          <w:rFonts w:asciiTheme="minorHAnsi" w:hAnsiTheme="minorHAnsi" w:cs="Arial"/>
        </w:rPr>
        <w:t>I</w:t>
      </w:r>
      <w:r w:rsidR="00265D14" w:rsidRPr="00237EBB">
        <w:rPr>
          <w:rFonts w:asciiTheme="minorHAnsi" w:hAnsiTheme="minorHAnsi" w:cs="Arial"/>
        </w:rPr>
        <w:t xml:space="preserve">nterdisziplinäre Zusammenarbeit mit allen am Erziehungsprozess beteiligten </w:t>
      </w:r>
      <w:r w:rsidRPr="00237EBB">
        <w:rPr>
          <w:rFonts w:asciiTheme="minorHAnsi" w:hAnsiTheme="minorHAnsi" w:cs="Arial"/>
        </w:rPr>
        <w:t>Personen (</w:t>
      </w:r>
      <w:r w:rsidR="00265D14" w:rsidRPr="00237EBB">
        <w:rPr>
          <w:rFonts w:asciiTheme="minorHAnsi" w:hAnsiTheme="minorHAnsi" w:cs="Arial"/>
        </w:rPr>
        <w:t xml:space="preserve">Ärzten, Therapeuten, Frühförderstelle, Beratungsstellen etc.) und </w:t>
      </w:r>
    </w:p>
    <w:p w14:paraId="2AD63DA4" w14:textId="7B1A2576" w:rsidR="00265D14" w:rsidRPr="00237EBB" w:rsidRDefault="00163C8C" w:rsidP="00A12987">
      <w:pPr>
        <w:numPr>
          <w:ilvl w:val="0"/>
          <w:numId w:val="9"/>
        </w:numPr>
        <w:jc w:val="both"/>
        <w:rPr>
          <w:rFonts w:asciiTheme="minorHAnsi" w:hAnsiTheme="minorHAnsi" w:cs="Arial"/>
        </w:rPr>
      </w:pPr>
      <w:r w:rsidRPr="00237EBB">
        <w:rPr>
          <w:rFonts w:asciiTheme="minorHAnsi" w:hAnsiTheme="minorHAnsi" w:cs="Arial"/>
        </w:rPr>
        <w:t>R</w:t>
      </w:r>
      <w:r w:rsidR="00265D14" w:rsidRPr="00237EBB">
        <w:rPr>
          <w:rFonts w:asciiTheme="minorHAnsi" w:hAnsiTheme="minorHAnsi" w:cs="Arial"/>
        </w:rPr>
        <w:t xml:space="preserve">egelmäßige Teilnahme des Fachpersonals </w:t>
      </w:r>
      <w:r w:rsidR="00BE0376" w:rsidRPr="00237EBB">
        <w:rPr>
          <w:rFonts w:asciiTheme="minorHAnsi" w:hAnsiTheme="minorHAnsi" w:cs="Arial"/>
        </w:rPr>
        <w:t>an Weiter</w:t>
      </w:r>
      <w:r w:rsidR="00265D14" w:rsidRPr="00237EBB">
        <w:rPr>
          <w:rFonts w:asciiTheme="minorHAnsi" w:hAnsiTheme="minorHAnsi" w:cs="Arial"/>
        </w:rPr>
        <w:t xml:space="preserve">- und Fortbildungen </w:t>
      </w:r>
    </w:p>
    <w:p w14:paraId="780784F5" w14:textId="77777777" w:rsidR="00265D14" w:rsidRPr="00994752" w:rsidRDefault="00265D14" w:rsidP="00265D14">
      <w:pPr>
        <w:jc w:val="center"/>
        <w:rPr>
          <w:rFonts w:asciiTheme="minorHAnsi" w:hAnsiTheme="minorHAnsi" w:cs="Arial"/>
          <w:b/>
          <w:u w:val="single"/>
        </w:rPr>
      </w:pPr>
    </w:p>
    <w:p w14:paraId="6A98D2F6" w14:textId="77777777" w:rsidR="003F7C2B" w:rsidRDefault="003F7C2B" w:rsidP="00265D14">
      <w:pPr>
        <w:rPr>
          <w:rFonts w:asciiTheme="minorHAnsi" w:hAnsiTheme="minorHAnsi" w:cs="Arial"/>
          <w:b/>
        </w:rPr>
      </w:pPr>
    </w:p>
    <w:p w14:paraId="538496AD" w14:textId="3A124975" w:rsidR="00265D14" w:rsidRDefault="000B143B" w:rsidP="00265D14">
      <w:pPr>
        <w:rPr>
          <w:rFonts w:asciiTheme="minorHAnsi" w:hAnsiTheme="minorHAnsi" w:cs="Arial"/>
          <w:b/>
          <w:u w:val="single"/>
        </w:rPr>
      </w:pPr>
      <w:r>
        <w:rPr>
          <w:rFonts w:asciiTheme="minorHAnsi" w:hAnsiTheme="minorHAnsi" w:cs="Arial"/>
          <w:b/>
        </w:rPr>
        <w:t>1</w:t>
      </w:r>
      <w:r w:rsidR="007846AF">
        <w:rPr>
          <w:rFonts w:asciiTheme="minorHAnsi" w:hAnsiTheme="minorHAnsi" w:cs="Arial"/>
          <w:b/>
        </w:rPr>
        <w:t>0</w:t>
      </w:r>
      <w:r w:rsidR="00994752" w:rsidRPr="00994752">
        <w:rPr>
          <w:rFonts w:asciiTheme="minorHAnsi" w:hAnsiTheme="minorHAnsi" w:cs="Arial"/>
          <w:b/>
        </w:rPr>
        <w:t>.1</w:t>
      </w:r>
      <w:r w:rsidR="00265D14" w:rsidRPr="00994752">
        <w:rPr>
          <w:rFonts w:asciiTheme="minorHAnsi" w:hAnsiTheme="minorHAnsi" w:cs="Arial"/>
          <w:b/>
        </w:rPr>
        <w:t xml:space="preserve"> </w:t>
      </w:r>
      <w:r w:rsidR="00265D14" w:rsidRPr="00994752">
        <w:rPr>
          <w:rFonts w:asciiTheme="minorHAnsi" w:hAnsiTheme="minorHAnsi" w:cs="Arial"/>
          <w:b/>
          <w:u w:val="single"/>
        </w:rPr>
        <w:t>Gesetzliche Grundlagen für die Gemeinsame Erziehung</w:t>
      </w:r>
    </w:p>
    <w:p w14:paraId="20954570" w14:textId="77777777" w:rsidR="00994752" w:rsidRPr="00994752" w:rsidRDefault="00994752" w:rsidP="00265D14">
      <w:pPr>
        <w:rPr>
          <w:rFonts w:asciiTheme="minorHAnsi" w:hAnsiTheme="minorHAnsi" w:cs="Arial"/>
          <w:b/>
          <w:u w:val="single"/>
        </w:rPr>
      </w:pPr>
    </w:p>
    <w:p w14:paraId="1995A452" w14:textId="32CBFFFB" w:rsidR="00265D14" w:rsidRPr="00237EBB" w:rsidRDefault="00265D14" w:rsidP="00265D14">
      <w:pPr>
        <w:jc w:val="both"/>
        <w:rPr>
          <w:rFonts w:asciiTheme="minorHAnsi" w:hAnsiTheme="minorHAnsi" w:cs="Arial"/>
        </w:rPr>
      </w:pPr>
      <w:r w:rsidRPr="00237EBB">
        <w:rPr>
          <w:rFonts w:asciiTheme="minorHAnsi" w:hAnsiTheme="minorHAnsi" w:cs="Arial"/>
        </w:rPr>
        <w:t xml:space="preserve">Durch das Kinderbildungsgesetz - </w:t>
      </w:r>
      <w:proofErr w:type="spellStart"/>
      <w:r w:rsidRPr="00237EBB">
        <w:rPr>
          <w:rFonts w:asciiTheme="minorHAnsi" w:hAnsiTheme="minorHAnsi" w:cs="Arial"/>
        </w:rPr>
        <w:t>KiBiz</w:t>
      </w:r>
      <w:proofErr w:type="spellEnd"/>
      <w:r w:rsidRPr="00237EBB">
        <w:rPr>
          <w:rFonts w:asciiTheme="minorHAnsi" w:hAnsiTheme="minorHAnsi" w:cs="Arial"/>
        </w:rPr>
        <w:t xml:space="preserve"> vom </w:t>
      </w:r>
      <w:r w:rsidR="00163C8C" w:rsidRPr="00237EBB">
        <w:rPr>
          <w:rFonts w:asciiTheme="minorHAnsi" w:hAnsiTheme="minorHAnsi" w:cs="Arial"/>
        </w:rPr>
        <w:t>0</w:t>
      </w:r>
      <w:r w:rsidRPr="00237EBB">
        <w:rPr>
          <w:rFonts w:asciiTheme="minorHAnsi" w:hAnsiTheme="minorHAnsi" w:cs="Arial"/>
        </w:rPr>
        <w:t xml:space="preserve">1.08.2011, </w:t>
      </w:r>
      <w:r w:rsidR="00BE0376" w:rsidRPr="00237EBB">
        <w:rPr>
          <w:rFonts w:asciiTheme="minorHAnsi" w:hAnsiTheme="minorHAnsi" w:cs="Arial"/>
        </w:rPr>
        <w:t>wurde die</w:t>
      </w:r>
      <w:r w:rsidRPr="00237EBB">
        <w:rPr>
          <w:rFonts w:asciiTheme="minorHAnsi" w:hAnsiTheme="minorHAnsi" w:cs="Arial"/>
        </w:rPr>
        <w:t xml:space="preserve"> Grundlage für eine gesetzlich verankerte Regelung zur gemeinsamen Erziehung behinderter und nicht </w:t>
      </w:r>
      <w:r w:rsidR="00BE0376" w:rsidRPr="00237EBB">
        <w:rPr>
          <w:rFonts w:asciiTheme="minorHAnsi" w:hAnsiTheme="minorHAnsi" w:cs="Arial"/>
        </w:rPr>
        <w:t>behinderter Kinder</w:t>
      </w:r>
      <w:r w:rsidRPr="00237EBB">
        <w:rPr>
          <w:rFonts w:asciiTheme="minorHAnsi" w:hAnsiTheme="minorHAnsi" w:cs="Arial"/>
        </w:rPr>
        <w:t xml:space="preserve"> in </w:t>
      </w:r>
      <w:r w:rsidRPr="00237EBB">
        <w:rPr>
          <w:rFonts w:asciiTheme="minorHAnsi" w:hAnsiTheme="minorHAnsi" w:cs="Arial"/>
          <w:i/>
          <w:u w:val="single"/>
        </w:rPr>
        <w:t>allen</w:t>
      </w:r>
      <w:r w:rsidRPr="00237EBB">
        <w:rPr>
          <w:rFonts w:asciiTheme="minorHAnsi" w:hAnsiTheme="minorHAnsi" w:cs="Arial"/>
          <w:u w:val="single"/>
        </w:rPr>
        <w:t xml:space="preserve"> </w:t>
      </w:r>
      <w:r w:rsidRPr="00237EBB">
        <w:rPr>
          <w:rFonts w:asciiTheme="minorHAnsi" w:hAnsiTheme="minorHAnsi" w:cs="Arial"/>
        </w:rPr>
        <w:t>Tageseinrichtungen geschaffen:</w:t>
      </w:r>
    </w:p>
    <w:p w14:paraId="1CCD8DF8" w14:textId="77777777" w:rsidR="00265D14" w:rsidRPr="00237EBB" w:rsidRDefault="00265D14" w:rsidP="00265D14">
      <w:pPr>
        <w:autoSpaceDE w:val="0"/>
        <w:autoSpaceDN w:val="0"/>
        <w:adjustRightInd w:val="0"/>
        <w:rPr>
          <w:rFonts w:asciiTheme="minorHAnsi" w:hAnsiTheme="minorHAnsi" w:cs="Arial"/>
        </w:rPr>
      </w:pPr>
    </w:p>
    <w:p w14:paraId="14CC3511" w14:textId="77777777" w:rsidR="00265D14" w:rsidRPr="00237EBB" w:rsidRDefault="00265D14" w:rsidP="00265D14">
      <w:pPr>
        <w:autoSpaceDE w:val="0"/>
        <w:autoSpaceDN w:val="0"/>
        <w:adjustRightInd w:val="0"/>
        <w:rPr>
          <w:rFonts w:asciiTheme="minorHAnsi" w:hAnsiTheme="minorHAnsi" w:cs="Helvetica"/>
          <w:i/>
          <w:color w:val="000000"/>
        </w:rPr>
      </w:pPr>
      <w:r w:rsidRPr="00237EBB">
        <w:rPr>
          <w:rFonts w:asciiTheme="minorHAnsi" w:hAnsiTheme="minorHAnsi" w:cs="Helvetica-Bold"/>
          <w:b/>
          <w:bCs/>
          <w:i/>
          <w:color w:val="000000"/>
        </w:rPr>
        <w:t xml:space="preserve"> § 8 </w:t>
      </w:r>
      <w:proofErr w:type="spellStart"/>
      <w:r w:rsidR="00F522C7">
        <w:rPr>
          <w:rFonts w:asciiTheme="minorHAnsi" w:hAnsiTheme="minorHAnsi" w:cs="Helvetica"/>
          <w:i/>
          <w:color w:val="000000"/>
        </w:rPr>
        <w:t>KiB</w:t>
      </w:r>
      <w:r w:rsidRPr="00237EBB">
        <w:rPr>
          <w:rFonts w:asciiTheme="minorHAnsi" w:hAnsiTheme="minorHAnsi" w:cs="Helvetica"/>
          <w:i/>
          <w:color w:val="000000"/>
        </w:rPr>
        <w:t>iz</w:t>
      </w:r>
      <w:proofErr w:type="spellEnd"/>
    </w:p>
    <w:p w14:paraId="791C9C12" w14:textId="77777777" w:rsidR="00265D14" w:rsidRPr="00237EBB" w:rsidRDefault="00265D14" w:rsidP="00265D14">
      <w:pPr>
        <w:autoSpaceDE w:val="0"/>
        <w:autoSpaceDN w:val="0"/>
        <w:adjustRightInd w:val="0"/>
        <w:rPr>
          <w:rFonts w:asciiTheme="minorHAnsi" w:hAnsiTheme="minorHAnsi" w:cs="Helvetica-Bold"/>
          <w:b/>
          <w:bCs/>
          <w:i/>
          <w:color w:val="000000"/>
        </w:rPr>
      </w:pPr>
      <w:r w:rsidRPr="00237EBB">
        <w:rPr>
          <w:rFonts w:asciiTheme="minorHAnsi" w:hAnsiTheme="minorHAnsi" w:cs="Helvetica-Bold"/>
          <w:b/>
          <w:bCs/>
          <w:i/>
          <w:color w:val="000000"/>
        </w:rPr>
        <w:t>Integrative Bildungs- und Erziehungsarbeit</w:t>
      </w:r>
    </w:p>
    <w:p w14:paraId="599C6901" w14:textId="77777777" w:rsidR="00265D14" w:rsidRPr="00237EBB" w:rsidRDefault="00265D14" w:rsidP="00265D14">
      <w:pPr>
        <w:autoSpaceDE w:val="0"/>
        <w:autoSpaceDN w:val="0"/>
        <w:adjustRightInd w:val="0"/>
        <w:jc w:val="both"/>
        <w:rPr>
          <w:rFonts w:asciiTheme="minorHAnsi" w:hAnsiTheme="minorHAnsi" w:cs="Helvetica"/>
          <w:i/>
          <w:color w:val="000000"/>
        </w:rPr>
      </w:pPr>
      <w:r w:rsidRPr="00237EBB">
        <w:rPr>
          <w:rFonts w:asciiTheme="minorHAnsi" w:hAnsiTheme="minorHAnsi" w:cs="Helvetica"/>
          <w:i/>
          <w:color w:val="000000"/>
        </w:rPr>
        <w:t xml:space="preserve">Kinder mit Behinderungen und Kinder, die von einer Behinderung bedroht sind, </w:t>
      </w:r>
      <w:r w:rsidRPr="00B10B76">
        <w:rPr>
          <w:rFonts w:asciiTheme="minorHAnsi" w:hAnsiTheme="minorHAnsi" w:cs="Helvetica"/>
          <w:b/>
          <w:i/>
          <w:color w:val="000000"/>
        </w:rPr>
        <w:t>sollen</w:t>
      </w:r>
      <w:r w:rsidRPr="00237EBB">
        <w:rPr>
          <w:rFonts w:asciiTheme="minorHAnsi" w:hAnsiTheme="minorHAnsi" w:cs="Helvetica"/>
          <w:i/>
          <w:color w:val="000000"/>
        </w:rPr>
        <w:t xml:space="preserve"> gemeinsam mit Kindern ohne Behinderung gefördert werden. Die besonderen</w:t>
      </w:r>
    </w:p>
    <w:p w14:paraId="60753EFA" w14:textId="77777777" w:rsidR="00265D14" w:rsidRPr="00237EBB" w:rsidRDefault="00265D14" w:rsidP="00265D14">
      <w:pPr>
        <w:autoSpaceDE w:val="0"/>
        <w:autoSpaceDN w:val="0"/>
        <w:adjustRightInd w:val="0"/>
        <w:jc w:val="both"/>
        <w:rPr>
          <w:rFonts w:asciiTheme="minorHAnsi" w:hAnsiTheme="minorHAnsi" w:cs="Helvetica"/>
          <w:i/>
          <w:color w:val="000000"/>
        </w:rPr>
      </w:pPr>
      <w:r w:rsidRPr="00237EBB">
        <w:rPr>
          <w:rFonts w:asciiTheme="minorHAnsi" w:hAnsiTheme="minorHAnsi" w:cs="Helvetica"/>
          <w:i/>
          <w:color w:val="000000"/>
        </w:rPr>
        <w:t>Bedürfnisse von Kindern mit Behinderungen und von Kindern, die von einer Behinderung bedroht sind, sind bei der pädagogischen Arbeit zu berücksichtigen.</w:t>
      </w:r>
    </w:p>
    <w:p w14:paraId="0CFDE114" w14:textId="77777777" w:rsidR="00265D14" w:rsidRPr="00237EBB" w:rsidRDefault="00265D14" w:rsidP="00265D14">
      <w:pPr>
        <w:rPr>
          <w:rFonts w:asciiTheme="minorHAnsi" w:hAnsiTheme="minorHAnsi" w:cs="Arial"/>
          <w:u w:val="single"/>
        </w:rPr>
      </w:pPr>
    </w:p>
    <w:p w14:paraId="02B07118" w14:textId="77777777" w:rsidR="00556B09" w:rsidRPr="00237EBB" w:rsidRDefault="00556B09" w:rsidP="00265D14">
      <w:pPr>
        <w:rPr>
          <w:rFonts w:asciiTheme="minorHAnsi" w:hAnsiTheme="minorHAnsi" w:cs="Arial"/>
          <w:u w:val="single"/>
        </w:rPr>
      </w:pPr>
    </w:p>
    <w:p w14:paraId="45EF5B5E" w14:textId="6ACC0E60" w:rsidR="00265D14" w:rsidRPr="00237EBB" w:rsidRDefault="00265D14" w:rsidP="00265D14">
      <w:pPr>
        <w:jc w:val="both"/>
        <w:rPr>
          <w:rFonts w:asciiTheme="minorHAnsi" w:hAnsiTheme="minorHAnsi" w:cs="Arial"/>
        </w:rPr>
      </w:pPr>
      <w:r w:rsidRPr="00237EBB">
        <w:rPr>
          <w:rFonts w:asciiTheme="minorHAnsi" w:hAnsiTheme="minorHAnsi" w:cs="Arial"/>
        </w:rPr>
        <w:t>Schon seit November 2006 bieten wir diese gemeinsame Erziehung von Kindern mit und ohne Behinderung auf der Grundla</w:t>
      </w:r>
      <w:r w:rsidR="00163C8C" w:rsidRPr="00237EBB">
        <w:rPr>
          <w:rFonts w:asciiTheme="minorHAnsi" w:hAnsiTheme="minorHAnsi" w:cs="Arial"/>
        </w:rPr>
        <w:t xml:space="preserve">ge der Förderrichtlinien des </w:t>
      </w:r>
      <w:r w:rsidRPr="00237EBB">
        <w:rPr>
          <w:rFonts w:asciiTheme="minorHAnsi" w:hAnsiTheme="minorHAnsi" w:cs="Arial"/>
        </w:rPr>
        <w:t>Landsc</w:t>
      </w:r>
      <w:r w:rsidR="00163C8C" w:rsidRPr="00237EBB">
        <w:rPr>
          <w:rFonts w:asciiTheme="minorHAnsi" w:hAnsiTheme="minorHAnsi" w:cs="Arial"/>
        </w:rPr>
        <w:t>haftsverbandes Westfalen- Lippe (LWL)</w:t>
      </w:r>
      <w:r w:rsidRPr="00237EBB">
        <w:rPr>
          <w:rFonts w:asciiTheme="minorHAnsi" w:hAnsiTheme="minorHAnsi" w:cs="Arial"/>
        </w:rPr>
        <w:t xml:space="preserve"> über die Förderung von Kindern mit Behinderung in Kindertageseinrichtungen</w:t>
      </w:r>
      <w:r w:rsidR="00B10B76">
        <w:rPr>
          <w:rFonts w:asciiTheme="minorHAnsi" w:hAnsiTheme="minorHAnsi" w:cs="Arial"/>
        </w:rPr>
        <w:t>,</w:t>
      </w:r>
      <w:r w:rsidRPr="00237EBB">
        <w:rPr>
          <w:rFonts w:asciiTheme="minorHAnsi" w:hAnsiTheme="minorHAnsi" w:cs="Arial"/>
        </w:rPr>
        <w:t xml:space="preserve"> in unserer Einrichtung an.</w:t>
      </w:r>
    </w:p>
    <w:p w14:paraId="0A910117" w14:textId="77777777" w:rsidR="00265D14" w:rsidRPr="00237EBB" w:rsidRDefault="00265D14" w:rsidP="00265D14">
      <w:pPr>
        <w:jc w:val="both"/>
        <w:rPr>
          <w:rFonts w:asciiTheme="minorHAnsi" w:hAnsiTheme="minorHAnsi" w:cs="Arial"/>
        </w:rPr>
      </w:pPr>
    </w:p>
    <w:p w14:paraId="437FFA15" w14:textId="77777777" w:rsidR="003F7C2B" w:rsidRDefault="003F7C2B" w:rsidP="00265D14">
      <w:pPr>
        <w:jc w:val="both"/>
        <w:rPr>
          <w:rFonts w:asciiTheme="minorHAnsi" w:hAnsiTheme="minorHAnsi" w:cs="Arial"/>
          <w:b/>
        </w:rPr>
      </w:pPr>
    </w:p>
    <w:p w14:paraId="51B8D00C" w14:textId="77777777" w:rsidR="003F7C2B" w:rsidRDefault="003F7C2B" w:rsidP="00265D14">
      <w:pPr>
        <w:jc w:val="both"/>
        <w:rPr>
          <w:rFonts w:asciiTheme="minorHAnsi" w:hAnsiTheme="minorHAnsi" w:cs="Arial"/>
          <w:b/>
        </w:rPr>
      </w:pPr>
    </w:p>
    <w:p w14:paraId="77E394F6" w14:textId="1C90AB56" w:rsidR="00265D14" w:rsidRDefault="000B143B" w:rsidP="00265D14">
      <w:pPr>
        <w:jc w:val="both"/>
        <w:rPr>
          <w:rFonts w:asciiTheme="minorHAnsi" w:hAnsiTheme="minorHAnsi" w:cs="Arial"/>
          <w:b/>
          <w:u w:val="single"/>
        </w:rPr>
      </w:pPr>
      <w:r>
        <w:rPr>
          <w:rFonts w:asciiTheme="minorHAnsi" w:hAnsiTheme="minorHAnsi" w:cs="Arial"/>
          <w:b/>
        </w:rPr>
        <w:t>1</w:t>
      </w:r>
      <w:r w:rsidR="007846AF">
        <w:rPr>
          <w:rFonts w:asciiTheme="minorHAnsi" w:hAnsiTheme="minorHAnsi" w:cs="Arial"/>
          <w:b/>
        </w:rPr>
        <w:t>0</w:t>
      </w:r>
      <w:r w:rsidR="00994752">
        <w:rPr>
          <w:rFonts w:asciiTheme="minorHAnsi" w:hAnsiTheme="minorHAnsi" w:cs="Arial"/>
          <w:b/>
        </w:rPr>
        <w:t>.</w:t>
      </w:r>
      <w:r w:rsidR="0018065D">
        <w:rPr>
          <w:rFonts w:asciiTheme="minorHAnsi" w:hAnsiTheme="minorHAnsi" w:cs="Arial"/>
          <w:b/>
        </w:rPr>
        <w:t>2</w:t>
      </w:r>
      <w:r w:rsidR="00265D14" w:rsidRPr="00237EBB">
        <w:rPr>
          <w:rFonts w:asciiTheme="minorHAnsi" w:hAnsiTheme="minorHAnsi" w:cs="Arial"/>
          <w:b/>
        </w:rPr>
        <w:t xml:space="preserve"> </w:t>
      </w:r>
      <w:r w:rsidR="00265D14" w:rsidRPr="00994752">
        <w:rPr>
          <w:rFonts w:asciiTheme="minorHAnsi" w:hAnsiTheme="minorHAnsi" w:cs="Arial"/>
          <w:b/>
          <w:u w:val="single"/>
        </w:rPr>
        <w:t>Gesetzliche Grundlagen  für die Anerkennung der Behinderung</w:t>
      </w:r>
    </w:p>
    <w:p w14:paraId="70D697C0" w14:textId="77777777" w:rsidR="00994752" w:rsidRPr="00237EBB" w:rsidRDefault="00994752" w:rsidP="00265D14">
      <w:pPr>
        <w:jc w:val="both"/>
        <w:rPr>
          <w:rFonts w:asciiTheme="minorHAnsi" w:hAnsiTheme="minorHAnsi" w:cs="Arial"/>
          <w:b/>
        </w:rPr>
      </w:pPr>
    </w:p>
    <w:p w14:paraId="7388A0A6" w14:textId="77777777" w:rsidR="00265D14" w:rsidRPr="00237EBB" w:rsidRDefault="00265D14" w:rsidP="00265D14">
      <w:pPr>
        <w:jc w:val="both"/>
        <w:rPr>
          <w:rFonts w:asciiTheme="minorHAnsi" w:hAnsiTheme="minorHAnsi" w:cs="Arial"/>
        </w:rPr>
      </w:pPr>
      <w:r w:rsidRPr="00237EBB">
        <w:rPr>
          <w:rFonts w:asciiTheme="minorHAnsi" w:hAnsiTheme="minorHAnsi" w:cs="Arial"/>
        </w:rPr>
        <w:t>Die beim LWL beantragten Zuwendungen dürfen nur gewährt werden, wenn bei den aufgenommenen Kindern die persönlichen Voraussetzungen für die Gewährung von Eingliederungshilfe festgestellt wurde. Hierbei bezieht sich der LWL auf die folgenden Paragrafen:</w:t>
      </w:r>
    </w:p>
    <w:p w14:paraId="5B8802E7" w14:textId="77777777" w:rsidR="00265D14" w:rsidRPr="00237EBB" w:rsidRDefault="00265D14" w:rsidP="00265D14">
      <w:pPr>
        <w:jc w:val="both"/>
        <w:rPr>
          <w:rFonts w:asciiTheme="minorHAnsi" w:hAnsiTheme="minorHAnsi" w:cs="Arial"/>
        </w:rPr>
      </w:pPr>
    </w:p>
    <w:p w14:paraId="0BE448D7" w14:textId="77777777" w:rsidR="00265D14" w:rsidRPr="00237EBB" w:rsidRDefault="00265D14" w:rsidP="00265D14">
      <w:pPr>
        <w:jc w:val="both"/>
        <w:rPr>
          <w:rFonts w:asciiTheme="minorHAnsi" w:hAnsiTheme="minorHAnsi" w:cs="Arial"/>
          <w:b/>
          <w:i/>
        </w:rPr>
      </w:pPr>
      <w:r w:rsidRPr="00237EBB">
        <w:rPr>
          <w:rFonts w:asciiTheme="minorHAnsi" w:hAnsiTheme="minorHAnsi" w:cs="Arial"/>
          <w:b/>
          <w:i/>
        </w:rPr>
        <w:t xml:space="preserve">Sozialgesetzbuch (SGB) - Neuntes Buch (IX) </w:t>
      </w:r>
    </w:p>
    <w:p w14:paraId="4FCB0951" w14:textId="77777777" w:rsidR="00265D14" w:rsidRPr="00237EBB" w:rsidRDefault="00265D14" w:rsidP="00265D14">
      <w:pPr>
        <w:jc w:val="both"/>
        <w:rPr>
          <w:rFonts w:asciiTheme="minorHAnsi" w:hAnsiTheme="minorHAnsi" w:cs="Arial"/>
          <w:i/>
        </w:rPr>
      </w:pPr>
      <w:r w:rsidRPr="00237EBB">
        <w:rPr>
          <w:rFonts w:asciiTheme="minorHAnsi" w:hAnsiTheme="minorHAnsi" w:cs="Arial"/>
          <w:i/>
        </w:rPr>
        <w:t xml:space="preserve">§ 2 Behinderung </w:t>
      </w:r>
    </w:p>
    <w:p w14:paraId="3B313E85" w14:textId="77777777" w:rsidR="00265D14" w:rsidRPr="00237EBB" w:rsidRDefault="00265D14" w:rsidP="00265D14">
      <w:pPr>
        <w:jc w:val="both"/>
        <w:rPr>
          <w:rFonts w:asciiTheme="minorHAnsi" w:hAnsiTheme="minorHAnsi" w:cs="Arial"/>
          <w:i/>
        </w:rPr>
      </w:pPr>
      <w:r w:rsidRPr="00237EBB">
        <w:rPr>
          <w:rFonts w:asciiTheme="minorHAnsi" w:hAnsiTheme="minorHAnsi" w:cs="Arial"/>
          <w:i/>
        </w:rPr>
        <w:t xml:space="preserve">(1) Menschen sind behindert, wenn ihre körperliche Funktion, geistige Fähigkeit oder seelische Gesundheit mit hoher Wahrscheinlichkeit länger als sechs Monate von dem für das Lebensalter typischen Zustand abweichen und daher ihre Teilhabe am Leben in der Gesellschaft beeinträchtigt ist. Sie sind von Behinderung bedroht, wenn die Beeinträchtigung zu erwarten ist. </w:t>
      </w:r>
    </w:p>
    <w:p w14:paraId="6B3842D7" w14:textId="77777777" w:rsidR="00265D14" w:rsidRPr="00237EBB" w:rsidRDefault="00265D14" w:rsidP="00265D14">
      <w:pPr>
        <w:jc w:val="both"/>
        <w:rPr>
          <w:rFonts w:asciiTheme="minorHAnsi" w:hAnsiTheme="minorHAnsi" w:cs="Arial"/>
        </w:rPr>
      </w:pPr>
    </w:p>
    <w:p w14:paraId="538EB57B" w14:textId="77777777" w:rsidR="003F7C2B" w:rsidRDefault="003F7C2B" w:rsidP="00265D14">
      <w:pPr>
        <w:jc w:val="both"/>
        <w:rPr>
          <w:rFonts w:asciiTheme="minorHAnsi" w:hAnsiTheme="minorHAnsi" w:cs="Arial"/>
          <w:b/>
          <w:i/>
        </w:rPr>
      </w:pPr>
    </w:p>
    <w:p w14:paraId="1EB82A60" w14:textId="77777777" w:rsidR="003F7C2B" w:rsidRDefault="003F7C2B" w:rsidP="00265D14">
      <w:pPr>
        <w:jc w:val="both"/>
        <w:rPr>
          <w:rFonts w:asciiTheme="minorHAnsi" w:hAnsiTheme="minorHAnsi" w:cs="Arial"/>
          <w:b/>
          <w:i/>
        </w:rPr>
      </w:pPr>
    </w:p>
    <w:p w14:paraId="683CFEEC" w14:textId="77777777" w:rsidR="003F7C2B" w:rsidRDefault="003F7C2B" w:rsidP="00265D14">
      <w:pPr>
        <w:jc w:val="both"/>
        <w:rPr>
          <w:rFonts w:asciiTheme="minorHAnsi" w:hAnsiTheme="minorHAnsi" w:cs="Arial"/>
          <w:b/>
          <w:i/>
        </w:rPr>
      </w:pPr>
    </w:p>
    <w:p w14:paraId="686919BB" w14:textId="4DB000A0" w:rsidR="00265D14" w:rsidRPr="00237EBB" w:rsidRDefault="00265D14" w:rsidP="00265D14">
      <w:pPr>
        <w:jc w:val="both"/>
        <w:rPr>
          <w:rFonts w:asciiTheme="minorHAnsi" w:hAnsiTheme="minorHAnsi" w:cs="Arial"/>
          <w:b/>
          <w:i/>
        </w:rPr>
      </w:pPr>
      <w:r w:rsidRPr="00237EBB">
        <w:rPr>
          <w:rFonts w:asciiTheme="minorHAnsi" w:hAnsiTheme="minorHAnsi" w:cs="Arial"/>
          <w:b/>
          <w:i/>
        </w:rPr>
        <w:lastRenderedPageBreak/>
        <w:t xml:space="preserve">Sozialgesetzbuch (SGB) - Zwölftes Buch (XII) - Kapitel 6 </w:t>
      </w:r>
    </w:p>
    <w:p w14:paraId="230CFCDE" w14:textId="6A4153A0" w:rsidR="00265D14" w:rsidRDefault="00265D14" w:rsidP="00265D14">
      <w:pPr>
        <w:jc w:val="both"/>
        <w:rPr>
          <w:rFonts w:asciiTheme="minorHAnsi" w:hAnsiTheme="minorHAnsi" w:cs="Arial"/>
          <w:b/>
          <w:i/>
        </w:rPr>
      </w:pPr>
      <w:r w:rsidRPr="00237EBB">
        <w:rPr>
          <w:rFonts w:asciiTheme="minorHAnsi" w:hAnsiTheme="minorHAnsi" w:cs="Arial"/>
          <w:b/>
          <w:i/>
        </w:rPr>
        <w:t xml:space="preserve">Eingliederungshilfe für behinderte Menschen </w:t>
      </w:r>
    </w:p>
    <w:p w14:paraId="67322333" w14:textId="77777777" w:rsidR="003F7C2B" w:rsidRPr="00237EBB" w:rsidRDefault="003F7C2B" w:rsidP="00265D14">
      <w:pPr>
        <w:jc w:val="both"/>
        <w:rPr>
          <w:rFonts w:asciiTheme="minorHAnsi" w:hAnsiTheme="minorHAnsi" w:cs="Arial"/>
          <w:b/>
          <w:i/>
        </w:rPr>
      </w:pPr>
    </w:p>
    <w:p w14:paraId="444D93A2" w14:textId="097D41F5" w:rsidR="00265D14" w:rsidRDefault="00265D14" w:rsidP="00265D14">
      <w:pPr>
        <w:jc w:val="both"/>
        <w:rPr>
          <w:rFonts w:asciiTheme="minorHAnsi" w:hAnsiTheme="minorHAnsi" w:cs="Arial"/>
          <w:i/>
        </w:rPr>
      </w:pPr>
      <w:r w:rsidRPr="00237EBB">
        <w:rPr>
          <w:rFonts w:asciiTheme="minorHAnsi" w:hAnsiTheme="minorHAnsi" w:cs="Arial"/>
          <w:i/>
        </w:rPr>
        <w:t xml:space="preserve">§ 53 Leistungsberechtigte und Aufgabe </w:t>
      </w:r>
    </w:p>
    <w:p w14:paraId="25581318" w14:textId="77777777" w:rsidR="003F7C2B" w:rsidRPr="00237EBB" w:rsidRDefault="003F7C2B" w:rsidP="00265D14">
      <w:pPr>
        <w:jc w:val="both"/>
        <w:rPr>
          <w:rFonts w:asciiTheme="minorHAnsi" w:hAnsiTheme="minorHAnsi" w:cs="Arial"/>
          <w:i/>
        </w:rPr>
      </w:pPr>
    </w:p>
    <w:p w14:paraId="6F259686" w14:textId="77777777" w:rsidR="00265D14" w:rsidRPr="00237EBB" w:rsidRDefault="00265D14" w:rsidP="00265D14">
      <w:pPr>
        <w:jc w:val="both"/>
        <w:rPr>
          <w:rFonts w:asciiTheme="minorHAnsi" w:hAnsiTheme="minorHAnsi" w:cs="Arial"/>
          <w:i/>
        </w:rPr>
      </w:pPr>
      <w:r w:rsidRPr="00237EBB">
        <w:rPr>
          <w:rFonts w:asciiTheme="minorHAnsi" w:hAnsiTheme="minorHAnsi" w:cs="Arial"/>
          <w:i/>
        </w:rPr>
        <w:t xml:space="preserve">(1) Personen, die durch eine Behinderung im Sinne des § 2 Abs. 1 Satz 1 des Neunten Buches Sozialgesetzbuch wesentlich in ihrer Fähigkeit, an der Gesellschaft teilzuhaben, eingeschränkt oder von einer solchen wesentlichen Behinderung bedroht sind, erhalten Leistungen der Eingliederungshilfe, wenn und solange nach der Besonderheit des Einzelfalles, vor allem nach Art oder Schwere der Behinderung, Aussicht besteht, dass die Aufgabe der Eingliederungshilfe erfüllt werden kann. Personen mit einer anderen körperlichen, geistigen oder seelischen Behinderung können sie gewährt werden. Personen mit einer anderen körperlichen, geistigen oder seelischen Behinderung können Leistungen der Eingliederungshilfe erhalten. </w:t>
      </w:r>
    </w:p>
    <w:p w14:paraId="100C895F" w14:textId="77777777" w:rsidR="00265D14" w:rsidRPr="00237EBB" w:rsidRDefault="00265D14" w:rsidP="00265D14">
      <w:pPr>
        <w:jc w:val="both"/>
        <w:rPr>
          <w:rFonts w:asciiTheme="minorHAnsi" w:hAnsiTheme="minorHAnsi" w:cs="Arial"/>
          <w:i/>
        </w:rPr>
      </w:pPr>
      <w:r w:rsidRPr="00237EBB">
        <w:rPr>
          <w:rFonts w:asciiTheme="minorHAnsi" w:hAnsiTheme="minorHAnsi" w:cs="Arial"/>
          <w:i/>
        </w:rPr>
        <w:t>(2) Von einer Behinderung bedroht sind Personen, bei denen der Eintritt der Behinderung nach fachlicher Erkenntnis mit hoher Wahrscheinlichkeit zu erwarten ist. Dies gilt für Personen, für die vorbeugende Gesundheitshilfe und Hilfe bei Krankheit nach den §§ 47 und 48 erforderlich ist, nur, wenn auch bei Durchführung dieser Leistungen eine Behinderung einzutreten droht.</w:t>
      </w:r>
    </w:p>
    <w:p w14:paraId="4BFEAA33" w14:textId="77777777" w:rsidR="00265D14" w:rsidRPr="00237EBB" w:rsidRDefault="00265D14" w:rsidP="00265D14">
      <w:pPr>
        <w:jc w:val="both"/>
        <w:rPr>
          <w:rFonts w:asciiTheme="minorHAnsi" w:hAnsiTheme="minorHAnsi" w:cs="Arial"/>
          <w:i/>
        </w:rPr>
      </w:pPr>
      <w:r w:rsidRPr="00237EBB">
        <w:rPr>
          <w:rFonts w:asciiTheme="minorHAnsi" w:hAnsiTheme="minorHAnsi" w:cs="Arial"/>
          <w:i/>
        </w:rPr>
        <w:t xml:space="preserve">(3) Besondere Aufgabe der Eingliederungshilfe ist es, eine drohende Behinderung zu verhüten oder eine Behinderung oder deren Folgen zu beseitigen oder zu mildern und die behinderten Menschen in die Gesellschaft einzugliedern. Hierzu gehört insbesondere, den behinderten Menschen die Teilnahme am Leben in der Gemeinschaft zu ermöglichen oder zu erleichtern, ihnen die Ausübung eines angemessenen Berufes oder einer sonstigen angemessenen Tätigkeit zu ermöglichen oder sie so weit wie möglich unabhängig von Pflege zu machen. </w:t>
      </w:r>
    </w:p>
    <w:p w14:paraId="03D43235" w14:textId="77777777" w:rsidR="00265D14" w:rsidRPr="00237EBB" w:rsidRDefault="00265D14" w:rsidP="00265D14">
      <w:pPr>
        <w:jc w:val="both"/>
        <w:rPr>
          <w:rFonts w:asciiTheme="minorHAnsi" w:hAnsiTheme="minorHAnsi" w:cs="Arial"/>
        </w:rPr>
      </w:pPr>
    </w:p>
    <w:p w14:paraId="65DF5880" w14:textId="77777777" w:rsidR="003F7C2B" w:rsidRDefault="003F7C2B" w:rsidP="00265D14">
      <w:pPr>
        <w:jc w:val="both"/>
        <w:rPr>
          <w:rFonts w:asciiTheme="minorHAnsi" w:hAnsiTheme="minorHAnsi" w:cs="Arial"/>
          <w:b/>
        </w:rPr>
      </w:pPr>
    </w:p>
    <w:p w14:paraId="7E96E042" w14:textId="13D19FE3" w:rsidR="00265D14" w:rsidRDefault="000B143B" w:rsidP="00265D14">
      <w:pPr>
        <w:jc w:val="both"/>
        <w:rPr>
          <w:rFonts w:asciiTheme="minorHAnsi" w:hAnsiTheme="minorHAnsi" w:cs="Arial"/>
          <w:b/>
          <w:u w:val="single"/>
        </w:rPr>
      </w:pPr>
      <w:r>
        <w:rPr>
          <w:rFonts w:asciiTheme="minorHAnsi" w:hAnsiTheme="minorHAnsi" w:cs="Arial"/>
          <w:b/>
        </w:rPr>
        <w:t>1</w:t>
      </w:r>
      <w:r w:rsidR="007846AF">
        <w:rPr>
          <w:rFonts w:asciiTheme="minorHAnsi" w:hAnsiTheme="minorHAnsi" w:cs="Arial"/>
          <w:b/>
        </w:rPr>
        <w:t>0</w:t>
      </w:r>
      <w:r w:rsidR="00994752" w:rsidRPr="00994752">
        <w:rPr>
          <w:rFonts w:asciiTheme="minorHAnsi" w:hAnsiTheme="minorHAnsi" w:cs="Arial"/>
          <w:b/>
        </w:rPr>
        <w:t>.</w:t>
      </w:r>
      <w:r w:rsidR="0018065D">
        <w:rPr>
          <w:rFonts w:asciiTheme="minorHAnsi" w:hAnsiTheme="minorHAnsi" w:cs="Arial"/>
          <w:b/>
        </w:rPr>
        <w:t>3</w:t>
      </w:r>
      <w:r w:rsidR="00265D14" w:rsidRPr="00994752">
        <w:rPr>
          <w:rFonts w:asciiTheme="minorHAnsi" w:hAnsiTheme="minorHAnsi" w:cs="Arial"/>
          <w:b/>
        </w:rPr>
        <w:t xml:space="preserve"> </w:t>
      </w:r>
      <w:r w:rsidR="00265D14" w:rsidRPr="00237EBB">
        <w:rPr>
          <w:rFonts w:asciiTheme="minorHAnsi" w:hAnsiTheme="minorHAnsi" w:cs="Arial"/>
          <w:b/>
          <w:u w:val="single"/>
        </w:rPr>
        <w:t xml:space="preserve">Bedeutsamkeit der </w:t>
      </w:r>
      <w:r w:rsidR="000809B4">
        <w:rPr>
          <w:rFonts w:asciiTheme="minorHAnsi" w:hAnsiTheme="minorHAnsi" w:cs="Arial"/>
          <w:b/>
          <w:u w:val="single"/>
        </w:rPr>
        <w:t>„</w:t>
      </w:r>
      <w:r w:rsidR="00265D14" w:rsidRPr="00237EBB">
        <w:rPr>
          <w:rFonts w:asciiTheme="minorHAnsi" w:hAnsiTheme="minorHAnsi" w:cs="Arial"/>
          <w:b/>
          <w:u w:val="single"/>
        </w:rPr>
        <w:t>Gemeinsamen Erziehung</w:t>
      </w:r>
      <w:r w:rsidR="000809B4">
        <w:rPr>
          <w:rFonts w:asciiTheme="minorHAnsi" w:hAnsiTheme="minorHAnsi" w:cs="Arial"/>
          <w:b/>
          <w:u w:val="single"/>
        </w:rPr>
        <w:t>“</w:t>
      </w:r>
      <w:r w:rsidR="00265D14" w:rsidRPr="00237EBB">
        <w:rPr>
          <w:rFonts w:asciiTheme="minorHAnsi" w:hAnsiTheme="minorHAnsi" w:cs="Arial"/>
          <w:b/>
          <w:u w:val="single"/>
        </w:rPr>
        <w:t xml:space="preserve"> in unserer Einrichtung</w:t>
      </w:r>
    </w:p>
    <w:p w14:paraId="7D264F57" w14:textId="77777777" w:rsidR="00994752" w:rsidRPr="00237EBB" w:rsidRDefault="00994752" w:rsidP="00265D14">
      <w:pPr>
        <w:jc w:val="both"/>
        <w:rPr>
          <w:rFonts w:asciiTheme="minorHAnsi" w:hAnsiTheme="minorHAnsi" w:cs="Arial"/>
          <w:b/>
          <w:u w:val="single"/>
        </w:rPr>
      </w:pPr>
    </w:p>
    <w:p w14:paraId="41BEB71D" w14:textId="1F23E865" w:rsidR="00265D14" w:rsidRPr="00B10B76" w:rsidRDefault="00556B09" w:rsidP="00265D14">
      <w:pPr>
        <w:jc w:val="both"/>
        <w:rPr>
          <w:rFonts w:asciiTheme="minorHAnsi" w:hAnsiTheme="minorHAnsi" w:cs="Arial"/>
          <w:b/>
        </w:rPr>
      </w:pPr>
      <w:r w:rsidRPr="00237EBB">
        <w:rPr>
          <w:rFonts w:asciiTheme="minorHAnsi" w:hAnsiTheme="minorHAnsi" w:cs="Arial"/>
        </w:rPr>
        <w:t>In der wohnort</w:t>
      </w:r>
      <w:r w:rsidR="00265D14" w:rsidRPr="00237EBB">
        <w:rPr>
          <w:rFonts w:asciiTheme="minorHAnsi" w:hAnsiTheme="minorHAnsi" w:cs="Arial"/>
        </w:rPr>
        <w:t xml:space="preserve">nahen Integration möchten wir den Kindern und deren Familien ermöglichen, im vertrauten Lebensumfeld Kontakte zu pflegen und Freundschaften zu erhalten bzw. neue aufzubauen. Das Ziel der </w:t>
      </w:r>
      <w:r w:rsidR="000809B4">
        <w:rPr>
          <w:rFonts w:asciiTheme="minorHAnsi" w:hAnsiTheme="minorHAnsi" w:cs="Arial"/>
        </w:rPr>
        <w:t>„</w:t>
      </w:r>
      <w:r w:rsidR="00265D14" w:rsidRPr="00237EBB">
        <w:rPr>
          <w:rFonts w:asciiTheme="minorHAnsi" w:hAnsiTheme="minorHAnsi" w:cs="Arial"/>
        </w:rPr>
        <w:t>Gemeinsamen Erziehung</w:t>
      </w:r>
      <w:r w:rsidR="000809B4">
        <w:rPr>
          <w:rFonts w:asciiTheme="minorHAnsi" w:hAnsiTheme="minorHAnsi" w:cs="Arial"/>
        </w:rPr>
        <w:t>“</w:t>
      </w:r>
      <w:r w:rsidR="00265D14" w:rsidRPr="00237EBB">
        <w:rPr>
          <w:rFonts w:asciiTheme="minorHAnsi" w:hAnsiTheme="minorHAnsi" w:cs="Arial"/>
        </w:rPr>
        <w:t xml:space="preserve"> ist die soziale Integration, d.h. </w:t>
      </w:r>
      <w:r w:rsidR="00265D14" w:rsidRPr="00B10B76">
        <w:rPr>
          <w:rFonts w:asciiTheme="minorHAnsi" w:hAnsiTheme="minorHAnsi" w:cs="Arial"/>
          <w:b/>
        </w:rPr>
        <w:t xml:space="preserve">dass sich jedes Kind als gleichberechtigter Teil einer Gruppe erleben kann. </w:t>
      </w:r>
    </w:p>
    <w:p w14:paraId="4C83ACC6" w14:textId="77777777" w:rsidR="00265D14" w:rsidRPr="00237EBB" w:rsidRDefault="00265D14" w:rsidP="00265D14">
      <w:pPr>
        <w:jc w:val="both"/>
        <w:rPr>
          <w:rFonts w:asciiTheme="minorHAnsi" w:hAnsiTheme="minorHAnsi" w:cs="Arial"/>
        </w:rPr>
      </w:pPr>
    </w:p>
    <w:p w14:paraId="72880E94" w14:textId="77777777" w:rsidR="00CB7735" w:rsidRDefault="00CB7735" w:rsidP="00265D14">
      <w:pPr>
        <w:jc w:val="both"/>
        <w:rPr>
          <w:rFonts w:asciiTheme="minorHAnsi" w:hAnsiTheme="minorHAnsi" w:cs="Arial"/>
          <w:b/>
          <w:u w:val="single"/>
        </w:rPr>
      </w:pPr>
    </w:p>
    <w:p w14:paraId="68A43E1F" w14:textId="5BBF9311" w:rsidR="00265D14" w:rsidRDefault="000B143B" w:rsidP="00265D14">
      <w:pPr>
        <w:jc w:val="both"/>
        <w:rPr>
          <w:rFonts w:asciiTheme="minorHAnsi" w:hAnsiTheme="minorHAnsi" w:cs="Arial"/>
          <w:b/>
          <w:u w:val="single"/>
        </w:rPr>
      </w:pPr>
      <w:r>
        <w:rPr>
          <w:rFonts w:asciiTheme="minorHAnsi" w:hAnsiTheme="minorHAnsi" w:cs="Arial"/>
          <w:b/>
        </w:rPr>
        <w:t>1</w:t>
      </w:r>
      <w:r w:rsidR="007846AF">
        <w:rPr>
          <w:rFonts w:asciiTheme="minorHAnsi" w:hAnsiTheme="minorHAnsi" w:cs="Arial"/>
          <w:b/>
        </w:rPr>
        <w:t>0</w:t>
      </w:r>
      <w:r w:rsidR="00994752" w:rsidRPr="00994752">
        <w:rPr>
          <w:rFonts w:asciiTheme="minorHAnsi" w:hAnsiTheme="minorHAnsi" w:cs="Arial"/>
          <w:b/>
        </w:rPr>
        <w:t>.</w:t>
      </w:r>
      <w:r w:rsidR="0018065D">
        <w:rPr>
          <w:rFonts w:asciiTheme="minorHAnsi" w:hAnsiTheme="minorHAnsi" w:cs="Arial"/>
          <w:b/>
        </w:rPr>
        <w:t>4</w:t>
      </w:r>
      <w:r w:rsidR="00265D14" w:rsidRPr="00994752">
        <w:rPr>
          <w:rFonts w:asciiTheme="minorHAnsi" w:hAnsiTheme="minorHAnsi" w:cs="Arial"/>
          <w:b/>
        </w:rPr>
        <w:t xml:space="preserve"> </w:t>
      </w:r>
      <w:r w:rsidR="00265D14" w:rsidRPr="00237EBB">
        <w:rPr>
          <w:rFonts w:asciiTheme="minorHAnsi" w:hAnsiTheme="minorHAnsi" w:cs="Arial"/>
          <w:b/>
          <w:u w:val="single"/>
        </w:rPr>
        <w:t xml:space="preserve">Rahmenbedingungen der </w:t>
      </w:r>
      <w:r w:rsidR="000809B4">
        <w:rPr>
          <w:rFonts w:asciiTheme="minorHAnsi" w:hAnsiTheme="minorHAnsi" w:cs="Arial"/>
          <w:b/>
          <w:u w:val="single"/>
        </w:rPr>
        <w:t>„</w:t>
      </w:r>
      <w:r w:rsidR="00265D14" w:rsidRPr="00237EBB">
        <w:rPr>
          <w:rFonts w:asciiTheme="minorHAnsi" w:hAnsiTheme="minorHAnsi" w:cs="Arial"/>
          <w:b/>
          <w:u w:val="single"/>
        </w:rPr>
        <w:t>Gemeinsamen Erziehung</w:t>
      </w:r>
      <w:r w:rsidR="000809B4">
        <w:rPr>
          <w:rFonts w:asciiTheme="minorHAnsi" w:hAnsiTheme="minorHAnsi" w:cs="Arial"/>
          <w:b/>
          <w:u w:val="single"/>
        </w:rPr>
        <w:t>“</w:t>
      </w:r>
      <w:r w:rsidR="00265D14" w:rsidRPr="00237EBB">
        <w:rPr>
          <w:rFonts w:asciiTheme="minorHAnsi" w:hAnsiTheme="minorHAnsi" w:cs="Arial"/>
          <w:b/>
          <w:u w:val="single"/>
        </w:rPr>
        <w:t xml:space="preserve"> in unserer Einrichtung</w:t>
      </w:r>
    </w:p>
    <w:p w14:paraId="7FF01CED" w14:textId="77777777" w:rsidR="00994752" w:rsidRPr="00237EBB" w:rsidRDefault="00994752" w:rsidP="00265D14">
      <w:pPr>
        <w:jc w:val="both"/>
        <w:rPr>
          <w:rFonts w:asciiTheme="minorHAnsi" w:hAnsiTheme="minorHAnsi" w:cs="Arial"/>
          <w:b/>
          <w:u w:val="single"/>
        </w:rPr>
      </w:pPr>
    </w:p>
    <w:p w14:paraId="39929EFE" w14:textId="32D9A1CD" w:rsidR="00265D14" w:rsidRPr="00237EBB" w:rsidRDefault="00265D14" w:rsidP="00265D14">
      <w:pPr>
        <w:jc w:val="both"/>
        <w:rPr>
          <w:rFonts w:asciiTheme="minorHAnsi" w:hAnsiTheme="minorHAnsi" w:cs="Arial"/>
        </w:rPr>
      </w:pPr>
      <w:r w:rsidRPr="00237EBB">
        <w:rPr>
          <w:rFonts w:asciiTheme="minorHAnsi" w:hAnsiTheme="minorHAnsi" w:cs="Arial"/>
        </w:rPr>
        <w:t>In</w:t>
      </w:r>
      <w:r w:rsidR="00A90C8B">
        <w:rPr>
          <w:rFonts w:asciiTheme="minorHAnsi" w:hAnsiTheme="minorHAnsi" w:cs="Arial"/>
        </w:rPr>
        <w:t>nerhalb unserer</w:t>
      </w:r>
      <w:r w:rsidR="00884877">
        <w:rPr>
          <w:rFonts w:asciiTheme="minorHAnsi" w:hAnsiTheme="minorHAnsi" w:cs="Arial"/>
        </w:rPr>
        <w:t xml:space="preserve"> Einrichtung</w:t>
      </w:r>
      <w:r w:rsidR="00A90C8B">
        <w:rPr>
          <w:rFonts w:asciiTheme="minorHAnsi" w:hAnsiTheme="minorHAnsi" w:cs="Arial"/>
        </w:rPr>
        <w:t xml:space="preserve"> ist eine inklusive Betreuung in jeder unserer fünf Gruppen möglich.</w:t>
      </w:r>
    </w:p>
    <w:p w14:paraId="48EA4985" w14:textId="78AA5B87" w:rsidR="00265D14" w:rsidRPr="00237EBB" w:rsidRDefault="00265D14" w:rsidP="00265D14">
      <w:pPr>
        <w:jc w:val="both"/>
        <w:rPr>
          <w:rFonts w:asciiTheme="minorHAnsi" w:hAnsiTheme="minorHAnsi" w:cs="Arial"/>
        </w:rPr>
      </w:pPr>
      <w:r w:rsidRPr="00237EBB">
        <w:rPr>
          <w:rFonts w:asciiTheme="minorHAnsi" w:hAnsiTheme="minorHAnsi" w:cs="Arial"/>
        </w:rPr>
        <w:t>In einem ausführlichen Informationsgespräch beraten sich Eltern und das Gruppenteam (gg</w:t>
      </w:r>
      <w:r w:rsidR="00B10B76">
        <w:rPr>
          <w:rFonts w:asciiTheme="minorHAnsi" w:hAnsiTheme="minorHAnsi" w:cs="Arial"/>
        </w:rPr>
        <w:t>f. auch mit der Einrichtungsleitung</w:t>
      </w:r>
      <w:r w:rsidRPr="00237EBB">
        <w:rPr>
          <w:rFonts w:asciiTheme="minorHAnsi" w:hAnsiTheme="minorHAnsi" w:cs="Arial"/>
        </w:rPr>
        <w:t>) über die Möglichkeiten der in</w:t>
      </w:r>
      <w:r w:rsidR="00884877">
        <w:rPr>
          <w:rFonts w:asciiTheme="minorHAnsi" w:hAnsiTheme="minorHAnsi" w:cs="Arial"/>
        </w:rPr>
        <w:t>klusiven</w:t>
      </w:r>
      <w:r w:rsidRPr="00237EBB">
        <w:rPr>
          <w:rFonts w:asciiTheme="minorHAnsi" w:hAnsiTheme="minorHAnsi" w:cs="Arial"/>
        </w:rPr>
        <w:t xml:space="preserve"> Betreuung in unserer Einrichtung.</w:t>
      </w:r>
    </w:p>
    <w:p w14:paraId="5F134596" w14:textId="38C8C65C" w:rsidR="00265D14" w:rsidRPr="00237EBB" w:rsidRDefault="00265D14" w:rsidP="00265D14">
      <w:pPr>
        <w:jc w:val="both"/>
        <w:rPr>
          <w:rFonts w:asciiTheme="minorHAnsi" w:hAnsiTheme="minorHAnsi" w:cs="Arial"/>
        </w:rPr>
      </w:pPr>
      <w:r w:rsidRPr="00237EBB">
        <w:rPr>
          <w:rFonts w:asciiTheme="minorHAnsi" w:hAnsiTheme="minorHAnsi" w:cs="Arial"/>
        </w:rPr>
        <w:t xml:space="preserve">Dabei werden die </w:t>
      </w:r>
      <w:r w:rsidRPr="00B10B76">
        <w:rPr>
          <w:rFonts w:asciiTheme="minorHAnsi" w:hAnsiTheme="minorHAnsi" w:cs="Arial"/>
          <w:b/>
        </w:rPr>
        <w:t>Rahmenbedingungen,</w:t>
      </w:r>
      <w:r w:rsidRPr="00237EBB">
        <w:rPr>
          <w:rFonts w:asciiTheme="minorHAnsi" w:hAnsiTheme="minorHAnsi" w:cs="Arial"/>
        </w:rPr>
        <w:t xml:space="preserve"> (Räume, Gruppenstärke und –</w:t>
      </w:r>
      <w:proofErr w:type="spellStart"/>
      <w:r w:rsidRPr="00237EBB">
        <w:rPr>
          <w:rFonts w:asciiTheme="minorHAnsi" w:hAnsiTheme="minorHAnsi" w:cs="Arial"/>
        </w:rPr>
        <w:t>struktur</w:t>
      </w:r>
      <w:proofErr w:type="spellEnd"/>
      <w:r w:rsidRPr="00237EBB">
        <w:rPr>
          <w:rFonts w:asciiTheme="minorHAnsi" w:hAnsiTheme="minorHAnsi" w:cs="Arial"/>
        </w:rPr>
        <w:t xml:space="preserve">, personelle Besetzung, etc.)  unsere </w:t>
      </w:r>
      <w:r w:rsidRPr="00B10B76">
        <w:rPr>
          <w:rFonts w:asciiTheme="minorHAnsi" w:hAnsiTheme="minorHAnsi" w:cs="Arial"/>
          <w:b/>
        </w:rPr>
        <w:t>Grundhaltung</w:t>
      </w:r>
      <w:r w:rsidRPr="00237EBB">
        <w:rPr>
          <w:rFonts w:asciiTheme="minorHAnsi" w:hAnsiTheme="minorHAnsi" w:cs="Arial"/>
        </w:rPr>
        <w:t xml:space="preserve"> und </w:t>
      </w:r>
      <w:r w:rsidR="00BE0376" w:rsidRPr="00B10B76">
        <w:rPr>
          <w:rFonts w:asciiTheme="minorHAnsi" w:hAnsiTheme="minorHAnsi" w:cs="Arial"/>
          <w:b/>
        </w:rPr>
        <w:t>das pädagogische Konzept</w:t>
      </w:r>
      <w:r w:rsidRPr="00237EBB">
        <w:rPr>
          <w:rFonts w:asciiTheme="minorHAnsi" w:hAnsiTheme="minorHAnsi" w:cs="Arial"/>
        </w:rPr>
        <w:t xml:space="preserve"> unserer Einrichtung vorgestellt.</w:t>
      </w:r>
    </w:p>
    <w:p w14:paraId="01617645" w14:textId="39910188" w:rsidR="00265D14" w:rsidRPr="00237EBB" w:rsidRDefault="00265D14" w:rsidP="00265D14">
      <w:pPr>
        <w:jc w:val="both"/>
        <w:rPr>
          <w:rFonts w:asciiTheme="minorHAnsi" w:hAnsiTheme="minorHAnsi" w:cs="Arial"/>
        </w:rPr>
      </w:pPr>
      <w:r w:rsidRPr="00884877">
        <w:rPr>
          <w:rFonts w:asciiTheme="minorHAnsi" w:hAnsiTheme="minorHAnsi" w:cs="Arial"/>
        </w:rPr>
        <w:t>Für alle Aufgaben</w:t>
      </w:r>
      <w:r w:rsidRPr="00237EBB">
        <w:rPr>
          <w:rFonts w:asciiTheme="minorHAnsi" w:hAnsiTheme="minorHAnsi" w:cs="Arial"/>
        </w:rPr>
        <w:t>, die im</w:t>
      </w:r>
      <w:r w:rsidR="00A90C8B">
        <w:rPr>
          <w:rFonts w:asciiTheme="minorHAnsi" w:hAnsiTheme="minorHAnsi" w:cs="Arial"/>
        </w:rPr>
        <w:t xml:space="preserve"> Zusammenhang mit der inklusiven Arbeit anfallen ist die Fachkraft, für gemeinsame Erziehung,</w:t>
      </w:r>
      <w:r w:rsidRPr="00237EBB">
        <w:rPr>
          <w:rFonts w:asciiTheme="minorHAnsi" w:hAnsiTheme="minorHAnsi" w:cs="Arial"/>
        </w:rPr>
        <w:t xml:space="preserve"> in Absprache mit dem</w:t>
      </w:r>
      <w:r w:rsidR="00B10B76">
        <w:rPr>
          <w:rFonts w:asciiTheme="minorHAnsi" w:hAnsiTheme="minorHAnsi" w:cs="Arial"/>
        </w:rPr>
        <w:t xml:space="preserve"> Gruppenteam </w:t>
      </w:r>
      <w:r w:rsidR="00B10B76" w:rsidRPr="00237EBB">
        <w:rPr>
          <w:rFonts w:asciiTheme="minorHAnsi" w:hAnsiTheme="minorHAnsi" w:cs="Arial"/>
        </w:rPr>
        <w:t>zuständig</w:t>
      </w:r>
      <w:r w:rsidRPr="00237EBB">
        <w:rPr>
          <w:rFonts w:asciiTheme="minorHAnsi" w:hAnsiTheme="minorHAnsi" w:cs="Arial"/>
        </w:rPr>
        <w:t xml:space="preserve">. </w:t>
      </w:r>
      <w:r w:rsidR="00463E8B" w:rsidRPr="00237EBB">
        <w:rPr>
          <w:rFonts w:asciiTheme="minorHAnsi" w:hAnsiTheme="minorHAnsi" w:cs="Arial"/>
        </w:rPr>
        <w:t>Darüber hinaus</w:t>
      </w:r>
      <w:r w:rsidRPr="00237EBB">
        <w:rPr>
          <w:rFonts w:asciiTheme="minorHAnsi" w:hAnsiTheme="minorHAnsi" w:cs="Arial"/>
        </w:rPr>
        <w:t xml:space="preserve"> arbeitet sie in gleicher Verantwortlichkeit für alle Kinder mit </w:t>
      </w:r>
      <w:r w:rsidR="00BE0376" w:rsidRPr="00237EBB">
        <w:rPr>
          <w:rFonts w:asciiTheme="minorHAnsi" w:hAnsiTheme="minorHAnsi" w:cs="Arial"/>
        </w:rPr>
        <w:t xml:space="preserve">dem </w:t>
      </w:r>
      <w:r w:rsidR="00BE0376">
        <w:rPr>
          <w:rFonts w:asciiTheme="minorHAnsi" w:hAnsiTheme="minorHAnsi" w:cs="Arial"/>
        </w:rPr>
        <w:t>jeweiligen</w:t>
      </w:r>
      <w:r w:rsidR="00A90C8B">
        <w:rPr>
          <w:rFonts w:asciiTheme="minorHAnsi" w:hAnsiTheme="minorHAnsi" w:cs="Arial"/>
        </w:rPr>
        <w:t xml:space="preserve"> </w:t>
      </w:r>
      <w:r w:rsidRPr="00237EBB">
        <w:rPr>
          <w:rFonts w:asciiTheme="minorHAnsi" w:hAnsiTheme="minorHAnsi" w:cs="Arial"/>
        </w:rPr>
        <w:t>Gruppenteam zusammen.</w:t>
      </w:r>
      <w:r w:rsidR="00B10B76">
        <w:rPr>
          <w:rFonts w:asciiTheme="minorHAnsi" w:hAnsiTheme="minorHAnsi" w:cs="Arial"/>
        </w:rPr>
        <w:t xml:space="preserve"> In allen Fragen bezüglich der gemeinsamen Erziehung, steht sie allen Ratsuchenden beratend zu Verfügung.</w:t>
      </w:r>
    </w:p>
    <w:p w14:paraId="1302E253" w14:textId="77777777" w:rsidR="00265D14" w:rsidRDefault="00265D14" w:rsidP="00265D14">
      <w:pPr>
        <w:jc w:val="both"/>
        <w:rPr>
          <w:rFonts w:asciiTheme="minorHAnsi" w:hAnsiTheme="minorHAnsi" w:cs="Arial"/>
          <w:color w:val="00B050"/>
        </w:rPr>
      </w:pPr>
    </w:p>
    <w:p w14:paraId="70B158E7" w14:textId="77777777" w:rsidR="00994752" w:rsidRPr="00237EBB" w:rsidRDefault="00994752" w:rsidP="00265D14">
      <w:pPr>
        <w:jc w:val="both"/>
        <w:rPr>
          <w:rFonts w:asciiTheme="minorHAnsi" w:hAnsiTheme="minorHAnsi" w:cs="Arial"/>
          <w:color w:val="00B050"/>
        </w:rPr>
      </w:pPr>
    </w:p>
    <w:p w14:paraId="5EAC7796" w14:textId="56477A40" w:rsidR="00265D14" w:rsidRDefault="00265D14" w:rsidP="00265D14">
      <w:pPr>
        <w:jc w:val="both"/>
        <w:rPr>
          <w:rFonts w:asciiTheme="minorHAnsi" w:hAnsiTheme="minorHAnsi" w:cs="Arial"/>
          <w:b/>
          <w:u w:val="single"/>
        </w:rPr>
      </w:pPr>
    </w:p>
    <w:p w14:paraId="197499AD" w14:textId="77777777" w:rsidR="00994752" w:rsidRPr="00237EBB" w:rsidRDefault="00994752" w:rsidP="00265D14">
      <w:pPr>
        <w:jc w:val="both"/>
        <w:rPr>
          <w:rFonts w:asciiTheme="minorHAnsi" w:hAnsiTheme="minorHAnsi" w:cs="Arial"/>
          <w:b/>
          <w:u w:val="single"/>
        </w:rPr>
      </w:pPr>
    </w:p>
    <w:p w14:paraId="29382FB5" w14:textId="6453471A" w:rsidR="00265D14" w:rsidRDefault="000B143B" w:rsidP="00265D14">
      <w:pPr>
        <w:jc w:val="both"/>
        <w:rPr>
          <w:rFonts w:asciiTheme="minorHAnsi" w:hAnsiTheme="minorHAnsi" w:cs="Arial"/>
        </w:rPr>
      </w:pPr>
      <w:r>
        <w:rPr>
          <w:rFonts w:asciiTheme="minorHAnsi" w:hAnsiTheme="minorHAnsi" w:cs="Arial"/>
          <w:b/>
        </w:rPr>
        <w:t>1</w:t>
      </w:r>
      <w:r w:rsidR="007846AF">
        <w:rPr>
          <w:rFonts w:asciiTheme="minorHAnsi" w:hAnsiTheme="minorHAnsi" w:cs="Arial"/>
          <w:b/>
        </w:rPr>
        <w:t>0</w:t>
      </w:r>
      <w:r w:rsidR="00994752">
        <w:rPr>
          <w:rFonts w:asciiTheme="minorHAnsi" w:hAnsiTheme="minorHAnsi" w:cs="Arial"/>
          <w:b/>
        </w:rPr>
        <w:t>.</w:t>
      </w:r>
      <w:r w:rsidR="0018065D">
        <w:rPr>
          <w:rFonts w:asciiTheme="minorHAnsi" w:hAnsiTheme="minorHAnsi" w:cs="Arial"/>
          <w:b/>
        </w:rPr>
        <w:t>5</w:t>
      </w:r>
      <w:r w:rsidR="00265D14" w:rsidRPr="00237EBB">
        <w:rPr>
          <w:rFonts w:asciiTheme="minorHAnsi" w:hAnsiTheme="minorHAnsi" w:cs="Arial"/>
          <w:b/>
        </w:rPr>
        <w:t xml:space="preserve"> </w:t>
      </w:r>
      <w:r w:rsidR="00A90C8B">
        <w:rPr>
          <w:rFonts w:asciiTheme="minorHAnsi" w:hAnsiTheme="minorHAnsi" w:cs="Arial"/>
          <w:b/>
          <w:u w:val="single"/>
        </w:rPr>
        <w:t>Das Ziel unserer inklusiven</w:t>
      </w:r>
      <w:r w:rsidR="00265D14" w:rsidRPr="00994752">
        <w:rPr>
          <w:rFonts w:asciiTheme="minorHAnsi" w:hAnsiTheme="minorHAnsi" w:cs="Arial"/>
          <w:b/>
          <w:u w:val="single"/>
        </w:rPr>
        <w:t xml:space="preserve"> Erziehung</w:t>
      </w:r>
      <w:r w:rsidR="00265D14" w:rsidRPr="00237EBB">
        <w:rPr>
          <w:rFonts w:asciiTheme="minorHAnsi" w:hAnsiTheme="minorHAnsi" w:cs="Arial"/>
        </w:rPr>
        <w:t xml:space="preserve"> ist das Wohlbefinden ausnahmslos aller Kinder.</w:t>
      </w:r>
    </w:p>
    <w:p w14:paraId="727FD766" w14:textId="77777777" w:rsidR="003F7C2B" w:rsidRPr="00237EBB" w:rsidRDefault="003F7C2B" w:rsidP="00265D14">
      <w:pPr>
        <w:jc w:val="both"/>
        <w:rPr>
          <w:rFonts w:asciiTheme="minorHAnsi" w:hAnsiTheme="minorHAnsi" w:cs="Arial"/>
        </w:rPr>
      </w:pPr>
    </w:p>
    <w:p w14:paraId="6B8AEC85" w14:textId="77777777" w:rsidR="00265D14" w:rsidRPr="00237EBB" w:rsidRDefault="00265D14" w:rsidP="00265D14">
      <w:pPr>
        <w:jc w:val="both"/>
        <w:rPr>
          <w:rFonts w:asciiTheme="minorHAnsi" w:hAnsiTheme="minorHAnsi" w:cs="Arial"/>
        </w:rPr>
      </w:pPr>
      <w:r w:rsidRPr="00237EBB">
        <w:rPr>
          <w:rFonts w:asciiTheme="minorHAnsi" w:hAnsiTheme="minorHAnsi" w:cs="Arial"/>
        </w:rPr>
        <w:t>Das Zugehörigkeitsgefühl und die emotionale Sicherheit ermöglichen es dem Kind, sich selbst und die Welt zu entdecken und angstfrei zu lernen.</w:t>
      </w:r>
    </w:p>
    <w:p w14:paraId="4BA0AC3E" w14:textId="32D208B1" w:rsidR="00265D14" w:rsidRPr="00237EBB" w:rsidRDefault="00265D14" w:rsidP="00265D14">
      <w:pPr>
        <w:jc w:val="both"/>
        <w:rPr>
          <w:rFonts w:asciiTheme="minorHAnsi" w:hAnsiTheme="minorHAnsi" w:cs="Arial"/>
        </w:rPr>
      </w:pPr>
      <w:r w:rsidRPr="00237EBB">
        <w:rPr>
          <w:rFonts w:asciiTheme="minorHAnsi" w:hAnsiTheme="minorHAnsi" w:cs="Arial"/>
        </w:rPr>
        <w:t xml:space="preserve">Grundlage für die </w:t>
      </w:r>
      <w:r w:rsidR="000809B4">
        <w:rPr>
          <w:rFonts w:asciiTheme="minorHAnsi" w:hAnsiTheme="minorHAnsi" w:cs="Arial"/>
        </w:rPr>
        <w:t>„</w:t>
      </w:r>
      <w:r w:rsidRPr="00237EBB">
        <w:rPr>
          <w:rFonts w:asciiTheme="minorHAnsi" w:hAnsiTheme="minorHAnsi" w:cs="Arial"/>
        </w:rPr>
        <w:t>Gemeinsame Erziehung</w:t>
      </w:r>
      <w:r w:rsidR="000809B4">
        <w:rPr>
          <w:rFonts w:asciiTheme="minorHAnsi" w:hAnsiTheme="minorHAnsi" w:cs="Arial"/>
        </w:rPr>
        <w:t>“</w:t>
      </w:r>
      <w:r w:rsidRPr="00237EBB">
        <w:rPr>
          <w:rFonts w:asciiTheme="minorHAnsi" w:hAnsiTheme="minorHAnsi" w:cs="Arial"/>
        </w:rPr>
        <w:t xml:space="preserve"> ist die intensive Beziehung zum Kind. </w:t>
      </w:r>
    </w:p>
    <w:p w14:paraId="6DFC9F29" w14:textId="673B20B7" w:rsidR="00265D14" w:rsidRDefault="00265D14" w:rsidP="00265D14">
      <w:pPr>
        <w:jc w:val="both"/>
        <w:rPr>
          <w:rFonts w:asciiTheme="minorHAnsi" w:hAnsiTheme="minorHAnsi" w:cs="Arial"/>
        </w:rPr>
      </w:pPr>
      <w:r w:rsidRPr="00237EBB">
        <w:rPr>
          <w:rFonts w:asciiTheme="minorHAnsi" w:hAnsiTheme="minorHAnsi" w:cs="Arial"/>
        </w:rPr>
        <w:t>Bei der Begleitung des Kindes gehen wir von seinen Stärken und Interessen aus und berücksichtigen das ihm eigen</w:t>
      </w:r>
      <w:r w:rsidR="00A90C8B">
        <w:rPr>
          <w:rFonts w:asciiTheme="minorHAnsi" w:hAnsiTheme="minorHAnsi" w:cs="Arial"/>
        </w:rPr>
        <w:t>e Lerntempo. In der inklusiven</w:t>
      </w:r>
      <w:r w:rsidRPr="00237EBB">
        <w:rPr>
          <w:rFonts w:asciiTheme="minorHAnsi" w:hAnsiTheme="minorHAnsi" w:cs="Arial"/>
        </w:rPr>
        <w:t xml:space="preserve"> Erziehung ist es von besonderer Bedeutung</w:t>
      </w:r>
      <w:r w:rsidR="00A81684">
        <w:rPr>
          <w:rFonts w:asciiTheme="minorHAnsi" w:hAnsiTheme="minorHAnsi" w:cs="Arial"/>
        </w:rPr>
        <w:t>,</w:t>
      </w:r>
      <w:r w:rsidRPr="00237EBB">
        <w:rPr>
          <w:rFonts w:asciiTheme="minorHAnsi" w:hAnsiTheme="minorHAnsi" w:cs="Arial"/>
        </w:rPr>
        <w:t xml:space="preserve"> </w:t>
      </w:r>
      <w:r w:rsidRPr="00B10B76">
        <w:rPr>
          <w:rFonts w:asciiTheme="minorHAnsi" w:hAnsiTheme="minorHAnsi" w:cs="Arial"/>
          <w:b/>
        </w:rPr>
        <w:t>das</w:t>
      </w:r>
      <w:r w:rsidRPr="00237EBB">
        <w:rPr>
          <w:rFonts w:asciiTheme="minorHAnsi" w:hAnsiTheme="minorHAnsi" w:cs="Arial"/>
        </w:rPr>
        <w:t xml:space="preserve"> </w:t>
      </w:r>
      <w:r w:rsidRPr="00B10B76">
        <w:rPr>
          <w:rFonts w:asciiTheme="minorHAnsi" w:hAnsiTheme="minorHAnsi" w:cs="Arial"/>
          <w:b/>
        </w:rPr>
        <w:t>Lerntempo jedes einzelnen Kindes zu erkennen und zuzulassen</w:t>
      </w:r>
      <w:r w:rsidR="00A81684">
        <w:rPr>
          <w:rFonts w:asciiTheme="minorHAnsi" w:hAnsiTheme="minorHAnsi" w:cs="Arial"/>
        </w:rPr>
        <w:t>.</w:t>
      </w:r>
      <w:r w:rsidRPr="00237EBB">
        <w:rPr>
          <w:rFonts w:asciiTheme="minorHAnsi" w:hAnsiTheme="minorHAnsi" w:cs="Arial"/>
        </w:rPr>
        <w:t xml:space="preserve"> </w:t>
      </w:r>
      <w:r w:rsidR="00A81684">
        <w:rPr>
          <w:rFonts w:asciiTheme="minorHAnsi" w:hAnsiTheme="minorHAnsi" w:cs="Arial"/>
        </w:rPr>
        <w:t>N</w:t>
      </w:r>
      <w:r w:rsidRPr="00237EBB">
        <w:rPr>
          <w:rFonts w:asciiTheme="minorHAnsi" w:hAnsiTheme="minorHAnsi" w:cs="Arial"/>
        </w:rPr>
        <w:t xml:space="preserve">icht immer lässt sich eine Entwicklungsverzögerung oder auch eine Behinderung rückgängig machen oder beheben. Entwicklung hat immer </w:t>
      </w:r>
      <w:r w:rsidR="00A81684">
        <w:rPr>
          <w:rFonts w:asciiTheme="minorHAnsi" w:hAnsiTheme="minorHAnsi" w:cs="Arial"/>
        </w:rPr>
        <w:t>ihr</w:t>
      </w:r>
      <w:r w:rsidRPr="00237EBB">
        <w:rPr>
          <w:rFonts w:asciiTheme="minorHAnsi" w:hAnsiTheme="minorHAnsi" w:cs="Arial"/>
        </w:rPr>
        <w:t xml:space="preserve"> eigene</w:t>
      </w:r>
      <w:r w:rsidR="00A81684">
        <w:rPr>
          <w:rFonts w:asciiTheme="minorHAnsi" w:hAnsiTheme="minorHAnsi" w:cs="Arial"/>
        </w:rPr>
        <w:t>s</w:t>
      </w:r>
      <w:r w:rsidRPr="00237EBB">
        <w:rPr>
          <w:rFonts w:asciiTheme="minorHAnsi" w:hAnsiTheme="minorHAnsi" w:cs="Arial"/>
        </w:rPr>
        <w:t xml:space="preserve"> Tempo.</w:t>
      </w:r>
    </w:p>
    <w:p w14:paraId="55E6E566" w14:textId="77777777" w:rsidR="003F7C2B" w:rsidRPr="00237EBB" w:rsidRDefault="003F7C2B" w:rsidP="00265D14">
      <w:pPr>
        <w:jc w:val="both"/>
        <w:rPr>
          <w:rFonts w:asciiTheme="minorHAnsi" w:hAnsiTheme="minorHAnsi" w:cs="Arial"/>
        </w:rPr>
      </w:pPr>
    </w:p>
    <w:p w14:paraId="0F72E388" w14:textId="719F08FA" w:rsidR="00265D14" w:rsidRPr="003F7C2B" w:rsidRDefault="00265D14" w:rsidP="003F7C2B">
      <w:pPr>
        <w:jc w:val="center"/>
        <w:rPr>
          <w:rFonts w:asciiTheme="minorHAnsi" w:hAnsiTheme="minorHAnsi" w:cs="Arial"/>
          <w:b/>
          <w:bCs/>
          <w:i/>
          <w:sz w:val="28"/>
          <w:szCs w:val="28"/>
        </w:rPr>
      </w:pPr>
      <w:r w:rsidRPr="003F7C2B">
        <w:rPr>
          <w:rFonts w:asciiTheme="minorHAnsi" w:hAnsiTheme="minorHAnsi" w:cs="Arial"/>
          <w:b/>
          <w:bCs/>
          <w:i/>
          <w:sz w:val="28"/>
          <w:szCs w:val="28"/>
        </w:rPr>
        <w:t xml:space="preserve">Ein Sprichwort sagt: </w:t>
      </w:r>
      <w:r w:rsidR="00A81684">
        <w:rPr>
          <w:rFonts w:asciiTheme="minorHAnsi" w:hAnsiTheme="minorHAnsi" w:cs="Arial"/>
          <w:b/>
          <w:bCs/>
          <w:i/>
          <w:sz w:val="28"/>
          <w:szCs w:val="28"/>
        </w:rPr>
        <w:t>„</w:t>
      </w:r>
      <w:r w:rsidRPr="003F7C2B">
        <w:rPr>
          <w:rFonts w:asciiTheme="minorHAnsi" w:hAnsiTheme="minorHAnsi" w:cs="Arial"/>
          <w:b/>
          <w:bCs/>
          <w:i/>
          <w:sz w:val="28"/>
          <w:szCs w:val="28"/>
        </w:rPr>
        <w:t>D</w:t>
      </w:r>
      <w:r w:rsidR="003F7C2B" w:rsidRPr="003F7C2B">
        <w:rPr>
          <w:rFonts w:asciiTheme="minorHAnsi" w:hAnsiTheme="minorHAnsi" w:cs="Arial"/>
          <w:b/>
          <w:bCs/>
          <w:i/>
          <w:sz w:val="28"/>
          <w:szCs w:val="28"/>
        </w:rPr>
        <w:t xml:space="preserve">as Gras </w:t>
      </w:r>
      <w:r w:rsidRPr="003F7C2B">
        <w:rPr>
          <w:rFonts w:asciiTheme="minorHAnsi" w:hAnsiTheme="minorHAnsi" w:cs="Arial"/>
          <w:b/>
          <w:bCs/>
          <w:i/>
          <w:sz w:val="28"/>
          <w:szCs w:val="28"/>
        </w:rPr>
        <w:t>wächst nicht schneller, wenn man daran zieht</w:t>
      </w:r>
      <w:r w:rsidR="00A81684">
        <w:rPr>
          <w:rFonts w:asciiTheme="minorHAnsi" w:hAnsiTheme="minorHAnsi" w:cs="Arial"/>
          <w:b/>
          <w:bCs/>
          <w:i/>
          <w:sz w:val="28"/>
          <w:szCs w:val="28"/>
        </w:rPr>
        <w:t>“</w:t>
      </w:r>
      <w:r w:rsidRPr="003F7C2B">
        <w:rPr>
          <w:rFonts w:asciiTheme="minorHAnsi" w:hAnsiTheme="minorHAnsi" w:cs="Arial"/>
          <w:b/>
          <w:bCs/>
          <w:i/>
          <w:sz w:val="28"/>
          <w:szCs w:val="28"/>
        </w:rPr>
        <w:t>.</w:t>
      </w:r>
    </w:p>
    <w:p w14:paraId="66B71F63" w14:textId="77777777" w:rsidR="003F7C2B" w:rsidRDefault="003F7C2B" w:rsidP="00265D14">
      <w:pPr>
        <w:jc w:val="both"/>
        <w:rPr>
          <w:rFonts w:asciiTheme="minorHAnsi" w:hAnsiTheme="minorHAnsi" w:cs="Arial"/>
          <w:i/>
        </w:rPr>
      </w:pPr>
    </w:p>
    <w:p w14:paraId="7AA87974" w14:textId="654616B3" w:rsidR="000809B4" w:rsidRPr="00EC7770" w:rsidRDefault="00EC7770" w:rsidP="00265D14">
      <w:pPr>
        <w:jc w:val="both"/>
        <w:rPr>
          <w:rFonts w:asciiTheme="minorHAnsi" w:hAnsiTheme="minorHAnsi" w:cs="Arial"/>
          <w:b/>
        </w:rPr>
      </w:pPr>
      <w:r>
        <w:rPr>
          <w:rFonts w:asciiTheme="minorHAnsi" w:hAnsiTheme="minorHAnsi" w:cs="Arial"/>
        </w:rPr>
        <w:t xml:space="preserve"> Wir sind der festen Überzeugung, dass d</w:t>
      </w:r>
      <w:r w:rsidRPr="00EC7770">
        <w:rPr>
          <w:rFonts w:asciiTheme="minorHAnsi" w:hAnsiTheme="minorHAnsi" w:cs="Arial"/>
        </w:rPr>
        <w:t xml:space="preserve">as kindliche </w:t>
      </w:r>
      <w:r>
        <w:rPr>
          <w:rFonts w:asciiTheme="minorHAnsi" w:hAnsiTheme="minorHAnsi" w:cs="Arial"/>
        </w:rPr>
        <w:t>Spiel</w:t>
      </w:r>
      <w:r w:rsidRPr="00EC7770">
        <w:rPr>
          <w:rFonts w:asciiTheme="minorHAnsi" w:hAnsiTheme="minorHAnsi" w:cs="Arial"/>
        </w:rPr>
        <w:t xml:space="preserve"> </w:t>
      </w:r>
      <w:r>
        <w:rPr>
          <w:rFonts w:asciiTheme="minorHAnsi" w:hAnsiTheme="minorHAnsi" w:cs="Arial"/>
        </w:rPr>
        <w:t>eine Vielzahl an Entwicklungsschritten,</w:t>
      </w:r>
      <w:r w:rsidRPr="00EC7770">
        <w:rPr>
          <w:rFonts w:asciiTheme="minorHAnsi" w:hAnsiTheme="minorHAnsi" w:cs="Arial"/>
        </w:rPr>
        <w:t xml:space="preserve"> </w:t>
      </w:r>
      <w:r>
        <w:rPr>
          <w:rFonts w:asciiTheme="minorHAnsi" w:hAnsiTheme="minorHAnsi" w:cs="Arial"/>
        </w:rPr>
        <w:t>(</w:t>
      </w:r>
      <w:r w:rsidRPr="00EC7770">
        <w:rPr>
          <w:rFonts w:asciiTheme="minorHAnsi" w:hAnsiTheme="minorHAnsi" w:cs="Arial"/>
        </w:rPr>
        <w:t>siehe auch Pkt. 8.2</w:t>
      </w:r>
      <w:r>
        <w:rPr>
          <w:rFonts w:asciiTheme="minorHAnsi" w:hAnsiTheme="minorHAnsi" w:cs="Arial"/>
        </w:rPr>
        <w:t>. Spiel gleich</w:t>
      </w:r>
      <w:r w:rsidRPr="00EC7770">
        <w:rPr>
          <w:rFonts w:asciiTheme="minorHAnsi" w:hAnsiTheme="minorHAnsi" w:cs="Arial"/>
        </w:rPr>
        <w:t xml:space="preserve"> Bildungszeit</w:t>
      </w:r>
      <w:r>
        <w:rPr>
          <w:rFonts w:asciiTheme="minorHAnsi" w:hAnsiTheme="minorHAnsi" w:cs="Arial"/>
        </w:rPr>
        <w:t xml:space="preserve">) ermöglicht. </w:t>
      </w:r>
      <w:r w:rsidR="00A77D71">
        <w:rPr>
          <w:rFonts w:asciiTheme="minorHAnsi" w:hAnsiTheme="minorHAnsi" w:cs="Arial"/>
        </w:rPr>
        <w:t xml:space="preserve"> </w:t>
      </w:r>
    </w:p>
    <w:p w14:paraId="458F80CB" w14:textId="5C0912FA" w:rsidR="00265D14" w:rsidRDefault="00EC7770" w:rsidP="00265D14">
      <w:pPr>
        <w:jc w:val="both"/>
        <w:rPr>
          <w:rFonts w:asciiTheme="minorHAnsi" w:hAnsiTheme="minorHAnsi" w:cs="Arial"/>
        </w:rPr>
      </w:pPr>
      <w:r>
        <w:rPr>
          <w:rFonts w:asciiTheme="minorHAnsi" w:hAnsiTheme="minorHAnsi" w:cs="Arial"/>
        </w:rPr>
        <w:t>Da, wo auch</w:t>
      </w:r>
      <w:r w:rsidR="00265D14" w:rsidRPr="00237EBB">
        <w:rPr>
          <w:rFonts w:asciiTheme="minorHAnsi" w:hAnsiTheme="minorHAnsi" w:cs="Arial"/>
        </w:rPr>
        <w:t xml:space="preserve"> individuelle Förderung</w:t>
      </w:r>
      <w:r w:rsidR="00B10B76">
        <w:rPr>
          <w:rFonts w:asciiTheme="minorHAnsi" w:hAnsiTheme="minorHAnsi" w:cs="Arial"/>
        </w:rPr>
        <w:t xml:space="preserve">, </w:t>
      </w:r>
      <w:r>
        <w:rPr>
          <w:rFonts w:asciiTheme="minorHAnsi" w:hAnsiTheme="minorHAnsi" w:cs="Arial"/>
        </w:rPr>
        <w:t>z.B.: aus</w:t>
      </w:r>
      <w:r w:rsidR="00265D14" w:rsidRPr="00237EBB">
        <w:rPr>
          <w:rFonts w:asciiTheme="minorHAnsi" w:hAnsiTheme="minorHAnsi" w:cs="Arial"/>
        </w:rPr>
        <w:t xml:space="preserve"> den Bereichen der Rhythmik, der Psychomotorik, der Wahrnehmungsförderung, de</w:t>
      </w:r>
      <w:r>
        <w:rPr>
          <w:rFonts w:asciiTheme="minorHAnsi" w:hAnsiTheme="minorHAnsi" w:cs="Arial"/>
        </w:rPr>
        <w:t>r kreativen Angebote und weiteren</w:t>
      </w:r>
      <w:r w:rsidR="00265D14" w:rsidRPr="00237EBB">
        <w:rPr>
          <w:rFonts w:asciiTheme="minorHAnsi" w:hAnsiTheme="minorHAnsi" w:cs="Arial"/>
        </w:rPr>
        <w:t xml:space="preserve"> Bereichen</w:t>
      </w:r>
      <w:r w:rsidR="00B10B76">
        <w:rPr>
          <w:rFonts w:asciiTheme="minorHAnsi" w:hAnsiTheme="minorHAnsi" w:cs="Arial"/>
        </w:rPr>
        <w:t>,</w:t>
      </w:r>
      <w:r>
        <w:rPr>
          <w:rFonts w:asciiTheme="minorHAnsi" w:hAnsiTheme="minorHAnsi" w:cs="Arial"/>
        </w:rPr>
        <w:t xml:space="preserve"> sinnvoll ist, </w:t>
      </w:r>
      <w:r w:rsidR="00B10B76">
        <w:rPr>
          <w:rFonts w:asciiTheme="minorHAnsi" w:hAnsiTheme="minorHAnsi" w:cs="Arial"/>
        </w:rPr>
        <w:t>begleiten /</w:t>
      </w:r>
      <w:r w:rsidR="00265D14" w:rsidRPr="00237EBB">
        <w:rPr>
          <w:rFonts w:asciiTheme="minorHAnsi" w:hAnsiTheme="minorHAnsi" w:cs="Arial"/>
        </w:rPr>
        <w:t>unterstützen wir die Gesam</w:t>
      </w:r>
      <w:r w:rsidR="00A77D71">
        <w:rPr>
          <w:rFonts w:asciiTheme="minorHAnsi" w:hAnsiTheme="minorHAnsi" w:cs="Arial"/>
        </w:rPr>
        <w:t>tentwicklung des Kindes auch</w:t>
      </w:r>
      <w:r>
        <w:rPr>
          <w:rFonts w:asciiTheme="minorHAnsi" w:hAnsiTheme="minorHAnsi" w:cs="Arial"/>
        </w:rPr>
        <w:t xml:space="preserve"> </w:t>
      </w:r>
      <w:r w:rsidRPr="00237EBB">
        <w:rPr>
          <w:rFonts w:asciiTheme="minorHAnsi" w:hAnsiTheme="minorHAnsi" w:cs="Arial"/>
        </w:rPr>
        <w:t>in Form von Ei</w:t>
      </w:r>
      <w:r w:rsidR="00A77D71">
        <w:rPr>
          <w:rFonts w:asciiTheme="minorHAnsi" w:hAnsiTheme="minorHAnsi" w:cs="Arial"/>
        </w:rPr>
        <w:t>nzel- und Kleingruppenangeboten.</w:t>
      </w:r>
    </w:p>
    <w:p w14:paraId="6329EFDD" w14:textId="77777777" w:rsidR="003F7C2B" w:rsidRPr="00237EBB" w:rsidRDefault="003F7C2B" w:rsidP="00265D14">
      <w:pPr>
        <w:jc w:val="both"/>
        <w:rPr>
          <w:rFonts w:asciiTheme="minorHAnsi" w:hAnsiTheme="minorHAnsi" w:cs="Arial"/>
        </w:rPr>
      </w:pPr>
    </w:p>
    <w:p w14:paraId="74B80380" w14:textId="134AC9C2" w:rsidR="00265D14" w:rsidRPr="00237EBB" w:rsidRDefault="000B143B" w:rsidP="00265D14">
      <w:pPr>
        <w:jc w:val="both"/>
        <w:rPr>
          <w:rFonts w:asciiTheme="minorHAnsi" w:hAnsiTheme="minorHAnsi" w:cs="Arial"/>
          <w:b/>
          <w:u w:val="single"/>
        </w:rPr>
      </w:pPr>
      <w:r>
        <w:rPr>
          <w:rFonts w:asciiTheme="minorHAnsi" w:hAnsiTheme="minorHAnsi" w:cs="Arial"/>
          <w:b/>
        </w:rPr>
        <w:t>1</w:t>
      </w:r>
      <w:r w:rsidR="007846AF">
        <w:rPr>
          <w:rFonts w:asciiTheme="minorHAnsi" w:hAnsiTheme="minorHAnsi" w:cs="Arial"/>
          <w:b/>
        </w:rPr>
        <w:t>0</w:t>
      </w:r>
      <w:r w:rsidR="00994752" w:rsidRPr="00994752">
        <w:rPr>
          <w:rFonts w:asciiTheme="minorHAnsi" w:hAnsiTheme="minorHAnsi" w:cs="Arial"/>
          <w:b/>
        </w:rPr>
        <w:t>.</w:t>
      </w:r>
      <w:r w:rsidR="0018065D">
        <w:rPr>
          <w:rFonts w:asciiTheme="minorHAnsi" w:hAnsiTheme="minorHAnsi" w:cs="Arial"/>
          <w:b/>
        </w:rPr>
        <w:t>6</w:t>
      </w:r>
      <w:r w:rsidR="00265D14" w:rsidRPr="00994752">
        <w:rPr>
          <w:rFonts w:asciiTheme="minorHAnsi" w:hAnsiTheme="minorHAnsi" w:cs="Arial"/>
          <w:b/>
        </w:rPr>
        <w:t xml:space="preserve"> </w:t>
      </w:r>
      <w:r w:rsidR="00265D14" w:rsidRPr="00237EBB">
        <w:rPr>
          <w:rFonts w:asciiTheme="minorHAnsi" w:hAnsiTheme="minorHAnsi" w:cs="Arial"/>
          <w:b/>
          <w:u w:val="single"/>
        </w:rPr>
        <w:t>Elternarbeit</w:t>
      </w:r>
    </w:p>
    <w:p w14:paraId="526B2901" w14:textId="5AE3D277" w:rsidR="00265D14" w:rsidRDefault="00265D14" w:rsidP="00265D14">
      <w:pPr>
        <w:jc w:val="both"/>
        <w:rPr>
          <w:rFonts w:asciiTheme="minorHAnsi" w:hAnsiTheme="minorHAnsi" w:cs="Arial"/>
        </w:rPr>
      </w:pPr>
      <w:r w:rsidRPr="00237EBB">
        <w:rPr>
          <w:rFonts w:asciiTheme="minorHAnsi" w:hAnsiTheme="minorHAnsi" w:cs="Arial"/>
        </w:rPr>
        <w:t xml:space="preserve">Ein wichtiger Baustein der </w:t>
      </w:r>
      <w:r w:rsidR="000809B4">
        <w:rPr>
          <w:rFonts w:asciiTheme="minorHAnsi" w:hAnsiTheme="minorHAnsi" w:cs="Arial"/>
        </w:rPr>
        <w:t>„</w:t>
      </w:r>
      <w:r w:rsidRPr="00237EBB">
        <w:rPr>
          <w:rFonts w:asciiTheme="minorHAnsi" w:hAnsiTheme="minorHAnsi" w:cs="Arial"/>
        </w:rPr>
        <w:t>Gemeinsamen Erziehung</w:t>
      </w:r>
      <w:r w:rsidR="000809B4">
        <w:rPr>
          <w:rFonts w:asciiTheme="minorHAnsi" w:hAnsiTheme="minorHAnsi" w:cs="Arial"/>
        </w:rPr>
        <w:t>“</w:t>
      </w:r>
      <w:r w:rsidRPr="00237EBB">
        <w:rPr>
          <w:rFonts w:asciiTheme="minorHAnsi" w:hAnsiTheme="minorHAnsi" w:cs="Arial"/>
        </w:rPr>
        <w:t xml:space="preserve"> ist der kontinuierliche Austausch mit den Eltern, als Basis für gemeinsame Überlegungen und pädagogischem Handeln. Diese Elterngespräche finden regelmäßig in Abständen von ca. acht b</w:t>
      </w:r>
      <w:r w:rsidR="00A90C8B">
        <w:rPr>
          <w:rFonts w:asciiTheme="minorHAnsi" w:hAnsiTheme="minorHAnsi" w:cs="Arial"/>
        </w:rPr>
        <w:t>is zwölf Wochen statt. Die Fachkraft</w:t>
      </w:r>
      <w:r w:rsidRPr="00237EBB">
        <w:rPr>
          <w:rFonts w:asciiTheme="minorHAnsi" w:hAnsiTheme="minorHAnsi" w:cs="Arial"/>
        </w:rPr>
        <w:t xml:space="preserve"> steht den Eltern in Entscheidungssituationen</w:t>
      </w:r>
      <w:r w:rsidR="00A77D71">
        <w:rPr>
          <w:rFonts w:asciiTheme="minorHAnsi" w:hAnsiTheme="minorHAnsi" w:cs="Arial"/>
        </w:rPr>
        <w:t>,</w:t>
      </w:r>
      <w:r w:rsidRPr="00237EBB">
        <w:rPr>
          <w:rFonts w:asciiTheme="minorHAnsi" w:hAnsiTheme="minorHAnsi" w:cs="Arial"/>
        </w:rPr>
        <w:t xml:space="preserve"> in beratender Funktion</w:t>
      </w:r>
      <w:r w:rsidR="00A77D71">
        <w:rPr>
          <w:rFonts w:asciiTheme="minorHAnsi" w:hAnsiTheme="minorHAnsi" w:cs="Arial"/>
        </w:rPr>
        <w:t>,</w:t>
      </w:r>
      <w:r w:rsidRPr="00237EBB">
        <w:rPr>
          <w:rFonts w:asciiTheme="minorHAnsi" w:hAnsiTheme="minorHAnsi" w:cs="Arial"/>
        </w:rPr>
        <w:t xml:space="preserve"> zur Seite. Tür- und Angelgespräche stellen hier eine wichtige, zusätzliche Möglichkeit des Informationsaustausches dar.</w:t>
      </w:r>
    </w:p>
    <w:p w14:paraId="710E0F9F" w14:textId="77777777" w:rsidR="003F7C2B" w:rsidRDefault="003F7C2B" w:rsidP="00265D14">
      <w:pPr>
        <w:jc w:val="both"/>
        <w:rPr>
          <w:rFonts w:asciiTheme="minorHAnsi" w:hAnsiTheme="minorHAnsi" w:cs="Arial"/>
        </w:rPr>
      </w:pPr>
    </w:p>
    <w:p w14:paraId="4877BF14" w14:textId="3F1AA506" w:rsidR="00265D14" w:rsidRPr="00237EBB" w:rsidRDefault="000B143B" w:rsidP="00265D14">
      <w:pPr>
        <w:jc w:val="both"/>
        <w:rPr>
          <w:rFonts w:asciiTheme="minorHAnsi" w:hAnsiTheme="minorHAnsi" w:cs="Arial"/>
          <w:b/>
          <w:u w:val="single"/>
        </w:rPr>
      </w:pPr>
      <w:r>
        <w:rPr>
          <w:rFonts w:asciiTheme="minorHAnsi" w:hAnsiTheme="minorHAnsi" w:cs="Arial"/>
          <w:b/>
        </w:rPr>
        <w:t>1</w:t>
      </w:r>
      <w:r w:rsidR="007846AF">
        <w:rPr>
          <w:rFonts w:asciiTheme="minorHAnsi" w:hAnsiTheme="minorHAnsi" w:cs="Arial"/>
          <w:b/>
        </w:rPr>
        <w:t>0</w:t>
      </w:r>
      <w:r w:rsidR="00994752" w:rsidRPr="00994752">
        <w:rPr>
          <w:rFonts w:asciiTheme="minorHAnsi" w:hAnsiTheme="minorHAnsi" w:cs="Arial"/>
          <w:b/>
        </w:rPr>
        <w:t>.</w:t>
      </w:r>
      <w:r w:rsidR="0018065D">
        <w:rPr>
          <w:rFonts w:asciiTheme="minorHAnsi" w:hAnsiTheme="minorHAnsi" w:cs="Arial"/>
          <w:b/>
        </w:rPr>
        <w:t>7</w:t>
      </w:r>
      <w:r w:rsidR="00265D14" w:rsidRPr="00994752">
        <w:rPr>
          <w:rFonts w:asciiTheme="minorHAnsi" w:hAnsiTheme="minorHAnsi" w:cs="Arial"/>
          <w:b/>
        </w:rPr>
        <w:t xml:space="preserve"> </w:t>
      </w:r>
      <w:r w:rsidR="00265D14" w:rsidRPr="00237EBB">
        <w:rPr>
          <w:rFonts w:asciiTheme="minorHAnsi" w:hAnsiTheme="minorHAnsi" w:cs="Arial"/>
          <w:b/>
          <w:u w:val="single"/>
        </w:rPr>
        <w:t>Logopädisches Angebot</w:t>
      </w:r>
    </w:p>
    <w:p w14:paraId="52A96747" w14:textId="5AABD2CE" w:rsidR="000809B4" w:rsidRDefault="000809B4" w:rsidP="00265D14">
      <w:pPr>
        <w:jc w:val="both"/>
        <w:rPr>
          <w:rFonts w:asciiTheme="minorHAnsi" w:hAnsiTheme="minorHAnsi" w:cs="Arial"/>
        </w:rPr>
      </w:pPr>
      <w:r>
        <w:rPr>
          <w:rFonts w:asciiTheme="minorHAnsi" w:hAnsiTheme="minorHAnsi" w:cs="Arial"/>
        </w:rPr>
        <w:t>Sollte ein K</w:t>
      </w:r>
      <w:r w:rsidR="00265D14" w:rsidRPr="00237EBB">
        <w:rPr>
          <w:rFonts w:asciiTheme="minorHAnsi" w:hAnsiTheme="minorHAnsi" w:cs="Arial"/>
        </w:rPr>
        <w:t>ind logopädische Behandlung bedürfen, so kann diese unter</w:t>
      </w:r>
      <w:r w:rsidR="00503B86" w:rsidRPr="00237EBB">
        <w:rPr>
          <w:rFonts w:asciiTheme="minorHAnsi" w:hAnsiTheme="minorHAnsi" w:cs="Arial"/>
        </w:rPr>
        <w:t xml:space="preserve"> </w:t>
      </w:r>
      <w:r w:rsidR="00265D14" w:rsidRPr="00237EBB">
        <w:rPr>
          <w:rFonts w:asciiTheme="minorHAnsi" w:hAnsiTheme="minorHAnsi" w:cs="Arial"/>
        </w:rPr>
        <w:t>Absprache mit der zuständigen Therapeutin</w:t>
      </w:r>
      <w:r w:rsidR="00A90C8B">
        <w:rPr>
          <w:rFonts w:asciiTheme="minorHAnsi" w:hAnsiTheme="minorHAnsi" w:cs="Arial"/>
        </w:rPr>
        <w:t xml:space="preserve"> und der jeweiligen Krankenkasse</w:t>
      </w:r>
      <w:r w:rsidR="00A77D71">
        <w:rPr>
          <w:rFonts w:asciiTheme="minorHAnsi" w:hAnsiTheme="minorHAnsi" w:cs="Arial"/>
        </w:rPr>
        <w:t>,</w:t>
      </w:r>
      <w:r w:rsidR="00265D14" w:rsidRPr="00237EBB">
        <w:rPr>
          <w:rFonts w:asciiTheme="minorHAnsi" w:hAnsiTheme="minorHAnsi" w:cs="Arial"/>
        </w:rPr>
        <w:t xml:space="preserve"> in unserer Einrichtung</w:t>
      </w:r>
      <w:r w:rsidR="00A77D71">
        <w:rPr>
          <w:rFonts w:asciiTheme="minorHAnsi" w:hAnsiTheme="minorHAnsi" w:cs="Arial"/>
        </w:rPr>
        <w:t>,</w:t>
      </w:r>
      <w:r w:rsidR="00265D14" w:rsidRPr="00237EBB">
        <w:rPr>
          <w:rFonts w:asciiTheme="minorHAnsi" w:hAnsiTheme="minorHAnsi" w:cs="Arial"/>
        </w:rPr>
        <w:t xml:space="preserve"> während der</w:t>
      </w:r>
      <w:r w:rsidR="00503B86" w:rsidRPr="00237EBB">
        <w:rPr>
          <w:rFonts w:asciiTheme="minorHAnsi" w:hAnsiTheme="minorHAnsi" w:cs="Arial"/>
        </w:rPr>
        <w:t xml:space="preserve"> Betreuungszeit</w:t>
      </w:r>
      <w:r w:rsidR="00265D14" w:rsidRPr="00237EBB">
        <w:rPr>
          <w:rFonts w:asciiTheme="minorHAnsi" w:hAnsiTheme="minorHAnsi" w:cs="Arial"/>
        </w:rPr>
        <w:t xml:space="preserve"> stattfinden. Ein regelmäßiger Austausch </w:t>
      </w:r>
      <w:r w:rsidR="00E84300" w:rsidRPr="00237EBB">
        <w:rPr>
          <w:rFonts w:asciiTheme="minorHAnsi" w:hAnsiTheme="minorHAnsi" w:cs="Arial"/>
        </w:rPr>
        <w:t>zwis</w:t>
      </w:r>
      <w:r w:rsidR="00E84300">
        <w:rPr>
          <w:rFonts w:asciiTheme="minorHAnsi" w:hAnsiTheme="minorHAnsi" w:cs="Arial"/>
        </w:rPr>
        <w:t>chen Therapeuten</w:t>
      </w:r>
      <w:r w:rsidR="00A90C8B">
        <w:rPr>
          <w:rFonts w:asciiTheme="minorHAnsi" w:hAnsiTheme="minorHAnsi" w:cs="Arial"/>
        </w:rPr>
        <w:t xml:space="preserve"> und Fachkraft </w:t>
      </w:r>
      <w:r w:rsidR="00A77D71">
        <w:rPr>
          <w:rFonts w:asciiTheme="minorHAnsi" w:hAnsiTheme="minorHAnsi" w:cs="Arial"/>
        </w:rPr>
        <w:t>k</w:t>
      </w:r>
      <w:r>
        <w:rPr>
          <w:rFonts w:asciiTheme="minorHAnsi" w:hAnsiTheme="minorHAnsi" w:cs="Arial"/>
        </w:rPr>
        <w:t xml:space="preserve">ann auch hier </w:t>
      </w:r>
      <w:r w:rsidR="00A77D71">
        <w:rPr>
          <w:rFonts w:asciiTheme="minorHAnsi" w:hAnsiTheme="minorHAnsi" w:cs="Arial"/>
        </w:rPr>
        <w:t xml:space="preserve">sehr </w:t>
      </w:r>
      <w:r>
        <w:rPr>
          <w:rFonts w:asciiTheme="minorHAnsi" w:hAnsiTheme="minorHAnsi" w:cs="Arial"/>
        </w:rPr>
        <w:t>hilfreich sein.</w:t>
      </w:r>
    </w:p>
    <w:p w14:paraId="43F70B33" w14:textId="77777777" w:rsidR="003F7C2B" w:rsidRDefault="003F7C2B" w:rsidP="00265D14">
      <w:pPr>
        <w:jc w:val="both"/>
        <w:rPr>
          <w:rFonts w:asciiTheme="minorHAnsi" w:hAnsiTheme="minorHAnsi" w:cs="Arial"/>
        </w:rPr>
      </w:pPr>
    </w:p>
    <w:p w14:paraId="6FB96371" w14:textId="77777777" w:rsidR="003F7C2B" w:rsidRDefault="003F7C2B" w:rsidP="00265D14">
      <w:pPr>
        <w:jc w:val="both"/>
        <w:rPr>
          <w:rFonts w:asciiTheme="minorHAnsi" w:hAnsiTheme="minorHAnsi" w:cs="Arial"/>
        </w:rPr>
      </w:pPr>
    </w:p>
    <w:p w14:paraId="11C26743" w14:textId="0E215029" w:rsidR="00265D14" w:rsidRPr="00237EBB" w:rsidRDefault="000B143B" w:rsidP="00265D14">
      <w:pPr>
        <w:jc w:val="both"/>
        <w:rPr>
          <w:rFonts w:asciiTheme="minorHAnsi" w:hAnsiTheme="minorHAnsi" w:cs="Arial"/>
          <w:b/>
          <w:u w:val="single"/>
        </w:rPr>
      </w:pPr>
      <w:r>
        <w:rPr>
          <w:rFonts w:asciiTheme="minorHAnsi" w:hAnsiTheme="minorHAnsi" w:cs="Arial"/>
          <w:b/>
        </w:rPr>
        <w:t>1</w:t>
      </w:r>
      <w:r w:rsidR="007846AF">
        <w:rPr>
          <w:rFonts w:asciiTheme="minorHAnsi" w:hAnsiTheme="minorHAnsi" w:cs="Arial"/>
          <w:b/>
        </w:rPr>
        <w:t>0</w:t>
      </w:r>
      <w:r w:rsidR="00994752" w:rsidRPr="00994752">
        <w:rPr>
          <w:rFonts w:asciiTheme="minorHAnsi" w:hAnsiTheme="minorHAnsi" w:cs="Arial"/>
          <w:b/>
        </w:rPr>
        <w:t>.</w:t>
      </w:r>
      <w:r w:rsidR="0018065D">
        <w:rPr>
          <w:rFonts w:asciiTheme="minorHAnsi" w:hAnsiTheme="minorHAnsi" w:cs="Arial"/>
          <w:b/>
        </w:rPr>
        <w:t>8</w:t>
      </w:r>
      <w:r w:rsidR="00265D14" w:rsidRPr="00994752">
        <w:rPr>
          <w:rFonts w:asciiTheme="minorHAnsi" w:hAnsiTheme="minorHAnsi" w:cs="Arial"/>
          <w:b/>
        </w:rPr>
        <w:t xml:space="preserve"> </w:t>
      </w:r>
      <w:r w:rsidR="00265D14" w:rsidRPr="00237EBB">
        <w:rPr>
          <w:rFonts w:asciiTheme="minorHAnsi" w:hAnsiTheme="minorHAnsi" w:cs="Arial"/>
          <w:b/>
          <w:u w:val="single"/>
        </w:rPr>
        <w:t>Zusammenarbeit mit anderen Institutionen, Ärzten und Therapeuten</w:t>
      </w:r>
    </w:p>
    <w:p w14:paraId="6A003C12" w14:textId="59C8055F" w:rsidR="00265D14" w:rsidRPr="00237EBB" w:rsidRDefault="00265D14" w:rsidP="00265D14">
      <w:pPr>
        <w:jc w:val="both"/>
        <w:rPr>
          <w:rFonts w:asciiTheme="minorHAnsi" w:hAnsiTheme="minorHAnsi" w:cs="Arial"/>
        </w:rPr>
      </w:pPr>
      <w:r w:rsidRPr="00237EBB">
        <w:rPr>
          <w:rFonts w:asciiTheme="minorHAnsi" w:hAnsiTheme="minorHAnsi" w:cs="Arial"/>
        </w:rPr>
        <w:t xml:space="preserve">Die </w:t>
      </w:r>
      <w:r w:rsidR="00AA4539">
        <w:rPr>
          <w:rFonts w:asciiTheme="minorHAnsi" w:hAnsiTheme="minorHAnsi" w:cs="Arial"/>
        </w:rPr>
        <w:t>Fachkraft für die gemeinsame Erziehung</w:t>
      </w:r>
      <w:r w:rsidRPr="00237EBB">
        <w:rPr>
          <w:rFonts w:asciiTheme="minorHAnsi" w:hAnsiTheme="minorHAnsi" w:cs="Arial"/>
        </w:rPr>
        <w:t xml:space="preserve"> steht (nur mit schriftlicher Einwilligung der Eltern) im engen Kontakt mit allen zuständigen Therapeuten und Ärzten, dem Gesundheitsamt, der Erziehungsberatungsstelle und den verschiedensten Schulformen, um eine ganzheitliche Sicht des Kindes und eine optimale Entwicklungsbegleitung zu gewährleisten.</w:t>
      </w:r>
    </w:p>
    <w:p w14:paraId="260D6A5D" w14:textId="77777777" w:rsidR="00265D14" w:rsidRDefault="00265D14" w:rsidP="00265D14">
      <w:pPr>
        <w:jc w:val="both"/>
        <w:rPr>
          <w:rFonts w:asciiTheme="minorHAnsi" w:hAnsiTheme="minorHAnsi" w:cs="Arial"/>
        </w:rPr>
      </w:pPr>
    </w:p>
    <w:p w14:paraId="6BB633DF" w14:textId="77777777" w:rsidR="00994752" w:rsidRPr="00237EBB" w:rsidRDefault="00994752" w:rsidP="00265D14">
      <w:pPr>
        <w:jc w:val="both"/>
        <w:rPr>
          <w:rFonts w:asciiTheme="minorHAnsi" w:hAnsiTheme="minorHAnsi" w:cs="Arial"/>
        </w:rPr>
      </w:pPr>
    </w:p>
    <w:p w14:paraId="56FCC10E" w14:textId="77777777" w:rsidR="003F7C2B" w:rsidRDefault="003F7C2B" w:rsidP="00265D14">
      <w:pPr>
        <w:jc w:val="both"/>
        <w:rPr>
          <w:rFonts w:asciiTheme="minorHAnsi" w:hAnsiTheme="minorHAnsi" w:cs="Arial"/>
          <w:b/>
        </w:rPr>
      </w:pPr>
    </w:p>
    <w:p w14:paraId="0C6F74CD" w14:textId="77777777" w:rsidR="003F7C2B" w:rsidRDefault="003F7C2B" w:rsidP="00265D14">
      <w:pPr>
        <w:jc w:val="both"/>
        <w:rPr>
          <w:rFonts w:asciiTheme="minorHAnsi" w:hAnsiTheme="minorHAnsi" w:cs="Arial"/>
          <w:b/>
        </w:rPr>
      </w:pPr>
    </w:p>
    <w:p w14:paraId="03DF9060" w14:textId="77777777" w:rsidR="003F7C2B" w:rsidRDefault="003F7C2B" w:rsidP="00265D14">
      <w:pPr>
        <w:jc w:val="both"/>
        <w:rPr>
          <w:rFonts w:asciiTheme="minorHAnsi" w:hAnsiTheme="minorHAnsi" w:cs="Arial"/>
          <w:b/>
        </w:rPr>
      </w:pPr>
    </w:p>
    <w:p w14:paraId="0207711F" w14:textId="77777777" w:rsidR="003F7C2B" w:rsidRDefault="003F7C2B" w:rsidP="00265D14">
      <w:pPr>
        <w:jc w:val="both"/>
        <w:rPr>
          <w:rFonts w:asciiTheme="minorHAnsi" w:hAnsiTheme="minorHAnsi" w:cs="Arial"/>
          <w:b/>
        </w:rPr>
      </w:pPr>
    </w:p>
    <w:p w14:paraId="66BCCD00" w14:textId="77777777" w:rsidR="003F7C2B" w:rsidRDefault="003F7C2B" w:rsidP="00265D14">
      <w:pPr>
        <w:jc w:val="both"/>
        <w:rPr>
          <w:rFonts w:asciiTheme="minorHAnsi" w:hAnsiTheme="minorHAnsi" w:cs="Arial"/>
          <w:b/>
        </w:rPr>
      </w:pPr>
    </w:p>
    <w:p w14:paraId="2037F3C9" w14:textId="77777777" w:rsidR="0018065D" w:rsidRDefault="0018065D" w:rsidP="00265D14">
      <w:pPr>
        <w:jc w:val="both"/>
        <w:rPr>
          <w:rFonts w:asciiTheme="minorHAnsi" w:hAnsiTheme="minorHAnsi" w:cs="Arial"/>
          <w:b/>
        </w:rPr>
      </w:pPr>
    </w:p>
    <w:p w14:paraId="47F0D3CB" w14:textId="3E905364" w:rsidR="00265D14" w:rsidRDefault="000B143B" w:rsidP="00265D14">
      <w:pPr>
        <w:jc w:val="both"/>
        <w:rPr>
          <w:rFonts w:asciiTheme="minorHAnsi" w:hAnsiTheme="minorHAnsi" w:cs="Arial"/>
          <w:b/>
          <w:u w:val="single"/>
        </w:rPr>
      </w:pPr>
      <w:r>
        <w:rPr>
          <w:rFonts w:asciiTheme="minorHAnsi" w:hAnsiTheme="minorHAnsi" w:cs="Arial"/>
          <w:b/>
        </w:rPr>
        <w:lastRenderedPageBreak/>
        <w:t>1</w:t>
      </w:r>
      <w:r w:rsidR="007846AF">
        <w:rPr>
          <w:rFonts w:asciiTheme="minorHAnsi" w:hAnsiTheme="minorHAnsi" w:cs="Arial"/>
          <w:b/>
        </w:rPr>
        <w:t>0</w:t>
      </w:r>
      <w:r w:rsidR="00994752" w:rsidRPr="00994752">
        <w:rPr>
          <w:rFonts w:asciiTheme="minorHAnsi" w:hAnsiTheme="minorHAnsi" w:cs="Arial"/>
          <w:b/>
        </w:rPr>
        <w:t>.</w:t>
      </w:r>
      <w:r w:rsidR="0018065D">
        <w:rPr>
          <w:rFonts w:asciiTheme="minorHAnsi" w:hAnsiTheme="minorHAnsi" w:cs="Arial"/>
          <w:b/>
        </w:rPr>
        <w:t>9</w:t>
      </w:r>
      <w:r w:rsidR="00265D14" w:rsidRPr="00994752">
        <w:rPr>
          <w:rFonts w:asciiTheme="minorHAnsi" w:hAnsiTheme="minorHAnsi" w:cs="Arial"/>
          <w:b/>
        </w:rPr>
        <w:t xml:space="preserve"> </w:t>
      </w:r>
      <w:r w:rsidR="00994752">
        <w:rPr>
          <w:rFonts w:asciiTheme="minorHAnsi" w:hAnsiTheme="minorHAnsi" w:cs="Arial"/>
          <w:b/>
          <w:u w:val="single"/>
        </w:rPr>
        <w:t>Schluss</w:t>
      </w:r>
      <w:r w:rsidR="00265D14" w:rsidRPr="00237EBB">
        <w:rPr>
          <w:rFonts w:asciiTheme="minorHAnsi" w:hAnsiTheme="minorHAnsi" w:cs="Arial"/>
          <w:b/>
          <w:u w:val="single"/>
        </w:rPr>
        <w:t>gedanken</w:t>
      </w:r>
    </w:p>
    <w:p w14:paraId="41E7E72C" w14:textId="77777777" w:rsidR="003F7C2B" w:rsidRDefault="003F7C2B" w:rsidP="00265D14">
      <w:pPr>
        <w:jc w:val="both"/>
        <w:rPr>
          <w:rFonts w:asciiTheme="minorHAnsi" w:hAnsiTheme="minorHAnsi" w:cs="Arial"/>
          <w:b/>
          <w:u w:val="single"/>
        </w:rPr>
      </w:pPr>
    </w:p>
    <w:p w14:paraId="1B354552" w14:textId="7329D148" w:rsidR="00265D14" w:rsidRPr="00237EBB" w:rsidRDefault="00265D14" w:rsidP="00265D14">
      <w:pPr>
        <w:jc w:val="both"/>
        <w:rPr>
          <w:rFonts w:asciiTheme="minorHAnsi" w:hAnsiTheme="minorHAnsi" w:cs="Arial"/>
        </w:rPr>
      </w:pPr>
      <w:r w:rsidRPr="00237EBB">
        <w:rPr>
          <w:rFonts w:asciiTheme="minorHAnsi" w:hAnsiTheme="minorHAnsi" w:cs="Arial"/>
        </w:rPr>
        <w:t xml:space="preserve">Jeder Mensch ist ein </w:t>
      </w:r>
      <w:r w:rsidRPr="00AA4539">
        <w:rPr>
          <w:rFonts w:asciiTheme="minorHAnsi" w:hAnsiTheme="minorHAnsi" w:cs="Arial"/>
          <w:b/>
          <w:bCs/>
        </w:rPr>
        <w:t>einzigartiges Individuum</w:t>
      </w:r>
      <w:r w:rsidRPr="00237EBB">
        <w:rPr>
          <w:rFonts w:asciiTheme="minorHAnsi" w:hAnsiTheme="minorHAnsi" w:cs="Arial"/>
        </w:rPr>
        <w:t xml:space="preserve"> und unterscheidet sich von anderen</w:t>
      </w:r>
    </w:p>
    <w:p w14:paraId="65B1263D" w14:textId="77777777" w:rsidR="00265D14" w:rsidRPr="00237EBB" w:rsidRDefault="00265D14" w:rsidP="00265D14">
      <w:pPr>
        <w:jc w:val="both"/>
        <w:rPr>
          <w:rFonts w:asciiTheme="minorHAnsi" w:hAnsiTheme="minorHAnsi" w:cs="Arial"/>
        </w:rPr>
      </w:pPr>
      <w:r w:rsidRPr="00237EBB">
        <w:rPr>
          <w:rFonts w:asciiTheme="minorHAnsi" w:hAnsiTheme="minorHAnsi" w:cs="Arial"/>
        </w:rPr>
        <w:t xml:space="preserve">Menschen. Eine Behinderung stellt dabei </w:t>
      </w:r>
      <w:r w:rsidRPr="00AA4539">
        <w:rPr>
          <w:rFonts w:asciiTheme="minorHAnsi" w:hAnsiTheme="minorHAnsi" w:cs="Arial"/>
          <w:b/>
          <w:bCs/>
        </w:rPr>
        <w:t xml:space="preserve">eine </w:t>
      </w:r>
      <w:r w:rsidRPr="000809B4">
        <w:rPr>
          <w:rFonts w:asciiTheme="minorHAnsi" w:hAnsiTheme="minorHAnsi" w:cs="Arial"/>
          <w:b/>
        </w:rPr>
        <w:t>von vielen Verschiedenheiten</w:t>
      </w:r>
      <w:r w:rsidRPr="00237EBB">
        <w:rPr>
          <w:rFonts w:asciiTheme="minorHAnsi" w:hAnsiTheme="minorHAnsi" w:cs="Arial"/>
        </w:rPr>
        <w:t xml:space="preserve"> dar, die Menschen aufweisen können. </w:t>
      </w:r>
    </w:p>
    <w:p w14:paraId="5814EEFD" w14:textId="77777777" w:rsidR="00072743" w:rsidRPr="00237EBB" w:rsidRDefault="00072743" w:rsidP="00072743">
      <w:pPr>
        <w:rPr>
          <w:rFonts w:asciiTheme="minorHAnsi" w:hAnsiTheme="minorHAnsi" w:cs="Arial"/>
          <w:b/>
        </w:rPr>
      </w:pPr>
    </w:p>
    <w:p w14:paraId="36215147" w14:textId="72A074B7" w:rsidR="00072743" w:rsidRPr="00237EBB" w:rsidRDefault="00072743" w:rsidP="00072743">
      <w:pPr>
        <w:jc w:val="both"/>
        <w:rPr>
          <w:rFonts w:asciiTheme="minorHAnsi" w:hAnsiTheme="minorHAnsi" w:cs="Arial"/>
          <w:b/>
        </w:rPr>
      </w:pPr>
      <w:r w:rsidRPr="00237EBB">
        <w:rPr>
          <w:rFonts w:asciiTheme="minorHAnsi" w:hAnsiTheme="minorHAnsi" w:cs="Arial"/>
          <w:b/>
        </w:rPr>
        <w:t>Wenn Sie F</w:t>
      </w:r>
      <w:r w:rsidR="000809B4">
        <w:rPr>
          <w:rFonts w:asciiTheme="minorHAnsi" w:hAnsiTheme="minorHAnsi" w:cs="Arial"/>
          <w:b/>
        </w:rPr>
        <w:t>ragen haben, wie die „Gemeinsame Erziehung“</w:t>
      </w:r>
      <w:r w:rsidRPr="00237EBB">
        <w:rPr>
          <w:rFonts w:asciiTheme="minorHAnsi" w:hAnsiTheme="minorHAnsi" w:cs="Arial"/>
          <w:b/>
        </w:rPr>
        <w:t xml:space="preserve"> ihres Kindes in seiner persönlichen Situation aussehen kann, sprechen Sie uns an!</w:t>
      </w:r>
    </w:p>
    <w:p w14:paraId="3737E3D0" w14:textId="77777777" w:rsidR="00265D14" w:rsidRPr="00237EBB" w:rsidRDefault="00265D14" w:rsidP="00265D14">
      <w:pPr>
        <w:jc w:val="both"/>
        <w:rPr>
          <w:rFonts w:asciiTheme="minorHAnsi" w:hAnsiTheme="minorHAnsi" w:cs="Arial"/>
        </w:rPr>
      </w:pPr>
    </w:p>
    <w:p w14:paraId="762B864A" w14:textId="77777777" w:rsidR="00072743" w:rsidRPr="00237EBB" w:rsidRDefault="00072743" w:rsidP="00265D14">
      <w:pPr>
        <w:jc w:val="both"/>
        <w:rPr>
          <w:rFonts w:asciiTheme="minorHAnsi" w:hAnsiTheme="minorHAnsi" w:cs="Arial"/>
        </w:rPr>
      </w:pPr>
    </w:p>
    <w:p w14:paraId="7ECBBC04" w14:textId="26ABD35E" w:rsidR="00265D14" w:rsidRPr="00237EBB" w:rsidRDefault="00265D14" w:rsidP="00265D14">
      <w:pPr>
        <w:jc w:val="both"/>
        <w:rPr>
          <w:rFonts w:asciiTheme="minorHAnsi" w:hAnsiTheme="minorHAnsi" w:cs="Arial"/>
          <w:i/>
        </w:rPr>
      </w:pPr>
      <w:r w:rsidRPr="00237EBB">
        <w:rPr>
          <w:rFonts w:asciiTheme="minorHAnsi" w:hAnsiTheme="minorHAnsi" w:cs="Arial"/>
          <w:i/>
        </w:rPr>
        <w:t>„Nicht behindert zu sein ist wahrlich kein Verdie</w:t>
      </w:r>
      <w:r w:rsidR="00072743" w:rsidRPr="00237EBB">
        <w:rPr>
          <w:rFonts w:asciiTheme="minorHAnsi" w:hAnsiTheme="minorHAnsi" w:cs="Arial"/>
          <w:i/>
        </w:rPr>
        <w:t xml:space="preserve">nst, sondern ein </w:t>
      </w:r>
      <w:r w:rsidR="00B26E84" w:rsidRPr="00237EBB">
        <w:rPr>
          <w:rFonts w:asciiTheme="minorHAnsi" w:hAnsiTheme="minorHAnsi" w:cs="Arial"/>
          <w:i/>
        </w:rPr>
        <w:t>Geschenk, das</w:t>
      </w:r>
      <w:r w:rsidRPr="00237EBB">
        <w:rPr>
          <w:rFonts w:asciiTheme="minorHAnsi" w:hAnsiTheme="minorHAnsi" w:cs="Arial"/>
          <w:i/>
        </w:rPr>
        <w:t xml:space="preserve"> jedem von uns jederzeit genommen werden kann“*</w:t>
      </w:r>
    </w:p>
    <w:p w14:paraId="68F8DE76" w14:textId="17AF5EE3" w:rsidR="00265D14" w:rsidRPr="00237EBB" w:rsidRDefault="00265D14" w:rsidP="002D4B94">
      <w:pPr>
        <w:jc w:val="right"/>
        <w:rPr>
          <w:rFonts w:asciiTheme="minorHAnsi" w:hAnsiTheme="minorHAnsi" w:cs="Arial"/>
          <w:i/>
        </w:rPr>
      </w:pPr>
      <w:r w:rsidRPr="00237EBB">
        <w:rPr>
          <w:rFonts w:asciiTheme="minorHAnsi" w:hAnsiTheme="minorHAnsi" w:cs="Arial"/>
          <w:i/>
        </w:rPr>
        <w:t xml:space="preserve">Richard von </w:t>
      </w:r>
      <w:r w:rsidR="00B26E84" w:rsidRPr="00237EBB">
        <w:rPr>
          <w:rFonts w:asciiTheme="minorHAnsi" w:hAnsiTheme="minorHAnsi" w:cs="Arial"/>
          <w:i/>
        </w:rPr>
        <w:t>Weizäcker erklärte</w:t>
      </w:r>
      <w:r w:rsidRPr="00237EBB">
        <w:rPr>
          <w:rFonts w:asciiTheme="minorHAnsi" w:hAnsiTheme="minorHAnsi" w:cs="Arial"/>
          <w:i/>
        </w:rPr>
        <w:t xml:space="preserve"> in seiner Weihnachtsansprache 1987:</w:t>
      </w:r>
    </w:p>
    <w:p w14:paraId="2E7B3C32" w14:textId="77777777" w:rsidR="00265D14" w:rsidRPr="00237EBB" w:rsidRDefault="00265D14" w:rsidP="00265D14">
      <w:pPr>
        <w:jc w:val="both"/>
        <w:rPr>
          <w:rFonts w:asciiTheme="minorHAnsi" w:hAnsiTheme="minorHAnsi" w:cs="Arial"/>
          <w:i/>
          <w:color w:val="FF0000"/>
        </w:rPr>
      </w:pPr>
    </w:p>
    <w:p w14:paraId="48C11026" w14:textId="1FABFE3B" w:rsidR="00265D14" w:rsidRPr="00237EBB" w:rsidRDefault="00B26E84" w:rsidP="00265D14">
      <w:pPr>
        <w:jc w:val="both"/>
        <w:rPr>
          <w:rFonts w:asciiTheme="minorHAnsi" w:hAnsiTheme="minorHAnsi" w:cs="Arial"/>
          <w:i/>
        </w:rPr>
      </w:pPr>
      <w:r w:rsidRPr="00237EBB">
        <w:rPr>
          <w:rFonts w:asciiTheme="minorHAnsi" w:hAnsiTheme="minorHAnsi" w:cs="Arial"/>
          <w:i/>
        </w:rPr>
        <w:t>„Lassen</w:t>
      </w:r>
      <w:r w:rsidR="00265D14" w:rsidRPr="00237EBB">
        <w:rPr>
          <w:rFonts w:asciiTheme="minorHAnsi" w:hAnsiTheme="minorHAnsi" w:cs="Arial"/>
          <w:i/>
        </w:rPr>
        <w:t xml:space="preserve"> Sie uns die Behinderten und ihre Angehörigen auf ganz natürliche Weise in unser Leben einbeziehen. Wir wollen ihnen die Gewissheit geben, dass wir zusammengehören. Damit helfen wir nicht nur ihnen, sondern auch uns selbst. Denn wir lernen im Umgang mit ihnen wieder zu erkennen, was wirklich wichtig ist im Leben.“</w:t>
      </w:r>
    </w:p>
    <w:p w14:paraId="31954E4F" w14:textId="77777777" w:rsidR="00265D14" w:rsidRPr="00237EBB" w:rsidRDefault="00265D14" w:rsidP="002D4B94">
      <w:pPr>
        <w:jc w:val="right"/>
        <w:rPr>
          <w:rFonts w:asciiTheme="minorHAnsi" w:hAnsiTheme="minorHAnsi" w:cs="Arial"/>
        </w:rPr>
      </w:pPr>
      <w:r w:rsidRPr="00237EBB">
        <w:rPr>
          <w:rFonts w:asciiTheme="minorHAnsi" w:hAnsiTheme="minorHAnsi" w:cs="Arial"/>
          <w:color w:val="FF0000"/>
        </w:rPr>
        <w:t xml:space="preserve"> </w:t>
      </w:r>
      <w:r w:rsidRPr="00237EBB">
        <w:rPr>
          <w:rFonts w:asciiTheme="minorHAnsi" w:hAnsiTheme="minorHAnsi" w:cs="Arial"/>
        </w:rPr>
        <w:t>Zitat Dr. Wilhelm Pfeffer</w:t>
      </w:r>
    </w:p>
    <w:p w14:paraId="47E9F1A2" w14:textId="77777777" w:rsidR="00265D14" w:rsidRPr="00237EBB" w:rsidRDefault="00265D14" w:rsidP="00265D14">
      <w:pPr>
        <w:jc w:val="both"/>
        <w:rPr>
          <w:rFonts w:asciiTheme="minorHAnsi" w:hAnsiTheme="minorHAnsi" w:cs="Arial"/>
        </w:rPr>
      </w:pPr>
    </w:p>
    <w:p w14:paraId="74E7B1E2" w14:textId="77777777" w:rsidR="00176B61" w:rsidRPr="00237EBB" w:rsidRDefault="00176B61">
      <w:pPr>
        <w:rPr>
          <w:rFonts w:asciiTheme="minorHAnsi" w:hAnsiTheme="minorHAnsi" w:cs="Courier New"/>
        </w:rPr>
      </w:pPr>
    </w:p>
    <w:p w14:paraId="77A029BA" w14:textId="77777777" w:rsidR="00265D14" w:rsidRPr="00237EBB" w:rsidRDefault="00265D14">
      <w:pPr>
        <w:rPr>
          <w:rFonts w:asciiTheme="minorHAnsi" w:hAnsiTheme="minorHAnsi" w:cs="Courier New"/>
        </w:rPr>
      </w:pPr>
    </w:p>
    <w:p w14:paraId="566DC3DF" w14:textId="77777777" w:rsidR="00265D14" w:rsidRPr="00237EBB" w:rsidRDefault="00265D14">
      <w:pPr>
        <w:rPr>
          <w:rFonts w:asciiTheme="minorHAnsi" w:hAnsiTheme="minorHAnsi" w:cs="Courier New"/>
        </w:rPr>
      </w:pPr>
    </w:p>
    <w:p w14:paraId="2E749287" w14:textId="293BD39D" w:rsidR="00176B61" w:rsidRPr="00237EBB" w:rsidRDefault="00176B61">
      <w:pPr>
        <w:jc w:val="both"/>
        <w:rPr>
          <w:rFonts w:asciiTheme="minorHAnsi" w:hAnsiTheme="minorHAnsi" w:cs="Courier New"/>
          <w:b/>
        </w:rPr>
      </w:pPr>
      <w:r w:rsidRPr="00994752">
        <w:rPr>
          <w:rFonts w:asciiTheme="minorHAnsi" w:hAnsiTheme="minorHAnsi" w:cs="Courier New"/>
          <w:b/>
        </w:rPr>
        <w:t>1</w:t>
      </w:r>
      <w:r w:rsidR="007846AF">
        <w:rPr>
          <w:rFonts w:asciiTheme="minorHAnsi" w:hAnsiTheme="minorHAnsi" w:cs="Courier New"/>
          <w:b/>
        </w:rPr>
        <w:t>1</w:t>
      </w:r>
      <w:r w:rsidRPr="00994752">
        <w:rPr>
          <w:rFonts w:asciiTheme="minorHAnsi" w:hAnsiTheme="minorHAnsi" w:cs="Courier New"/>
          <w:b/>
        </w:rPr>
        <w:t xml:space="preserve">. </w:t>
      </w:r>
      <w:r w:rsidR="000B143B">
        <w:rPr>
          <w:rFonts w:asciiTheme="minorHAnsi" w:hAnsiTheme="minorHAnsi" w:cs="Courier New"/>
          <w:b/>
          <w:u w:val="single"/>
        </w:rPr>
        <w:t>Rahmenbedingungen und Raum</w:t>
      </w:r>
      <w:r w:rsidRPr="00237EBB">
        <w:rPr>
          <w:rFonts w:asciiTheme="minorHAnsi" w:hAnsiTheme="minorHAnsi" w:cs="Courier New"/>
          <w:b/>
          <w:u w:val="single"/>
        </w:rPr>
        <w:t>angebot</w:t>
      </w:r>
    </w:p>
    <w:p w14:paraId="4925FF0A" w14:textId="77777777" w:rsidR="00176B61" w:rsidRPr="00237EBB" w:rsidRDefault="00176B61">
      <w:pPr>
        <w:jc w:val="both"/>
        <w:rPr>
          <w:rFonts w:asciiTheme="minorHAnsi" w:hAnsiTheme="minorHAnsi" w:cs="Courier New"/>
          <w:u w:val="single"/>
        </w:rPr>
      </w:pPr>
    </w:p>
    <w:p w14:paraId="51B5ECBC" w14:textId="77777777" w:rsidR="00D72A7E" w:rsidRPr="00237EBB" w:rsidRDefault="00D72A7E">
      <w:pPr>
        <w:jc w:val="both"/>
        <w:rPr>
          <w:rFonts w:asciiTheme="minorHAnsi" w:hAnsiTheme="minorHAnsi" w:cs="Courier New"/>
        </w:rPr>
      </w:pPr>
    </w:p>
    <w:p w14:paraId="4B47DAC9" w14:textId="09F1867A" w:rsidR="00176B61" w:rsidRPr="00237EBB" w:rsidRDefault="00176B61">
      <w:pPr>
        <w:jc w:val="both"/>
        <w:rPr>
          <w:rFonts w:asciiTheme="minorHAnsi" w:hAnsiTheme="minorHAnsi" w:cs="Courier New"/>
        </w:rPr>
      </w:pPr>
      <w:r w:rsidRPr="00237EBB">
        <w:rPr>
          <w:rFonts w:asciiTheme="minorHAnsi" w:hAnsiTheme="minorHAnsi" w:cs="Courier New"/>
        </w:rPr>
        <w:t xml:space="preserve">In der Bären-, Pinguin-, </w:t>
      </w:r>
      <w:r w:rsidR="009D62FE" w:rsidRPr="00237EBB">
        <w:rPr>
          <w:rFonts w:asciiTheme="minorHAnsi" w:hAnsiTheme="minorHAnsi" w:cs="Courier New"/>
        </w:rPr>
        <w:t xml:space="preserve">Hasen-, </w:t>
      </w:r>
      <w:r w:rsidR="00800733" w:rsidRPr="00237EBB">
        <w:rPr>
          <w:rFonts w:asciiTheme="minorHAnsi" w:hAnsiTheme="minorHAnsi" w:cs="Courier New"/>
        </w:rPr>
        <w:t>Mäuse</w:t>
      </w:r>
      <w:r w:rsidR="009D62FE" w:rsidRPr="00237EBB">
        <w:rPr>
          <w:rFonts w:asciiTheme="minorHAnsi" w:hAnsiTheme="minorHAnsi" w:cs="Courier New"/>
        </w:rPr>
        <w:t>- u</w:t>
      </w:r>
      <w:r w:rsidR="00994752">
        <w:rPr>
          <w:rFonts w:asciiTheme="minorHAnsi" w:hAnsiTheme="minorHAnsi" w:cs="Courier New"/>
        </w:rPr>
        <w:t xml:space="preserve">nd </w:t>
      </w:r>
      <w:proofErr w:type="spellStart"/>
      <w:r w:rsidR="00994752">
        <w:rPr>
          <w:rFonts w:asciiTheme="minorHAnsi" w:hAnsiTheme="minorHAnsi" w:cs="Courier New"/>
        </w:rPr>
        <w:t>Kükengruppe</w:t>
      </w:r>
      <w:proofErr w:type="spellEnd"/>
      <w:r w:rsidR="00994752">
        <w:rPr>
          <w:rFonts w:asciiTheme="minorHAnsi" w:hAnsiTheme="minorHAnsi" w:cs="Courier New"/>
        </w:rPr>
        <w:t xml:space="preserve"> werden z. Zt. 100</w:t>
      </w:r>
      <w:r w:rsidRPr="00237EBB">
        <w:rPr>
          <w:rFonts w:asciiTheme="minorHAnsi" w:hAnsiTheme="minorHAnsi" w:cs="Courier New"/>
        </w:rPr>
        <w:t xml:space="preserve"> Kinder betreut.</w:t>
      </w:r>
    </w:p>
    <w:p w14:paraId="1EA13FD7" w14:textId="48447B2D" w:rsidR="009D62FE" w:rsidRPr="00237EBB" w:rsidRDefault="009D62FE">
      <w:pPr>
        <w:jc w:val="both"/>
        <w:rPr>
          <w:rFonts w:asciiTheme="minorHAnsi" w:hAnsiTheme="minorHAnsi" w:cs="Courier New"/>
        </w:rPr>
      </w:pPr>
      <w:r w:rsidRPr="00237EBB">
        <w:rPr>
          <w:rFonts w:asciiTheme="minorHAnsi" w:hAnsiTheme="minorHAnsi" w:cs="Courier New"/>
        </w:rPr>
        <w:t xml:space="preserve">Die </w:t>
      </w:r>
      <w:proofErr w:type="spellStart"/>
      <w:r w:rsidRPr="00237EBB">
        <w:rPr>
          <w:rFonts w:asciiTheme="minorHAnsi" w:hAnsiTheme="minorHAnsi" w:cs="Courier New"/>
        </w:rPr>
        <w:t>Kükengruppe</w:t>
      </w:r>
      <w:proofErr w:type="spellEnd"/>
      <w:r w:rsidRPr="00237EBB">
        <w:rPr>
          <w:rFonts w:asciiTheme="minorHAnsi" w:hAnsiTheme="minorHAnsi" w:cs="Courier New"/>
        </w:rPr>
        <w:t xml:space="preserve"> ist eine Gruppe für Kinder im Alter von 0-3 Jahren.</w:t>
      </w:r>
      <w:r w:rsidR="00D72A7E" w:rsidRPr="00237EBB">
        <w:rPr>
          <w:rFonts w:asciiTheme="minorHAnsi" w:hAnsiTheme="minorHAnsi" w:cs="Courier New"/>
        </w:rPr>
        <w:t xml:space="preserve"> Die Arbeit in dieser Gruppe wird unter der Übers</w:t>
      </w:r>
      <w:r w:rsidR="00A77D71">
        <w:rPr>
          <w:rFonts w:asciiTheme="minorHAnsi" w:hAnsiTheme="minorHAnsi" w:cs="Courier New"/>
        </w:rPr>
        <w:t xml:space="preserve">chrift: „Kinder unter zwei Jahren“ (Pkt.16) </w:t>
      </w:r>
      <w:r w:rsidR="00D72A7E" w:rsidRPr="00237EBB">
        <w:rPr>
          <w:rFonts w:asciiTheme="minorHAnsi" w:hAnsiTheme="minorHAnsi" w:cs="Courier New"/>
        </w:rPr>
        <w:t>gesondert erläutert.</w:t>
      </w:r>
    </w:p>
    <w:p w14:paraId="2B1AE762" w14:textId="77777777" w:rsidR="00176B61" w:rsidRPr="00237EBB" w:rsidRDefault="00176B61">
      <w:pPr>
        <w:jc w:val="both"/>
        <w:rPr>
          <w:rFonts w:asciiTheme="minorHAnsi" w:hAnsiTheme="minorHAnsi" w:cs="Courier New"/>
        </w:rPr>
      </w:pPr>
      <w:r w:rsidRPr="00237EBB">
        <w:rPr>
          <w:rFonts w:asciiTheme="minorHAnsi" w:hAnsiTheme="minorHAnsi" w:cs="Courier New"/>
        </w:rPr>
        <w:t>Jeder Gruppenraum hat:</w:t>
      </w:r>
    </w:p>
    <w:p w14:paraId="422B70FE" w14:textId="77777777" w:rsidR="00176B61" w:rsidRPr="00237EBB" w:rsidRDefault="00176B61">
      <w:pPr>
        <w:numPr>
          <w:ilvl w:val="0"/>
          <w:numId w:val="2"/>
        </w:numPr>
        <w:jc w:val="both"/>
        <w:rPr>
          <w:rFonts w:asciiTheme="minorHAnsi" w:hAnsiTheme="minorHAnsi" w:cs="Courier New"/>
        </w:rPr>
      </w:pPr>
      <w:r w:rsidRPr="00237EBB">
        <w:rPr>
          <w:rFonts w:asciiTheme="minorHAnsi" w:hAnsiTheme="minorHAnsi" w:cs="Courier New"/>
        </w:rPr>
        <w:t>eine Leseecke</w:t>
      </w:r>
    </w:p>
    <w:p w14:paraId="179AAAAD" w14:textId="77777777" w:rsidR="00176B61" w:rsidRPr="00237EBB" w:rsidRDefault="00176B61">
      <w:pPr>
        <w:numPr>
          <w:ilvl w:val="0"/>
          <w:numId w:val="2"/>
        </w:numPr>
        <w:jc w:val="both"/>
        <w:rPr>
          <w:rFonts w:asciiTheme="minorHAnsi" w:hAnsiTheme="minorHAnsi" w:cs="Courier New"/>
        </w:rPr>
      </w:pPr>
      <w:r w:rsidRPr="00237EBB">
        <w:rPr>
          <w:rFonts w:asciiTheme="minorHAnsi" w:hAnsiTheme="minorHAnsi" w:cs="Courier New"/>
        </w:rPr>
        <w:t>eine Bauecke</w:t>
      </w:r>
    </w:p>
    <w:p w14:paraId="23925FA1" w14:textId="77777777" w:rsidR="00176B61" w:rsidRPr="00237EBB" w:rsidRDefault="00176B61">
      <w:pPr>
        <w:numPr>
          <w:ilvl w:val="0"/>
          <w:numId w:val="2"/>
        </w:numPr>
        <w:jc w:val="both"/>
        <w:rPr>
          <w:rFonts w:asciiTheme="minorHAnsi" w:hAnsiTheme="minorHAnsi" w:cs="Courier New"/>
        </w:rPr>
      </w:pPr>
      <w:r w:rsidRPr="00237EBB">
        <w:rPr>
          <w:rFonts w:asciiTheme="minorHAnsi" w:hAnsiTheme="minorHAnsi" w:cs="Courier New"/>
        </w:rPr>
        <w:t>einen Mal- und Basteltisch</w:t>
      </w:r>
    </w:p>
    <w:p w14:paraId="416B607B" w14:textId="77777777" w:rsidR="00176B61" w:rsidRPr="00237EBB" w:rsidRDefault="00176B61">
      <w:pPr>
        <w:numPr>
          <w:ilvl w:val="0"/>
          <w:numId w:val="2"/>
        </w:numPr>
        <w:jc w:val="both"/>
        <w:rPr>
          <w:rFonts w:asciiTheme="minorHAnsi" w:hAnsiTheme="minorHAnsi" w:cs="Courier New"/>
        </w:rPr>
      </w:pPr>
      <w:r w:rsidRPr="00237EBB">
        <w:rPr>
          <w:rFonts w:asciiTheme="minorHAnsi" w:hAnsiTheme="minorHAnsi" w:cs="Courier New"/>
        </w:rPr>
        <w:t>einen Kreativbereich  (Knete, Sand, Wasser)</w:t>
      </w:r>
    </w:p>
    <w:p w14:paraId="4F6122FA" w14:textId="77777777" w:rsidR="00176B61" w:rsidRPr="00237EBB" w:rsidRDefault="00176B61">
      <w:pPr>
        <w:numPr>
          <w:ilvl w:val="0"/>
          <w:numId w:val="2"/>
        </w:numPr>
        <w:jc w:val="both"/>
        <w:rPr>
          <w:rFonts w:asciiTheme="minorHAnsi" w:hAnsiTheme="minorHAnsi" w:cs="Courier New"/>
        </w:rPr>
      </w:pPr>
      <w:r w:rsidRPr="00237EBB">
        <w:rPr>
          <w:rFonts w:asciiTheme="minorHAnsi" w:hAnsiTheme="minorHAnsi" w:cs="Courier New"/>
        </w:rPr>
        <w:t>eine Rollenspiel- und Verkleidungsecke</w:t>
      </w:r>
    </w:p>
    <w:p w14:paraId="5C87B7EC" w14:textId="77777777" w:rsidR="00176B61" w:rsidRPr="00237EBB" w:rsidRDefault="00176B61">
      <w:pPr>
        <w:numPr>
          <w:ilvl w:val="0"/>
          <w:numId w:val="2"/>
        </w:numPr>
        <w:jc w:val="both"/>
        <w:rPr>
          <w:rFonts w:asciiTheme="minorHAnsi" w:hAnsiTheme="minorHAnsi" w:cs="Courier New"/>
        </w:rPr>
      </w:pPr>
      <w:r w:rsidRPr="00237EBB">
        <w:rPr>
          <w:rFonts w:asciiTheme="minorHAnsi" w:hAnsiTheme="minorHAnsi" w:cs="Courier New"/>
        </w:rPr>
        <w:t>Spielbereiche für Gesellschaftsspiele und Puzzle</w:t>
      </w:r>
    </w:p>
    <w:p w14:paraId="5DA7B02D" w14:textId="77777777" w:rsidR="00176B61" w:rsidRPr="00237EBB" w:rsidRDefault="00176B61">
      <w:pPr>
        <w:jc w:val="both"/>
        <w:rPr>
          <w:rFonts w:asciiTheme="minorHAnsi" w:hAnsiTheme="minorHAnsi" w:cs="Courier New"/>
        </w:rPr>
      </w:pPr>
    </w:p>
    <w:p w14:paraId="051E8737" w14:textId="77777777" w:rsidR="00176B61" w:rsidRPr="00237EBB" w:rsidRDefault="00176B61">
      <w:pPr>
        <w:jc w:val="both"/>
        <w:rPr>
          <w:rFonts w:asciiTheme="minorHAnsi" w:hAnsiTheme="minorHAnsi" w:cs="Courier New"/>
        </w:rPr>
      </w:pPr>
      <w:r w:rsidRPr="00237EBB">
        <w:rPr>
          <w:rFonts w:asciiTheme="minorHAnsi" w:hAnsiTheme="minorHAnsi" w:cs="Courier New"/>
        </w:rPr>
        <w:t xml:space="preserve">Die Anordnung der Spielbereiche innerhalb der Gruppe wird nach Bedürfnissen und Interessen der Kinder gestaltet. </w:t>
      </w:r>
    </w:p>
    <w:p w14:paraId="7F360CC9" w14:textId="77777777" w:rsidR="00176B61" w:rsidRPr="00237EBB" w:rsidRDefault="00176B61">
      <w:pPr>
        <w:jc w:val="both"/>
        <w:rPr>
          <w:rFonts w:asciiTheme="minorHAnsi" w:hAnsiTheme="minorHAnsi" w:cs="Courier New"/>
        </w:rPr>
      </w:pPr>
      <w:r w:rsidRPr="00237EBB">
        <w:rPr>
          <w:rFonts w:asciiTheme="minorHAnsi" w:hAnsiTheme="minorHAnsi" w:cs="Courier New"/>
        </w:rPr>
        <w:t xml:space="preserve">Jeder Gruppenraum hat einen Nebenraum, der </w:t>
      </w:r>
      <w:r w:rsidR="00800733" w:rsidRPr="00237EBB">
        <w:rPr>
          <w:rFonts w:asciiTheme="minorHAnsi" w:hAnsiTheme="minorHAnsi" w:cs="Courier New"/>
        </w:rPr>
        <w:t>von den</w:t>
      </w:r>
      <w:r w:rsidRPr="00237EBB">
        <w:rPr>
          <w:rFonts w:asciiTheme="minorHAnsi" w:hAnsiTheme="minorHAnsi" w:cs="Courier New"/>
        </w:rPr>
        <w:t xml:space="preserve"> Kinder</w:t>
      </w:r>
      <w:r w:rsidR="00800733" w:rsidRPr="00237EBB">
        <w:rPr>
          <w:rFonts w:asciiTheme="minorHAnsi" w:hAnsiTheme="minorHAnsi" w:cs="Courier New"/>
        </w:rPr>
        <w:t>n</w:t>
      </w:r>
      <w:r w:rsidRPr="00237EBB">
        <w:rPr>
          <w:rFonts w:asciiTheme="minorHAnsi" w:hAnsiTheme="minorHAnsi" w:cs="Courier New"/>
        </w:rPr>
        <w:t xml:space="preserve"> mit ge</w:t>
      </w:r>
      <w:r w:rsidR="00420104" w:rsidRPr="00237EBB">
        <w:rPr>
          <w:rFonts w:asciiTheme="minorHAnsi" w:hAnsiTheme="minorHAnsi" w:cs="Courier New"/>
        </w:rPr>
        <w:t>nutzt werden kann</w:t>
      </w:r>
      <w:r w:rsidRPr="00237EBB">
        <w:rPr>
          <w:rFonts w:asciiTheme="minorHAnsi" w:hAnsiTheme="minorHAnsi" w:cs="Courier New"/>
        </w:rPr>
        <w:t>.</w:t>
      </w:r>
    </w:p>
    <w:p w14:paraId="579589FB" w14:textId="77777777" w:rsidR="00176B61" w:rsidRPr="00237EBB" w:rsidRDefault="00176B61">
      <w:pPr>
        <w:jc w:val="both"/>
        <w:rPr>
          <w:rFonts w:asciiTheme="minorHAnsi" w:hAnsiTheme="minorHAnsi" w:cs="Courier New"/>
        </w:rPr>
      </w:pPr>
      <w:r w:rsidRPr="00237EBB">
        <w:rPr>
          <w:rFonts w:asciiTheme="minorHAnsi" w:hAnsiTheme="minorHAnsi" w:cs="Courier New"/>
        </w:rPr>
        <w:t>Der Nebenraum der Pinguin-, Hasen- und Mäusegruppe liegt direkt neben dem Gruppenraum und ist durch eine Verbindungstür zu erreichen. In diesen Gruppen wird der Raum mit ins Freispiel einbezogen oder für Kleingruppenangebote genutzt.</w:t>
      </w:r>
    </w:p>
    <w:p w14:paraId="1EDB51E7" w14:textId="77777777" w:rsidR="00176B61" w:rsidRPr="00237EBB" w:rsidRDefault="00176B61">
      <w:pPr>
        <w:jc w:val="both"/>
        <w:rPr>
          <w:rFonts w:asciiTheme="minorHAnsi" w:hAnsiTheme="minorHAnsi" w:cs="Courier New"/>
        </w:rPr>
      </w:pPr>
    </w:p>
    <w:p w14:paraId="5EE1DE16" w14:textId="69F43E04" w:rsidR="00176B61" w:rsidRPr="00237EBB" w:rsidRDefault="00176B61">
      <w:pPr>
        <w:jc w:val="both"/>
        <w:rPr>
          <w:rFonts w:asciiTheme="minorHAnsi" w:hAnsiTheme="minorHAnsi" w:cs="Courier New"/>
        </w:rPr>
      </w:pPr>
      <w:r w:rsidRPr="00237EBB">
        <w:rPr>
          <w:rFonts w:asciiTheme="minorHAnsi" w:hAnsiTheme="minorHAnsi" w:cs="Courier New"/>
        </w:rPr>
        <w:t>Die Bärengruppe hat einen vom Gruppen</w:t>
      </w:r>
      <w:r w:rsidR="005D1EF0">
        <w:rPr>
          <w:rFonts w:asciiTheme="minorHAnsi" w:hAnsiTheme="minorHAnsi" w:cs="Courier New"/>
        </w:rPr>
        <w:t xml:space="preserve">raum entfernt abgelegenen </w:t>
      </w:r>
      <w:r w:rsidRPr="00237EBB">
        <w:rPr>
          <w:rFonts w:asciiTheme="minorHAnsi" w:hAnsiTheme="minorHAnsi" w:cs="Courier New"/>
        </w:rPr>
        <w:t>Nebe</w:t>
      </w:r>
      <w:r w:rsidR="00994752">
        <w:rPr>
          <w:rFonts w:asciiTheme="minorHAnsi" w:hAnsiTheme="minorHAnsi" w:cs="Courier New"/>
        </w:rPr>
        <w:t>nraum</w:t>
      </w:r>
      <w:r w:rsidRPr="00237EBB">
        <w:rPr>
          <w:rFonts w:asciiTheme="minorHAnsi" w:hAnsiTheme="minorHAnsi" w:cs="Courier New"/>
          <w:b/>
        </w:rPr>
        <w:t>,</w:t>
      </w:r>
      <w:r w:rsidRPr="00237EBB">
        <w:rPr>
          <w:rFonts w:asciiTheme="minorHAnsi" w:hAnsiTheme="minorHAnsi" w:cs="Courier New"/>
        </w:rPr>
        <w:t xml:space="preserve"> der </w:t>
      </w:r>
      <w:r w:rsidR="00884877">
        <w:rPr>
          <w:rFonts w:asciiTheme="minorHAnsi" w:hAnsiTheme="minorHAnsi" w:cs="Courier New"/>
        </w:rPr>
        <w:t>als Mehrzweckraum</w:t>
      </w:r>
      <w:r w:rsidRPr="00B26E84">
        <w:rPr>
          <w:rFonts w:asciiTheme="minorHAnsi" w:hAnsiTheme="minorHAnsi" w:cs="Courier New"/>
          <w:color w:val="FF0000"/>
        </w:rPr>
        <w:t xml:space="preserve"> </w:t>
      </w:r>
      <w:r w:rsidRPr="00237EBB">
        <w:rPr>
          <w:rFonts w:asciiTheme="minorHAnsi" w:hAnsiTheme="minorHAnsi" w:cs="Courier New"/>
        </w:rPr>
        <w:t>genutzt</w:t>
      </w:r>
      <w:r w:rsidR="00884877">
        <w:rPr>
          <w:rFonts w:asciiTheme="minorHAnsi" w:hAnsiTheme="minorHAnsi" w:cs="Courier New"/>
        </w:rPr>
        <w:t xml:space="preserve"> werden kann.</w:t>
      </w:r>
    </w:p>
    <w:p w14:paraId="1A11E3A9" w14:textId="68459487" w:rsidR="00176B61" w:rsidRPr="00237EBB" w:rsidRDefault="00176B61">
      <w:pPr>
        <w:jc w:val="both"/>
        <w:rPr>
          <w:rFonts w:asciiTheme="minorHAnsi" w:hAnsiTheme="minorHAnsi" w:cs="Courier New"/>
        </w:rPr>
      </w:pPr>
      <w:r w:rsidRPr="00237EBB">
        <w:rPr>
          <w:rFonts w:asciiTheme="minorHAnsi" w:hAnsiTheme="minorHAnsi" w:cs="Courier New"/>
        </w:rPr>
        <w:t>Das Rauma</w:t>
      </w:r>
      <w:r w:rsidR="00B26E84">
        <w:rPr>
          <w:rFonts w:asciiTheme="minorHAnsi" w:hAnsiTheme="minorHAnsi" w:cs="Courier New"/>
        </w:rPr>
        <w:t xml:space="preserve">ngebot der Bärengruppe zeichnet sich durch eine zweite Ebene aus. Hier können je nach </w:t>
      </w:r>
      <w:r w:rsidR="00A81684">
        <w:rPr>
          <w:rFonts w:asciiTheme="minorHAnsi" w:hAnsiTheme="minorHAnsi" w:cs="Courier New"/>
        </w:rPr>
        <w:t xml:space="preserve">den </w:t>
      </w:r>
      <w:r w:rsidR="00884877">
        <w:rPr>
          <w:rFonts w:asciiTheme="minorHAnsi" w:hAnsiTheme="minorHAnsi" w:cs="Courier New"/>
        </w:rPr>
        <w:t>Bedürfnisse</w:t>
      </w:r>
      <w:r w:rsidR="00A81684">
        <w:rPr>
          <w:rFonts w:asciiTheme="minorHAnsi" w:hAnsiTheme="minorHAnsi" w:cs="Courier New"/>
        </w:rPr>
        <w:t>n</w:t>
      </w:r>
      <w:r w:rsidR="00B26E84">
        <w:rPr>
          <w:rFonts w:asciiTheme="minorHAnsi" w:hAnsiTheme="minorHAnsi" w:cs="Courier New"/>
        </w:rPr>
        <w:t xml:space="preserve"> der Kinder unterschiedliche S</w:t>
      </w:r>
      <w:r w:rsidR="005B1BBB">
        <w:rPr>
          <w:rFonts w:asciiTheme="minorHAnsi" w:hAnsiTheme="minorHAnsi" w:cs="Courier New"/>
        </w:rPr>
        <w:t>pielbereiche eröffnet werden.</w:t>
      </w:r>
    </w:p>
    <w:p w14:paraId="3B5792ED" w14:textId="77777777" w:rsidR="00176B61" w:rsidRPr="00237EBB" w:rsidRDefault="00176B61">
      <w:pPr>
        <w:jc w:val="both"/>
        <w:rPr>
          <w:rFonts w:asciiTheme="minorHAnsi" w:hAnsiTheme="minorHAnsi" w:cs="Courier New"/>
        </w:rPr>
      </w:pPr>
    </w:p>
    <w:p w14:paraId="29AC6158" w14:textId="77777777" w:rsidR="00176B61" w:rsidRPr="00237EBB" w:rsidRDefault="00176B61">
      <w:pPr>
        <w:jc w:val="both"/>
        <w:rPr>
          <w:rFonts w:asciiTheme="minorHAnsi" w:hAnsiTheme="minorHAnsi" w:cs="Courier New"/>
          <w:u w:val="single"/>
        </w:rPr>
      </w:pPr>
      <w:r w:rsidRPr="00237EBB">
        <w:rPr>
          <w:rFonts w:asciiTheme="minorHAnsi" w:hAnsiTheme="minorHAnsi" w:cs="Courier New"/>
          <w:u w:val="single"/>
        </w:rPr>
        <w:t>Eingangshalle</w:t>
      </w:r>
    </w:p>
    <w:p w14:paraId="551F3F3D" w14:textId="70ACAD33" w:rsidR="00176B61" w:rsidRDefault="00176B61">
      <w:pPr>
        <w:jc w:val="both"/>
        <w:rPr>
          <w:rFonts w:asciiTheme="minorHAnsi" w:hAnsiTheme="minorHAnsi" w:cs="Courier New"/>
        </w:rPr>
      </w:pPr>
      <w:r w:rsidRPr="00237EBB">
        <w:rPr>
          <w:rFonts w:asciiTheme="minorHAnsi" w:hAnsiTheme="minorHAnsi" w:cs="Courier New"/>
        </w:rPr>
        <w:t xml:space="preserve">Während der Freispielphase steht sie den Kindern als Spiel- und Bewegungsfläche zur Verfügung. Hier können sie das </w:t>
      </w:r>
      <w:r w:rsidR="009F15FC">
        <w:rPr>
          <w:rFonts w:asciiTheme="minorHAnsi" w:hAnsiTheme="minorHAnsi" w:cs="Courier New"/>
        </w:rPr>
        <w:t xml:space="preserve">großzügige </w:t>
      </w:r>
      <w:proofErr w:type="spellStart"/>
      <w:r w:rsidRPr="00237EBB">
        <w:rPr>
          <w:rFonts w:asciiTheme="minorHAnsi" w:hAnsiTheme="minorHAnsi" w:cs="Courier New"/>
        </w:rPr>
        <w:t>Bällchenbad</w:t>
      </w:r>
      <w:proofErr w:type="spellEnd"/>
      <w:r w:rsidRPr="00237EBB">
        <w:rPr>
          <w:rFonts w:asciiTheme="minorHAnsi" w:hAnsiTheme="minorHAnsi" w:cs="Courier New"/>
        </w:rPr>
        <w:t xml:space="preserve">, </w:t>
      </w:r>
      <w:r w:rsidR="005B1BBB">
        <w:rPr>
          <w:rFonts w:asciiTheme="minorHAnsi" w:hAnsiTheme="minorHAnsi" w:cs="Courier New"/>
        </w:rPr>
        <w:t xml:space="preserve">das </w:t>
      </w:r>
      <w:r w:rsidR="009F15FC">
        <w:rPr>
          <w:rFonts w:asciiTheme="minorHAnsi" w:hAnsiTheme="minorHAnsi" w:cs="Courier New"/>
        </w:rPr>
        <w:t xml:space="preserve">bunte </w:t>
      </w:r>
      <w:r w:rsidR="005B1BBB">
        <w:rPr>
          <w:rFonts w:asciiTheme="minorHAnsi" w:hAnsiTheme="minorHAnsi" w:cs="Courier New"/>
        </w:rPr>
        <w:t>Klettergerüst</w:t>
      </w:r>
      <w:r w:rsidR="009F15FC">
        <w:rPr>
          <w:rFonts w:asciiTheme="minorHAnsi" w:hAnsiTheme="minorHAnsi" w:cs="Courier New"/>
        </w:rPr>
        <w:t xml:space="preserve">, die kindgerechte </w:t>
      </w:r>
      <w:proofErr w:type="spellStart"/>
      <w:r w:rsidR="009F15FC">
        <w:rPr>
          <w:rFonts w:asciiTheme="minorHAnsi" w:hAnsiTheme="minorHAnsi" w:cs="Courier New"/>
        </w:rPr>
        <w:t>Tastwand</w:t>
      </w:r>
      <w:proofErr w:type="spellEnd"/>
      <w:r w:rsidR="005B1BBB">
        <w:rPr>
          <w:rFonts w:asciiTheme="minorHAnsi" w:hAnsiTheme="minorHAnsi" w:cs="Courier New"/>
        </w:rPr>
        <w:t xml:space="preserve"> </w:t>
      </w:r>
      <w:r w:rsidR="009F15FC">
        <w:rPr>
          <w:rFonts w:asciiTheme="minorHAnsi" w:hAnsiTheme="minorHAnsi" w:cs="Courier New"/>
        </w:rPr>
        <w:t>und die W</w:t>
      </w:r>
      <w:r w:rsidR="00D33E58">
        <w:rPr>
          <w:rFonts w:asciiTheme="minorHAnsi" w:hAnsiTheme="minorHAnsi" w:cs="Courier New"/>
        </w:rPr>
        <w:t>eite der Flure</w:t>
      </w:r>
      <w:r w:rsidR="009F5C38">
        <w:rPr>
          <w:rFonts w:asciiTheme="minorHAnsi" w:hAnsiTheme="minorHAnsi" w:cs="Courier New"/>
        </w:rPr>
        <w:t xml:space="preserve"> als Bewegungsfläche,</w:t>
      </w:r>
      <w:r w:rsidRPr="00237EBB">
        <w:rPr>
          <w:rFonts w:asciiTheme="minorHAnsi" w:hAnsiTheme="minorHAnsi" w:cs="Courier New"/>
        </w:rPr>
        <w:t xml:space="preserve"> gruppenübergreifend nutzen. </w:t>
      </w:r>
    </w:p>
    <w:p w14:paraId="2B7D7AE2" w14:textId="07E00599" w:rsidR="009F5C38" w:rsidRDefault="009F5C38">
      <w:pPr>
        <w:jc w:val="both"/>
        <w:rPr>
          <w:rFonts w:asciiTheme="minorHAnsi" w:hAnsiTheme="minorHAnsi" w:cs="Courier New"/>
        </w:rPr>
      </w:pPr>
    </w:p>
    <w:p w14:paraId="38437BB9" w14:textId="3D943C6B" w:rsidR="009F5C38" w:rsidRDefault="009F5C38">
      <w:pPr>
        <w:jc w:val="both"/>
        <w:rPr>
          <w:rFonts w:asciiTheme="minorHAnsi" w:hAnsiTheme="minorHAnsi" w:cs="Courier New"/>
          <w:u w:val="single"/>
        </w:rPr>
      </w:pPr>
      <w:r w:rsidRPr="009F5C38">
        <w:rPr>
          <w:rFonts w:asciiTheme="minorHAnsi" w:hAnsiTheme="minorHAnsi" w:cs="Courier New"/>
          <w:u w:val="single"/>
        </w:rPr>
        <w:t>Elternecke</w:t>
      </w:r>
      <w:r>
        <w:rPr>
          <w:rFonts w:asciiTheme="minorHAnsi" w:hAnsiTheme="minorHAnsi" w:cs="Courier New"/>
          <w:u w:val="single"/>
        </w:rPr>
        <w:t xml:space="preserve"> </w:t>
      </w:r>
    </w:p>
    <w:p w14:paraId="7ADEAA2C" w14:textId="505FE04D" w:rsidR="009F5C38" w:rsidRPr="009F5C38" w:rsidRDefault="009F5C38">
      <w:pPr>
        <w:jc w:val="both"/>
        <w:rPr>
          <w:rFonts w:asciiTheme="minorHAnsi" w:hAnsiTheme="minorHAnsi" w:cs="Courier New"/>
        </w:rPr>
      </w:pPr>
      <w:r>
        <w:rPr>
          <w:rFonts w:asciiTheme="minorHAnsi" w:hAnsiTheme="minorHAnsi" w:cs="Courier New"/>
        </w:rPr>
        <w:t>Im Bereich der Eingangshalle befindet sich auch die Elternecke. Gemütliche Sitzgelegenheiten laden zum Verweilen und Informieren ein. Informationen über die Aktivitäten und Angebote im Familienzentrum, und über alle interessante</w:t>
      </w:r>
      <w:r w:rsidR="00A81684">
        <w:rPr>
          <w:rFonts w:asciiTheme="minorHAnsi" w:hAnsiTheme="minorHAnsi" w:cs="Courier New"/>
        </w:rPr>
        <w:t>n</w:t>
      </w:r>
      <w:r>
        <w:rPr>
          <w:rFonts w:asciiTheme="minorHAnsi" w:hAnsiTheme="minorHAnsi" w:cs="Courier New"/>
        </w:rPr>
        <w:t xml:space="preserve"> Themen rund um Familie und Kinder, finden Sie gesammelt in einem Ordner, aber auch an den Pinnwänden im Kindergarten.</w:t>
      </w:r>
    </w:p>
    <w:p w14:paraId="2AC9F1EF" w14:textId="292DF9C0" w:rsidR="00176B61" w:rsidRPr="00237EBB" w:rsidRDefault="00176B61">
      <w:pPr>
        <w:jc w:val="both"/>
        <w:rPr>
          <w:rFonts w:asciiTheme="minorHAnsi" w:hAnsiTheme="minorHAnsi" w:cs="Courier New"/>
        </w:rPr>
      </w:pPr>
    </w:p>
    <w:p w14:paraId="20533172" w14:textId="77777777" w:rsidR="00176B61" w:rsidRPr="00237EBB" w:rsidRDefault="00176B61">
      <w:pPr>
        <w:jc w:val="both"/>
        <w:rPr>
          <w:rFonts w:asciiTheme="minorHAnsi" w:hAnsiTheme="minorHAnsi" w:cs="Courier New"/>
          <w:u w:val="single"/>
        </w:rPr>
      </w:pPr>
      <w:r w:rsidRPr="00237EBB">
        <w:rPr>
          <w:rFonts w:asciiTheme="minorHAnsi" w:hAnsiTheme="minorHAnsi" w:cs="Courier New"/>
          <w:u w:val="single"/>
        </w:rPr>
        <w:t>Flure</w:t>
      </w:r>
    </w:p>
    <w:p w14:paraId="329CB12A" w14:textId="386B9E80" w:rsidR="00176B61" w:rsidRPr="00237EBB" w:rsidRDefault="009F15FC">
      <w:pPr>
        <w:jc w:val="both"/>
        <w:rPr>
          <w:rFonts w:asciiTheme="minorHAnsi" w:hAnsiTheme="minorHAnsi" w:cs="Courier New"/>
        </w:rPr>
      </w:pPr>
      <w:r>
        <w:rPr>
          <w:rFonts w:asciiTheme="minorHAnsi" w:hAnsiTheme="minorHAnsi" w:cs="Courier New"/>
        </w:rPr>
        <w:t>Von der Eingangshalle zweigen</w:t>
      </w:r>
      <w:r w:rsidR="00176B61" w:rsidRPr="00237EBB">
        <w:rPr>
          <w:rFonts w:asciiTheme="minorHAnsi" w:hAnsiTheme="minorHAnsi" w:cs="Courier New"/>
        </w:rPr>
        <w:t xml:space="preserve"> zwei Flure zu jeweils zwei Gr</w:t>
      </w:r>
      <w:r w:rsidR="00AC6F38">
        <w:rPr>
          <w:rFonts w:asciiTheme="minorHAnsi" w:hAnsiTheme="minorHAnsi" w:cs="Courier New"/>
        </w:rPr>
        <w:t xml:space="preserve">uppenräumen ab. Sie finden von hier auch, den Aufgang zu den Räumen unserer </w:t>
      </w:r>
      <w:proofErr w:type="spellStart"/>
      <w:r w:rsidR="00AC6F38">
        <w:rPr>
          <w:rFonts w:asciiTheme="minorHAnsi" w:hAnsiTheme="minorHAnsi" w:cs="Courier New"/>
        </w:rPr>
        <w:t>Kückengruppe</w:t>
      </w:r>
      <w:proofErr w:type="spellEnd"/>
      <w:r w:rsidR="00AC6F38">
        <w:rPr>
          <w:rFonts w:asciiTheme="minorHAnsi" w:hAnsiTheme="minorHAnsi" w:cs="Courier New"/>
        </w:rPr>
        <w:t xml:space="preserve"> (von  0-3 Jahren)</w:t>
      </w:r>
    </w:p>
    <w:p w14:paraId="42AA2117" w14:textId="39852DB3" w:rsidR="00997857" w:rsidRDefault="00176B61">
      <w:pPr>
        <w:jc w:val="both"/>
        <w:rPr>
          <w:rFonts w:asciiTheme="minorHAnsi" w:hAnsiTheme="minorHAnsi" w:cs="Courier New"/>
        </w:rPr>
      </w:pPr>
      <w:r w:rsidRPr="00237EBB">
        <w:rPr>
          <w:rFonts w:asciiTheme="minorHAnsi" w:hAnsiTheme="minorHAnsi" w:cs="Courier New"/>
        </w:rPr>
        <w:t>Vor jeder Gruppe bef</w:t>
      </w:r>
      <w:r w:rsidR="00AC6F38">
        <w:rPr>
          <w:rFonts w:asciiTheme="minorHAnsi" w:hAnsiTheme="minorHAnsi" w:cs="Courier New"/>
        </w:rPr>
        <w:t>indet sich eine Kindergarderobe und eine spezielle Infotafel, der jeweiligen Gruppe.</w:t>
      </w:r>
    </w:p>
    <w:p w14:paraId="019A8274" w14:textId="77777777" w:rsidR="009F5C38" w:rsidRPr="009F5C38" w:rsidRDefault="009F5C38">
      <w:pPr>
        <w:jc w:val="both"/>
        <w:rPr>
          <w:rFonts w:asciiTheme="minorHAnsi" w:hAnsiTheme="minorHAnsi" w:cs="Courier New"/>
        </w:rPr>
      </w:pPr>
    </w:p>
    <w:p w14:paraId="13C452DD" w14:textId="77777777" w:rsidR="00D72A7E" w:rsidRPr="00237EBB" w:rsidRDefault="00D72A7E">
      <w:pPr>
        <w:jc w:val="both"/>
        <w:rPr>
          <w:rFonts w:asciiTheme="minorHAnsi" w:hAnsiTheme="minorHAnsi" w:cs="Courier New"/>
          <w:u w:val="single"/>
        </w:rPr>
      </w:pPr>
      <w:r w:rsidRPr="00237EBB">
        <w:rPr>
          <w:rFonts w:asciiTheme="minorHAnsi" w:hAnsiTheme="minorHAnsi" w:cs="Courier New"/>
          <w:u w:val="single"/>
        </w:rPr>
        <w:t>Turnhalle</w:t>
      </w:r>
    </w:p>
    <w:p w14:paraId="6DABA427" w14:textId="77777777" w:rsidR="00176B61" w:rsidRPr="00237EBB" w:rsidRDefault="00176B61">
      <w:pPr>
        <w:jc w:val="both"/>
        <w:rPr>
          <w:rFonts w:asciiTheme="minorHAnsi" w:hAnsiTheme="minorHAnsi" w:cs="Courier New"/>
        </w:rPr>
      </w:pPr>
      <w:r w:rsidRPr="00237EBB">
        <w:rPr>
          <w:rFonts w:asciiTheme="minorHAnsi" w:hAnsiTheme="minorHAnsi" w:cs="Courier New"/>
        </w:rPr>
        <w:t xml:space="preserve">Die Turnhalle am Ende des Flures bietet Platz für viel Bewegungsfreiraum. Sie wird </w:t>
      </w:r>
      <w:r w:rsidR="00420104" w:rsidRPr="00237EBB">
        <w:rPr>
          <w:rFonts w:asciiTheme="minorHAnsi" w:hAnsiTheme="minorHAnsi" w:cs="Courier New"/>
        </w:rPr>
        <w:t>sowohl zum gezielten Turnen</w:t>
      </w:r>
      <w:r w:rsidR="002A16E5">
        <w:rPr>
          <w:rFonts w:asciiTheme="minorHAnsi" w:hAnsiTheme="minorHAnsi" w:cs="Courier New"/>
        </w:rPr>
        <w:t>,</w:t>
      </w:r>
      <w:r w:rsidR="00420104" w:rsidRPr="00237EBB">
        <w:rPr>
          <w:rFonts w:asciiTheme="minorHAnsi" w:hAnsiTheme="minorHAnsi" w:cs="Courier New"/>
        </w:rPr>
        <w:t xml:space="preserve"> als auch</w:t>
      </w:r>
      <w:r w:rsidRPr="00237EBB">
        <w:rPr>
          <w:rFonts w:asciiTheme="minorHAnsi" w:hAnsiTheme="minorHAnsi" w:cs="Courier New"/>
        </w:rPr>
        <w:t xml:space="preserve"> für Bewegungsbaustellen genutzt. Umfangreiches Material wird im angrenzenden Nebenraum aufbewahrt und ist schnell einsetzbar.</w:t>
      </w:r>
    </w:p>
    <w:p w14:paraId="6CC54B06" w14:textId="77777777" w:rsidR="00D72A7E" w:rsidRPr="00237EBB" w:rsidRDefault="00D72A7E">
      <w:pPr>
        <w:jc w:val="both"/>
        <w:rPr>
          <w:rFonts w:asciiTheme="minorHAnsi" w:hAnsiTheme="minorHAnsi" w:cs="Courier New"/>
          <w:u w:val="single"/>
        </w:rPr>
      </w:pPr>
    </w:p>
    <w:p w14:paraId="035974F0" w14:textId="45370185" w:rsidR="00F522C7" w:rsidRDefault="00F522C7">
      <w:pPr>
        <w:jc w:val="both"/>
        <w:rPr>
          <w:rFonts w:asciiTheme="minorHAnsi" w:hAnsiTheme="minorHAnsi" w:cs="Courier New"/>
          <w:u w:val="single"/>
        </w:rPr>
      </w:pPr>
    </w:p>
    <w:p w14:paraId="19E7DAE1" w14:textId="77777777" w:rsidR="00176B61" w:rsidRPr="00237EBB" w:rsidRDefault="00176B61">
      <w:pPr>
        <w:jc w:val="both"/>
        <w:rPr>
          <w:rFonts w:asciiTheme="minorHAnsi" w:hAnsiTheme="minorHAnsi" w:cs="Courier New"/>
          <w:u w:val="single"/>
        </w:rPr>
      </w:pPr>
      <w:r w:rsidRPr="00237EBB">
        <w:rPr>
          <w:rFonts w:asciiTheme="minorHAnsi" w:hAnsiTheme="minorHAnsi" w:cs="Courier New"/>
          <w:u w:val="single"/>
        </w:rPr>
        <w:t>Wasch</w:t>
      </w:r>
      <w:r w:rsidR="00997857" w:rsidRPr="00237EBB">
        <w:rPr>
          <w:rFonts w:asciiTheme="minorHAnsi" w:hAnsiTheme="minorHAnsi" w:cs="Courier New"/>
          <w:u w:val="single"/>
        </w:rPr>
        <w:t>- und Wickel</w:t>
      </w:r>
      <w:r w:rsidRPr="00237EBB">
        <w:rPr>
          <w:rFonts w:asciiTheme="minorHAnsi" w:hAnsiTheme="minorHAnsi" w:cs="Courier New"/>
          <w:u w:val="single"/>
        </w:rPr>
        <w:t>räume</w:t>
      </w:r>
    </w:p>
    <w:p w14:paraId="6EC4AC59" w14:textId="3FEB9F8A" w:rsidR="00176B61" w:rsidRPr="00237EBB" w:rsidRDefault="00176B61">
      <w:pPr>
        <w:jc w:val="both"/>
        <w:rPr>
          <w:rFonts w:asciiTheme="minorHAnsi" w:hAnsiTheme="minorHAnsi" w:cs="Courier New"/>
        </w:rPr>
      </w:pPr>
      <w:r w:rsidRPr="00237EBB">
        <w:rPr>
          <w:rFonts w:asciiTheme="minorHAnsi" w:hAnsiTheme="minorHAnsi" w:cs="Courier New"/>
        </w:rPr>
        <w:t>Die Bären- und Pinguingruppe benutzen gemeinsam einen großen Wasch</w:t>
      </w:r>
      <w:r w:rsidR="00997857" w:rsidRPr="00237EBB">
        <w:rPr>
          <w:rFonts w:asciiTheme="minorHAnsi" w:hAnsiTheme="minorHAnsi" w:cs="Courier New"/>
        </w:rPr>
        <w:t xml:space="preserve">- und Wickelraum, die Hasen-, Mäuse- und </w:t>
      </w:r>
      <w:proofErr w:type="spellStart"/>
      <w:r w:rsidR="00997857" w:rsidRPr="00237EBB">
        <w:rPr>
          <w:rFonts w:asciiTheme="minorHAnsi" w:hAnsiTheme="minorHAnsi" w:cs="Courier New"/>
        </w:rPr>
        <w:t>Küken</w:t>
      </w:r>
      <w:r w:rsidRPr="00237EBB">
        <w:rPr>
          <w:rFonts w:asciiTheme="minorHAnsi" w:hAnsiTheme="minorHAnsi" w:cs="Courier New"/>
        </w:rPr>
        <w:t>gruppe</w:t>
      </w:r>
      <w:proofErr w:type="spellEnd"/>
      <w:r w:rsidRPr="00237EBB">
        <w:rPr>
          <w:rFonts w:asciiTheme="minorHAnsi" w:hAnsiTheme="minorHAnsi" w:cs="Courier New"/>
        </w:rPr>
        <w:t xml:space="preserve"> hab</w:t>
      </w:r>
      <w:r w:rsidR="00420104" w:rsidRPr="00237EBB">
        <w:rPr>
          <w:rFonts w:asciiTheme="minorHAnsi" w:hAnsiTheme="minorHAnsi" w:cs="Courier New"/>
        </w:rPr>
        <w:t xml:space="preserve">en jeweils einen </w:t>
      </w:r>
      <w:r w:rsidR="00AC6F38" w:rsidRPr="00237EBB">
        <w:rPr>
          <w:rFonts w:asciiTheme="minorHAnsi" w:hAnsiTheme="minorHAnsi" w:cs="Courier New"/>
        </w:rPr>
        <w:t>eigenen Wasch</w:t>
      </w:r>
      <w:r w:rsidR="00997857" w:rsidRPr="00237EBB">
        <w:rPr>
          <w:rFonts w:asciiTheme="minorHAnsi" w:hAnsiTheme="minorHAnsi" w:cs="Courier New"/>
        </w:rPr>
        <w:t>- / Wickel</w:t>
      </w:r>
      <w:r w:rsidRPr="00237EBB">
        <w:rPr>
          <w:rFonts w:asciiTheme="minorHAnsi" w:hAnsiTheme="minorHAnsi" w:cs="Courier New"/>
        </w:rPr>
        <w:t>raum.</w:t>
      </w:r>
      <w:r w:rsidR="00AC6F38">
        <w:rPr>
          <w:rFonts w:asciiTheme="minorHAnsi" w:hAnsiTheme="minorHAnsi" w:cs="Courier New"/>
        </w:rPr>
        <w:t xml:space="preserve"> </w:t>
      </w:r>
    </w:p>
    <w:p w14:paraId="0A14BE88" w14:textId="77777777" w:rsidR="00176B61" w:rsidRPr="00237EBB" w:rsidRDefault="00176B61">
      <w:pPr>
        <w:jc w:val="both"/>
        <w:rPr>
          <w:rFonts w:asciiTheme="minorHAnsi" w:hAnsiTheme="minorHAnsi" w:cs="Courier New"/>
        </w:rPr>
      </w:pPr>
    </w:p>
    <w:p w14:paraId="58DE25F8" w14:textId="77777777" w:rsidR="00176B61" w:rsidRPr="00237EBB" w:rsidRDefault="00176B61">
      <w:pPr>
        <w:jc w:val="both"/>
        <w:rPr>
          <w:rFonts w:asciiTheme="minorHAnsi" w:hAnsiTheme="minorHAnsi" w:cs="Courier New"/>
          <w:u w:val="single"/>
        </w:rPr>
      </w:pPr>
      <w:r w:rsidRPr="00237EBB">
        <w:rPr>
          <w:rFonts w:asciiTheme="minorHAnsi" w:hAnsiTheme="minorHAnsi" w:cs="Courier New"/>
          <w:u w:val="single"/>
        </w:rPr>
        <w:t>Küche / Personalraum / Büro</w:t>
      </w:r>
    </w:p>
    <w:p w14:paraId="5D638EA2" w14:textId="77777777" w:rsidR="00176B61" w:rsidRPr="00237EBB" w:rsidRDefault="00176B61">
      <w:pPr>
        <w:jc w:val="both"/>
        <w:rPr>
          <w:rFonts w:asciiTheme="minorHAnsi" w:hAnsiTheme="minorHAnsi" w:cs="Courier New"/>
        </w:rPr>
      </w:pPr>
      <w:r w:rsidRPr="00237EBB">
        <w:rPr>
          <w:rFonts w:asciiTheme="minorHAnsi" w:hAnsiTheme="minorHAnsi" w:cs="Courier New"/>
        </w:rPr>
        <w:t>Neben ihrer eigentlichen Verwendung wird die Küche auch für Kleingruppenangebote im hauswirtschaftlichen Bereich genutzt.</w:t>
      </w:r>
    </w:p>
    <w:p w14:paraId="4F63BA23" w14:textId="77777777" w:rsidR="00176B61" w:rsidRPr="00237EBB" w:rsidRDefault="00176B61">
      <w:pPr>
        <w:jc w:val="both"/>
        <w:rPr>
          <w:rFonts w:asciiTheme="minorHAnsi" w:hAnsiTheme="minorHAnsi" w:cs="Courier New"/>
        </w:rPr>
      </w:pPr>
    </w:p>
    <w:p w14:paraId="3FE8B006" w14:textId="77777777" w:rsidR="00176B61" w:rsidRPr="00237EBB" w:rsidRDefault="00176B61">
      <w:pPr>
        <w:jc w:val="both"/>
        <w:rPr>
          <w:rFonts w:asciiTheme="minorHAnsi" w:hAnsiTheme="minorHAnsi" w:cs="Courier New"/>
        </w:rPr>
      </w:pPr>
      <w:r w:rsidRPr="00237EBB">
        <w:rPr>
          <w:rFonts w:asciiTheme="minorHAnsi" w:hAnsiTheme="minorHAnsi" w:cs="Courier New"/>
        </w:rPr>
        <w:t xml:space="preserve">Im </w:t>
      </w:r>
      <w:r w:rsidRPr="00237EBB">
        <w:rPr>
          <w:rFonts w:asciiTheme="minorHAnsi" w:hAnsiTheme="minorHAnsi" w:cs="Courier New"/>
          <w:u w:val="single"/>
        </w:rPr>
        <w:t>Personalraum</w:t>
      </w:r>
      <w:r w:rsidRPr="00237EBB">
        <w:rPr>
          <w:rFonts w:asciiTheme="minorHAnsi" w:hAnsiTheme="minorHAnsi" w:cs="Courier New"/>
        </w:rPr>
        <w:t xml:space="preserve"> finden Team- und Elterngespräche statt.</w:t>
      </w:r>
    </w:p>
    <w:p w14:paraId="5CB5B1D1" w14:textId="1409E3BA" w:rsidR="00176B61" w:rsidRPr="00237EBB" w:rsidRDefault="00176B61">
      <w:pPr>
        <w:jc w:val="both"/>
        <w:rPr>
          <w:rFonts w:asciiTheme="minorHAnsi" w:hAnsiTheme="minorHAnsi" w:cs="Courier New"/>
        </w:rPr>
      </w:pPr>
      <w:r w:rsidRPr="00237EBB">
        <w:rPr>
          <w:rFonts w:asciiTheme="minorHAnsi" w:hAnsiTheme="minorHAnsi" w:cs="Courier New"/>
        </w:rPr>
        <w:t>Außerdem ist er Aufbewahrungsort für ein umfangre</w:t>
      </w:r>
      <w:r w:rsidR="00AC6F38">
        <w:rPr>
          <w:rFonts w:asciiTheme="minorHAnsi" w:hAnsiTheme="minorHAnsi" w:cs="Courier New"/>
        </w:rPr>
        <w:t xml:space="preserve">iches Sortiment an Fachbüchern, </w:t>
      </w:r>
      <w:r w:rsidRPr="00237EBB">
        <w:rPr>
          <w:rFonts w:asciiTheme="minorHAnsi" w:hAnsiTheme="minorHAnsi" w:cs="Courier New"/>
        </w:rPr>
        <w:t xml:space="preserve"> CD – Player,  Diaprojektor und Fotokopierer.</w:t>
      </w:r>
    </w:p>
    <w:p w14:paraId="41737E62" w14:textId="77777777" w:rsidR="00176B61" w:rsidRPr="00237EBB" w:rsidRDefault="00176B61">
      <w:pPr>
        <w:jc w:val="both"/>
        <w:rPr>
          <w:rFonts w:asciiTheme="minorHAnsi" w:hAnsiTheme="minorHAnsi" w:cs="Courier New"/>
        </w:rPr>
      </w:pPr>
      <w:r w:rsidRPr="00237EBB">
        <w:rPr>
          <w:rFonts w:asciiTheme="minorHAnsi" w:hAnsiTheme="minorHAnsi" w:cs="Courier New"/>
        </w:rPr>
        <w:t xml:space="preserve">Die Benutzung eines  zweiten PC - Arbeitsplatzes ist hier gegeben. </w:t>
      </w:r>
    </w:p>
    <w:p w14:paraId="06C45F2E" w14:textId="77777777" w:rsidR="00176B61" w:rsidRPr="00237EBB" w:rsidRDefault="00176B61">
      <w:pPr>
        <w:jc w:val="both"/>
        <w:rPr>
          <w:rFonts w:asciiTheme="minorHAnsi" w:hAnsiTheme="minorHAnsi" w:cs="Courier New"/>
        </w:rPr>
      </w:pPr>
    </w:p>
    <w:p w14:paraId="36841891" w14:textId="77777777" w:rsidR="00176B61" w:rsidRPr="00237EBB" w:rsidRDefault="00176B61">
      <w:pPr>
        <w:jc w:val="both"/>
        <w:rPr>
          <w:rFonts w:asciiTheme="minorHAnsi" w:hAnsiTheme="minorHAnsi" w:cs="Courier New"/>
          <w:u w:val="single"/>
        </w:rPr>
      </w:pPr>
      <w:r w:rsidRPr="00237EBB">
        <w:rPr>
          <w:rFonts w:asciiTheme="minorHAnsi" w:hAnsiTheme="minorHAnsi" w:cs="Courier New"/>
          <w:u w:val="single"/>
        </w:rPr>
        <w:t>Spielplatz</w:t>
      </w:r>
    </w:p>
    <w:p w14:paraId="04AF36A4" w14:textId="6AC44187" w:rsidR="00176B61" w:rsidRPr="00237EBB" w:rsidRDefault="00176B61">
      <w:pPr>
        <w:jc w:val="both"/>
        <w:rPr>
          <w:rFonts w:asciiTheme="minorHAnsi" w:hAnsiTheme="minorHAnsi" w:cs="Courier New"/>
        </w:rPr>
      </w:pPr>
      <w:r w:rsidRPr="00237EBB">
        <w:rPr>
          <w:rFonts w:asciiTheme="minorHAnsi" w:hAnsiTheme="minorHAnsi" w:cs="Courier New"/>
        </w:rPr>
        <w:t xml:space="preserve">Er ist mit den unterschiedlichsten Spielgeräten, einer sehr großen Sand-, Wasser- und Wiesenfläche ausgestattet. </w:t>
      </w:r>
      <w:r w:rsidR="00E45B48">
        <w:rPr>
          <w:rFonts w:asciiTheme="minorHAnsi" w:hAnsiTheme="minorHAnsi" w:cs="Courier New"/>
        </w:rPr>
        <w:t xml:space="preserve">Zwei Fußballtore </w:t>
      </w:r>
      <w:r w:rsidR="00AC6F38">
        <w:rPr>
          <w:rFonts w:asciiTheme="minorHAnsi" w:hAnsiTheme="minorHAnsi" w:cs="Courier New"/>
        </w:rPr>
        <w:t>ermöglichen den Kindern das Fußballspiel.</w:t>
      </w:r>
    </w:p>
    <w:p w14:paraId="50CFDB63" w14:textId="41DC0569" w:rsidR="00176B61" w:rsidRDefault="00176B61">
      <w:pPr>
        <w:jc w:val="both"/>
        <w:rPr>
          <w:rFonts w:asciiTheme="minorHAnsi" w:hAnsiTheme="minorHAnsi" w:cs="Courier New"/>
          <w:color w:val="FF0000"/>
        </w:rPr>
      </w:pPr>
      <w:r w:rsidRPr="00237EBB">
        <w:rPr>
          <w:rFonts w:asciiTheme="minorHAnsi" w:hAnsiTheme="minorHAnsi" w:cs="Courier New"/>
        </w:rPr>
        <w:t>Die Baum- und Strauchbepflanzung bietet den Kindern Rückzugsmögli</w:t>
      </w:r>
      <w:r w:rsidR="00997857" w:rsidRPr="00237EBB">
        <w:rPr>
          <w:rFonts w:asciiTheme="minorHAnsi" w:hAnsiTheme="minorHAnsi" w:cs="Courier New"/>
        </w:rPr>
        <w:t>chkeiten und vielfältige Nature</w:t>
      </w:r>
      <w:r w:rsidR="005B1BBB">
        <w:rPr>
          <w:rFonts w:asciiTheme="minorHAnsi" w:hAnsiTheme="minorHAnsi" w:cs="Courier New"/>
        </w:rPr>
        <w:t xml:space="preserve">rfahrungen. </w:t>
      </w:r>
    </w:p>
    <w:p w14:paraId="1C15B99A" w14:textId="6FFDCDAB" w:rsidR="00AC6F38" w:rsidRPr="00AC6F38" w:rsidRDefault="00AC6F38">
      <w:pPr>
        <w:jc w:val="both"/>
        <w:rPr>
          <w:rFonts w:asciiTheme="minorHAnsi" w:hAnsiTheme="minorHAnsi" w:cs="Courier New"/>
        </w:rPr>
      </w:pPr>
      <w:r>
        <w:rPr>
          <w:rFonts w:asciiTheme="minorHAnsi" w:hAnsiTheme="minorHAnsi" w:cs="Courier New"/>
        </w:rPr>
        <w:t>Drei Spielhäuser,</w:t>
      </w:r>
      <w:r w:rsidR="002B109C">
        <w:rPr>
          <w:rFonts w:asciiTheme="minorHAnsi" w:hAnsiTheme="minorHAnsi" w:cs="Courier New"/>
        </w:rPr>
        <w:t xml:space="preserve"> unterschiedlicher Größe</w:t>
      </w:r>
      <w:r>
        <w:rPr>
          <w:rFonts w:asciiTheme="minorHAnsi" w:hAnsiTheme="minorHAnsi" w:cs="Courier New"/>
        </w:rPr>
        <w:t xml:space="preserve"> bieten den Kindern die Möglichkeit zum ausgiebigen Rollenspiel</w:t>
      </w:r>
      <w:r w:rsidR="002B109C">
        <w:rPr>
          <w:rFonts w:asciiTheme="minorHAnsi" w:hAnsiTheme="minorHAnsi" w:cs="Courier New"/>
        </w:rPr>
        <w:t>.</w:t>
      </w:r>
    </w:p>
    <w:p w14:paraId="51204C71" w14:textId="77777777" w:rsidR="00176B61" w:rsidRPr="00237EBB" w:rsidRDefault="00176B61">
      <w:pPr>
        <w:jc w:val="both"/>
        <w:rPr>
          <w:rFonts w:asciiTheme="minorHAnsi" w:hAnsiTheme="minorHAnsi" w:cs="Courier New"/>
          <w:u w:val="single"/>
        </w:rPr>
      </w:pPr>
    </w:p>
    <w:p w14:paraId="5F215EF8" w14:textId="77777777" w:rsidR="00176B61" w:rsidRPr="00237EBB" w:rsidRDefault="00997857">
      <w:pPr>
        <w:jc w:val="both"/>
        <w:rPr>
          <w:rFonts w:asciiTheme="minorHAnsi" w:hAnsiTheme="minorHAnsi" w:cs="Courier New"/>
          <w:u w:val="single"/>
        </w:rPr>
      </w:pPr>
      <w:r w:rsidRPr="00237EBB">
        <w:rPr>
          <w:rFonts w:asciiTheme="minorHAnsi" w:hAnsiTheme="minorHAnsi" w:cs="Courier New"/>
          <w:u w:val="single"/>
        </w:rPr>
        <w:t>Ruheräume</w:t>
      </w:r>
    </w:p>
    <w:p w14:paraId="15B88F33" w14:textId="75C83397" w:rsidR="00BE0376" w:rsidRDefault="00997857">
      <w:pPr>
        <w:jc w:val="both"/>
        <w:rPr>
          <w:rFonts w:asciiTheme="minorHAnsi" w:hAnsiTheme="minorHAnsi" w:cs="Courier New"/>
        </w:rPr>
      </w:pPr>
      <w:r w:rsidRPr="00237EBB">
        <w:rPr>
          <w:rFonts w:asciiTheme="minorHAnsi" w:hAnsiTheme="minorHAnsi" w:cs="Courier New"/>
        </w:rPr>
        <w:t xml:space="preserve">Ruheräume sind im Bereich der </w:t>
      </w:r>
      <w:proofErr w:type="spellStart"/>
      <w:r w:rsidRPr="00237EBB">
        <w:rPr>
          <w:rFonts w:asciiTheme="minorHAnsi" w:hAnsiTheme="minorHAnsi" w:cs="Courier New"/>
        </w:rPr>
        <w:t>Kükengruppe</w:t>
      </w:r>
      <w:proofErr w:type="spellEnd"/>
      <w:r w:rsidRPr="00237EBB">
        <w:rPr>
          <w:rFonts w:asciiTheme="minorHAnsi" w:hAnsiTheme="minorHAnsi" w:cs="Courier New"/>
        </w:rPr>
        <w:t xml:space="preserve"> </w:t>
      </w:r>
      <w:r w:rsidR="002B109C" w:rsidRPr="00237EBB">
        <w:rPr>
          <w:rFonts w:asciiTheme="minorHAnsi" w:hAnsiTheme="minorHAnsi" w:cs="Courier New"/>
        </w:rPr>
        <w:t>und im</w:t>
      </w:r>
      <w:r w:rsidRPr="00237EBB">
        <w:rPr>
          <w:rFonts w:asciiTheme="minorHAnsi" w:hAnsiTheme="minorHAnsi" w:cs="Courier New"/>
        </w:rPr>
        <w:t xml:space="preserve"> Multi</w:t>
      </w:r>
      <w:r w:rsidR="00AC686F">
        <w:rPr>
          <w:rFonts w:asciiTheme="minorHAnsi" w:hAnsiTheme="minorHAnsi" w:cs="Courier New"/>
        </w:rPr>
        <w:t>funktionsraum „</w:t>
      </w:r>
      <w:proofErr w:type="spellStart"/>
      <w:r w:rsidR="00AC686F">
        <w:rPr>
          <w:rFonts w:asciiTheme="minorHAnsi" w:hAnsiTheme="minorHAnsi" w:cs="Courier New"/>
        </w:rPr>
        <w:t>Zwergenstübchen</w:t>
      </w:r>
      <w:proofErr w:type="spellEnd"/>
      <w:r w:rsidR="00AC686F">
        <w:rPr>
          <w:rFonts w:asciiTheme="minorHAnsi" w:hAnsiTheme="minorHAnsi" w:cs="Courier New"/>
        </w:rPr>
        <w:t>“</w:t>
      </w:r>
    </w:p>
    <w:p w14:paraId="1E453AB8" w14:textId="11BE473D" w:rsidR="00997857" w:rsidRPr="00237EBB" w:rsidRDefault="002B109C">
      <w:pPr>
        <w:jc w:val="both"/>
        <w:rPr>
          <w:rFonts w:asciiTheme="minorHAnsi" w:hAnsiTheme="minorHAnsi" w:cs="Courier New"/>
        </w:rPr>
      </w:pPr>
      <w:r>
        <w:rPr>
          <w:rFonts w:asciiTheme="minorHAnsi" w:hAnsiTheme="minorHAnsi" w:cs="Courier New"/>
        </w:rPr>
        <w:t xml:space="preserve"> (</w:t>
      </w:r>
      <w:r w:rsidR="00BE0376">
        <w:rPr>
          <w:rFonts w:asciiTheme="minorHAnsi" w:hAnsiTheme="minorHAnsi" w:cs="Courier New"/>
        </w:rPr>
        <w:t>Raum im benachbarten Pfarrheim)</w:t>
      </w:r>
      <w:r w:rsidR="00AC686F">
        <w:rPr>
          <w:rFonts w:asciiTheme="minorHAnsi" w:hAnsiTheme="minorHAnsi" w:cs="Courier New"/>
        </w:rPr>
        <w:t xml:space="preserve"> </w:t>
      </w:r>
      <w:r w:rsidR="00997857" w:rsidRPr="00237EBB">
        <w:rPr>
          <w:rFonts w:asciiTheme="minorHAnsi" w:hAnsiTheme="minorHAnsi" w:cs="Courier New"/>
        </w:rPr>
        <w:t>zu finden.</w:t>
      </w:r>
    </w:p>
    <w:p w14:paraId="60EA6A86" w14:textId="77777777" w:rsidR="00176B61" w:rsidRPr="00237EBB" w:rsidRDefault="00176B61">
      <w:pPr>
        <w:jc w:val="both"/>
        <w:rPr>
          <w:rFonts w:asciiTheme="minorHAnsi" w:hAnsiTheme="minorHAnsi" w:cs="Courier New"/>
        </w:rPr>
      </w:pPr>
    </w:p>
    <w:p w14:paraId="1C05940A" w14:textId="77777777" w:rsidR="00176B61" w:rsidRPr="00237EBB" w:rsidRDefault="003D071D">
      <w:pPr>
        <w:jc w:val="both"/>
        <w:rPr>
          <w:rFonts w:asciiTheme="minorHAnsi" w:hAnsiTheme="minorHAnsi" w:cs="Courier New"/>
          <w:u w:val="single"/>
        </w:rPr>
      </w:pPr>
      <w:r w:rsidRPr="00237EBB">
        <w:rPr>
          <w:rFonts w:asciiTheme="minorHAnsi" w:hAnsiTheme="minorHAnsi" w:cs="Courier New"/>
          <w:u w:val="single"/>
        </w:rPr>
        <w:t>Mehrzweckraum</w:t>
      </w:r>
    </w:p>
    <w:p w14:paraId="1D0CF2B1" w14:textId="137E863C" w:rsidR="003D071D" w:rsidRDefault="003D071D">
      <w:pPr>
        <w:jc w:val="both"/>
        <w:rPr>
          <w:rFonts w:asciiTheme="minorHAnsi" w:hAnsiTheme="minorHAnsi" w:cs="Courier New"/>
        </w:rPr>
      </w:pPr>
      <w:r w:rsidRPr="00237EBB">
        <w:rPr>
          <w:rFonts w:asciiTheme="minorHAnsi" w:hAnsiTheme="minorHAnsi" w:cs="Courier New"/>
        </w:rPr>
        <w:t xml:space="preserve">Neben der Küche befindet sich ein Mehrzweckraum, der nach den Bedürfnissen der </w:t>
      </w:r>
      <w:r w:rsidR="002B109C" w:rsidRPr="00237EBB">
        <w:rPr>
          <w:rFonts w:asciiTheme="minorHAnsi" w:hAnsiTheme="minorHAnsi" w:cs="Courier New"/>
        </w:rPr>
        <w:t>Kinder</w:t>
      </w:r>
      <w:r w:rsidR="002B109C">
        <w:rPr>
          <w:rFonts w:asciiTheme="minorHAnsi" w:hAnsiTheme="minorHAnsi" w:cs="Courier New"/>
        </w:rPr>
        <w:t xml:space="preserve">, </w:t>
      </w:r>
      <w:r w:rsidR="002B109C" w:rsidRPr="00237EBB">
        <w:rPr>
          <w:rFonts w:asciiTheme="minorHAnsi" w:hAnsiTheme="minorHAnsi" w:cs="Courier New"/>
        </w:rPr>
        <w:t>genutzt</w:t>
      </w:r>
      <w:r w:rsidRPr="00237EBB">
        <w:rPr>
          <w:rFonts w:asciiTheme="minorHAnsi" w:hAnsiTheme="minorHAnsi" w:cs="Courier New"/>
        </w:rPr>
        <w:t xml:space="preserve"> werden kann (z.B. Werkraum, Rollenspielraum …).</w:t>
      </w:r>
    </w:p>
    <w:p w14:paraId="7039DB91" w14:textId="0907D824" w:rsidR="002B109C" w:rsidRDefault="002B109C">
      <w:pPr>
        <w:jc w:val="both"/>
        <w:rPr>
          <w:rFonts w:asciiTheme="minorHAnsi" w:hAnsiTheme="minorHAnsi" w:cs="Courier New"/>
        </w:rPr>
      </w:pPr>
      <w:r>
        <w:rPr>
          <w:rFonts w:asciiTheme="minorHAnsi" w:hAnsiTheme="minorHAnsi" w:cs="Courier New"/>
        </w:rPr>
        <w:t>Hier ist auch ein großer Bücherschrank mit unterschiedlichen Sach- und Bilderbüchern untergebracht.</w:t>
      </w:r>
    </w:p>
    <w:p w14:paraId="09F72AA3" w14:textId="26B8137B" w:rsidR="00F522C7" w:rsidRPr="002B109C" w:rsidRDefault="002B109C">
      <w:pPr>
        <w:jc w:val="both"/>
        <w:rPr>
          <w:rFonts w:asciiTheme="minorHAnsi" w:hAnsiTheme="minorHAnsi" w:cs="Courier New"/>
        </w:rPr>
      </w:pPr>
      <w:r>
        <w:rPr>
          <w:rFonts w:asciiTheme="minorHAnsi" w:hAnsiTheme="minorHAnsi" w:cs="Courier New"/>
        </w:rPr>
        <w:t>Dieser gemütliche Raum dient am Mittag, der Prinzengruppe, zum Mittagessen</w:t>
      </w:r>
    </w:p>
    <w:p w14:paraId="6A2B6516" w14:textId="77777777" w:rsidR="00F522C7" w:rsidRDefault="00F522C7">
      <w:pPr>
        <w:jc w:val="both"/>
        <w:rPr>
          <w:rFonts w:asciiTheme="minorHAnsi" w:hAnsiTheme="minorHAnsi" w:cs="Courier New"/>
          <w:u w:val="single"/>
        </w:rPr>
      </w:pPr>
    </w:p>
    <w:p w14:paraId="1DD1EDD6" w14:textId="77777777" w:rsidR="00F522C7" w:rsidRDefault="00F522C7">
      <w:pPr>
        <w:jc w:val="both"/>
        <w:rPr>
          <w:rFonts w:asciiTheme="minorHAnsi" w:hAnsiTheme="minorHAnsi" w:cs="Courier New"/>
          <w:u w:val="single"/>
        </w:rPr>
      </w:pPr>
    </w:p>
    <w:p w14:paraId="199DF35A" w14:textId="77777777" w:rsidR="00F522C7" w:rsidRDefault="00F522C7">
      <w:pPr>
        <w:jc w:val="both"/>
        <w:rPr>
          <w:rFonts w:asciiTheme="minorHAnsi" w:hAnsiTheme="minorHAnsi" w:cs="Courier New"/>
          <w:u w:val="single"/>
        </w:rPr>
      </w:pPr>
    </w:p>
    <w:p w14:paraId="5B8D778B" w14:textId="77777777" w:rsidR="00F522C7" w:rsidRDefault="00F522C7">
      <w:pPr>
        <w:jc w:val="both"/>
        <w:rPr>
          <w:rFonts w:asciiTheme="minorHAnsi" w:hAnsiTheme="minorHAnsi" w:cs="Courier New"/>
          <w:u w:val="single"/>
        </w:rPr>
      </w:pPr>
    </w:p>
    <w:p w14:paraId="5D300402" w14:textId="06434270" w:rsidR="00176B61" w:rsidRPr="00D47021" w:rsidRDefault="000B143B">
      <w:pPr>
        <w:jc w:val="both"/>
        <w:rPr>
          <w:rFonts w:asciiTheme="minorHAnsi" w:hAnsiTheme="minorHAnsi" w:cs="Courier New"/>
          <w:b/>
          <w:u w:val="single"/>
        </w:rPr>
      </w:pPr>
      <w:r w:rsidRPr="0018065D">
        <w:rPr>
          <w:rFonts w:asciiTheme="minorHAnsi" w:hAnsiTheme="minorHAnsi" w:cs="Courier New"/>
          <w:b/>
        </w:rPr>
        <w:t>1</w:t>
      </w:r>
      <w:r w:rsidR="007846AF" w:rsidRPr="0018065D">
        <w:rPr>
          <w:rFonts w:asciiTheme="minorHAnsi" w:hAnsiTheme="minorHAnsi" w:cs="Courier New"/>
          <w:b/>
        </w:rPr>
        <w:t>2</w:t>
      </w:r>
      <w:r w:rsidRPr="0018065D">
        <w:rPr>
          <w:rFonts w:asciiTheme="minorHAnsi" w:hAnsiTheme="minorHAnsi" w:cs="Courier New"/>
          <w:b/>
        </w:rPr>
        <w:t>.</w:t>
      </w:r>
      <w:r w:rsidR="0018065D">
        <w:rPr>
          <w:rFonts w:asciiTheme="minorHAnsi" w:hAnsiTheme="minorHAnsi" w:cs="Courier New"/>
          <w:b/>
          <w:u w:val="single"/>
        </w:rPr>
        <w:t xml:space="preserve"> </w:t>
      </w:r>
      <w:r w:rsidR="00176B61" w:rsidRPr="00D47021">
        <w:rPr>
          <w:rFonts w:asciiTheme="minorHAnsi" w:hAnsiTheme="minorHAnsi" w:cs="Courier New"/>
          <w:b/>
          <w:u w:val="single"/>
        </w:rPr>
        <w:t>Tagesablauf in unserem Kindergarten</w:t>
      </w:r>
    </w:p>
    <w:p w14:paraId="1616ABE0" w14:textId="77777777" w:rsidR="00176B61" w:rsidRPr="00237EBB" w:rsidRDefault="00176B61">
      <w:pPr>
        <w:jc w:val="both"/>
        <w:rPr>
          <w:rFonts w:asciiTheme="minorHAnsi" w:hAnsiTheme="minorHAnsi" w:cs="Courier New"/>
          <w:u w:val="single"/>
        </w:rPr>
      </w:pPr>
    </w:p>
    <w:p w14:paraId="7ECC8078" w14:textId="77777777" w:rsidR="00176B61" w:rsidRPr="00237EBB" w:rsidRDefault="00176B61">
      <w:pPr>
        <w:jc w:val="both"/>
        <w:rPr>
          <w:rFonts w:asciiTheme="minorHAnsi" w:hAnsiTheme="minorHAnsi" w:cs="Courier New"/>
          <w:u w:val="single"/>
        </w:rPr>
      </w:pPr>
      <w:r w:rsidRPr="00237EBB">
        <w:rPr>
          <w:rFonts w:asciiTheme="minorHAnsi" w:hAnsiTheme="minorHAnsi" w:cs="Courier New"/>
          <w:u w:val="single"/>
        </w:rPr>
        <w:t>Begrüßung</w:t>
      </w:r>
    </w:p>
    <w:p w14:paraId="06698278" w14:textId="7D525762" w:rsidR="00176B61" w:rsidRPr="00237EBB" w:rsidRDefault="00176B61">
      <w:pPr>
        <w:jc w:val="both"/>
        <w:rPr>
          <w:rFonts w:asciiTheme="minorHAnsi" w:hAnsiTheme="minorHAnsi" w:cs="Courier New"/>
        </w:rPr>
      </w:pPr>
      <w:r w:rsidRPr="00237EBB">
        <w:rPr>
          <w:rFonts w:asciiTheme="minorHAnsi" w:hAnsiTheme="minorHAnsi" w:cs="Courier New"/>
        </w:rPr>
        <w:t>Jedes Kind wird von der Erzieherin</w:t>
      </w:r>
      <w:r w:rsidR="002505AE">
        <w:rPr>
          <w:rFonts w:asciiTheme="minorHAnsi" w:hAnsiTheme="minorHAnsi" w:cs="Courier New"/>
        </w:rPr>
        <w:t xml:space="preserve"> ganz individuell und</w:t>
      </w:r>
      <w:r w:rsidRPr="00237EBB">
        <w:rPr>
          <w:rFonts w:asciiTheme="minorHAnsi" w:hAnsiTheme="minorHAnsi" w:cs="Courier New"/>
        </w:rPr>
        <w:t xml:space="preserve"> persönlich begrüßt. Ein erstes kurzes Gespräch erleichtert vielen Kindern den Einstieg in d</w:t>
      </w:r>
      <w:r w:rsidR="003D071D" w:rsidRPr="00237EBB">
        <w:rPr>
          <w:rFonts w:asciiTheme="minorHAnsi" w:hAnsiTheme="minorHAnsi" w:cs="Courier New"/>
        </w:rPr>
        <w:t xml:space="preserve">ie Bären-, Pinguin-, Hasen-, </w:t>
      </w:r>
      <w:r w:rsidRPr="00237EBB">
        <w:rPr>
          <w:rFonts w:asciiTheme="minorHAnsi" w:hAnsiTheme="minorHAnsi" w:cs="Courier New"/>
        </w:rPr>
        <w:t>Mäuse</w:t>
      </w:r>
      <w:r w:rsidR="003D071D" w:rsidRPr="00237EBB">
        <w:rPr>
          <w:rFonts w:asciiTheme="minorHAnsi" w:hAnsiTheme="minorHAnsi" w:cs="Courier New"/>
        </w:rPr>
        <w:t xml:space="preserve">- und </w:t>
      </w:r>
      <w:proofErr w:type="spellStart"/>
      <w:r w:rsidR="003D071D" w:rsidRPr="00237EBB">
        <w:rPr>
          <w:rFonts w:asciiTheme="minorHAnsi" w:hAnsiTheme="minorHAnsi" w:cs="Courier New"/>
        </w:rPr>
        <w:t>Küken</w:t>
      </w:r>
      <w:r w:rsidRPr="00237EBB">
        <w:rPr>
          <w:rFonts w:asciiTheme="minorHAnsi" w:hAnsiTheme="minorHAnsi" w:cs="Courier New"/>
        </w:rPr>
        <w:t>gruppe</w:t>
      </w:r>
      <w:proofErr w:type="spellEnd"/>
      <w:r w:rsidRPr="00237EBB">
        <w:rPr>
          <w:rFonts w:asciiTheme="minorHAnsi" w:hAnsiTheme="minorHAnsi" w:cs="Courier New"/>
        </w:rPr>
        <w:t>.</w:t>
      </w:r>
      <w:r w:rsidR="002505AE">
        <w:rPr>
          <w:rFonts w:asciiTheme="minorHAnsi" w:hAnsiTheme="minorHAnsi" w:cs="Courier New"/>
        </w:rPr>
        <w:t xml:space="preserve"> Manche Kinder mögen es auch, aus der Ferne gegrüßt und wahrgenommen zu werden.</w:t>
      </w:r>
    </w:p>
    <w:p w14:paraId="18BEE746" w14:textId="77777777" w:rsidR="00176B61" w:rsidRPr="00237EBB" w:rsidRDefault="00176B61">
      <w:pPr>
        <w:jc w:val="both"/>
        <w:rPr>
          <w:rFonts w:asciiTheme="minorHAnsi" w:hAnsiTheme="minorHAnsi" w:cs="Courier New"/>
          <w:u w:val="single"/>
        </w:rPr>
      </w:pPr>
    </w:p>
    <w:p w14:paraId="6EBB2C50" w14:textId="7420A523" w:rsidR="00176B61" w:rsidRPr="002505AE" w:rsidRDefault="00176B61">
      <w:pPr>
        <w:jc w:val="both"/>
        <w:rPr>
          <w:rFonts w:asciiTheme="minorHAnsi" w:hAnsiTheme="minorHAnsi" w:cs="Courier New"/>
          <w:color w:val="FF0000"/>
          <w:u w:val="single"/>
        </w:rPr>
      </w:pPr>
      <w:r w:rsidRPr="00237EBB">
        <w:rPr>
          <w:rFonts w:asciiTheme="minorHAnsi" w:hAnsiTheme="minorHAnsi" w:cs="Courier New"/>
          <w:u w:val="single"/>
        </w:rPr>
        <w:t>Freispi</w:t>
      </w:r>
      <w:r w:rsidR="00884877">
        <w:rPr>
          <w:rFonts w:asciiTheme="minorHAnsi" w:hAnsiTheme="minorHAnsi" w:cs="Courier New"/>
          <w:u w:val="single"/>
        </w:rPr>
        <w:t>el- selbstbestimmtes Spielen</w:t>
      </w:r>
    </w:p>
    <w:p w14:paraId="1D9FE8A2" w14:textId="7E5D4443" w:rsidR="00176B61" w:rsidRPr="00237EBB" w:rsidRDefault="00176B61">
      <w:pPr>
        <w:jc w:val="both"/>
        <w:rPr>
          <w:rFonts w:asciiTheme="minorHAnsi" w:hAnsiTheme="minorHAnsi" w:cs="Courier New"/>
        </w:rPr>
      </w:pPr>
      <w:r w:rsidRPr="00237EBB">
        <w:rPr>
          <w:rFonts w:asciiTheme="minorHAnsi" w:hAnsiTheme="minorHAnsi" w:cs="Courier New"/>
        </w:rPr>
        <w:t>Das Freispiel nimmt den größten Zeitraum eines Kindergartenvormittages ein. Während dieser Zeit besteht für das Kind die freie Wahl</w:t>
      </w:r>
      <w:r w:rsidR="002B109C">
        <w:rPr>
          <w:rFonts w:asciiTheme="minorHAnsi" w:hAnsiTheme="minorHAnsi" w:cs="Courier New"/>
        </w:rPr>
        <w:t>,</w:t>
      </w:r>
      <w:r w:rsidRPr="00237EBB">
        <w:rPr>
          <w:rFonts w:asciiTheme="minorHAnsi" w:hAnsiTheme="minorHAnsi" w:cs="Courier New"/>
        </w:rPr>
        <w:t xml:space="preserve"> der Materialien, des Spielinhaltes, der Beziehung zu anderen Kindern und </w:t>
      </w:r>
      <w:r w:rsidR="002505AE">
        <w:rPr>
          <w:rFonts w:asciiTheme="minorHAnsi" w:hAnsiTheme="minorHAnsi" w:cs="Courier New"/>
        </w:rPr>
        <w:t xml:space="preserve">zum Erwachsenen. </w:t>
      </w:r>
      <w:r w:rsidR="002B109C">
        <w:rPr>
          <w:rFonts w:asciiTheme="minorHAnsi" w:hAnsiTheme="minorHAnsi" w:cs="Courier New"/>
        </w:rPr>
        <w:t>(Siehe Pkt. 8.3 Das Freispiel- Selbstbestimmtes Spiel)</w:t>
      </w:r>
    </w:p>
    <w:p w14:paraId="1AAC542A" w14:textId="098A1EED" w:rsidR="00176B61" w:rsidRPr="00237EBB" w:rsidRDefault="002B109C">
      <w:pPr>
        <w:jc w:val="both"/>
        <w:rPr>
          <w:rFonts w:asciiTheme="minorHAnsi" w:hAnsiTheme="minorHAnsi" w:cs="Courier New"/>
        </w:rPr>
      </w:pPr>
      <w:r>
        <w:rPr>
          <w:rFonts w:asciiTheme="minorHAnsi" w:hAnsiTheme="minorHAnsi" w:cs="Courier New"/>
        </w:rPr>
        <w:t xml:space="preserve">Darüber hinaus </w:t>
      </w:r>
      <w:r w:rsidRPr="00237EBB">
        <w:rPr>
          <w:rFonts w:asciiTheme="minorHAnsi" w:hAnsiTheme="minorHAnsi" w:cs="Courier New"/>
        </w:rPr>
        <w:t xml:space="preserve">werden </w:t>
      </w:r>
      <w:r>
        <w:rPr>
          <w:rFonts w:asciiTheme="minorHAnsi" w:hAnsiTheme="minorHAnsi" w:cs="Courier New"/>
        </w:rPr>
        <w:t xml:space="preserve">den Kindern </w:t>
      </w:r>
      <w:r w:rsidR="00A81684">
        <w:rPr>
          <w:rFonts w:asciiTheme="minorHAnsi" w:hAnsiTheme="minorHAnsi" w:cs="Courier New"/>
        </w:rPr>
        <w:t>immer wieder Impulse i</w:t>
      </w:r>
      <w:r w:rsidR="00886FB1">
        <w:rPr>
          <w:rFonts w:asciiTheme="minorHAnsi" w:hAnsiTheme="minorHAnsi" w:cs="Courier New"/>
        </w:rPr>
        <w:t>ns</w:t>
      </w:r>
      <w:r w:rsidR="00A81684">
        <w:rPr>
          <w:rFonts w:asciiTheme="minorHAnsi" w:hAnsiTheme="minorHAnsi" w:cs="Courier New"/>
        </w:rPr>
        <w:t xml:space="preserve"> Spiel gegeben.</w:t>
      </w:r>
    </w:p>
    <w:p w14:paraId="60258368" w14:textId="77777777" w:rsidR="00176B61" w:rsidRPr="00237EBB" w:rsidRDefault="00176B61">
      <w:pPr>
        <w:jc w:val="both"/>
        <w:rPr>
          <w:rFonts w:asciiTheme="minorHAnsi" w:hAnsiTheme="minorHAnsi" w:cs="Courier New"/>
        </w:rPr>
      </w:pPr>
    </w:p>
    <w:p w14:paraId="1A2F16CF" w14:textId="77777777" w:rsidR="00176B61" w:rsidRPr="00237EBB" w:rsidRDefault="00176B61">
      <w:pPr>
        <w:jc w:val="both"/>
        <w:rPr>
          <w:rFonts w:asciiTheme="minorHAnsi" w:hAnsiTheme="minorHAnsi" w:cs="Courier New"/>
          <w:u w:val="single"/>
        </w:rPr>
      </w:pPr>
      <w:r w:rsidRPr="00237EBB">
        <w:rPr>
          <w:rFonts w:asciiTheme="minorHAnsi" w:hAnsiTheme="minorHAnsi" w:cs="Courier New"/>
          <w:u w:val="single"/>
        </w:rPr>
        <w:t>Frühstück</w:t>
      </w:r>
    </w:p>
    <w:p w14:paraId="256C95D1" w14:textId="77777777" w:rsidR="002505AE" w:rsidRDefault="00176B61">
      <w:pPr>
        <w:jc w:val="both"/>
        <w:rPr>
          <w:rFonts w:asciiTheme="minorHAnsi" w:hAnsiTheme="minorHAnsi" w:cs="Courier New"/>
        </w:rPr>
      </w:pPr>
      <w:r w:rsidRPr="00237EBB">
        <w:rPr>
          <w:rFonts w:asciiTheme="minorHAnsi" w:hAnsiTheme="minorHAnsi" w:cs="Courier New"/>
        </w:rPr>
        <w:t xml:space="preserve">Das Frühstück bringen die Kinder von </w:t>
      </w:r>
      <w:r w:rsidR="00D72B7D">
        <w:rPr>
          <w:rFonts w:asciiTheme="minorHAnsi" w:hAnsiTheme="minorHAnsi" w:cs="Courier New"/>
        </w:rPr>
        <w:t xml:space="preserve">zu Hause mit. Getränke (Milch, </w:t>
      </w:r>
      <w:r w:rsidRPr="00237EBB">
        <w:rPr>
          <w:rFonts w:asciiTheme="minorHAnsi" w:hAnsiTheme="minorHAnsi" w:cs="Courier New"/>
        </w:rPr>
        <w:t>Kakao, Mineralwasser</w:t>
      </w:r>
      <w:r w:rsidR="002505AE">
        <w:rPr>
          <w:rFonts w:asciiTheme="minorHAnsi" w:hAnsiTheme="minorHAnsi" w:cs="Courier New"/>
        </w:rPr>
        <w:t>, Tee</w:t>
      </w:r>
      <w:r w:rsidRPr="00237EBB">
        <w:rPr>
          <w:rFonts w:asciiTheme="minorHAnsi" w:hAnsiTheme="minorHAnsi" w:cs="Courier New"/>
        </w:rPr>
        <w:t>) werden vom K</w:t>
      </w:r>
      <w:r w:rsidR="00D72B7D">
        <w:rPr>
          <w:rFonts w:asciiTheme="minorHAnsi" w:hAnsiTheme="minorHAnsi" w:cs="Courier New"/>
        </w:rPr>
        <w:t xml:space="preserve">indergarten angeboten. In allen </w:t>
      </w:r>
      <w:r w:rsidRPr="00237EBB">
        <w:rPr>
          <w:rFonts w:asciiTheme="minorHAnsi" w:hAnsiTheme="minorHAnsi" w:cs="Courier New"/>
        </w:rPr>
        <w:t>Gruppen wird das gleitende Frühstück prakt</w:t>
      </w:r>
      <w:r w:rsidR="00D72B7D">
        <w:rPr>
          <w:rFonts w:asciiTheme="minorHAnsi" w:hAnsiTheme="minorHAnsi" w:cs="Courier New"/>
        </w:rPr>
        <w:t xml:space="preserve">iziert, </w:t>
      </w:r>
    </w:p>
    <w:p w14:paraId="1B8AB780" w14:textId="3D0C8C3B" w:rsidR="00176B61" w:rsidRPr="00237EBB" w:rsidRDefault="00D72B7D">
      <w:pPr>
        <w:jc w:val="both"/>
        <w:rPr>
          <w:rFonts w:asciiTheme="minorHAnsi" w:hAnsiTheme="minorHAnsi" w:cs="Courier New"/>
        </w:rPr>
      </w:pPr>
      <w:r>
        <w:rPr>
          <w:rFonts w:asciiTheme="minorHAnsi" w:hAnsiTheme="minorHAnsi" w:cs="Courier New"/>
        </w:rPr>
        <w:t xml:space="preserve">d. h. die Kinder können </w:t>
      </w:r>
      <w:r w:rsidR="00176B61" w:rsidRPr="00237EBB">
        <w:rPr>
          <w:rFonts w:asciiTheme="minorHAnsi" w:hAnsiTheme="minorHAnsi" w:cs="Courier New"/>
        </w:rPr>
        <w:t>selber entscheiden, wann und mit wem si</w:t>
      </w:r>
      <w:r>
        <w:rPr>
          <w:rFonts w:asciiTheme="minorHAnsi" w:hAnsiTheme="minorHAnsi" w:cs="Courier New"/>
        </w:rPr>
        <w:t xml:space="preserve">e frühstücken möchten. Dazu ist </w:t>
      </w:r>
      <w:r w:rsidR="00176B61" w:rsidRPr="00237EBB">
        <w:rPr>
          <w:rFonts w:asciiTheme="minorHAnsi" w:hAnsiTheme="minorHAnsi" w:cs="Courier New"/>
        </w:rPr>
        <w:t>in der gesamten Freispielphase</w:t>
      </w:r>
      <w:r>
        <w:rPr>
          <w:rFonts w:asciiTheme="minorHAnsi" w:hAnsiTheme="minorHAnsi" w:cs="Courier New"/>
        </w:rPr>
        <w:t xml:space="preserve"> von 8.00 Uhr bis 10.30 Uhr ein </w:t>
      </w:r>
      <w:r w:rsidR="00176B61" w:rsidRPr="00237EBB">
        <w:rPr>
          <w:rFonts w:asciiTheme="minorHAnsi" w:hAnsiTheme="minorHAnsi" w:cs="Courier New"/>
        </w:rPr>
        <w:t>Frühstückstisch im Gruppenraum gedeckt. Bei bestimmten Anlässe</w:t>
      </w:r>
      <w:r w:rsidR="00BF19B0">
        <w:rPr>
          <w:rFonts w:asciiTheme="minorHAnsi" w:hAnsiTheme="minorHAnsi" w:cs="Courier New"/>
        </w:rPr>
        <w:t>n z. B.</w:t>
      </w:r>
      <w:r w:rsidR="00AC686F">
        <w:rPr>
          <w:rFonts w:asciiTheme="minorHAnsi" w:hAnsiTheme="minorHAnsi" w:cs="Courier New"/>
        </w:rPr>
        <w:t xml:space="preserve"> </w:t>
      </w:r>
      <w:r w:rsidR="00176B61" w:rsidRPr="00237EBB">
        <w:rPr>
          <w:rFonts w:asciiTheme="minorHAnsi" w:hAnsiTheme="minorHAnsi" w:cs="Courier New"/>
        </w:rPr>
        <w:t>Geburtstag wird gemeinsam gefrühstückt.</w:t>
      </w:r>
    </w:p>
    <w:p w14:paraId="33AE7B19" w14:textId="77777777" w:rsidR="00176B61" w:rsidRPr="00237EBB" w:rsidRDefault="00176B61">
      <w:pPr>
        <w:jc w:val="both"/>
        <w:rPr>
          <w:rFonts w:asciiTheme="minorHAnsi" w:hAnsiTheme="minorHAnsi" w:cs="Courier New"/>
        </w:rPr>
      </w:pPr>
    </w:p>
    <w:p w14:paraId="47B54081" w14:textId="77777777" w:rsidR="00176B61" w:rsidRPr="00237EBB" w:rsidRDefault="00176B61">
      <w:pPr>
        <w:jc w:val="both"/>
        <w:rPr>
          <w:rFonts w:asciiTheme="minorHAnsi" w:hAnsiTheme="minorHAnsi" w:cs="Courier New"/>
        </w:rPr>
      </w:pPr>
      <w:r w:rsidRPr="00237EBB">
        <w:rPr>
          <w:rFonts w:asciiTheme="minorHAnsi" w:hAnsiTheme="minorHAnsi" w:cs="Courier New"/>
          <w:u w:val="single"/>
        </w:rPr>
        <w:t>Spiel im Freien</w:t>
      </w:r>
    </w:p>
    <w:p w14:paraId="0F786736" w14:textId="6D156FFA" w:rsidR="00176B61" w:rsidRPr="00237EBB" w:rsidRDefault="00176B61">
      <w:pPr>
        <w:jc w:val="both"/>
        <w:rPr>
          <w:rFonts w:asciiTheme="minorHAnsi" w:hAnsiTheme="minorHAnsi" w:cs="Courier New"/>
        </w:rPr>
      </w:pPr>
      <w:r w:rsidRPr="00237EBB">
        <w:rPr>
          <w:rFonts w:asciiTheme="minorHAnsi" w:hAnsiTheme="minorHAnsi" w:cs="Courier New"/>
        </w:rPr>
        <w:t xml:space="preserve">Wir richten uns dabei nach den Bedürfnissen der Kinder. </w:t>
      </w:r>
      <w:r w:rsidR="000C43BD">
        <w:rPr>
          <w:rFonts w:asciiTheme="minorHAnsi" w:hAnsiTheme="minorHAnsi" w:cs="Courier New"/>
        </w:rPr>
        <w:t xml:space="preserve">Und verbringen nach Möglichkeit täglich Zeit auf dem </w:t>
      </w:r>
      <w:proofErr w:type="spellStart"/>
      <w:r w:rsidR="000C43BD">
        <w:rPr>
          <w:rFonts w:asciiTheme="minorHAnsi" w:hAnsiTheme="minorHAnsi" w:cs="Courier New"/>
        </w:rPr>
        <w:t>Draußengelände</w:t>
      </w:r>
      <w:proofErr w:type="spellEnd"/>
      <w:r w:rsidR="000C43BD">
        <w:rPr>
          <w:rFonts w:asciiTheme="minorHAnsi" w:hAnsiTheme="minorHAnsi" w:cs="Courier New"/>
        </w:rPr>
        <w:t xml:space="preserve">. </w:t>
      </w:r>
      <w:r w:rsidRPr="00237EBB">
        <w:rPr>
          <w:rFonts w:asciiTheme="minorHAnsi" w:hAnsiTheme="minorHAnsi" w:cs="Courier New"/>
        </w:rPr>
        <w:t>Auch während der Freispielphase kann eine klein</w:t>
      </w:r>
      <w:r w:rsidR="002505AE">
        <w:rPr>
          <w:rFonts w:asciiTheme="minorHAnsi" w:hAnsiTheme="minorHAnsi" w:cs="Courier New"/>
        </w:rPr>
        <w:t>e Gruppe den Spielplatz für sich erobern. Mit wetterfeste</w:t>
      </w:r>
      <w:r w:rsidR="007B0070">
        <w:rPr>
          <w:rFonts w:asciiTheme="minorHAnsi" w:hAnsiTheme="minorHAnsi" w:cs="Courier New"/>
        </w:rPr>
        <w:t>r Kleidung macht es auch Spaß bei</w:t>
      </w:r>
      <w:r w:rsidR="002505AE">
        <w:rPr>
          <w:rFonts w:asciiTheme="minorHAnsi" w:hAnsiTheme="minorHAnsi" w:cs="Courier New"/>
        </w:rPr>
        <w:t xml:space="preserve"> jeder Wetterlage draußen zu verbringen</w:t>
      </w:r>
      <w:r w:rsidR="007B0070">
        <w:rPr>
          <w:rFonts w:asciiTheme="minorHAnsi" w:hAnsiTheme="minorHAnsi" w:cs="Courier New"/>
        </w:rPr>
        <w:t xml:space="preserve">. </w:t>
      </w:r>
    </w:p>
    <w:p w14:paraId="191C4DFF" w14:textId="77777777" w:rsidR="00176B61" w:rsidRPr="00237EBB" w:rsidRDefault="00176B61">
      <w:pPr>
        <w:jc w:val="both"/>
        <w:rPr>
          <w:rFonts w:asciiTheme="minorHAnsi" w:hAnsiTheme="minorHAnsi" w:cs="Courier New"/>
          <w:u w:val="single"/>
        </w:rPr>
      </w:pPr>
    </w:p>
    <w:p w14:paraId="6DE8FF22" w14:textId="4C9988FE" w:rsidR="00176B61" w:rsidRPr="00237EBB" w:rsidRDefault="00176B61">
      <w:pPr>
        <w:jc w:val="both"/>
        <w:rPr>
          <w:rFonts w:asciiTheme="minorHAnsi" w:hAnsiTheme="minorHAnsi" w:cs="Courier New"/>
          <w:u w:val="single"/>
        </w:rPr>
      </w:pPr>
      <w:r w:rsidRPr="00237EBB">
        <w:rPr>
          <w:rFonts w:asciiTheme="minorHAnsi" w:hAnsiTheme="minorHAnsi" w:cs="Courier New"/>
          <w:u w:val="single"/>
        </w:rPr>
        <w:t>Stuhlkreis</w:t>
      </w:r>
      <w:r w:rsidR="000C43BD">
        <w:rPr>
          <w:rFonts w:asciiTheme="minorHAnsi" w:hAnsiTheme="minorHAnsi" w:cs="Courier New"/>
          <w:u w:val="single"/>
        </w:rPr>
        <w:t>/ Sitzkreis</w:t>
      </w:r>
    </w:p>
    <w:p w14:paraId="1E90B0D7" w14:textId="4613E5C7" w:rsidR="00176B61" w:rsidRDefault="00176B61">
      <w:pPr>
        <w:jc w:val="both"/>
        <w:rPr>
          <w:rFonts w:asciiTheme="minorHAnsi" w:hAnsiTheme="minorHAnsi" w:cs="Courier New"/>
        </w:rPr>
      </w:pPr>
      <w:r w:rsidRPr="00237EBB">
        <w:rPr>
          <w:rFonts w:asciiTheme="minorHAnsi" w:hAnsiTheme="minorHAnsi" w:cs="Courier New"/>
        </w:rPr>
        <w:t>Der Stuhlkreis</w:t>
      </w:r>
      <w:r w:rsidR="000C43BD">
        <w:rPr>
          <w:rFonts w:asciiTheme="minorHAnsi" w:hAnsiTheme="minorHAnsi" w:cs="Courier New"/>
        </w:rPr>
        <w:t xml:space="preserve"> oder Sitzkreis</w:t>
      </w:r>
      <w:r w:rsidRPr="00237EBB">
        <w:rPr>
          <w:rFonts w:asciiTheme="minorHAnsi" w:hAnsiTheme="minorHAnsi" w:cs="Courier New"/>
        </w:rPr>
        <w:t xml:space="preserve"> bedeutet für</w:t>
      </w:r>
      <w:r w:rsidR="00BF19B0">
        <w:rPr>
          <w:rFonts w:asciiTheme="minorHAnsi" w:hAnsiTheme="minorHAnsi" w:cs="Courier New"/>
        </w:rPr>
        <w:t xml:space="preserve"> das Kind eine Erfahrung in der </w:t>
      </w:r>
      <w:r w:rsidRPr="00237EBB">
        <w:rPr>
          <w:rFonts w:asciiTheme="minorHAnsi" w:hAnsiTheme="minorHAnsi" w:cs="Courier New"/>
        </w:rPr>
        <w:t>Gesamtgruppe. Er bietet Gelegenheit, Vorhaben und aktuelle Ereignisse aus der Gruppe auszutauschen, g</w:t>
      </w:r>
      <w:r w:rsidR="002505AE">
        <w:rPr>
          <w:rFonts w:asciiTheme="minorHAnsi" w:hAnsiTheme="minorHAnsi" w:cs="Courier New"/>
        </w:rPr>
        <w:t>emeinsam zu Singen</w:t>
      </w:r>
      <w:r w:rsidR="00886FB1">
        <w:rPr>
          <w:rFonts w:asciiTheme="minorHAnsi" w:hAnsiTheme="minorHAnsi" w:cs="Courier New"/>
        </w:rPr>
        <w:t xml:space="preserve"> und</w:t>
      </w:r>
      <w:r w:rsidR="002505AE">
        <w:rPr>
          <w:rFonts w:asciiTheme="minorHAnsi" w:hAnsiTheme="minorHAnsi" w:cs="Courier New"/>
        </w:rPr>
        <w:t xml:space="preserve"> zu Spielen.</w:t>
      </w:r>
      <w:r w:rsidR="00C324C2">
        <w:rPr>
          <w:rFonts w:asciiTheme="minorHAnsi" w:hAnsiTheme="minorHAnsi" w:cs="Courier New"/>
        </w:rPr>
        <w:t xml:space="preserve"> Dieser findet ganz</w:t>
      </w:r>
      <w:r w:rsidR="007C434B">
        <w:rPr>
          <w:rFonts w:asciiTheme="minorHAnsi" w:hAnsiTheme="minorHAnsi" w:cs="Courier New"/>
        </w:rPr>
        <w:t xml:space="preserve"> individuell nach </w:t>
      </w:r>
      <w:r w:rsidR="00886FB1">
        <w:rPr>
          <w:rFonts w:asciiTheme="minorHAnsi" w:hAnsiTheme="minorHAnsi" w:cs="Courier New"/>
        </w:rPr>
        <w:t>de</w:t>
      </w:r>
      <w:r w:rsidR="00C324C2">
        <w:rPr>
          <w:rFonts w:asciiTheme="minorHAnsi" w:hAnsiTheme="minorHAnsi" w:cs="Courier New"/>
        </w:rPr>
        <w:t>r</w:t>
      </w:r>
      <w:r w:rsidR="00886FB1">
        <w:rPr>
          <w:rFonts w:asciiTheme="minorHAnsi" w:hAnsiTheme="minorHAnsi" w:cs="Courier New"/>
        </w:rPr>
        <w:t xml:space="preserve"> jeweiligen</w:t>
      </w:r>
      <w:r w:rsidR="00C324C2">
        <w:rPr>
          <w:rFonts w:asciiTheme="minorHAnsi" w:hAnsiTheme="minorHAnsi" w:cs="Courier New"/>
        </w:rPr>
        <w:t xml:space="preserve"> Gruppensituation statt.</w:t>
      </w:r>
    </w:p>
    <w:p w14:paraId="7CD7A318" w14:textId="77777777" w:rsidR="002505AE" w:rsidRPr="00237EBB" w:rsidRDefault="002505AE">
      <w:pPr>
        <w:jc w:val="both"/>
        <w:rPr>
          <w:rFonts w:asciiTheme="minorHAnsi" w:hAnsiTheme="minorHAnsi" w:cs="Courier New"/>
        </w:rPr>
      </w:pPr>
    </w:p>
    <w:p w14:paraId="2FDCFAC1" w14:textId="77777777" w:rsidR="00176B61" w:rsidRPr="00237EBB" w:rsidRDefault="00176B61">
      <w:pPr>
        <w:jc w:val="both"/>
        <w:rPr>
          <w:rFonts w:asciiTheme="minorHAnsi" w:hAnsiTheme="minorHAnsi" w:cs="Courier New"/>
          <w:u w:val="single"/>
        </w:rPr>
      </w:pPr>
    </w:p>
    <w:p w14:paraId="4B8C7F00" w14:textId="77777777" w:rsidR="00176B61" w:rsidRPr="00237EBB" w:rsidRDefault="00176B61">
      <w:pPr>
        <w:jc w:val="both"/>
        <w:rPr>
          <w:rFonts w:asciiTheme="minorHAnsi" w:hAnsiTheme="minorHAnsi" w:cs="Courier New"/>
          <w:u w:val="single"/>
        </w:rPr>
      </w:pPr>
      <w:r w:rsidRPr="00237EBB">
        <w:rPr>
          <w:rFonts w:asciiTheme="minorHAnsi" w:hAnsiTheme="minorHAnsi" w:cs="Courier New"/>
          <w:u w:val="single"/>
        </w:rPr>
        <w:t>Gleitende Abholphase von 11.45 Uhr bis 12.30 Uhr</w:t>
      </w:r>
    </w:p>
    <w:p w14:paraId="02ED087B" w14:textId="403D1E3F" w:rsidR="00BC7994" w:rsidRDefault="00BC7994">
      <w:pPr>
        <w:jc w:val="both"/>
        <w:rPr>
          <w:rFonts w:asciiTheme="minorHAnsi" w:hAnsiTheme="minorHAnsi" w:cs="Courier New"/>
        </w:rPr>
      </w:pPr>
      <w:r>
        <w:rPr>
          <w:rFonts w:asciiTheme="minorHAnsi" w:hAnsiTheme="minorHAnsi" w:cs="Courier New"/>
        </w:rPr>
        <w:t xml:space="preserve">In der </w:t>
      </w:r>
      <w:r w:rsidR="002505AE">
        <w:rPr>
          <w:rFonts w:asciiTheme="minorHAnsi" w:hAnsiTheme="minorHAnsi" w:cs="Courier New"/>
        </w:rPr>
        <w:t xml:space="preserve">Zeit von </w:t>
      </w:r>
      <w:r w:rsidR="00176B61" w:rsidRPr="00237EBB">
        <w:rPr>
          <w:rFonts w:asciiTheme="minorHAnsi" w:hAnsiTheme="minorHAnsi" w:cs="Courier New"/>
        </w:rPr>
        <w:t xml:space="preserve">11.45 Uhr </w:t>
      </w:r>
      <w:r w:rsidR="002505AE">
        <w:rPr>
          <w:rFonts w:asciiTheme="minorHAnsi" w:hAnsiTheme="minorHAnsi" w:cs="Courier New"/>
        </w:rPr>
        <w:t xml:space="preserve">bis 12.30 </w:t>
      </w:r>
      <w:r>
        <w:rPr>
          <w:rFonts w:asciiTheme="minorHAnsi" w:hAnsiTheme="minorHAnsi" w:cs="Courier New"/>
        </w:rPr>
        <w:t>Uhr können</w:t>
      </w:r>
      <w:r w:rsidR="002505AE">
        <w:rPr>
          <w:rFonts w:asciiTheme="minorHAnsi" w:hAnsiTheme="minorHAnsi" w:cs="Courier New"/>
        </w:rPr>
        <w:t xml:space="preserve"> Bezugspersonen </w:t>
      </w:r>
      <w:r>
        <w:rPr>
          <w:rFonts w:asciiTheme="minorHAnsi" w:hAnsiTheme="minorHAnsi" w:cs="Courier New"/>
        </w:rPr>
        <w:t>ihr Kind abholen.</w:t>
      </w:r>
    </w:p>
    <w:p w14:paraId="67F10860" w14:textId="41CE11ED" w:rsidR="00176B61" w:rsidRPr="00237EBB" w:rsidRDefault="00176B61">
      <w:pPr>
        <w:jc w:val="both"/>
        <w:rPr>
          <w:rFonts w:asciiTheme="minorHAnsi" w:hAnsiTheme="minorHAnsi" w:cs="Courier New"/>
        </w:rPr>
      </w:pPr>
      <w:r w:rsidRPr="00237EBB">
        <w:rPr>
          <w:rFonts w:asciiTheme="minorHAnsi" w:hAnsiTheme="minorHAnsi" w:cs="Courier New"/>
        </w:rPr>
        <w:t xml:space="preserve">Ab </w:t>
      </w:r>
      <w:r w:rsidR="003D071D" w:rsidRPr="00237EBB">
        <w:rPr>
          <w:rFonts w:asciiTheme="minorHAnsi" w:hAnsiTheme="minorHAnsi" w:cs="Courier New"/>
        </w:rPr>
        <w:t>12</w:t>
      </w:r>
      <w:r w:rsidR="00560D1D">
        <w:rPr>
          <w:rFonts w:asciiTheme="minorHAnsi" w:hAnsiTheme="minorHAnsi" w:cs="Courier New"/>
        </w:rPr>
        <w:t>.</w:t>
      </w:r>
      <w:r w:rsidR="003D071D" w:rsidRPr="00237EBB">
        <w:rPr>
          <w:rFonts w:asciiTheme="minorHAnsi" w:hAnsiTheme="minorHAnsi" w:cs="Courier New"/>
        </w:rPr>
        <w:t>00/</w:t>
      </w:r>
      <w:r w:rsidRPr="00237EBB">
        <w:rPr>
          <w:rFonts w:asciiTheme="minorHAnsi" w:hAnsiTheme="minorHAnsi" w:cs="Courier New"/>
        </w:rPr>
        <w:t>12.3</w:t>
      </w:r>
      <w:r w:rsidR="003D071D" w:rsidRPr="00237EBB">
        <w:rPr>
          <w:rFonts w:asciiTheme="minorHAnsi" w:hAnsiTheme="minorHAnsi" w:cs="Courier New"/>
        </w:rPr>
        <w:t xml:space="preserve">0 Uhr </w:t>
      </w:r>
      <w:r w:rsidR="000F1FF9">
        <w:rPr>
          <w:rFonts w:asciiTheme="minorHAnsi" w:hAnsiTheme="minorHAnsi" w:cs="Courier New"/>
        </w:rPr>
        <w:t>(</w:t>
      </w:r>
      <w:r w:rsidR="00BC7994">
        <w:rPr>
          <w:rFonts w:asciiTheme="minorHAnsi" w:hAnsiTheme="minorHAnsi" w:cs="Courier New"/>
        </w:rPr>
        <w:t xml:space="preserve">je nach Alter der Kinder) </w:t>
      </w:r>
      <w:r w:rsidR="003D071D" w:rsidRPr="00237EBB">
        <w:rPr>
          <w:rFonts w:asciiTheme="minorHAnsi" w:hAnsiTheme="minorHAnsi" w:cs="Courier New"/>
        </w:rPr>
        <w:t>beginnt die Über- Mittag-</w:t>
      </w:r>
      <w:r w:rsidRPr="00237EBB">
        <w:rPr>
          <w:rFonts w:asciiTheme="minorHAnsi" w:hAnsiTheme="minorHAnsi" w:cs="Courier New"/>
        </w:rPr>
        <w:t>Betreuung.</w:t>
      </w:r>
    </w:p>
    <w:p w14:paraId="24DB41DD" w14:textId="77777777" w:rsidR="00176B61" w:rsidRPr="00237EBB" w:rsidRDefault="00176B61">
      <w:pPr>
        <w:jc w:val="both"/>
        <w:rPr>
          <w:rFonts w:asciiTheme="minorHAnsi" w:hAnsiTheme="minorHAnsi" w:cs="Courier New"/>
          <w:u w:val="single"/>
        </w:rPr>
      </w:pPr>
    </w:p>
    <w:p w14:paraId="0A7A7FD9" w14:textId="35DF9309" w:rsidR="00176B61" w:rsidRPr="00237EBB" w:rsidRDefault="001341FA">
      <w:pPr>
        <w:jc w:val="both"/>
        <w:rPr>
          <w:rFonts w:asciiTheme="minorHAnsi" w:hAnsiTheme="minorHAnsi" w:cs="Courier New"/>
          <w:u w:val="single"/>
        </w:rPr>
      </w:pPr>
      <w:r>
        <w:rPr>
          <w:rFonts w:asciiTheme="minorHAnsi" w:hAnsiTheme="minorHAnsi" w:cs="Courier New"/>
          <w:u w:val="single"/>
        </w:rPr>
        <w:lastRenderedPageBreak/>
        <w:t>Mittagszeit</w:t>
      </w:r>
    </w:p>
    <w:p w14:paraId="3851A467" w14:textId="77777777" w:rsidR="001341FA" w:rsidRDefault="00BC7994">
      <w:pPr>
        <w:jc w:val="both"/>
        <w:rPr>
          <w:rFonts w:asciiTheme="minorHAnsi" w:hAnsiTheme="minorHAnsi" w:cs="Courier New"/>
        </w:rPr>
      </w:pPr>
      <w:r>
        <w:rPr>
          <w:rFonts w:asciiTheme="minorHAnsi" w:hAnsiTheme="minorHAnsi" w:cs="Courier New"/>
        </w:rPr>
        <w:t xml:space="preserve">Die Übermittagskinder </w:t>
      </w:r>
      <w:r w:rsidR="00176B61" w:rsidRPr="00237EBB">
        <w:rPr>
          <w:rFonts w:asciiTheme="minorHAnsi" w:hAnsiTheme="minorHAnsi" w:cs="Courier New"/>
        </w:rPr>
        <w:t>bekommen ein warmes</w:t>
      </w:r>
      <w:r w:rsidR="003D071D" w:rsidRPr="00237EBB">
        <w:rPr>
          <w:rFonts w:asciiTheme="minorHAnsi" w:hAnsiTheme="minorHAnsi" w:cs="Courier New"/>
        </w:rPr>
        <w:t>,</w:t>
      </w:r>
      <w:r w:rsidR="00176B61" w:rsidRPr="00237EBB">
        <w:rPr>
          <w:rFonts w:asciiTheme="minorHAnsi" w:hAnsiTheme="minorHAnsi" w:cs="Courier New"/>
        </w:rPr>
        <w:t xml:space="preserve"> frisch gekochtes</w:t>
      </w:r>
      <w:r w:rsidR="003D071D" w:rsidRPr="00237EBB">
        <w:rPr>
          <w:rFonts w:asciiTheme="minorHAnsi" w:hAnsiTheme="minorHAnsi" w:cs="Courier New"/>
        </w:rPr>
        <w:t xml:space="preserve"> Essen vom Haus St. Hedwig. </w:t>
      </w:r>
      <w:r w:rsidR="00176B61" w:rsidRPr="00237EBB">
        <w:rPr>
          <w:rFonts w:asciiTheme="minorHAnsi" w:hAnsiTheme="minorHAnsi" w:cs="Courier New"/>
        </w:rPr>
        <w:t xml:space="preserve"> Erzieher</w:t>
      </w:r>
      <w:r w:rsidR="003D071D" w:rsidRPr="00237EBB">
        <w:rPr>
          <w:rFonts w:asciiTheme="minorHAnsi" w:hAnsiTheme="minorHAnsi" w:cs="Courier New"/>
        </w:rPr>
        <w:t>/</w:t>
      </w:r>
      <w:r w:rsidR="00176B61" w:rsidRPr="00237EBB">
        <w:rPr>
          <w:rFonts w:asciiTheme="minorHAnsi" w:hAnsiTheme="minorHAnsi" w:cs="Courier New"/>
        </w:rPr>
        <w:t>in</w:t>
      </w:r>
      <w:r w:rsidR="003D071D" w:rsidRPr="00237EBB">
        <w:rPr>
          <w:rFonts w:asciiTheme="minorHAnsi" w:hAnsiTheme="minorHAnsi" w:cs="Courier New"/>
        </w:rPr>
        <w:t>nen essen</w:t>
      </w:r>
      <w:r w:rsidR="00176B61" w:rsidRPr="00237EBB">
        <w:rPr>
          <w:rFonts w:asciiTheme="minorHAnsi" w:hAnsiTheme="minorHAnsi" w:cs="Courier New"/>
        </w:rPr>
        <w:t xml:space="preserve"> mit den Kindern in einer gemütlichen Atmosphäre. Vor dem Essen wird ein Tischgebet gesprochen oder ein L</w:t>
      </w:r>
      <w:r w:rsidR="007C434B">
        <w:rPr>
          <w:rFonts w:asciiTheme="minorHAnsi" w:hAnsiTheme="minorHAnsi" w:cs="Courier New"/>
        </w:rPr>
        <w:t>ied gesungen. Nach dem Essen findet</w:t>
      </w:r>
      <w:r w:rsidR="00176B61" w:rsidRPr="00237EBB">
        <w:rPr>
          <w:rFonts w:asciiTheme="minorHAnsi" w:hAnsiTheme="minorHAnsi" w:cs="Courier New"/>
        </w:rPr>
        <w:t xml:space="preserve"> </w:t>
      </w:r>
      <w:r w:rsidR="007C434B">
        <w:rPr>
          <w:rFonts w:asciiTheme="minorHAnsi" w:hAnsiTheme="minorHAnsi" w:cs="Courier New"/>
        </w:rPr>
        <w:t>eine Ruhephase</w:t>
      </w:r>
      <w:r w:rsidR="00D72A7E" w:rsidRPr="00237EBB">
        <w:rPr>
          <w:rFonts w:asciiTheme="minorHAnsi" w:hAnsiTheme="minorHAnsi" w:cs="Courier New"/>
        </w:rPr>
        <w:t xml:space="preserve"> für die K</w:t>
      </w:r>
      <w:r w:rsidR="007C434B">
        <w:rPr>
          <w:rFonts w:asciiTheme="minorHAnsi" w:hAnsiTheme="minorHAnsi" w:cs="Courier New"/>
        </w:rPr>
        <w:t xml:space="preserve">inder in unterschiedlichen Räumen statt. </w:t>
      </w:r>
      <w:r w:rsidR="000F1FF9">
        <w:rPr>
          <w:rFonts w:asciiTheme="minorHAnsi" w:hAnsiTheme="minorHAnsi" w:cs="Courier New"/>
        </w:rPr>
        <w:t>(</w:t>
      </w:r>
      <w:r w:rsidRPr="00C324C2">
        <w:rPr>
          <w:rFonts w:asciiTheme="minorHAnsi" w:hAnsiTheme="minorHAnsi" w:cs="Courier New"/>
        </w:rPr>
        <w:t xml:space="preserve">siehe </w:t>
      </w:r>
      <w:r w:rsidR="00C324C2">
        <w:rPr>
          <w:rFonts w:asciiTheme="minorHAnsi" w:hAnsiTheme="minorHAnsi" w:cs="Courier New"/>
        </w:rPr>
        <w:t>dazu</w:t>
      </w:r>
      <w:r w:rsidR="007C434B">
        <w:rPr>
          <w:rFonts w:asciiTheme="minorHAnsi" w:hAnsiTheme="minorHAnsi" w:cs="Courier New"/>
        </w:rPr>
        <w:t xml:space="preserve"> auch</w:t>
      </w:r>
      <w:r w:rsidR="00C324C2">
        <w:rPr>
          <w:rFonts w:asciiTheme="minorHAnsi" w:hAnsiTheme="minorHAnsi" w:cs="Courier New"/>
        </w:rPr>
        <w:t xml:space="preserve"> </w:t>
      </w:r>
      <w:r w:rsidRPr="00C324C2">
        <w:rPr>
          <w:rFonts w:asciiTheme="minorHAnsi" w:hAnsiTheme="minorHAnsi" w:cs="Courier New"/>
        </w:rPr>
        <w:t xml:space="preserve">PK. </w:t>
      </w:r>
      <w:r w:rsidR="007C434B">
        <w:rPr>
          <w:rFonts w:asciiTheme="minorHAnsi" w:hAnsiTheme="minorHAnsi" w:cs="Courier New"/>
        </w:rPr>
        <w:t>17</w:t>
      </w:r>
      <w:r w:rsidR="001341FA">
        <w:rPr>
          <w:rFonts w:asciiTheme="minorHAnsi" w:hAnsiTheme="minorHAnsi" w:cs="Courier New"/>
        </w:rPr>
        <w:t>. Über-Mittag-Betreuung und</w:t>
      </w:r>
    </w:p>
    <w:p w14:paraId="18876307" w14:textId="56074338" w:rsidR="00176B61" w:rsidRPr="00237EBB" w:rsidRDefault="001341FA">
      <w:pPr>
        <w:jc w:val="both"/>
        <w:rPr>
          <w:rFonts w:asciiTheme="minorHAnsi" w:hAnsiTheme="minorHAnsi" w:cs="Courier New"/>
        </w:rPr>
      </w:pPr>
      <w:r>
        <w:rPr>
          <w:rFonts w:asciiTheme="minorHAnsi" w:hAnsiTheme="minorHAnsi" w:cs="Courier New"/>
        </w:rPr>
        <w:t xml:space="preserve"> Pkt. 18. Schlafen und Erholen)</w:t>
      </w:r>
    </w:p>
    <w:p w14:paraId="1CEECA0E" w14:textId="77777777" w:rsidR="00DE0F75" w:rsidRPr="00237EBB" w:rsidRDefault="00DE0F75">
      <w:pPr>
        <w:jc w:val="both"/>
        <w:rPr>
          <w:rFonts w:asciiTheme="minorHAnsi" w:hAnsiTheme="minorHAnsi" w:cs="Courier New"/>
        </w:rPr>
      </w:pPr>
    </w:p>
    <w:p w14:paraId="0FCA2BA5" w14:textId="1680AE23" w:rsidR="00176B61" w:rsidRDefault="00176B61">
      <w:pPr>
        <w:jc w:val="both"/>
        <w:rPr>
          <w:rFonts w:asciiTheme="minorHAnsi" w:hAnsiTheme="minorHAnsi" w:cs="Courier New"/>
          <w:u w:val="single"/>
        </w:rPr>
      </w:pPr>
      <w:r w:rsidRPr="00237EBB">
        <w:rPr>
          <w:rFonts w:asciiTheme="minorHAnsi" w:hAnsiTheme="minorHAnsi" w:cs="Courier New"/>
          <w:u w:val="single"/>
        </w:rPr>
        <w:t>Nachmittagsarbeit</w:t>
      </w:r>
    </w:p>
    <w:p w14:paraId="61A53813" w14:textId="726B52D2" w:rsidR="006F22A0" w:rsidRDefault="006F22A0">
      <w:pPr>
        <w:jc w:val="both"/>
        <w:rPr>
          <w:rFonts w:asciiTheme="minorHAnsi" w:hAnsiTheme="minorHAnsi" w:cs="Courier New"/>
        </w:rPr>
      </w:pPr>
      <w:r w:rsidRPr="006F22A0">
        <w:rPr>
          <w:rFonts w:asciiTheme="minorHAnsi" w:hAnsiTheme="minorHAnsi" w:cs="Courier New"/>
        </w:rPr>
        <w:t>Jedes Kind kann</w:t>
      </w:r>
      <w:r>
        <w:rPr>
          <w:rFonts w:asciiTheme="minorHAnsi" w:hAnsiTheme="minorHAnsi" w:cs="Courier New"/>
        </w:rPr>
        <w:t xml:space="preserve"> je nach Stundenbuchung von Montag bis Donnerstag am Nachmittag in den Kindergarten kommen bzw. verbleiben.</w:t>
      </w:r>
    </w:p>
    <w:p w14:paraId="1A552FB0" w14:textId="676E5612" w:rsidR="006F22A0" w:rsidRDefault="006F22A0">
      <w:pPr>
        <w:jc w:val="both"/>
        <w:rPr>
          <w:rFonts w:asciiTheme="minorHAnsi" w:hAnsiTheme="minorHAnsi" w:cs="Courier New"/>
        </w:rPr>
      </w:pPr>
      <w:r>
        <w:rPr>
          <w:rFonts w:asciiTheme="minorHAnsi" w:hAnsiTheme="minorHAnsi" w:cs="Courier New"/>
        </w:rPr>
        <w:t>Die nachmittags Betreuungszeit beginnt um 14.00 Uhr und endet um 16.00 Uhr bzw.17.00 Uhr.</w:t>
      </w:r>
    </w:p>
    <w:p w14:paraId="7E3EE71A" w14:textId="1906BF18" w:rsidR="006F22A0" w:rsidRDefault="006F22A0">
      <w:pPr>
        <w:jc w:val="both"/>
        <w:rPr>
          <w:rFonts w:asciiTheme="minorHAnsi" w:hAnsiTheme="minorHAnsi" w:cs="Courier New"/>
        </w:rPr>
      </w:pPr>
      <w:r>
        <w:rPr>
          <w:rFonts w:asciiTheme="minorHAnsi" w:hAnsiTheme="minorHAnsi" w:cs="Courier New"/>
        </w:rPr>
        <w:t>Hierbei muss die Buchungszeit der Familie berücksichtigt werden.</w:t>
      </w:r>
    </w:p>
    <w:p w14:paraId="32DDC7C6" w14:textId="7A5626FC" w:rsidR="006F22A0" w:rsidRPr="006F22A0" w:rsidRDefault="006F22A0">
      <w:pPr>
        <w:jc w:val="both"/>
        <w:rPr>
          <w:rFonts w:asciiTheme="minorHAnsi" w:hAnsiTheme="minorHAnsi" w:cs="Courier New"/>
        </w:rPr>
      </w:pPr>
      <w:r>
        <w:rPr>
          <w:rFonts w:asciiTheme="minorHAnsi" w:hAnsiTheme="minorHAnsi" w:cs="Courier New"/>
        </w:rPr>
        <w:t>Am Nachmittag werden unterschiedliche Angebote je nach Situation und Interesse der Kinder angeboten. Oft wird das Freispiel vom Vormittag fortgesetzt und die Kinder können gruppenübergreifend in verschiedene Spielthemen und Spielbereiche eintauchen.</w:t>
      </w:r>
    </w:p>
    <w:p w14:paraId="00B971B7" w14:textId="0575EBB1" w:rsidR="000C43BD" w:rsidRPr="001341FA" w:rsidRDefault="001341FA">
      <w:pPr>
        <w:jc w:val="both"/>
        <w:rPr>
          <w:rFonts w:asciiTheme="minorHAnsi" w:hAnsiTheme="minorHAnsi" w:cs="Courier New"/>
        </w:rPr>
      </w:pPr>
      <w:r w:rsidRPr="001341FA">
        <w:rPr>
          <w:rFonts w:asciiTheme="minorHAnsi" w:hAnsiTheme="minorHAnsi" w:cs="Courier New"/>
        </w:rPr>
        <w:t>Im Eingangsbereich findet sich eine Infotafel, auf der man ersehen kann, in welchen Räumen die jeweiligen Kinder an den unterschiedlichen Wochentagen spielen.</w:t>
      </w:r>
    </w:p>
    <w:p w14:paraId="3648C5F9" w14:textId="46E09ADC" w:rsidR="000C43BD" w:rsidRPr="001341FA" w:rsidRDefault="000C43BD">
      <w:pPr>
        <w:jc w:val="both"/>
        <w:rPr>
          <w:rFonts w:asciiTheme="minorHAnsi" w:hAnsiTheme="minorHAnsi" w:cs="Courier New"/>
        </w:rPr>
      </w:pPr>
    </w:p>
    <w:p w14:paraId="40A94A33" w14:textId="77777777" w:rsidR="00DE0F75" w:rsidRPr="00BC7994" w:rsidRDefault="00DE0F75">
      <w:pPr>
        <w:jc w:val="both"/>
        <w:rPr>
          <w:rFonts w:asciiTheme="minorHAnsi" w:hAnsiTheme="minorHAnsi" w:cs="Courier New"/>
          <w:color w:val="FF0000"/>
        </w:rPr>
      </w:pPr>
    </w:p>
    <w:p w14:paraId="3E91D94D" w14:textId="27E1E21A" w:rsidR="007E7B3A" w:rsidRPr="003F7C2B" w:rsidRDefault="008419F1" w:rsidP="003F7C2B">
      <w:pPr>
        <w:jc w:val="both"/>
        <w:rPr>
          <w:rFonts w:asciiTheme="minorHAnsi" w:hAnsiTheme="minorHAnsi" w:cs="Courier New"/>
        </w:rPr>
      </w:pPr>
      <w:r>
        <w:rPr>
          <w:rFonts w:asciiTheme="minorHAnsi" w:hAnsiTheme="minorHAnsi" w:cs="Courier New"/>
          <w:b/>
        </w:rPr>
        <w:t>1</w:t>
      </w:r>
      <w:r w:rsidR="0018065D">
        <w:rPr>
          <w:rFonts w:asciiTheme="minorHAnsi" w:hAnsiTheme="minorHAnsi" w:cs="Courier New"/>
          <w:b/>
        </w:rPr>
        <w:t>3</w:t>
      </w:r>
      <w:r w:rsidR="00C20692" w:rsidRPr="002A16E5">
        <w:rPr>
          <w:rFonts w:asciiTheme="minorHAnsi" w:hAnsiTheme="minorHAnsi" w:cs="Courier New"/>
          <w:b/>
        </w:rPr>
        <w:t xml:space="preserve">. </w:t>
      </w:r>
      <w:r w:rsidR="007E7B3A" w:rsidRPr="00237EBB">
        <w:rPr>
          <w:rFonts w:asciiTheme="minorHAnsi" w:hAnsiTheme="minorHAnsi" w:cs="Courier New"/>
          <w:b/>
          <w:u w:val="single"/>
        </w:rPr>
        <w:t>Kinder unter 3 Jahren</w:t>
      </w:r>
      <w:r w:rsidR="00C20692" w:rsidRPr="00237EBB">
        <w:rPr>
          <w:rFonts w:asciiTheme="minorHAnsi" w:hAnsiTheme="minorHAnsi" w:cs="Courier New"/>
          <w:b/>
          <w:u w:val="single"/>
        </w:rPr>
        <w:t xml:space="preserve"> (U3) </w:t>
      </w:r>
      <w:r>
        <w:rPr>
          <w:rFonts w:asciiTheme="minorHAnsi" w:hAnsiTheme="minorHAnsi" w:cs="Courier New"/>
          <w:b/>
          <w:u w:val="single"/>
        </w:rPr>
        <w:t xml:space="preserve">/ unter 2 Jahren ( U2) </w:t>
      </w:r>
      <w:r w:rsidR="007E7B3A" w:rsidRPr="00237EBB">
        <w:rPr>
          <w:rFonts w:asciiTheme="minorHAnsi" w:hAnsiTheme="minorHAnsi" w:cs="Courier New"/>
          <w:b/>
          <w:u w:val="single"/>
        </w:rPr>
        <w:t xml:space="preserve">in der Einrichtung </w:t>
      </w:r>
    </w:p>
    <w:p w14:paraId="7C4A331D" w14:textId="77777777" w:rsidR="006B7289" w:rsidRPr="00237EBB" w:rsidRDefault="006B7289" w:rsidP="00D47021">
      <w:pPr>
        <w:jc w:val="both"/>
        <w:rPr>
          <w:rFonts w:asciiTheme="minorHAnsi" w:hAnsiTheme="minorHAnsi" w:cs="Courier New"/>
        </w:rPr>
      </w:pPr>
    </w:p>
    <w:p w14:paraId="4597DF10" w14:textId="77777777" w:rsidR="007E7B3A" w:rsidRPr="00237EBB" w:rsidRDefault="007E7B3A" w:rsidP="00D47021">
      <w:pPr>
        <w:jc w:val="both"/>
        <w:rPr>
          <w:rFonts w:asciiTheme="minorHAnsi" w:hAnsiTheme="minorHAnsi" w:cs="Courier New"/>
        </w:rPr>
      </w:pPr>
      <w:r w:rsidRPr="00237EBB">
        <w:rPr>
          <w:rFonts w:asciiTheme="minorHAnsi" w:hAnsiTheme="minorHAnsi" w:cs="Courier New"/>
        </w:rPr>
        <w:t xml:space="preserve">Laut Aussage des Kinderbildungsgesetzes / </w:t>
      </w:r>
      <w:proofErr w:type="spellStart"/>
      <w:r w:rsidRPr="00237EBB">
        <w:rPr>
          <w:rFonts w:asciiTheme="minorHAnsi" w:hAnsiTheme="minorHAnsi" w:cs="Courier New"/>
        </w:rPr>
        <w:t>KiBiz</w:t>
      </w:r>
      <w:proofErr w:type="spellEnd"/>
      <w:r w:rsidRPr="00237EBB">
        <w:rPr>
          <w:rFonts w:asciiTheme="minorHAnsi" w:hAnsiTheme="minorHAnsi" w:cs="Courier New"/>
        </w:rPr>
        <w:t xml:space="preserve">, das am 01. August 2008 in Kraft trat, werden zunehmend  mehr  Plätze für Kinder unter  3 Jahren </w:t>
      </w:r>
      <w:r w:rsidR="00420104" w:rsidRPr="00237EBB">
        <w:rPr>
          <w:rFonts w:asciiTheme="minorHAnsi" w:hAnsiTheme="minorHAnsi" w:cs="Courier New"/>
          <w:b/>
        </w:rPr>
        <w:t>(U3)</w:t>
      </w:r>
      <w:r w:rsidR="00420104" w:rsidRPr="00237EBB">
        <w:rPr>
          <w:rFonts w:asciiTheme="minorHAnsi" w:hAnsiTheme="minorHAnsi" w:cs="Courier New"/>
        </w:rPr>
        <w:t xml:space="preserve"> </w:t>
      </w:r>
      <w:r w:rsidRPr="00237EBB">
        <w:rPr>
          <w:rFonts w:asciiTheme="minorHAnsi" w:hAnsiTheme="minorHAnsi" w:cs="Courier New"/>
        </w:rPr>
        <w:t xml:space="preserve">geschaffen. </w:t>
      </w:r>
    </w:p>
    <w:p w14:paraId="6E5548A5" w14:textId="77777777" w:rsidR="007E7B3A" w:rsidRPr="00237EBB" w:rsidRDefault="00C20692" w:rsidP="00D47021">
      <w:pPr>
        <w:jc w:val="both"/>
        <w:rPr>
          <w:rFonts w:asciiTheme="minorHAnsi" w:hAnsiTheme="minorHAnsi" w:cs="Courier New"/>
        </w:rPr>
      </w:pPr>
      <w:r w:rsidRPr="00237EBB">
        <w:rPr>
          <w:rFonts w:asciiTheme="minorHAnsi" w:hAnsiTheme="minorHAnsi" w:cs="Courier New"/>
        </w:rPr>
        <w:t>Im August 2008 wurde in unserer Einrichtung</w:t>
      </w:r>
      <w:r w:rsidR="00722863" w:rsidRPr="00237EBB">
        <w:rPr>
          <w:rFonts w:asciiTheme="minorHAnsi" w:hAnsiTheme="minorHAnsi" w:cs="Courier New"/>
        </w:rPr>
        <w:t xml:space="preserve"> </w:t>
      </w:r>
      <w:r w:rsidRPr="00237EBB">
        <w:rPr>
          <w:rFonts w:asciiTheme="minorHAnsi" w:hAnsiTheme="minorHAnsi" w:cs="Courier New"/>
        </w:rPr>
        <w:t>eine Gruppe mit dem Gruppentyp I eingerichtet</w:t>
      </w:r>
      <w:r w:rsidR="00722863" w:rsidRPr="00237EBB">
        <w:rPr>
          <w:rFonts w:asciiTheme="minorHAnsi" w:hAnsiTheme="minorHAnsi" w:cs="Courier New"/>
        </w:rPr>
        <w:t>.</w:t>
      </w:r>
    </w:p>
    <w:p w14:paraId="58D0C7FE" w14:textId="77777777" w:rsidR="009B76A1" w:rsidRPr="00237EBB" w:rsidRDefault="009B76A1" w:rsidP="00D47021">
      <w:pPr>
        <w:jc w:val="both"/>
        <w:rPr>
          <w:rFonts w:asciiTheme="minorHAnsi" w:hAnsiTheme="minorHAnsi" w:cs="Courier New"/>
        </w:rPr>
      </w:pPr>
      <w:r w:rsidRPr="00237EBB">
        <w:rPr>
          <w:rFonts w:asciiTheme="minorHAnsi" w:hAnsiTheme="minorHAnsi" w:cs="Courier New"/>
        </w:rPr>
        <w:t>Seit August 2011 betreuen wir in zwei Gruppen jeweils 20 Kinder im Alter von 2-6 Jahren (Gruppentyp I.)</w:t>
      </w:r>
    </w:p>
    <w:p w14:paraId="5C954465" w14:textId="77777777" w:rsidR="00466920" w:rsidRPr="00237EBB" w:rsidRDefault="00466920" w:rsidP="00D47021">
      <w:pPr>
        <w:jc w:val="both"/>
        <w:rPr>
          <w:rFonts w:asciiTheme="minorHAnsi" w:hAnsiTheme="minorHAnsi" w:cs="Courier New"/>
        </w:rPr>
      </w:pPr>
    </w:p>
    <w:p w14:paraId="656DD0D3" w14:textId="77777777" w:rsidR="007E7B3A" w:rsidRDefault="00420104" w:rsidP="00D47021">
      <w:pPr>
        <w:jc w:val="both"/>
        <w:rPr>
          <w:rFonts w:asciiTheme="minorHAnsi" w:hAnsiTheme="minorHAnsi" w:cs="Courier New"/>
          <w:b/>
          <w:u w:val="single"/>
        </w:rPr>
      </w:pPr>
      <w:r w:rsidRPr="00237EBB">
        <w:rPr>
          <w:rFonts w:asciiTheme="minorHAnsi" w:hAnsiTheme="minorHAnsi" w:cs="Courier New"/>
          <w:b/>
          <w:u w:val="single"/>
        </w:rPr>
        <w:t>Räumlichkeiten im U</w:t>
      </w:r>
      <w:r w:rsidR="007E7B3A" w:rsidRPr="00237EBB">
        <w:rPr>
          <w:rFonts w:asciiTheme="minorHAnsi" w:hAnsiTheme="minorHAnsi" w:cs="Courier New"/>
          <w:b/>
          <w:u w:val="single"/>
        </w:rPr>
        <w:t>3 Bereich:</w:t>
      </w:r>
    </w:p>
    <w:p w14:paraId="40F10B57" w14:textId="77777777" w:rsidR="002A16E5" w:rsidRPr="00237EBB" w:rsidRDefault="002A16E5" w:rsidP="00D47021">
      <w:pPr>
        <w:jc w:val="both"/>
        <w:rPr>
          <w:rFonts w:asciiTheme="minorHAnsi" w:hAnsiTheme="minorHAnsi" w:cs="Courier New"/>
          <w:b/>
          <w:u w:val="single"/>
        </w:rPr>
      </w:pPr>
    </w:p>
    <w:p w14:paraId="7A4CD687" w14:textId="77777777" w:rsidR="007E7B3A" w:rsidRPr="00237EBB" w:rsidRDefault="00DE0F75" w:rsidP="00D47021">
      <w:pPr>
        <w:jc w:val="both"/>
        <w:rPr>
          <w:rFonts w:asciiTheme="minorHAnsi" w:hAnsiTheme="minorHAnsi" w:cs="Courier New"/>
        </w:rPr>
      </w:pPr>
      <w:r w:rsidRPr="00237EBB">
        <w:rPr>
          <w:rFonts w:asciiTheme="minorHAnsi" w:hAnsiTheme="minorHAnsi" w:cs="Courier New"/>
        </w:rPr>
        <w:t>A</w:t>
      </w:r>
      <w:r w:rsidR="00420104" w:rsidRPr="00237EBB">
        <w:rPr>
          <w:rFonts w:asciiTheme="minorHAnsi" w:hAnsiTheme="minorHAnsi" w:cs="Courier New"/>
        </w:rPr>
        <w:t xml:space="preserve">lle </w:t>
      </w:r>
      <w:r w:rsidR="007E7B3A" w:rsidRPr="00237EBB">
        <w:rPr>
          <w:rFonts w:asciiTheme="minorHAnsi" w:hAnsiTheme="minorHAnsi" w:cs="Courier New"/>
        </w:rPr>
        <w:t xml:space="preserve">Waschräume </w:t>
      </w:r>
      <w:r w:rsidRPr="00237EBB">
        <w:rPr>
          <w:rFonts w:asciiTheme="minorHAnsi" w:hAnsiTheme="minorHAnsi" w:cs="Courier New"/>
        </w:rPr>
        <w:t xml:space="preserve">sind mit </w:t>
      </w:r>
      <w:r w:rsidR="007E7B3A" w:rsidRPr="00237EBB">
        <w:rPr>
          <w:rFonts w:asciiTheme="minorHAnsi" w:hAnsiTheme="minorHAnsi" w:cs="Courier New"/>
        </w:rPr>
        <w:t>großzügigen Wic</w:t>
      </w:r>
      <w:r w:rsidR="00722863" w:rsidRPr="00237EBB">
        <w:rPr>
          <w:rFonts w:asciiTheme="minorHAnsi" w:hAnsiTheme="minorHAnsi" w:cs="Courier New"/>
        </w:rPr>
        <w:t>kelbereichen ausgestattet</w:t>
      </w:r>
      <w:r w:rsidR="007E7B3A" w:rsidRPr="00237EBB">
        <w:rPr>
          <w:rFonts w:asciiTheme="minorHAnsi" w:hAnsiTheme="minorHAnsi" w:cs="Courier New"/>
        </w:rPr>
        <w:t xml:space="preserve">. </w:t>
      </w:r>
      <w:r w:rsidR="00420104" w:rsidRPr="00237EBB">
        <w:rPr>
          <w:rFonts w:asciiTheme="minorHAnsi" w:hAnsiTheme="minorHAnsi" w:cs="Courier New"/>
        </w:rPr>
        <w:t>Ein Waschraum ist zusätzlich behindertenger</w:t>
      </w:r>
      <w:r w:rsidRPr="00237EBB">
        <w:rPr>
          <w:rFonts w:asciiTheme="minorHAnsi" w:hAnsiTheme="minorHAnsi" w:cs="Courier New"/>
        </w:rPr>
        <w:t>e</w:t>
      </w:r>
      <w:r w:rsidR="00420104" w:rsidRPr="00237EBB">
        <w:rPr>
          <w:rFonts w:asciiTheme="minorHAnsi" w:hAnsiTheme="minorHAnsi" w:cs="Courier New"/>
        </w:rPr>
        <w:t>cht ausg</w:t>
      </w:r>
      <w:r w:rsidRPr="00237EBB">
        <w:rPr>
          <w:rFonts w:asciiTheme="minorHAnsi" w:hAnsiTheme="minorHAnsi" w:cs="Courier New"/>
        </w:rPr>
        <w:t>ebaut, sowohl im WC-Bereich, als</w:t>
      </w:r>
      <w:r w:rsidR="00420104" w:rsidRPr="00237EBB">
        <w:rPr>
          <w:rFonts w:asciiTheme="minorHAnsi" w:hAnsiTheme="minorHAnsi" w:cs="Courier New"/>
        </w:rPr>
        <w:t xml:space="preserve"> auch mit einem höhenverstellbaren Wickeltisch in der Wickelzone.</w:t>
      </w:r>
      <w:r w:rsidR="007E7B3A" w:rsidRPr="00237EBB">
        <w:rPr>
          <w:rFonts w:asciiTheme="minorHAnsi" w:hAnsiTheme="minorHAnsi" w:cs="Courier New"/>
        </w:rPr>
        <w:t xml:space="preserve"> </w:t>
      </w:r>
    </w:p>
    <w:p w14:paraId="70CEF5A5" w14:textId="34974622" w:rsidR="007E7B3A" w:rsidRPr="00237EBB" w:rsidRDefault="007E7B3A" w:rsidP="00D47021">
      <w:pPr>
        <w:jc w:val="both"/>
        <w:rPr>
          <w:rFonts w:asciiTheme="minorHAnsi" w:hAnsiTheme="minorHAnsi" w:cs="Courier New"/>
        </w:rPr>
      </w:pPr>
      <w:r w:rsidRPr="00237EBB">
        <w:rPr>
          <w:rFonts w:asciiTheme="minorHAnsi" w:hAnsiTheme="minorHAnsi" w:cs="Courier New"/>
        </w:rPr>
        <w:t xml:space="preserve">Unsere Einrichtung verfügt über </w:t>
      </w:r>
      <w:r w:rsidR="00DE0F75" w:rsidRPr="00237EBB">
        <w:rPr>
          <w:rFonts w:asciiTheme="minorHAnsi" w:hAnsiTheme="minorHAnsi" w:cs="Courier New"/>
        </w:rPr>
        <w:t>zwei Schlafrä</w:t>
      </w:r>
      <w:r w:rsidR="00C20692" w:rsidRPr="00237EBB">
        <w:rPr>
          <w:rFonts w:asciiTheme="minorHAnsi" w:hAnsiTheme="minorHAnsi" w:cs="Courier New"/>
        </w:rPr>
        <w:t>um</w:t>
      </w:r>
      <w:r w:rsidR="00DE0F75" w:rsidRPr="00237EBB">
        <w:rPr>
          <w:rFonts w:asciiTheme="minorHAnsi" w:hAnsiTheme="minorHAnsi" w:cs="Courier New"/>
        </w:rPr>
        <w:t>e</w:t>
      </w:r>
      <w:r w:rsidR="00C20692" w:rsidRPr="00237EBB">
        <w:rPr>
          <w:rFonts w:asciiTheme="minorHAnsi" w:hAnsiTheme="minorHAnsi" w:cs="Courier New"/>
        </w:rPr>
        <w:t>, in dem</w:t>
      </w:r>
      <w:r w:rsidR="00DE0F75" w:rsidRPr="00237EBB">
        <w:rPr>
          <w:rFonts w:asciiTheme="minorHAnsi" w:hAnsiTheme="minorHAnsi" w:cs="Courier New"/>
        </w:rPr>
        <w:t xml:space="preserve"> sich</w:t>
      </w:r>
      <w:r w:rsidRPr="00237EBB">
        <w:rPr>
          <w:rFonts w:asciiTheme="minorHAnsi" w:hAnsiTheme="minorHAnsi" w:cs="Courier New"/>
        </w:rPr>
        <w:t xml:space="preserve"> Kinder zum Ausru</w:t>
      </w:r>
      <w:r w:rsidR="00DE0F75" w:rsidRPr="00237EBB">
        <w:rPr>
          <w:rFonts w:asciiTheme="minorHAnsi" w:hAnsiTheme="minorHAnsi" w:cs="Courier New"/>
        </w:rPr>
        <w:t xml:space="preserve">hen zurückziehen können. Sie sind </w:t>
      </w:r>
      <w:r w:rsidRPr="00237EBB">
        <w:rPr>
          <w:rFonts w:asciiTheme="minorHAnsi" w:hAnsiTheme="minorHAnsi" w:cs="Courier New"/>
        </w:rPr>
        <w:t xml:space="preserve">mit </w:t>
      </w:r>
      <w:r w:rsidR="00DE0F75" w:rsidRPr="00237EBB">
        <w:rPr>
          <w:rFonts w:asciiTheme="minorHAnsi" w:hAnsiTheme="minorHAnsi" w:cs="Courier New"/>
        </w:rPr>
        <w:t xml:space="preserve">Betten, Matratzen, Decken, </w:t>
      </w:r>
      <w:r w:rsidRPr="00237EBB">
        <w:rPr>
          <w:rFonts w:asciiTheme="minorHAnsi" w:hAnsiTheme="minorHAnsi" w:cs="Courier New"/>
        </w:rPr>
        <w:t>Kissen un</w:t>
      </w:r>
      <w:r w:rsidR="00C20692" w:rsidRPr="00237EBB">
        <w:rPr>
          <w:rFonts w:asciiTheme="minorHAnsi" w:hAnsiTheme="minorHAnsi" w:cs="Courier New"/>
        </w:rPr>
        <w:t xml:space="preserve">d </w:t>
      </w:r>
      <w:r w:rsidR="00C10B4C" w:rsidRPr="00237EBB">
        <w:rPr>
          <w:rFonts w:asciiTheme="minorHAnsi" w:hAnsiTheme="minorHAnsi" w:cs="Courier New"/>
        </w:rPr>
        <w:t>Kuschelmaterial ausgestattet</w:t>
      </w:r>
      <w:r w:rsidR="00C20692" w:rsidRPr="00237EBB">
        <w:rPr>
          <w:rFonts w:asciiTheme="minorHAnsi" w:hAnsiTheme="minorHAnsi" w:cs="Courier New"/>
        </w:rPr>
        <w:t>.</w:t>
      </w:r>
    </w:p>
    <w:p w14:paraId="4EB2BDD7" w14:textId="77777777" w:rsidR="007E7B3A" w:rsidRPr="00237EBB" w:rsidRDefault="007E7B3A" w:rsidP="00D47021">
      <w:pPr>
        <w:jc w:val="both"/>
        <w:rPr>
          <w:rFonts w:asciiTheme="minorHAnsi" w:hAnsiTheme="minorHAnsi" w:cs="Courier New"/>
        </w:rPr>
      </w:pPr>
    </w:p>
    <w:p w14:paraId="3A29C788" w14:textId="77777777" w:rsidR="007E7B3A" w:rsidRPr="00237EBB" w:rsidRDefault="00466920" w:rsidP="00D47021">
      <w:pPr>
        <w:jc w:val="both"/>
        <w:rPr>
          <w:rFonts w:asciiTheme="minorHAnsi" w:hAnsiTheme="minorHAnsi" w:cs="Courier New"/>
        </w:rPr>
      </w:pPr>
      <w:r w:rsidRPr="00237EBB">
        <w:rPr>
          <w:rFonts w:asciiTheme="minorHAnsi" w:hAnsiTheme="minorHAnsi" w:cs="Courier New"/>
        </w:rPr>
        <w:t>Ge</w:t>
      </w:r>
      <w:r w:rsidR="00DE0F75" w:rsidRPr="00237EBB">
        <w:rPr>
          <w:rFonts w:asciiTheme="minorHAnsi" w:hAnsiTheme="minorHAnsi" w:cs="Courier New"/>
        </w:rPr>
        <w:t>e</w:t>
      </w:r>
      <w:r w:rsidRPr="00237EBB">
        <w:rPr>
          <w:rFonts w:asciiTheme="minorHAnsi" w:hAnsiTheme="minorHAnsi" w:cs="Courier New"/>
        </w:rPr>
        <w:t>ignete</w:t>
      </w:r>
      <w:r w:rsidR="00DE0F75" w:rsidRPr="00237EBB">
        <w:rPr>
          <w:rFonts w:asciiTheme="minorHAnsi" w:hAnsiTheme="minorHAnsi" w:cs="Courier New"/>
        </w:rPr>
        <w:t xml:space="preserve">s Mobiliar </w:t>
      </w:r>
      <w:r w:rsidRPr="00237EBB">
        <w:rPr>
          <w:rFonts w:asciiTheme="minorHAnsi" w:hAnsiTheme="minorHAnsi" w:cs="Courier New"/>
        </w:rPr>
        <w:t xml:space="preserve">und altersgerechtes Spielmaterial </w:t>
      </w:r>
      <w:r w:rsidR="006B7289" w:rsidRPr="00237EBB">
        <w:rPr>
          <w:rFonts w:asciiTheme="minorHAnsi" w:hAnsiTheme="minorHAnsi" w:cs="Courier New"/>
        </w:rPr>
        <w:t>s</w:t>
      </w:r>
      <w:r w:rsidR="00D47021">
        <w:rPr>
          <w:rFonts w:asciiTheme="minorHAnsi" w:hAnsiTheme="minorHAnsi" w:cs="Courier New"/>
        </w:rPr>
        <w:t>owie die Gestaltung des Gruppen</w:t>
      </w:r>
      <w:r w:rsidR="006B7289" w:rsidRPr="00237EBB">
        <w:rPr>
          <w:rFonts w:asciiTheme="minorHAnsi" w:hAnsiTheme="minorHAnsi" w:cs="Courier New"/>
        </w:rPr>
        <w:t>raumes wurden dieser Gruppenform angepasst. Weniger Tische und Stühle</w:t>
      </w:r>
      <w:r w:rsidR="00457E24" w:rsidRPr="00237EBB">
        <w:rPr>
          <w:rFonts w:asciiTheme="minorHAnsi" w:hAnsiTheme="minorHAnsi" w:cs="Courier New"/>
        </w:rPr>
        <w:t>,</w:t>
      </w:r>
      <w:r w:rsidR="006B7289" w:rsidRPr="00237EBB">
        <w:rPr>
          <w:rFonts w:asciiTheme="minorHAnsi" w:hAnsiTheme="minorHAnsi" w:cs="Courier New"/>
        </w:rPr>
        <w:t xml:space="preserve"> dafür gr</w:t>
      </w:r>
      <w:r w:rsidR="00722863" w:rsidRPr="00237EBB">
        <w:rPr>
          <w:rFonts w:asciiTheme="minorHAnsi" w:hAnsiTheme="minorHAnsi" w:cs="Courier New"/>
        </w:rPr>
        <w:t>oße Teppiche bieten vielfältige</w:t>
      </w:r>
      <w:r w:rsidR="006B7289" w:rsidRPr="00237EBB">
        <w:rPr>
          <w:rFonts w:asciiTheme="minorHAnsi" w:hAnsiTheme="minorHAnsi" w:cs="Courier New"/>
        </w:rPr>
        <w:t xml:space="preserve"> Spielmöglichke</w:t>
      </w:r>
      <w:r w:rsidR="005E09F4" w:rsidRPr="00237EBB">
        <w:rPr>
          <w:rFonts w:asciiTheme="minorHAnsi" w:hAnsiTheme="minorHAnsi" w:cs="Courier New"/>
        </w:rPr>
        <w:t>iten zum Bauen mit konstruktiven Ma</w:t>
      </w:r>
      <w:r w:rsidR="00DE0F75" w:rsidRPr="00237EBB">
        <w:rPr>
          <w:rFonts w:asciiTheme="minorHAnsi" w:hAnsiTheme="minorHAnsi" w:cs="Courier New"/>
        </w:rPr>
        <w:t>t</w:t>
      </w:r>
      <w:r w:rsidR="005E09F4" w:rsidRPr="00237EBB">
        <w:rPr>
          <w:rFonts w:asciiTheme="minorHAnsi" w:hAnsiTheme="minorHAnsi" w:cs="Courier New"/>
        </w:rPr>
        <w:t>erialien und lassen Raum für Bewegungsmöglichkeiten</w:t>
      </w:r>
      <w:r w:rsidR="00DE0F75" w:rsidRPr="00237EBB">
        <w:rPr>
          <w:rFonts w:asciiTheme="minorHAnsi" w:hAnsiTheme="minorHAnsi" w:cs="Courier New"/>
        </w:rPr>
        <w:t xml:space="preserve"> </w:t>
      </w:r>
      <w:r w:rsidR="005E09F4" w:rsidRPr="00237EBB">
        <w:rPr>
          <w:rFonts w:asciiTheme="minorHAnsi" w:hAnsiTheme="minorHAnsi" w:cs="Courier New"/>
        </w:rPr>
        <w:t>wie Klettern und Springen.</w:t>
      </w:r>
    </w:p>
    <w:p w14:paraId="6FD891DB" w14:textId="77777777" w:rsidR="005E09F4" w:rsidRPr="00237EBB" w:rsidRDefault="005E09F4" w:rsidP="00D47021">
      <w:pPr>
        <w:jc w:val="both"/>
        <w:rPr>
          <w:rFonts w:asciiTheme="minorHAnsi" w:hAnsiTheme="minorHAnsi" w:cs="Courier New"/>
        </w:rPr>
      </w:pPr>
      <w:r w:rsidRPr="00237EBB">
        <w:rPr>
          <w:rFonts w:asciiTheme="minorHAnsi" w:hAnsiTheme="minorHAnsi" w:cs="Courier New"/>
        </w:rPr>
        <w:t xml:space="preserve">Kuschelsäcke, </w:t>
      </w:r>
      <w:proofErr w:type="spellStart"/>
      <w:r w:rsidRPr="00237EBB">
        <w:rPr>
          <w:rFonts w:asciiTheme="minorHAnsi" w:hAnsiTheme="minorHAnsi" w:cs="Courier New"/>
        </w:rPr>
        <w:t>Lesesofa</w:t>
      </w:r>
      <w:proofErr w:type="spellEnd"/>
      <w:r w:rsidRPr="00237EBB">
        <w:rPr>
          <w:rFonts w:asciiTheme="minorHAnsi" w:hAnsiTheme="minorHAnsi" w:cs="Courier New"/>
        </w:rPr>
        <w:t xml:space="preserve"> und Matr</w:t>
      </w:r>
      <w:r w:rsidR="00DE0F75" w:rsidRPr="00237EBB">
        <w:rPr>
          <w:rFonts w:asciiTheme="minorHAnsi" w:hAnsiTheme="minorHAnsi" w:cs="Courier New"/>
        </w:rPr>
        <w:t>a</w:t>
      </w:r>
      <w:r w:rsidRPr="00237EBB">
        <w:rPr>
          <w:rFonts w:asciiTheme="minorHAnsi" w:hAnsiTheme="minorHAnsi" w:cs="Courier New"/>
        </w:rPr>
        <w:t>tzen dienen zum Rückzug und zur Entspannung.</w:t>
      </w:r>
    </w:p>
    <w:p w14:paraId="62607C83" w14:textId="77777777" w:rsidR="005E09F4" w:rsidRPr="00237EBB" w:rsidRDefault="005E09F4" w:rsidP="00D47021">
      <w:pPr>
        <w:jc w:val="both"/>
        <w:rPr>
          <w:rFonts w:asciiTheme="minorHAnsi" w:hAnsiTheme="minorHAnsi" w:cs="Courier New"/>
        </w:rPr>
      </w:pPr>
      <w:r w:rsidRPr="00237EBB">
        <w:rPr>
          <w:rFonts w:asciiTheme="minorHAnsi" w:hAnsiTheme="minorHAnsi" w:cs="Courier New"/>
        </w:rPr>
        <w:t>Täglich haben die Kinder in diesen Gruppen, wie auch in allen anderen Gruppen, die Möglichkeit mit Sand und Wasser zu experimentieren.</w:t>
      </w:r>
    </w:p>
    <w:p w14:paraId="2A959478" w14:textId="4E12E84F" w:rsidR="005E09F4" w:rsidRPr="00237EBB" w:rsidRDefault="005E09F4" w:rsidP="00D47021">
      <w:pPr>
        <w:jc w:val="both"/>
        <w:rPr>
          <w:rFonts w:asciiTheme="minorHAnsi" w:hAnsiTheme="minorHAnsi" w:cs="Courier New"/>
        </w:rPr>
      </w:pPr>
      <w:r w:rsidRPr="00237EBB">
        <w:rPr>
          <w:rFonts w:asciiTheme="minorHAnsi" w:hAnsiTheme="minorHAnsi" w:cs="Courier New"/>
        </w:rPr>
        <w:t>Weitere sinnliche Erfahrungen machen die Kinder mit Rasierschaum</w:t>
      </w:r>
      <w:r w:rsidR="00722863" w:rsidRPr="00237EBB">
        <w:rPr>
          <w:rFonts w:asciiTheme="minorHAnsi" w:hAnsiTheme="minorHAnsi" w:cs="Courier New"/>
        </w:rPr>
        <w:t xml:space="preserve">, Fingerfarbe, Kleister und der </w:t>
      </w:r>
      <w:r w:rsidR="00C10B4C" w:rsidRPr="00237EBB">
        <w:rPr>
          <w:rFonts w:asciiTheme="minorHAnsi" w:hAnsiTheme="minorHAnsi" w:cs="Courier New"/>
        </w:rPr>
        <w:t>Jahreszeit entsprechenden</w:t>
      </w:r>
      <w:r w:rsidR="00722863" w:rsidRPr="00237EBB">
        <w:rPr>
          <w:rFonts w:asciiTheme="minorHAnsi" w:hAnsiTheme="minorHAnsi" w:cs="Courier New"/>
        </w:rPr>
        <w:t xml:space="preserve"> Naturmaterialien, die im Gruppenraum angeboten werden.</w:t>
      </w:r>
    </w:p>
    <w:p w14:paraId="476D8221" w14:textId="77777777" w:rsidR="00722863" w:rsidRPr="00237EBB" w:rsidRDefault="00722863" w:rsidP="00D47021">
      <w:pPr>
        <w:jc w:val="both"/>
        <w:rPr>
          <w:rFonts w:asciiTheme="minorHAnsi" w:hAnsiTheme="minorHAnsi" w:cs="Courier New"/>
        </w:rPr>
      </w:pPr>
      <w:r w:rsidRPr="00237EBB">
        <w:rPr>
          <w:rFonts w:asciiTheme="minorHAnsi" w:hAnsiTheme="minorHAnsi" w:cs="Courier New"/>
        </w:rPr>
        <w:t>Außerdem dürfen sie zu jeder Zeit (nach Absprache) auf dem Spielplatz oder im Flurbereich spielen, wenn es der Bewegungsdrang der Kinder erfordert.</w:t>
      </w:r>
    </w:p>
    <w:p w14:paraId="4F261137" w14:textId="77777777" w:rsidR="007E7B3A" w:rsidRPr="00237EBB" w:rsidRDefault="007E7B3A" w:rsidP="00D47021">
      <w:pPr>
        <w:jc w:val="both"/>
        <w:rPr>
          <w:rFonts w:asciiTheme="minorHAnsi" w:hAnsiTheme="minorHAnsi" w:cs="Courier New"/>
        </w:rPr>
      </w:pPr>
    </w:p>
    <w:p w14:paraId="473EB8D1" w14:textId="77777777" w:rsidR="003F7C2B" w:rsidRDefault="003F7C2B" w:rsidP="00D47021">
      <w:pPr>
        <w:jc w:val="both"/>
        <w:rPr>
          <w:rFonts w:asciiTheme="minorHAnsi" w:hAnsiTheme="minorHAnsi" w:cs="Courier New"/>
          <w:b/>
          <w:u w:val="single"/>
        </w:rPr>
      </w:pPr>
    </w:p>
    <w:p w14:paraId="026F5409" w14:textId="0DDF369C" w:rsidR="00466920" w:rsidRDefault="00466920" w:rsidP="00D47021">
      <w:pPr>
        <w:jc w:val="both"/>
        <w:rPr>
          <w:rFonts w:asciiTheme="minorHAnsi" w:hAnsiTheme="minorHAnsi" w:cs="Courier New"/>
          <w:u w:val="single"/>
        </w:rPr>
      </w:pPr>
      <w:r w:rsidRPr="00237EBB">
        <w:rPr>
          <w:rFonts w:asciiTheme="minorHAnsi" w:hAnsiTheme="minorHAnsi" w:cs="Courier New"/>
          <w:b/>
          <w:u w:val="single"/>
        </w:rPr>
        <w:lastRenderedPageBreak/>
        <w:t>Eingewöhnungsphase</w:t>
      </w:r>
      <w:r w:rsidR="00457E24" w:rsidRPr="00237EBB">
        <w:rPr>
          <w:rFonts w:asciiTheme="minorHAnsi" w:hAnsiTheme="minorHAnsi" w:cs="Courier New"/>
          <w:b/>
          <w:u w:val="single"/>
        </w:rPr>
        <w:t xml:space="preserve"> </w:t>
      </w:r>
      <w:r w:rsidR="00457E24" w:rsidRPr="00237EBB">
        <w:rPr>
          <w:rFonts w:asciiTheme="minorHAnsi" w:hAnsiTheme="minorHAnsi" w:cs="Courier New"/>
          <w:u w:val="single"/>
        </w:rPr>
        <w:t>(in Anlehnung an das „Berliner Modell“)</w:t>
      </w:r>
      <w:r w:rsidRPr="00237EBB">
        <w:rPr>
          <w:rFonts w:asciiTheme="minorHAnsi" w:hAnsiTheme="minorHAnsi" w:cs="Courier New"/>
          <w:u w:val="single"/>
        </w:rPr>
        <w:t>:</w:t>
      </w:r>
    </w:p>
    <w:p w14:paraId="03F783B6" w14:textId="77777777" w:rsidR="002A16E5" w:rsidRPr="00237EBB" w:rsidRDefault="002A16E5" w:rsidP="00D47021">
      <w:pPr>
        <w:jc w:val="both"/>
        <w:rPr>
          <w:rFonts w:asciiTheme="minorHAnsi" w:hAnsiTheme="minorHAnsi" w:cs="Courier New"/>
          <w:b/>
          <w:u w:val="single"/>
        </w:rPr>
      </w:pPr>
    </w:p>
    <w:p w14:paraId="49849790" w14:textId="00282007" w:rsidR="00722863" w:rsidRPr="00237EBB" w:rsidRDefault="007E7B3A" w:rsidP="00D47021">
      <w:pPr>
        <w:jc w:val="both"/>
        <w:rPr>
          <w:rFonts w:asciiTheme="minorHAnsi" w:hAnsiTheme="minorHAnsi" w:cs="Courier New"/>
        </w:rPr>
      </w:pPr>
      <w:r w:rsidRPr="00237EBB">
        <w:rPr>
          <w:rFonts w:asciiTheme="minorHAnsi" w:hAnsiTheme="minorHAnsi" w:cs="Courier New"/>
        </w:rPr>
        <w:t xml:space="preserve">Die </w:t>
      </w:r>
      <w:r w:rsidR="00FC7818" w:rsidRPr="00237EBB">
        <w:rPr>
          <w:rFonts w:asciiTheme="minorHAnsi" w:hAnsiTheme="minorHAnsi" w:cs="Courier New"/>
        </w:rPr>
        <w:t xml:space="preserve">enge </w:t>
      </w:r>
      <w:r w:rsidRPr="00237EBB">
        <w:rPr>
          <w:rFonts w:asciiTheme="minorHAnsi" w:hAnsiTheme="minorHAnsi" w:cs="Courier New"/>
        </w:rPr>
        <w:t xml:space="preserve">Kooperation mit </w:t>
      </w:r>
      <w:r w:rsidR="00C10B4C" w:rsidRPr="00237EBB">
        <w:rPr>
          <w:rFonts w:asciiTheme="minorHAnsi" w:hAnsiTheme="minorHAnsi" w:cs="Courier New"/>
        </w:rPr>
        <w:t>den Eltern</w:t>
      </w:r>
      <w:r w:rsidRPr="00237EBB">
        <w:rPr>
          <w:rFonts w:asciiTheme="minorHAnsi" w:hAnsiTheme="minorHAnsi" w:cs="Courier New"/>
        </w:rPr>
        <w:t xml:space="preserve"> ist ein wichtiger Bestandteil unserer päda</w:t>
      </w:r>
      <w:r w:rsidR="00FC7818" w:rsidRPr="00237EBB">
        <w:rPr>
          <w:rFonts w:asciiTheme="minorHAnsi" w:hAnsiTheme="minorHAnsi" w:cs="Courier New"/>
        </w:rPr>
        <w:t>gogischen Arbeit in diesem Altersbereich</w:t>
      </w:r>
      <w:r w:rsidRPr="00237EBB">
        <w:rPr>
          <w:rFonts w:asciiTheme="minorHAnsi" w:hAnsiTheme="minorHAnsi" w:cs="Courier New"/>
        </w:rPr>
        <w:t xml:space="preserve">. </w:t>
      </w:r>
    </w:p>
    <w:p w14:paraId="7EB753DA" w14:textId="198F9698" w:rsidR="00FC7818" w:rsidRPr="00237EBB" w:rsidRDefault="00722863" w:rsidP="00D47021">
      <w:pPr>
        <w:jc w:val="both"/>
        <w:rPr>
          <w:rFonts w:asciiTheme="minorHAnsi" w:hAnsiTheme="minorHAnsi" w:cs="Courier New"/>
        </w:rPr>
      </w:pPr>
      <w:r w:rsidRPr="00237EBB">
        <w:rPr>
          <w:rFonts w:asciiTheme="minorHAnsi" w:hAnsiTheme="minorHAnsi" w:cs="Courier New"/>
        </w:rPr>
        <w:t>Besondere Beachtung schenk</w:t>
      </w:r>
      <w:r w:rsidR="007E7B3A" w:rsidRPr="00237EBB">
        <w:rPr>
          <w:rFonts w:asciiTheme="minorHAnsi" w:hAnsiTheme="minorHAnsi" w:cs="Courier New"/>
        </w:rPr>
        <w:t xml:space="preserve">en wir </w:t>
      </w:r>
      <w:r w:rsidRPr="00237EBB">
        <w:rPr>
          <w:rFonts w:asciiTheme="minorHAnsi" w:hAnsiTheme="minorHAnsi" w:cs="Courier New"/>
        </w:rPr>
        <w:t xml:space="preserve">daher </w:t>
      </w:r>
      <w:r w:rsidR="007E7B3A" w:rsidRPr="00237EBB">
        <w:rPr>
          <w:rFonts w:asciiTheme="minorHAnsi" w:hAnsiTheme="minorHAnsi" w:cs="Courier New"/>
        </w:rPr>
        <w:t xml:space="preserve">der Eingewöhnungsphase. </w:t>
      </w:r>
      <w:r w:rsidR="00C10B4C" w:rsidRPr="00237EBB">
        <w:rPr>
          <w:rFonts w:asciiTheme="minorHAnsi" w:hAnsiTheme="minorHAnsi" w:cs="Courier New"/>
        </w:rPr>
        <w:t>Mit den</w:t>
      </w:r>
      <w:r w:rsidR="00FC7818" w:rsidRPr="00237EBB">
        <w:rPr>
          <w:rFonts w:asciiTheme="minorHAnsi" w:hAnsiTheme="minorHAnsi" w:cs="Courier New"/>
        </w:rPr>
        <w:t xml:space="preserve">  Eltern </w:t>
      </w:r>
      <w:r w:rsidR="002E2A8C" w:rsidRPr="00237EBB">
        <w:rPr>
          <w:rFonts w:asciiTheme="minorHAnsi" w:hAnsiTheme="minorHAnsi" w:cs="Courier New"/>
        </w:rPr>
        <w:t xml:space="preserve">werden </w:t>
      </w:r>
      <w:r w:rsidR="007E7B3A" w:rsidRPr="00237EBB">
        <w:rPr>
          <w:rFonts w:asciiTheme="minorHAnsi" w:hAnsiTheme="minorHAnsi" w:cs="Courier New"/>
        </w:rPr>
        <w:t>im Vor</w:t>
      </w:r>
      <w:r w:rsidR="00FC7818" w:rsidRPr="00237EBB">
        <w:rPr>
          <w:rFonts w:asciiTheme="minorHAnsi" w:hAnsiTheme="minorHAnsi" w:cs="Courier New"/>
        </w:rPr>
        <w:t>feld grundlegende Einzelheiten</w:t>
      </w:r>
      <w:r w:rsidR="00457E24" w:rsidRPr="00237EBB">
        <w:rPr>
          <w:rFonts w:asciiTheme="minorHAnsi" w:hAnsiTheme="minorHAnsi" w:cs="Courier New"/>
        </w:rPr>
        <w:t>,</w:t>
      </w:r>
      <w:r w:rsidR="00FC7818" w:rsidRPr="00237EBB">
        <w:rPr>
          <w:rFonts w:asciiTheme="minorHAnsi" w:hAnsiTheme="minorHAnsi" w:cs="Courier New"/>
        </w:rPr>
        <w:t xml:space="preserve"> wie Vorlieben, Lebensgewoh</w:t>
      </w:r>
      <w:r w:rsidRPr="00237EBB">
        <w:rPr>
          <w:rFonts w:asciiTheme="minorHAnsi" w:hAnsiTheme="minorHAnsi" w:cs="Courier New"/>
        </w:rPr>
        <w:t>nheiten und Besonderheiten des K</w:t>
      </w:r>
      <w:r w:rsidR="00FC7818" w:rsidRPr="00237EBB">
        <w:rPr>
          <w:rFonts w:asciiTheme="minorHAnsi" w:hAnsiTheme="minorHAnsi" w:cs="Courier New"/>
        </w:rPr>
        <w:t>indes besprochen</w:t>
      </w:r>
      <w:r w:rsidR="00457E24" w:rsidRPr="00237EBB">
        <w:rPr>
          <w:rFonts w:asciiTheme="minorHAnsi" w:hAnsiTheme="minorHAnsi" w:cs="Courier New"/>
        </w:rPr>
        <w:t>,</w:t>
      </w:r>
      <w:r w:rsidR="00FC7818" w:rsidRPr="00237EBB">
        <w:rPr>
          <w:rFonts w:asciiTheme="minorHAnsi" w:hAnsiTheme="minorHAnsi" w:cs="Courier New"/>
        </w:rPr>
        <w:t xml:space="preserve"> um das Kind in seiner Persönlichkeit zu verstehen.</w:t>
      </w:r>
    </w:p>
    <w:p w14:paraId="7DECDC7E" w14:textId="0E694AFB" w:rsidR="002E2A8C" w:rsidRPr="00237EBB" w:rsidRDefault="00FC7818" w:rsidP="003F7C2B">
      <w:pPr>
        <w:jc w:val="both"/>
        <w:rPr>
          <w:rFonts w:asciiTheme="minorHAnsi" w:hAnsiTheme="minorHAnsi" w:cs="Courier New"/>
        </w:rPr>
      </w:pPr>
      <w:r w:rsidRPr="00237EBB">
        <w:rPr>
          <w:rFonts w:asciiTheme="minorHAnsi" w:hAnsiTheme="minorHAnsi" w:cs="Courier New"/>
        </w:rPr>
        <w:t>Die Trennungsphase soll sehr behutsam vor sich gehen. In dieser Phase wendet sich möglichst eine Erzieherin eine</w:t>
      </w:r>
      <w:r w:rsidR="00466920" w:rsidRPr="00237EBB">
        <w:rPr>
          <w:rFonts w:asciiTheme="minorHAnsi" w:hAnsiTheme="minorHAnsi" w:cs="Courier New"/>
        </w:rPr>
        <w:t>m ganz bestimmten Kind zu, um einen intensiven und vertrauensvollen Aufbau der Beziehung</w:t>
      </w:r>
      <w:r w:rsidR="00457E24" w:rsidRPr="00237EBB">
        <w:rPr>
          <w:rFonts w:asciiTheme="minorHAnsi" w:hAnsiTheme="minorHAnsi" w:cs="Courier New"/>
        </w:rPr>
        <w:t>/Bindung</w:t>
      </w:r>
      <w:r w:rsidR="00466920" w:rsidRPr="00237EBB">
        <w:rPr>
          <w:rFonts w:asciiTheme="minorHAnsi" w:hAnsiTheme="minorHAnsi" w:cs="Courier New"/>
        </w:rPr>
        <w:t xml:space="preserve"> zu ermöglichen.</w:t>
      </w:r>
      <w:r w:rsidR="003F7C2B">
        <w:rPr>
          <w:rFonts w:asciiTheme="minorHAnsi" w:hAnsiTheme="minorHAnsi" w:cs="Courier New"/>
        </w:rPr>
        <w:t xml:space="preserve"> </w:t>
      </w:r>
      <w:r w:rsidR="002E2A8C" w:rsidRPr="00237EBB">
        <w:rPr>
          <w:rFonts w:asciiTheme="minorHAnsi" w:hAnsiTheme="minorHAnsi" w:cs="Courier New"/>
        </w:rPr>
        <w:t>Beginnend über die stundenweise Anwes</w:t>
      </w:r>
      <w:r w:rsidR="00457E24" w:rsidRPr="00237EBB">
        <w:rPr>
          <w:rFonts w:asciiTheme="minorHAnsi" w:hAnsiTheme="minorHAnsi" w:cs="Courier New"/>
        </w:rPr>
        <w:t>e</w:t>
      </w:r>
      <w:r w:rsidR="002E2A8C" w:rsidRPr="00237EBB">
        <w:rPr>
          <w:rFonts w:asciiTheme="minorHAnsi" w:hAnsiTheme="minorHAnsi" w:cs="Courier New"/>
        </w:rPr>
        <w:t>nheit der Eltern im Gruppenraum, über</w:t>
      </w:r>
      <w:r w:rsidR="00457E24" w:rsidRPr="00237EBB">
        <w:rPr>
          <w:rFonts w:asciiTheme="minorHAnsi" w:hAnsiTheme="minorHAnsi" w:cs="Courier New"/>
        </w:rPr>
        <w:t xml:space="preserve"> das Verweilen durch räumliche E</w:t>
      </w:r>
      <w:r w:rsidR="002E2A8C" w:rsidRPr="00237EBB">
        <w:rPr>
          <w:rFonts w:asciiTheme="minorHAnsi" w:hAnsiTheme="minorHAnsi" w:cs="Courier New"/>
        </w:rPr>
        <w:t>ntfernung im Elterncafé, bis hin zur vollständigen Ablösung vom Elternteil, ermöglichen wir dem Kind einen gleitenden Übergang in das Gruppengeschehen.</w:t>
      </w:r>
    </w:p>
    <w:p w14:paraId="02D3B734" w14:textId="77777777" w:rsidR="002E2A8C" w:rsidRPr="00237EBB" w:rsidRDefault="002E2A8C" w:rsidP="00D47021">
      <w:pPr>
        <w:jc w:val="center"/>
        <w:rPr>
          <w:rFonts w:asciiTheme="minorHAnsi" w:hAnsiTheme="minorHAnsi" w:cs="Courier New"/>
        </w:rPr>
      </w:pPr>
    </w:p>
    <w:p w14:paraId="0F27E8E3" w14:textId="77777777" w:rsidR="002E2A8C" w:rsidRPr="00237EBB" w:rsidRDefault="002E2A8C" w:rsidP="00D47021">
      <w:pPr>
        <w:jc w:val="center"/>
        <w:rPr>
          <w:rFonts w:asciiTheme="minorHAnsi" w:hAnsiTheme="minorHAnsi" w:cs="Courier New"/>
        </w:rPr>
      </w:pPr>
      <w:r w:rsidRPr="00237EBB">
        <w:rPr>
          <w:rFonts w:asciiTheme="minorHAnsi" w:hAnsiTheme="minorHAnsi" w:cs="Courier New"/>
        </w:rPr>
        <w:t>Wichtig ist uns grundsätzlich:</w:t>
      </w:r>
    </w:p>
    <w:p w14:paraId="091DF947" w14:textId="77777777" w:rsidR="00457E24" w:rsidRPr="00237EBB" w:rsidRDefault="00457E24" w:rsidP="00D47021">
      <w:pPr>
        <w:jc w:val="center"/>
        <w:rPr>
          <w:rFonts w:asciiTheme="minorHAnsi" w:hAnsiTheme="minorHAnsi" w:cs="Courier New"/>
        </w:rPr>
      </w:pPr>
    </w:p>
    <w:p w14:paraId="5DF0D4BC" w14:textId="77777777" w:rsidR="002E2A8C" w:rsidRPr="00237EBB" w:rsidRDefault="002E2A8C" w:rsidP="00D47021">
      <w:pPr>
        <w:jc w:val="center"/>
        <w:rPr>
          <w:rFonts w:asciiTheme="minorHAnsi" w:hAnsiTheme="minorHAnsi" w:cs="Courier New"/>
          <w:b/>
        </w:rPr>
      </w:pPr>
      <w:r w:rsidRPr="00237EBB">
        <w:rPr>
          <w:rFonts w:asciiTheme="minorHAnsi" w:hAnsiTheme="minorHAnsi" w:cs="Courier New"/>
          <w:b/>
        </w:rPr>
        <w:t>Das einzelne Kind bestimmt das Tempo des Ablöseprozesses!</w:t>
      </w:r>
    </w:p>
    <w:p w14:paraId="7B1E161F" w14:textId="77777777" w:rsidR="00457E24" w:rsidRPr="00237EBB" w:rsidRDefault="00457E24" w:rsidP="00D47021">
      <w:pPr>
        <w:jc w:val="both"/>
        <w:rPr>
          <w:rFonts w:asciiTheme="minorHAnsi" w:hAnsiTheme="minorHAnsi" w:cs="Courier New"/>
          <w:b/>
          <w:u w:val="single"/>
        </w:rPr>
      </w:pPr>
    </w:p>
    <w:p w14:paraId="4C439DB2" w14:textId="77777777" w:rsidR="00F522C7" w:rsidRDefault="00F522C7" w:rsidP="00D47021">
      <w:pPr>
        <w:jc w:val="both"/>
        <w:rPr>
          <w:rFonts w:asciiTheme="minorHAnsi" w:hAnsiTheme="minorHAnsi" w:cs="Courier New"/>
          <w:b/>
          <w:u w:val="single"/>
        </w:rPr>
      </w:pPr>
    </w:p>
    <w:p w14:paraId="59058802" w14:textId="1B12815B" w:rsidR="009F173A" w:rsidRPr="00237EBB" w:rsidRDefault="002B6432" w:rsidP="00D47021">
      <w:pPr>
        <w:jc w:val="both"/>
        <w:rPr>
          <w:rFonts w:asciiTheme="minorHAnsi" w:hAnsiTheme="minorHAnsi" w:cs="Courier New"/>
          <w:b/>
          <w:u w:val="single"/>
        </w:rPr>
      </w:pPr>
      <w:r>
        <w:rPr>
          <w:rFonts w:asciiTheme="minorHAnsi" w:hAnsiTheme="minorHAnsi" w:cs="Courier New"/>
          <w:b/>
        </w:rPr>
        <w:t>1</w:t>
      </w:r>
      <w:r w:rsidR="0018065D">
        <w:rPr>
          <w:rFonts w:asciiTheme="minorHAnsi" w:hAnsiTheme="minorHAnsi" w:cs="Courier New"/>
          <w:b/>
        </w:rPr>
        <w:t>4</w:t>
      </w:r>
      <w:r w:rsidR="009F173A" w:rsidRPr="002A16E5">
        <w:rPr>
          <w:rFonts w:asciiTheme="minorHAnsi" w:hAnsiTheme="minorHAnsi" w:cs="Courier New"/>
          <w:b/>
        </w:rPr>
        <w:t xml:space="preserve">. </w:t>
      </w:r>
      <w:r w:rsidR="009F173A" w:rsidRPr="00237EBB">
        <w:rPr>
          <w:rFonts w:asciiTheme="minorHAnsi" w:hAnsiTheme="minorHAnsi" w:cs="Courier New"/>
          <w:b/>
          <w:u w:val="single"/>
        </w:rPr>
        <w:t>Kinder unter 2 Jahren</w:t>
      </w:r>
      <w:r w:rsidR="00890A51">
        <w:rPr>
          <w:rFonts w:asciiTheme="minorHAnsi" w:hAnsiTheme="minorHAnsi" w:cs="Courier New"/>
          <w:b/>
          <w:u w:val="single"/>
        </w:rPr>
        <w:t xml:space="preserve"> (</w:t>
      </w:r>
      <w:r w:rsidR="00890A51" w:rsidRPr="00890A51">
        <w:rPr>
          <w:rFonts w:asciiTheme="minorHAnsi" w:hAnsiTheme="minorHAnsi" w:cs="Courier New"/>
          <w:b/>
          <w:u w:val="single"/>
        </w:rPr>
        <w:t>U2) in der Einrichtung</w:t>
      </w:r>
    </w:p>
    <w:p w14:paraId="58E21917" w14:textId="77777777" w:rsidR="00890A51" w:rsidRPr="00890A51" w:rsidRDefault="00890A51" w:rsidP="00D47021">
      <w:pPr>
        <w:jc w:val="both"/>
        <w:rPr>
          <w:rFonts w:asciiTheme="minorHAnsi" w:hAnsiTheme="minorHAnsi" w:cs="Courier New"/>
        </w:rPr>
      </w:pPr>
      <w:r w:rsidRPr="00890A51">
        <w:rPr>
          <w:rFonts w:asciiTheme="minorHAnsi" w:hAnsiTheme="minorHAnsi" w:cs="Courier New"/>
        </w:rPr>
        <w:t>Seit August 2013 gibt es in unserem Familienzentrum eine fünfte Gruppe mit dem Gruppentyp II.</w:t>
      </w:r>
    </w:p>
    <w:p w14:paraId="74E97CD7" w14:textId="77777777" w:rsidR="00890A51" w:rsidRPr="00890A51" w:rsidRDefault="00890A51" w:rsidP="00D47021">
      <w:pPr>
        <w:jc w:val="both"/>
        <w:rPr>
          <w:rFonts w:asciiTheme="minorHAnsi" w:hAnsiTheme="minorHAnsi" w:cs="Courier New"/>
        </w:rPr>
      </w:pPr>
      <w:r w:rsidRPr="00890A51">
        <w:rPr>
          <w:rFonts w:asciiTheme="minorHAnsi" w:hAnsiTheme="minorHAnsi" w:cs="Courier New"/>
        </w:rPr>
        <w:t xml:space="preserve">Dort werden Kinder im Alter von 0 – 3 Jahren betreut. </w:t>
      </w:r>
    </w:p>
    <w:p w14:paraId="3C673D1D" w14:textId="77777777" w:rsidR="00890A51" w:rsidRPr="00890A51" w:rsidRDefault="00890A51" w:rsidP="00D47021">
      <w:pPr>
        <w:jc w:val="both"/>
        <w:rPr>
          <w:rFonts w:asciiTheme="minorHAnsi" w:hAnsiTheme="minorHAnsi" w:cs="Courier New"/>
        </w:rPr>
      </w:pPr>
    </w:p>
    <w:p w14:paraId="5FA068DC" w14:textId="77777777" w:rsidR="00890A51" w:rsidRDefault="00890A51" w:rsidP="00D47021">
      <w:pPr>
        <w:jc w:val="both"/>
        <w:rPr>
          <w:rFonts w:asciiTheme="minorHAnsi" w:hAnsiTheme="minorHAnsi" w:cs="Courier New"/>
          <w:b/>
          <w:u w:val="single"/>
        </w:rPr>
      </w:pPr>
      <w:r w:rsidRPr="00890A51">
        <w:rPr>
          <w:rFonts w:asciiTheme="minorHAnsi" w:hAnsiTheme="minorHAnsi" w:cs="Courier New"/>
          <w:b/>
          <w:u w:val="single"/>
        </w:rPr>
        <w:t>Räumlichkeiten im U2 Bereich:</w:t>
      </w:r>
    </w:p>
    <w:p w14:paraId="27E3AC45" w14:textId="77777777" w:rsidR="002A16E5" w:rsidRPr="00890A51" w:rsidRDefault="002A16E5" w:rsidP="00D47021">
      <w:pPr>
        <w:jc w:val="both"/>
        <w:rPr>
          <w:rFonts w:asciiTheme="minorHAnsi" w:hAnsiTheme="minorHAnsi" w:cs="Courier New"/>
          <w:b/>
          <w:u w:val="single"/>
        </w:rPr>
      </w:pPr>
    </w:p>
    <w:p w14:paraId="64549F91" w14:textId="77777777" w:rsidR="00890A51" w:rsidRPr="00890A51" w:rsidRDefault="00890A51" w:rsidP="00D47021">
      <w:pPr>
        <w:jc w:val="both"/>
        <w:rPr>
          <w:rFonts w:asciiTheme="minorHAnsi" w:hAnsiTheme="minorHAnsi" w:cs="Courier New"/>
        </w:rPr>
      </w:pPr>
      <w:r w:rsidRPr="00890A51">
        <w:rPr>
          <w:rFonts w:asciiTheme="minorHAnsi" w:hAnsiTheme="minorHAnsi" w:cs="Courier New"/>
        </w:rPr>
        <w:t>Die neugebauten Räumlichkeiten in der oberen Etage bieten viel Platz zum Entdecken und Erobern. Sie verfügen über einen Waschraum mit großzügigem Wickelbereich, 2 niedrigeren Toiletten und Waschbecken, einen Schlafraum, der mit Betten, Matratzen, Decken, Kissen und Kuschelmaterial ausgestattet ist und ein</w:t>
      </w:r>
      <w:r w:rsidR="00D47021">
        <w:rPr>
          <w:rFonts w:asciiTheme="minorHAnsi" w:hAnsiTheme="minorHAnsi" w:cs="Courier New"/>
        </w:rPr>
        <w:t>en</w:t>
      </w:r>
      <w:r w:rsidRPr="00890A51">
        <w:rPr>
          <w:rFonts w:asciiTheme="minorHAnsi" w:hAnsiTheme="minorHAnsi" w:cs="Courier New"/>
        </w:rPr>
        <w:t xml:space="preserve"> Gruppenraum mit Nebenraum. </w:t>
      </w:r>
    </w:p>
    <w:p w14:paraId="1D7A68FA" w14:textId="77777777" w:rsidR="00890A51" w:rsidRPr="00890A51" w:rsidRDefault="00890A51" w:rsidP="00D47021">
      <w:pPr>
        <w:jc w:val="both"/>
        <w:rPr>
          <w:rFonts w:asciiTheme="minorHAnsi" w:hAnsiTheme="minorHAnsi" w:cs="Courier New"/>
        </w:rPr>
      </w:pPr>
      <w:r w:rsidRPr="00890A51">
        <w:rPr>
          <w:rFonts w:asciiTheme="minorHAnsi" w:hAnsiTheme="minorHAnsi" w:cs="Courier New"/>
        </w:rPr>
        <w:t>Der Gruppenraum ist nach dem Konzept der „Bewegung“ eingerichtet.  Zwei große Teppiche bieten viel Freiraum für verschiedene Spielideen wie z.B</w:t>
      </w:r>
      <w:r>
        <w:rPr>
          <w:rFonts w:asciiTheme="minorHAnsi" w:hAnsiTheme="minorHAnsi" w:cs="Courier New"/>
        </w:rPr>
        <w:t>.</w:t>
      </w:r>
      <w:r w:rsidR="00D47021">
        <w:rPr>
          <w:rFonts w:asciiTheme="minorHAnsi" w:hAnsiTheme="minorHAnsi" w:cs="Courier New"/>
        </w:rPr>
        <w:t xml:space="preserve"> vielfältige </w:t>
      </w:r>
      <w:r w:rsidRPr="00890A51">
        <w:rPr>
          <w:rFonts w:asciiTheme="minorHAnsi" w:hAnsiTheme="minorHAnsi" w:cs="Courier New"/>
        </w:rPr>
        <w:t>Bewegungsmöglichkeiten</w:t>
      </w:r>
      <w:r w:rsidR="00D47021">
        <w:rPr>
          <w:rFonts w:asciiTheme="minorHAnsi" w:hAnsiTheme="minorHAnsi" w:cs="Courier New"/>
        </w:rPr>
        <w:t xml:space="preserve"> </w:t>
      </w:r>
      <w:r w:rsidRPr="00890A51">
        <w:rPr>
          <w:rFonts w:asciiTheme="minorHAnsi" w:hAnsiTheme="minorHAnsi" w:cs="Courier New"/>
        </w:rPr>
        <w:t xml:space="preserve">(krabbeln, hüpfen, tanzen, etc.) oder bieten Platz zum Bauen mit konstruktiven Materialien. Das große Sofa bietet nicht nur Platz für eine Bilderbuchbetrachtung, sondern dient auch zur Entspannung. Auf unserer 2. Ebene können die Kinder ihre motorischen Fähigkeiten durch Klettern, Rutschen und Krabbeln schulen. Die kleineren Kinder spazieren, balancieren und  „robben“ über die Bewegungslandschaft oder unternehmen erste Gehversuche an einer Lauflernstange. </w:t>
      </w:r>
    </w:p>
    <w:p w14:paraId="7C19F67D" w14:textId="77777777" w:rsidR="00890A51" w:rsidRPr="00890A51" w:rsidRDefault="00890A51" w:rsidP="00D47021">
      <w:pPr>
        <w:jc w:val="both"/>
        <w:rPr>
          <w:rFonts w:asciiTheme="minorHAnsi" w:hAnsiTheme="minorHAnsi" w:cs="Courier New"/>
        </w:rPr>
      </w:pPr>
      <w:r w:rsidRPr="00890A51">
        <w:rPr>
          <w:rFonts w:asciiTheme="minorHAnsi" w:hAnsiTheme="minorHAnsi" w:cs="Courier New"/>
        </w:rPr>
        <w:t>Sinnliche Erfahrungen machen die Kinder an unserer bunten Wahrnehmungsraupe, an der sie ihre verschiedenen taktilen, auditiven, olfaktorischen und gustatorischen Sinne entdecken und kennen lernen.</w:t>
      </w:r>
    </w:p>
    <w:p w14:paraId="0B12180B" w14:textId="77777777" w:rsidR="00890A51" w:rsidRPr="00890A51" w:rsidRDefault="00890A51" w:rsidP="00D47021">
      <w:pPr>
        <w:jc w:val="both"/>
        <w:rPr>
          <w:rFonts w:asciiTheme="minorHAnsi" w:hAnsiTheme="minorHAnsi" w:cs="Courier New"/>
        </w:rPr>
      </w:pPr>
      <w:r w:rsidRPr="00890A51">
        <w:rPr>
          <w:rFonts w:asciiTheme="minorHAnsi" w:hAnsiTheme="minorHAnsi" w:cs="Courier New"/>
        </w:rPr>
        <w:t xml:space="preserve">Weitere sinnliche Erfahrungen machen die Kinder mit Rasierschaum, Fingerfarbe, Kleister und der Jahreszeit entsprechenden Naturmaterialien, die im Gruppenraum angeboten werden. Täglich haben die Kinder die Möglichkeit mit Sand und Wasser zu experimentieren. </w:t>
      </w:r>
    </w:p>
    <w:p w14:paraId="50311092" w14:textId="77777777" w:rsidR="00890A51" w:rsidRPr="00890A51" w:rsidRDefault="00890A51" w:rsidP="00D47021">
      <w:pPr>
        <w:jc w:val="both"/>
        <w:rPr>
          <w:rFonts w:asciiTheme="minorHAnsi" w:hAnsiTheme="minorHAnsi" w:cs="Courier New"/>
        </w:rPr>
      </w:pPr>
      <w:r w:rsidRPr="00890A51">
        <w:rPr>
          <w:rFonts w:asciiTheme="minorHAnsi" w:hAnsiTheme="minorHAnsi" w:cs="Courier New"/>
        </w:rPr>
        <w:t>Das Bällebad steht uns je</w:t>
      </w:r>
      <w:r>
        <w:rPr>
          <w:rFonts w:asciiTheme="minorHAnsi" w:hAnsiTheme="minorHAnsi" w:cs="Courier New"/>
        </w:rPr>
        <w:t>derzeit für sportliche Aktivität</w:t>
      </w:r>
      <w:r w:rsidRPr="00890A51">
        <w:rPr>
          <w:rFonts w:asciiTheme="minorHAnsi" w:hAnsiTheme="minorHAnsi" w:cs="Courier New"/>
        </w:rPr>
        <w:t>en z.B</w:t>
      </w:r>
      <w:r>
        <w:rPr>
          <w:rFonts w:asciiTheme="minorHAnsi" w:hAnsiTheme="minorHAnsi" w:cs="Courier New"/>
        </w:rPr>
        <w:t>.</w:t>
      </w:r>
      <w:r w:rsidR="00D47021">
        <w:rPr>
          <w:rFonts w:asciiTheme="minorHAnsi" w:hAnsiTheme="minorHAnsi" w:cs="Courier New"/>
        </w:rPr>
        <w:t xml:space="preserve"> toben, springen und vielem</w:t>
      </w:r>
      <w:r w:rsidRPr="00890A51">
        <w:rPr>
          <w:rFonts w:asciiTheme="minorHAnsi" w:hAnsiTheme="minorHAnsi" w:cs="Courier New"/>
        </w:rPr>
        <w:t xml:space="preserve"> mehr zur Verfügung. Außerdem bietet es eine gute Rückzugsmöglichkeit für die Kinder. </w:t>
      </w:r>
    </w:p>
    <w:p w14:paraId="0555A22F" w14:textId="3490FFE3" w:rsidR="00890A51" w:rsidRDefault="00890A51" w:rsidP="00D47021">
      <w:pPr>
        <w:jc w:val="both"/>
        <w:rPr>
          <w:rFonts w:asciiTheme="minorHAnsi" w:hAnsiTheme="minorHAnsi" w:cs="Courier New"/>
        </w:rPr>
      </w:pPr>
      <w:r w:rsidRPr="00890A51">
        <w:rPr>
          <w:rFonts w:asciiTheme="minorHAnsi" w:hAnsiTheme="minorHAnsi" w:cs="Courier New"/>
        </w:rPr>
        <w:t>Zusätzlich zu unserem „großen Spielplatz“ verfügen wir hinter unserem Haus über einen „kleineren Spielplatz“, der  für die kl</w:t>
      </w:r>
      <w:r w:rsidR="00D47021">
        <w:rPr>
          <w:rFonts w:asciiTheme="minorHAnsi" w:hAnsiTheme="minorHAnsi" w:cs="Courier New"/>
        </w:rPr>
        <w:t xml:space="preserve">einsten Kinder der Einrichtung </w:t>
      </w:r>
      <w:r w:rsidRPr="00890A51">
        <w:rPr>
          <w:rFonts w:asciiTheme="minorHAnsi" w:hAnsiTheme="minorHAnsi" w:cs="Courier New"/>
        </w:rPr>
        <w:t>angelegt wurde. Er ist mit unterschiedlichen Spielmaterialien, einem Sandkasten und einer Rasenfläche, sowie einer gepflasterten Fläc</w:t>
      </w:r>
      <w:r w:rsidR="00D47021">
        <w:rPr>
          <w:rFonts w:asciiTheme="minorHAnsi" w:hAnsiTheme="minorHAnsi" w:cs="Courier New"/>
        </w:rPr>
        <w:t>he, die Platz für kleine Bobbyc</w:t>
      </w:r>
      <w:r w:rsidRPr="00890A51">
        <w:rPr>
          <w:rFonts w:asciiTheme="minorHAnsi" w:hAnsiTheme="minorHAnsi" w:cs="Courier New"/>
        </w:rPr>
        <w:t>ar</w:t>
      </w:r>
      <w:r w:rsidR="00D47021">
        <w:rPr>
          <w:rFonts w:asciiTheme="minorHAnsi" w:hAnsiTheme="minorHAnsi" w:cs="Courier New"/>
        </w:rPr>
        <w:t>-R</w:t>
      </w:r>
      <w:r w:rsidR="002A16E5">
        <w:rPr>
          <w:rFonts w:asciiTheme="minorHAnsi" w:hAnsiTheme="minorHAnsi" w:cs="Courier New"/>
        </w:rPr>
        <w:t>ennen bietet, ausgestattet.</w:t>
      </w:r>
      <w:r w:rsidRPr="00890A51">
        <w:rPr>
          <w:rFonts w:asciiTheme="minorHAnsi" w:hAnsiTheme="minorHAnsi" w:cs="Courier New"/>
        </w:rPr>
        <w:t xml:space="preserve"> </w:t>
      </w:r>
    </w:p>
    <w:p w14:paraId="4A81290E" w14:textId="77777777" w:rsidR="00890A51" w:rsidRDefault="00890A51" w:rsidP="00D47021">
      <w:pPr>
        <w:jc w:val="both"/>
        <w:rPr>
          <w:rFonts w:asciiTheme="minorHAnsi" w:hAnsiTheme="minorHAnsi" w:cs="Courier New"/>
          <w:b/>
          <w:u w:val="single"/>
        </w:rPr>
      </w:pPr>
      <w:r w:rsidRPr="00890A51">
        <w:rPr>
          <w:rFonts w:asciiTheme="minorHAnsi" w:hAnsiTheme="minorHAnsi" w:cs="Courier New"/>
          <w:b/>
          <w:u w:val="single"/>
        </w:rPr>
        <w:lastRenderedPageBreak/>
        <w:t>Eingewöhnungsphase</w:t>
      </w:r>
      <w:r>
        <w:rPr>
          <w:rFonts w:asciiTheme="minorHAnsi" w:hAnsiTheme="minorHAnsi" w:cs="Courier New"/>
          <w:b/>
          <w:u w:val="single"/>
        </w:rPr>
        <w:t xml:space="preserve"> (</w:t>
      </w:r>
      <w:r w:rsidRPr="00890A51">
        <w:rPr>
          <w:rFonts w:asciiTheme="minorHAnsi" w:hAnsiTheme="minorHAnsi" w:cs="Courier New"/>
          <w:b/>
          <w:u w:val="single"/>
        </w:rPr>
        <w:t>in Anlehnung an das „ Berliner Modell“)</w:t>
      </w:r>
      <w:r>
        <w:rPr>
          <w:rFonts w:asciiTheme="minorHAnsi" w:hAnsiTheme="minorHAnsi" w:cs="Courier New"/>
          <w:b/>
          <w:u w:val="single"/>
        </w:rPr>
        <w:t>:</w:t>
      </w:r>
    </w:p>
    <w:p w14:paraId="5810DB25" w14:textId="21B8AE5F" w:rsidR="002A16E5" w:rsidRPr="00890A51" w:rsidRDefault="002A16E5" w:rsidP="00D47021">
      <w:pPr>
        <w:jc w:val="both"/>
        <w:rPr>
          <w:rFonts w:asciiTheme="minorHAnsi" w:hAnsiTheme="minorHAnsi" w:cs="Courier New"/>
          <w:b/>
          <w:u w:val="single"/>
        </w:rPr>
      </w:pPr>
    </w:p>
    <w:p w14:paraId="19B40B36" w14:textId="3B893BDE" w:rsidR="00890A51" w:rsidRDefault="00890A51" w:rsidP="00D47021">
      <w:pPr>
        <w:jc w:val="both"/>
        <w:rPr>
          <w:rFonts w:asciiTheme="minorHAnsi" w:hAnsiTheme="minorHAnsi" w:cs="Courier New"/>
        </w:rPr>
      </w:pPr>
      <w:r w:rsidRPr="00890A51">
        <w:rPr>
          <w:rFonts w:asciiTheme="minorHAnsi" w:hAnsiTheme="minorHAnsi" w:cs="Courier New"/>
        </w:rPr>
        <w:t xml:space="preserve">Die Aufnahme eines Kindes erfordert ein planvolles Vorgehen und viele Absprachen zwischen den Eltern und der Einrichtung. Ob sich das Kind gut einlebt, entscheidet die Gestaltung des Übergangs von der Familie in unsere Betreuung. Nur mit einer guten Eingewöhnungszeit kann sich zwischen den Eltern und den Erzieherinnen eine vertrauensvolle Zusammenarbeit entwickeln. </w:t>
      </w:r>
    </w:p>
    <w:p w14:paraId="0E7782DD" w14:textId="7569CC8F" w:rsidR="000B7D9A" w:rsidRPr="00890A51" w:rsidRDefault="000B7D9A" w:rsidP="00D47021">
      <w:pPr>
        <w:jc w:val="both"/>
        <w:rPr>
          <w:rFonts w:asciiTheme="minorHAnsi" w:hAnsiTheme="minorHAnsi" w:cs="Courier New"/>
        </w:rPr>
      </w:pPr>
    </w:p>
    <w:p w14:paraId="5F308C27" w14:textId="71F4C08C" w:rsidR="000B7D9A" w:rsidRDefault="00890A51" w:rsidP="00D47021">
      <w:pPr>
        <w:jc w:val="both"/>
        <w:rPr>
          <w:rFonts w:asciiTheme="minorHAnsi" w:hAnsiTheme="minorHAnsi" w:cs="Courier New"/>
        </w:rPr>
      </w:pPr>
      <w:r w:rsidRPr="00890A51">
        <w:rPr>
          <w:rFonts w:asciiTheme="minorHAnsi" w:hAnsiTheme="minorHAnsi" w:cs="Courier New"/>
        </w:rPr>
        <w:t>Beim Aufnahmegespräch wird die Leiterin auf die Wichtigkeit einer schrittweisen Eingewöhnung hinweisen. Das Ziel der Eingewöhnungsphase ist, mit der neuen Umgebung vertraut z</w:t>
      </w:r>
      <w:r w:rsidR="00D47021">
        <w:rPr>
          <w:rFonts w:asciiTheme="minorHAnsi" w:hAnsiTheme="minorHAnsi" w:cs="Courier New"/>
        </w:rPr>
        <w:t>u werden und den Aufbau einer Bezugs</w:t>
      </w:r>
      <w:r w:rsidRPr="00890A51">
        <w:rPr>
          <w:rFonts w:asciiTheme="minorHAnsi" w:hAnsiTheme="minorHAnsi" w:cs="Courier New"/>
        </w:rPr>
        <w:t>erzieherin zu ermöglichen. Dabei arbeiten wir in enger Kooperation mit Eltern und Kind. Um den Kindern den Start in den  Kindergarten zu erleichte</w:t>
      </w:r>
      <w:r>
        <w:rPr>
          <w:rFonts w:asciiTheme="minorHAnsi" w:hAnsiTheme="minorHAnsi" w:cs="Courier New"/>
        </w:rPr>
        <w:t>r</w:t>
      </w:r>
      <w:r w:rsidRPr="00890A51">
        <w:rPr>
          <w:rFonts w:asciiTheme="minorHAnsi" w:hAnsiTheme="minorHAnsi" w:cs="Courier New"/>
        </w:rPr>
        <w:t xml:space="preserve">n, besucht die Erzieherin, in Absprache mit den Eltern, das Kind  in seinem gewohnten und vertrauten Umfeld und startet dort  eine erste Kontaktaufnahme.  Bei diesem kurzen Besuch erhalten die Eltern einen Anamnesebogen, in denen grundlegende Einzelheiten wie Vorlieben, Lebensgewohnheiten und Besonderheiten abgefragt werden, um das Kind in seiner Persönlichkeit </w:t>
      </w:r>
      <w:r w:rsidR="00886FB1">
        <w:rPr>
          <w:rFonts w:asciiTheme="minorHAnsi" w:hAnsiTheme="minorHAnsi" w:cs="Courier New"/>
        </w:rPr>
        <w:t>kennen</w:t>
      </w:r>
      <w:r w:rsidRPr="00890A51">
        <w:rPr>
          <w:rFonts w:asciiTheme="minorHAnsi" w:hAnsiTheme="minorHAnsi" w:cs="Courier New"/>
        </w:rPr>
        <w:t>zu</w:t>
      </w:r>
      <w:r w:rsidR="00886FB1">
        <w:rPr>
          <w:rFonts w:asciiTheme="minorHAnsi" w:hAnsiTheme="minorHAnsi" w:cs="Courier New"/>
        </w:rPr>
        <w:t>lernen</w:t>
      </w:r>
      <w:r w:rsidRPr="00890A51">
        <w:rPr>
          <w:rFonts w:asciiTheme="minorHAnsi" w:hAnsiTheme="minorHAnsi" w:cs="Courier New"/>
        </w:rPr>
        <w:t>.</w:t>
      </w:r>
    </w:p>
    <w:p w14:paraId="2B1ED842" w14:textId="43DAFC64" w:rsidR="00890A51" w:rsidRPr="00890A51" w:rsidRDefault="00890A51" w:rsidP="00D47021">
      <w:pPr>
        <w:jc w:val="both"/>
        <w:rPr>
          <w:rFonts w:asciiTheme="minorHAnsi" w:hAnsiTheme="minorHAnsi" w:cs="Courier New"/>
        </w:rPr>
      </w:pPr>
      <w:r w:rsidRPr="00890A51">
        <w:rPr>
          <w:rFonts w:asciiTheme="minorHAnsi" w:hAnsiTheme="minorHAnsi" w:cs="Courier New"/>
        </w:rPr>
        <w:t xml:space="preserve"> </w:t>
      </w:r>
    </w:p>
    <w:p w14:paraId="595B13F2" w14:textId="0F1B8399" w:rsidR="009F173A" w:rsidRDefault="00886FB1" w:rsidP="00D47021">
      <w:pPr>
        <w:jc w:val="both"/>
        <w:rPr>
          <w:rFonts w:asciiTheme="minorHAnsi" w:hAnsiTheme="minorHAnsi" w:cs="Courier New"/>
        </w:rPr>
      </w:pPr>
      <w:r>
        <w:rPr>
          <w:rFonts w:asciiTheme="minorHAnsi" w:hAnsiTheme="minorHAnsi" w:cs="Courier New"/>
        </w:rPr>
        <w:t>Mit Hilfe der Bezugserzieherin</w:t>
      </w:r>
      <w:r w:rsidR="00890A51" w:rsidRPr="00890A51">
        <w:rPr>
          <w:rFonts w:asciiTheme="minorHAnsi" w:hAnsiTheme="minorHAnsi" w:cs="Courier New"/>
        </w:rPr>
        <w:t xml:space="preserve"> wird das Kind langsam mit der Gruppe vertraut gemacht.  In dieser Phase gehen wir behutsam vor.  Beginnend über stundenweise Anwesenheit der Eltern im Gruppenraum, ü</w:t>
      </w:r>
      <w:r w:rsidR="00890A51">
        <w:rPr>
          <w:rFonts w:asciiTheme="minorHAnsi" w:hAnsiTheme="minorHAnsi" w:cs="Courier New"/>
        </w:rPr>
        <w:t>ber das Verweilen im Elterncafé</w:t>
      </w:r>
      <w:r w:rsidR="00890A51" w:rsidRPr="00890A51">
        <w:rPr>
          <w:rFonts w:asciiTheme="minorHAnsi" w:hAnsiTheme="minorHAnsi" w:cs="Courier New"/>
        </w:rPr>
        <w:t>, bis hin zur vollständigen Ablösung vom Elternteil, ermöglichen wir dem Kind einen gleitenden Übergang in das Gruppengeschehen.  Wichtig ist hierbei, das Kind bestimmt den Zeitraum des Ablöseprozess.</w:t>
      </w:r>
    </w:p>
    <w:p w14:paraId="5CC92464" w14:textId="59B751E5" w:rsidR="00D47021" w:rsidRDefault="00D47021" w:rsidP="00D47021">
      <w:pPr>
        <w:jc w:val="both"/>
        <w:rPr>
          <w:rFonts w:asciiTheme="minorHAnsi" w:hAnsiTheme="minorHAnsi" w:cs="Courier New"/>
        </w:rPr>
      </w:pPr>
    </w:p>
    <w:p w14:paraId="2B85F509" w14:textId="06465FEE" w:rsidR="00D47021" w:rsidRDefault="002B6432" w:rsidP="00D47021">
      <w:pPr>
        <w:jc w:val="both"/>
        <w:rPr>
          <w:rFonts w:asciiTheme="minorHAnsi" w:hAnsiTheme="minorHAnsi" w:cs="Courier New"/>
          <w:b/>
          <w:u w:val="single"/>
        </w:rPr>
      </w:pPr>
      <w:r w:rsidRPr="00F46341">
        <w:rPr>
          <w:rFonts w:asciiTheme="minorHAnsi" w:hAnsiTheme="minorHAnsi" w:cs="Courier New"/>
          <w:b/>
        </w:rPr>
        <w:t>1</w:t>
      </w:r>
      <w:r w:rsidR="0018065D">
        <w:rPr>
          <w:rFonts w:asciiTheme="minorHAnsi" w:hAnsiTheme="minorHAnsi" w:cs="Courier New"/>
          <w:b/>
        </w:rPr>
        <w:t>5</w:t>
      </w:r>
      <w:r w:rsidR="008419F1" w:rsidRPr="00F46341">
        <w:rPr>
          <w:rFonts w:asciiTheme="minorHAnsi" w:hAnsiTheme="minorHAnsi" w:cs="Courier New"/>
          <w:b/>
        </w:rPr>
        <w:t>.</w:t>
      </w:r>
      <w:r w:rsidR="008419F1">
        <w:rPr>
          <w:rFonts w:asciiTheme="minorHAnsi" w:hAnsiTheme="minorHAnsi" w:cs="Courier New"/>
          <w:b/>
          <w:u w:val="single"/>
        </w:rPr>
        <w:t xml:space="preserve"> </w:t>
      </w:r>
      <w:r w:rsidR="00D47021">
        <w:rPr>
          <w:rFonts w:asciiTheme="minorHAnsi" w:hAnsiTheme="minorHAnsi" w:cs="Courier New"/>
          <w:b/>
          <w:u w:val="single"/>
        </w:rPr>
        <w:t>Über-Mittag-Betreuung</w:t>
      </w:r>
    </w:p>
    <w:p w14:paraId="4D16128A" w14:textId="77777777" w:rsidR="002A16E5" w:rsidRDefault="002A16E5" w:rsidP="00D47021">
      <w:pPr>
        <w:jc w:val="both"/>
        <w:rPr>
          <w:rFonts w:asciiTheme="minorHAnsi" w:hAnsiTheme="minorHAnsi" w:cs="Courier New"/>
          <w:b/>
          <w:u w:val="single"/>
        </w:rPr>
      </w:pPr>
    </w:p>
    <w:p w14:paraId="3A817280" w14:textId="3287F251" w:rsidR="006C5C6E" w:rsidRDefault="00D47021" w:rsidP="00D47021">
      <w:pPr>
        <w:jc w:val="both"/>
        <w:rPr>
          <w:rFonts w:asciiTheme="minorHAnsi" w:hAnsiTheme="minorHAnsi" w:cs="Courier New"/>
        </w:rPr>
      </w:pPr>
      <w:r w:rsidRPr="00D47021">
        <w:rPr>
          <w:rFonts w:asciiTheme="minorHAnsi" w:hAnsiTheme="minorHAnsi" w:cs="Courier New"/>
        </w:rPr>
        <w:t>Die Übermit</w:t>
      </w:r>
      <w:r>
        <w:rPr>
          <w:rFonts w:asciiTheme="minorHAnsi" w:hAnsiTheme="minorHAnsi" w:cs="Courier New"/>
        </w:rPr>
        <w:t>t</w:t>
      </w:r>
      <w:r w:rsidRPr="00D47021">
        <w:rPr>
          <w:rFonts w:asciiTheme="minorHAnsi" w:hAnsiTheme="minorHAnsi" w:cs="Courier New"/>
        </w:rPr>
        <w:t>agskinder bekommen ein warm</w:t>
      </w:r>
      <w:r>
        <w:rPr>
          <w:rFonts w:asciiTheme="minorHAnsi" w:hAnsiTheme="minorHAnsi" w:cs="Courier New"/>
        </w:rPr>
        <w:t>es, frisch gekochtes Essen vom H</w:t>
      </w:r>
      <w:r w:rsidRPr="00D47021">
        <w:rPr>
          <w:rFonts w:asciiTheme="minorHAnsi" w:hAnsiTheme="minorHAnsi" w:cs="Courier New"/>
        </w:rPr>
        <w:t>aus St.</w:t>
      </w:r>
      <w:r>
        <w:rPr>
          <w:rFonts w:asciiTheme="minorHAnsi" w:hAnsiTheme="minorHAnsi" w:cs="Courier New"/>
        </w:rPr>
        <w:t xml:space="preserve"> </w:t>
      </w:r>
      <w:r w:rsidRPr="00D47021">
        <w:rPr>
          <w:rFonts w:asciiTheme="minorHAnsi" w:hAnsiTheme="minorHAnsi" w:cs="Courier New"/>
        </w:rPr>
        <w:t>Hedwig.</w:t>
      </w:r>
    </w:p>
    <w:p w14:paraId="475115A7" w14:textId="63A6CB80" w:rsidR="007C434B" w:rsidRDefault="00D47021" w:rsidP="00D47021">
      <w:pPr>
        <w:jc w:val="both"/>
        <w:rPr>
          <w:rFonts w:asciiTheme="minorHAnsi" w:hAnsiTheme="minorHAnsi" w:cs="Courier New"/>
        </w:rPr>
      </w:pPr>
      <w:r w:rsidRPr="00D47021">
        <w:rPr>
          <w:rFonts w:asciiTheme="minorHAnsi" w:hAnsiTheme="minorHAnsi" w:cs="Courier New"/>
        </w:rPr>
        <w:t xml:space="preserve">Die U2 Kinder bekommen </w:t>
      </w:r>
      <w:r w:rsidR="00AA4539" w:rsidRPr="00D47021">
        <w:rPr>
          <w:rFonts w:asciiTheme="minorHAnsi" w:hAnsiTheme="minorHAnsi" w:cs="Courier New"/>
        </w:rPr>
        <w:t>ein speziell</w:t>
      </w:r>
      <w:r w:rsidR="006C5C6E">
        <w:rPr>
          <w:rFonts w:asciiTheme="minorHAnsi" w:hAnsiTheme="minorHAnsi" w:cs="Courier New"/>
        </w:rPr>
        <w:t xml:space="preserve"> an den Bedürfnissen dieser Altersgruppe orientiertes,</w:t>
      </w:r>
      <w:r w:rsidR="00AA4539" w:rsidRPr="00D47021">
        <w:rPr>
          <w:rFonts w:asciiTheme="minorHAnsi" w:hAnsiTheme="minorHAnsi" w:cs="Courier New"/>
        </w:rPr>
        <w:t xml:space="preserve"> gekochtes Essen</w:t>
      </w:r>
      <w:r w:rsidRPr="00D47021">
        <w:rPr>
          <w:rFonts w:asciiTheme="minorHAnsi" w:hAnsiTheme="minorHAnsi" w:cs="Courier New"/>
        </w:rPr>
        <w:t>. Der Kostenbeitrag fü</w:t>
      </w:r>
      <w:r w:rsidR="007C434B">
        <w:rPr>
          <w:rFonts w:asciiTheme="minorHAnsi" w:hAnsiTheme="minorHAnsi" w:cs="Courier New"/>
        </w:rPr>
        <w:t xml:space="preserve">r das warme Mittagessen richtet sich nach der Altersstufe der Kinder. Die </w:t>
      </w:r>
      <w:proofErr w:type="spellStart"/>
      <w:r w:rsidR="007C434B">
        <w:rPr>
          <w:rFonts w:asciiTheme="minorHAnsi" w:hAnsiTheme="minorHAnsi" w:cs="Courier New"/>
        </w:rPr>
        <w:t>Kückenkinder</w:t>
      </w:r>
      <w:proofErr w:type="spellEnd"/>
      <w:r w:rsidR="007C434B">
        <w:rPr>
          <w:rFonts w:asciiTheme="minorHAnsi" w:hAnsiTheme="minorHAnsi" w:cs="Courier New"/>
        </w:rPr>
        <w:t xml:space="preserve"> essen mit ihren Erzieherinnen gemeinsam in ihrer Gruppe.</w:t>
      </w:r>
    </w:p>
    <w:p w14:paraId="2E443109" w14:textId="3E25E1E4" w:rsidR="008D3F29" w:rsidRDefault="00EA6516" w:rsidP="00D47021">
      <w:pPr>
        <w:jc w:val="both"/>
        <w:rPr>
          <w:rFonts w:asciiTheme="minorHAnsi" w:hAnsiTheme="minorHAnsi" w:cs="Courier New"/>
        </w:rPr>
      </w:pPr>
      <w:r>
        <w:rPr>
          <w:rFonts w:asciiTheme="minorHAnsi" w:hAnsiTheme="minorHAnsi" w:cs="Courier New"/>
        </w:rPr>
        <w:t>Die Kinder der übrigen</w:t>
      </w:r>
      <w:r w:rsidR="007C434B">
        <w:rPr>
          <w:rFonts w:asciiTheme="minorHAnsi" w:hAnsiTheme="minorHAnsi" w:cs="Courier New"/>
        </w:rPr>
        <w:t xml:space="preserve"> Gruppen essen, gruppenübergreifend</w:t>
      </w:r>
      <w:r>
        <w:rPr>
          <w:rFonts w:asciiTheme="minorHAnsi" w:hAnsiTheme="minorHAnsi" w:cs="Courier New"/>
        </w:rPr>
        <w:t xml:space="preserve"> in altershomogenen Kindergruppen. I</w:t>
      </w:r>
      <w:r w:rsidR="00D47021" w:rsidRPr="00D47021">
        <w:rPr>
          <w:rFonts w:asciiTheme="minorHAnsi" w:hAnsiTheme="minorHAnsi" w:cs="Courier New"/>
        </w:rPr>
        <w:t>n gemütlicher Atmosp</w:t>
      </w:r>
      <w:r w:rsidR="00D47021">
        <w:rPr>
          <w:rFonts w:asciiTheme="minorHAnsi" w:hAnsiTheme="minorHAnsi" w:cs="Courier New"/>
        </w:rPr>
        <w:t xml:space="preserve">häre </w:t>
      </w:r>
      <w:r>
        <w:rPr>
          <w:rFonts w:asciiTheme="minorHAnsi" w:hAnsiTheme="minorHAnsi" w:cs="Courier New"/>
        </w:rPr>
        <w:t>essen die Kinder mit mindestens einer festen Bezugsperson</w:t>
      </w:r>
      <w:r w:rsidR="001341FA">
        <w:rPr>
          <w:rFonts w:asciiTheme="minorHAnsi" w:hAnsiTheme="minorHAnsi" w:cs="Courier New"/>
        </w:rPr>
        <w:t>.</w:t>
      </w:r>
    </w:p>
    <w:p w14:paraId="0C07824D" w14:textId="4C9781F4" w:rsidR="00F46341" w:rsidRDefault="00F46341" w:rsidP="00D47021">
      <w:pPr>
        <w:jc w:val="both"/>
        <w:rPr>
          <w:rFonts w:asciiTheme="minorHAnsi" w:hAnsiTheme="minorHAnsi" w:cs="Courier New"/>
        </w:rPr>
      </w:pPr>
    </w:p>
    <w:p w14:paraId="4335EC70" w14:textId="055E8286" w:rsidR="000B7D9A" w:rsidRDefault="000B7D9A" w:rsidP="00D47021">
      <w:pPr>
        <w:jc w:val="both"/>
        <w:rPr>
          <w:rFonts w:asciiTheme="minorHAnsi" w:hAnsiTheme="minorHAnsi" w:cs="Courier New"/>
          <w:b/>
          <w:bCs/>
        </w:rPr>
      </w:pPr>
    </w:p>
    <w:p w14:paraId="0255604C" w14:textId="49BB4365" w:rsidR="000B7D9A" w:rsidRDefault="000B7D9A" w:rsidP="00D47021">
      <w:pPr>
        <w:jc w:val="both"/>
        <w:rPr>
          <w:rFonts w:asciiTheme="minorHAnsi" w:hAnsiTheme="minorHAnsi" w:cs="Courier New"/>
          <w:b/>
          <w:bCs/>
        </w:rPr>
      </w:pPr>
    </w:p>
    <w:p w14:paraId="04ACA6F4" w14:textId="6B615231" w:rsidR="000B7D9A" w:rsidRDefault="000B7D9A" w:rsidP="00D47021">
      <w:pPr>
        <w:jc w:val="both"/>
        <w:rPr>
          <w:rFonts w:asciiTheme="minorHAnsi" w:hAnsiTheme="minorHAnsi" w:cs="Courier New"/>
          <w:b/>
          <w:bCs/>
        </w:rPr>
      </w:pPr>
      <w:r>
        <w:rPr>
          <w:rFonts w:asciiTheme="minorHAnsi" w:hAnsiTheme="minorHAnsi" w:cs="Courier New"/>
          <w:b/>
          <w:bCs/>
          <w:noProof/>
        </w:rPr>
        <w:drawing>
          <wp:anchor distT="0" distB="0" distL="114300" distR="114300" simplePos="0" relativeHeight="251712512" behindDoc="0" locked="0" layoutInCell="1" allowOverlap="1" wp14:anchorId="531B2269" wp14:editId="0F9B18DD">
            <wp:simplePos x="0" y="0"/>
            <wp:positionH relativeFrom="margin">
              <wp:align>center</wp:align>
            </wp:positionH>
            <wp:positionV relativeFrom="paragraph">
              <wp:posOffset>170815</wp:posOffset>
            </wp:positionV>
            <wp:extent cx="4536819" cy="1656000"/>
            <wp:effectExtent l="0" t="0" r="0" b="1905"/>
            <wp:wrapNone/>
            <wp:docPr id="456" name="Grafik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kinderrestaurant_montessori.jpg"/>
                    <pic:cNvPicPr/>
                  </pic:nvPicPr>
                  <pic:blipFill>
                    <a:blip r:embed="rId31">
                      <a:extLst>
                        <a:ext uri="{28A0092B-C50C-407E-A947-70E740481C1C}">
                          <a14:useLocalDpi xmlns:a14="http://schemas.microsoft.com/office/drawing/2010/main" val="0"/>
                        </a:ext>
                        <a:ext uri="{837473B0-CC2E-450A-ABE3-18F120FF3D39}">
                          <a1611:picAttrSrcUrl xmlns:a1611="http://schemas.microsoft.com/office/drawing/2016/11/main" r:id="rId32"/>
                        </a:ext>
                      </a:extLst>
                    </a:blip>
                    <a:stretch>
                      <a:fillRect/>
                    </a:stretch>
                  </pic:blipFill>
                  <pic:spPr>
                    <a:xfrm>
                      <a:off x="0" y="0"/>
                      <a:ext cx="4536819" cy="1656000"/>
                    </a:xfrm>
                    <a:prstGeom prst="rect">
                      <a:avLst/>
                    </a:prstGeom>
                  </pic:spPr>
                </pic:pic>
              </a:graphicData>
            </a:graphic>
            <wp14:sizeRelH relativeFrom="margin">
              <wp14:pctWidth>0</wp14:pctWidth>
            </wp14:sizeRelH>
            <wp14:sizeRelV relativeFrom="margin">
              <wp14:pctHeight>0</wp14:pctHeight>
            </wp14:sizeRelV>
          </wp:anchor>
        </w:drawing>
      </w:r>
    </w:p>
    <w:p w14:paraId="476DA31B" w14:textId="77777777" w:rsidR="000B7D9A" w:rsidRDefault="000B7D9A" w:rsidP="00D47021">
      <w:pPr>
        <w:jc w:val="both"/>
        <w:rPr>
          <w:rFonts w:asciiTheme="minorHAnsi" w:hAnsiTheme="minorHAnsi" w:cs="Courier New"/>
          <w:b/>
          <w:bCs/>
        </w:rPr>
      </w:pPr>
    </w:p>
    <w:p w14:paraId="1625D8CE" w14:textId="77777777" w:rsidR="000B7D9A" w:rsidRDefault="000B7D9A" w:rsidP="00D47021">
      <w:pPr>
        <w:jc w:val="both"/>
        <w:rPr>
          <w:rFonts w:asciiTheme="minorHAnsi" w:hAnsiTheme="minorHAnsi" w:cs="Courier New"/>
          <w:b/>
          <w:bCs/>
        </w:rPr>
      </w:pPr>
    </w:p>
    <w:p w14:paraId="71C102F3" w14:textId="77777777" w:rsidR="000B7D9A" w:rsidRDefault="000B7D9A" w:rsidP="00D47021">
      <w:pPr>
        <w:jc w:val="both"/>
        <w:rPr>
          <w:rFonts w:asciiTheme="minorHAnsi" w:hAnsiTheme="minorHAnsi" w:cs="Courier New"/>
          <w:b/>
          <w:bCs/>
        </w:rPr>
      </w:pPr>
    </w:p>
    <w:p w14:paraId="1E99D705" w14:textId="18F97BAC" w:rsidR="000B7D9A" w:rsidRDefault="000B7D9A" w:rsidP="00D47021">
      <w:pPr>
        <w:jc w:val="both"/>
        <w:rPr>
          <w:rFonts w:asciiTheme="minorHAnsi" w:hAnsiTheme="minorHAnsi" w:cs="Courier New"/>
          <w:b/>
          <w:bCs/>
        </w:rPr>
      </w:pPr>
    </w:p>
    <w:p w14:paraId="73662FD6" w14:textId="77777777" w:rsidR="000B7D9A" w:rsidRDefault="000B7D9A" w:rsidP="00D47021">
      <w:pPr>
        <w:jc w:val="both"/>
        <w:rPr>
          <w:rFonts w:asciiTheme="minorHAnsi" w:hAnsiTheme="minorHAnsi" w:cs="Courier New"/>
          <w:b/>
          <w:bCs/>
        </w:rPr>
      </w:pPr>
    </w:p>
    <w:p w14:paraId="4504AC1E" w14:textId="77777777" w:rsidR="000B7D9A" w:rsidRDefault="000B7D9A" w:rsidP="00D47021">
      <w:pPr>
        <w:jc w:val="both"/>
        <w:rPr>
          <w:rFonts w:asciiTheme="minorHAnsi" w:hAnsiTheme="minorHAnsi" w:cs="Courier New"/>
          <w:b/>
          <w:bCs/>
        </w:rPr>
      </w:pPr>
    </w:p>
    <w:p w14:paraId="79475E2F" w14:textId="77777777" w:rsidR="000B7D9A" w:rsidRDefault="000B7D9A" w:rsidP="00D47021">
      <w:pPr>
        <w:jc w:val="both"/>
        <w:rPr>
          <w:rFonts w:asciiTheme="minorHAnsi" w:hAnsiTheme="minorHAnsi" w:cs="Courier New"/>
          <w:b/>
          <w:bCs/>
        </w:rPr>
      </w:pPr>
    </w:p>
    <w:p w14:paraId="77421905" w14:textId="77777777" w:rsidR="000B7D9A" w:rsidRDefault="000B7D9A" w:rsidP="00D47021">
      <w:pPr>
        <w:jc w:val="both"/>
        <w:rPr>
          <w:rFonts w:asciiTheme="minorHAnsi" w:hAnsiTheme="minorHAnsi" w:cs="Courier New"/>
          <w:b/>
          <w:bCs/>
        </w:rPr>
      </w:pPr>
    </w:p>
    <w:p w14:paraId="10BE88F1" w14:textId="77777777" w:rsidR="000B7D9A" w:rsidRDefault="000B7D9A" w:rsidP="00D47021">
      <w:pPr>
        <w:jc w:val="both"/>
        <w:rPr>
          <w:rFonts w:asciiTheme="minorHAnsi" w:hAnsiTheme="minorHAnsi" w:cs="Courier New"/>
          <w:b/>
          <w:bCs/>
        </w:rPr>
      </w:pPr>
    </w:p>
    <w:p w14:paraId="04829FB1" w14:textId="77777777" w:rsidR="000B7D9A" w:rsidRDefault="000B7D9A" w:rsidP="00D47021">
      <w:pPr>
        <w:jc w:val="both"/>
        <w:rPr>
          <w:rFonts w:asciiTheme="minorHAnsi" w:hAnsiTheme="minorHAnsi" w:cs="Courier New"/>
          <w:b/>
          <w:bCs/>
        </w:rPr>
      </w:pPr>
    </w:p>
    <w:p w14:paraId="647EFF39" w14:textId="77777777" w:rsidR="000B7D9A" w:rsidRDefault="000B7D9A" w:rsidP="00D47021">
      <w:pPr>
        <w:jc w:val="both"/>
        <w:rPr>
          <w:rFonts w:asciiTheme="minorHAnsi" w:hAnsiTheme="minorHAnsi" w:cs="Courier New"/>
          <w:b/>
          <w:bCs/>
        </w:rPr>
      </w:pPr>
    </w:p>
    <w:p w14:paraId="0D89AB90" w14:textId="77777777" w:rsidR="000B7D9A" w:rsidRDefault="000B7D9A" w:rsidP="00D47021">
      <w:pPr>
        <w:jc w:val="both"/>
        <w:rPr>
          <w:rFonts w:asciiTheme="minorHAnsi" w:hAnsiTheme="minorHAnsi" w:cs="Courier New"/>
          <w:b/>
          <w:bCs/>
        </w:rPr>
      </w:pPr>
    </w:p>
    <w:p w14:paraId="69310604" w14:textId="77777777" w:rsidR="000B7D9A" w:rsidRDefault="000B7D9A" w:rsidP="00D47021">
      <w:pPr>
        <w:jc w:val="both"/>
        <w:rPr>
          <w:rFonts w:asciiTheme="minorHAnsi" w:hAnsiTheme="minorHAnsi" w:cs="Courier New"/>
          <w:b/>
          <w:bCs/>
        </w:rPr>
      </w:pPr>
    </w:p>
    <w:p w14:paraId="322EFDF4" w14:textId="77777777" w:rsidR="000B7D9A" w:rsidRDefault="000B7D9A" w:rsidP="00D47021">
      <w:pPr>
        <w:jc w:val="both"/>
        <w:rPr>
          <w:rFonts w:asciiTheme="minorHAnsi" w:hAnsiTheme="minorHAnsi" w:cs="Courier New"/>
          <w:b/>
          <w:bCs/>
        </w:rPr>
      </w:pPr>
    </w:p>
    <w:p w14:paraId="430AA04C" w14:textId="696A8616" w:rsidR="008D3F29" w:rsidRDefault="00F46341" w:rsidP="00D47021">
      <w:pPr>
        <w:jc w:val="both"/>
        <w:rPr>
          <w:rFonts w:asciiTheme="minorHAnsi" w:hAnsiTheme="minorHAnsi" w:cs="Courier New"/>
          <w:b/>
          <w:bCs/>
          <w:u w:val="single"/>
        </w:rPr>
      </w:pPr>
      <w:r w:rsidRPr="00F46341">
        <w:rPr>
          <w:rFonts w:asciiTheme="minorHAnsi" w:hAnsiTheme="minorHAnsi" w:cs="Courier New"/>
          <w:b/>
          <w:bCs/>
        </w:rPr>
        <w:lastRenderedPageBreak/>
        <w:t>1</w:t>
      </w:r>
      <w:r w:rsidR="0018065D">
        <w:rPr>
          <w:rFonts w:asciiTheme="minorHAnsi" w:hAnsiTheme="minorHAnsi" w:cs="Courier New"/>
          <w:b/>
          <w:bCs/>
        </w:rPr>
        <w:t>6</w:t>
      </w:r>
      <w:r w:rsidRPr="00F46341">
        <w:rPr>
          <w:rFonts w:asciiTheme="minorHAnsi" w:hAnsiTheme="minorHAnsi" w:cs="Courier New"/>
          <w:b/>
          <w:bCs/>
        </w:rPr>
        <w:t>.</w:t>
      </w:r>
      <w:r w:rsidRPr="00F46341">
        <w:rPr>
          <w:rFonts w:asciiTheme="minorHAnsi" w:hAnsiTheme="minorHAnsi" w:cs="Courier New"/>
          <w:b/>
          <w:bCs/>
          <w:u w:val="single"/>
        </w:rPr>
        <w:t xml:space="preserve"> </w:t>
      </w:r>
      <w:r w:rsidR="008D3F29" w:rsidRPr="00F46341">
        <w:rPr>
          <w:rFonts w:asciiTheme="minorHAnsi" w:hAnsiTheme="minorHAnsi" w:cs="Courier New"/>
          <w:b/>
          <w:bCs/>
          <w:u w:val="single"/>
        </w:rPr>
        <w:t xml:space="preserve">Schlafen und Erholung </w:t>
      </w:r>
    </w:p>
    <w:p w14:paraId="74F065DE" w14:textId="77777777" w:rsidR="000B7D9A" w:rsidRPr="00F46341" w:rsidRDefault="000B7D9A" w:rsidP="00D47021">
      <w:pPr>
        <w:jc w:val="both"/>
        <w:rPr>
          <w:rFonts w:asciiTheme="minorHAnsi" w:hAnsiTheme="minorHAnsi" w:cs="Courier New"/>
          <w:b/>
          <w:bCs/>
          <w:u w:val="single"/>
        </w:rPr>
      </w:pPr>
    </w:p>
    <w:p w14:paraId="5223A17B" w14:textId="4580DEC6" w:rsidR="001F658F" w:rsidRDefault="001F658F" w:rsidP="00562053">
      <w:pPr>
        <w:ind w:left="708" w:firstLine="708"/>
        <w:jc w:val="both"/>
        <w:rPr>
          <w:rFonts w:asciiTheme="minorHAnsi" w:hAnsiTheme="minorHAnsi" w:cs="Courier New"/>
          <w:b/>
          <w:bCs/>
        </w:rPr>
      </w:pPr>
      <w:r>
        <w:rPr>
          <w:rFonts w:asciiTheme="minorHAnsi" w:hAnsiTheme="minorHAnsi" w:cs="Courier New"/>
          <w:b/>
          <w:bCs/>
        </w:rPr>
        <w:t>„</w:t>
      </w:r>
      <w:r w:rsidRPr="001F658F">
        <w:rPr>
          <w:rFonts w:asciiTheme="minorHAnsi" w:hAnsiTheme="minorHAnsi" w:cs="Courier New"/>
          <w:b/>
          <w:bCs/>
        </w:rPr>
        <w:t>Jedes Kind hat ein Recht auf Ruhe, Erholung und Schlaf</w:t>
      </w:r>
      <w:r>
        <w:rPr>
          <w:rFonts w:asciiTheme="minorHAnsi" w:hAnsiTheme="minorHAnsi" w:cs="Courier New"/>
          <w:b/>
          <w:bCs/>
        </w:rPr>
        <w:t>“</w:t>
      </w:r>
    </w:p>
    <w:p w14:paraId="7BEF25C5" w14:textId="77777777" w:rsidR="000B7D9A" w:rsidRDefault="000B7D9A" w:rsidP="00562053">
      <w:pPr>
        <w:ind w:left="708" w:firstLine="708"/>
        <w:jc w:val="both"/>
        <w:rPr>
          <w:rFonts w:asciiTheme="minorHAnsi" w:hAnsiTheme="minorHAnsi" w:cs="Courier New"/>
          <w:b/>
          <w:bCs/>
        </w:rPr>
      </w:pPr>
    </w:p>
    <w:p w14:paraId="2681399C" w14:textId="6AA4EDE0" w:rsidR="001F658F" w:rsidRDefault="001F658F" w:rsidP="00D47021">
      <w:pPr>
        <w:jc w:val="both"/>
        <w:rPr>
          <w:rFonts w:asciiTheme="minorHAnsi" w:hAnsiTheme="minorHAnsi" w:cs="Courier New"/>
        </w:rPr>
      </w:pPr>
      <w:r w:rsidRPr="001F658F">
        <w:rPr>
          <w:rFonts w:asciiTheme="minorHAnsi" w:hAnsiTheme="minorHAnsi" w:cs="Courier New"/>
        </w:rPr>
        <w:t xml:space="preserve">Es ist uns ein großes Anliegen, dem </w:t>
      </w:r>
      <w:r w:rsidR="006717C5" w:rsidRPr="001F658F">
        <w:rPr>
          <w:rFonts w:asciiTheme="minorHAnsi" w:hAnsiTheme="minorHAnsi" w:cs="Courier New"/>
        </w:rPr>
        <w:t>Ruhebedürfnis</w:t>
      </w:r>
      <w:r w:rsidRPr="001F658F">
        <w:rPr>
          <w:rFonts w:asciiTheme="minorHAnsi" w:hAnsiTheme="minorHAnsi" w:cs="Courier New"/>
        </w:rPr>
        <w:t xml:space="preserve"> der Kinder in verantwortungsvoller Art und </w:t>
      </w:r>
      <w:r w:rsidR="006717C5">
        <w:rPr>
          <w:rFonts w:asciiTheme="minorHAnsi" w:hAnsiTheme="minorHAnsi" w:cs="Courier New"/>
        </w:rPr>
        <w:t>W</w:t>
      </w:r>
      <w:r w:rsidRPr="001F658F">
        <w:rPr>
          <w:rFonts w:asciiTheme="minorHAnsi" w:hAnsiTheme="minorHAnsi" w:cs="Courier New"/>
        </w:rPr>
        <w:t>eise nachzukommen.</w:t>
      </w:r>
      <w:r w:rsidR="00473314">
        <w:rPr>
          <w:rFonts w:asciiTheme="minorHAnsi" w:hAnsiTheme="minorHAnsi" w:cs="Courier New"/>
        </w:rPr>
        <w:t xml:space="preserve"> </w:t>
      </w:r>
    </w:p>
    <w:p w14:paraId="18E6FB83" w14:textId="45849E65" w:rsidR="00C80D53" w:rsidRPr="001F658F" w:rsidRDefault="00C80D53" w:rsidP="00D47021">
      <w:pPr>
        <w:jc w:val="both"/>
        <w:rPr>
          <w:rFonts w:asciiTheme="minorHAnsi" w:hAnsiTheme="minorHAnsi" w:cs="Courier New"/>
        </w:rPr>
      </w:pPr>
      <w:r>
        <w:rPr>
          <w:rFonts w:asciiTheme="minorHAnsi" w:hAnsiTheme="minorHAnsi" w:cs="Courier New"/>
        </w:rPr>
        <w:t>Die zuständige Fachkraft wird den Kindern ein rituelles, liebevolles und achtsames Beziehungsangebot anbieten.</w:t>
      </w:r>
    </w:p>
    <w:p w14:paraId="3266D3D8" w14:textId="3FB575B7" w:rsidR="009F173A" w:rsidRDefault="008D3F29" w:rsidP="00D47021">
      <w:pPr>
        <w:jc w:val="both"/>
        <w:rPr>
          <w:rFonts w:asciiTheme="minorHAnsi" w:hAnsiTheme="minorHAnsi" w:cs="Courier New"/>
          <w:bCs/>
        </w:rPr>
      </w:pPr>
      <w:r w:rsidRPr="008D3F29">
        <w:rPr>
          <w:rFonts w:asciiTheme="minorHAnsi" w:hAnsiTheme="minorHAnsi" w:cs="Courier New"/>
          <w:bCs/>
        </w:rPr>
        <w:t xml:space="preserve">Je jünger </w:t>
      </w:r>
      <w:r>
        <w:rPr>
          <w:rFonts w:asciiTheme="minorHAnsi" w:hAnsiTheme="minorHAnsi" w:cs="Courier New"/>
          <w:bCs/>
        </w:rPr>
        <w:t xml:space="preserve">die uns anvertrauten Kinder sind, desto höher die Wahrscheinlichkeit, dass </w:t>
      </w:r>
      <w:r w:rsidR="00073B77">
        <w:rPr>
          <w:rFonts w:asciiTheme="minorHAnsi" w:hAnsiTheme="minorHAnsi" w:cs="Courier New"/>
          <w:bCs/>
        </w:rPr>
        <w:t>sie eine oder auch mehrere</w:t>
      </w:r>
      <w:r>
        <w:rPr>
          <w:rFonts w:asciiTheme="minorHAnsi" w:hAnsiTheme="minorHAnsi" w:cs="Courier New"/>
          <w:bCs/>
        </w:rPr>
        <w:t xml:space="preserve"> Schlafen</w:t>
      </w:r>
      <w:r w:rsidR="00073B77">
        <w:rPr>
          <w:rFonts w:asciiTheme="minorHAnsi" w:hAnsiTheme="minorHAnsi" w:cs="Courier New"/>
          <w:bCs/>
        </w:rPr>
        <w:t>s</w:t>
      </w:r>
      <w:r>
        <w:rPr>
          <w:rFonts w:asciiTheme="minorHAnsi" w:hAnsiTheme="minorHAnsi" w:cs="Courier New"/>
          <w:bCs/>
        </w:rPr>
        <w:t>zei</w:t>
      </w:r>
      <w:r w:rsidR="00073B77">
        <w:rPr>
          <w:rFonts w:asciiTheme="minorHAnsi" w:hAnsiTheme="minorHAnsi" w:cs="Courier New"/>
          <w:bCs/>
        </w:rPr>
        <w:t>ten</w:t>
      </w:r>
      <w:r>
        <w:rPr>
          <w:rFonts w:asciiTheme="minorHAnsi" w:hAnsiTheme="minorHAnsi" w:cs="Courier New"/>
          <w:bCs/>
        </w:rPr>
        <w:t xml:space="preserve"> benötigen.</w:t>
      </w:r>
      <w:r w:rsidR="00BE0376">
        <w:rPr>
          <w:rFonts w:asciiTheme="minorHAnsi" w:hAnsiTheme="minorHAnsi" w:cs="Courier New"/>
          <w:bCs/>
        </w:rPr>
        <w:t xml:space="preserve"> </w:t>
      </w:r>
    </w:p>
    <w:p w14:paraId="1E73D17F" w14:textId="09737050" w:rsidR="008D3F29" w:rsidRDefault="008D3F29" w:rsidP="00D47021">
      <w:pPr>
        <w:jc w:val="both"/>
        <w:rPr>
          <w:rFonts w:asciiTheme="minorHAnsi" w:hAnsiTheme="minorHAnsi" w:cs="Courier New"/>
          <w:bCs/>
        </w:rPr>
      </w:pPr>
      <w:r>
        <w:rPr>
          <w:rFonts w:asciiTheme="minorHAnsi" w:hAnsiTheme="minorHAnsi" w:cs="Courier New"/>
          <w:bCs/>
        </w:rPr>
        <w:t xml:space="preserve">Das Zwergen Stübchen und der Ruheraum der </w:t>
      </w:r>
      <w:proofErr w:type="spellStart"/>
      <w:r>
        <w:rPr>
          <w:rFonts w:asciiTheme="minorHAnsi" w:hAnsiTheme="minorHAnsi" w:cs="Courier New"/>
          <w:bCs/>
        </w:rPr>
        <w:t>Kükengruppe</w:t>
      </w:r>
      <w:proofErr w:type="spellEnd"/>
      <w:r>
        <w:rPr>
          <w:rFonts w:asciiTheme="minorHAnsi" w:hAnsiTheme="minorHAnsi" w:cs="Courier New"/>
          <w:bCs/>
        </w:rPr>
        <w:t>, bieten dafür beste Möglichkeiten.</w:t>
      </w:r>
    </w:p>
    <w:p w14:paraId="2CA8572C" w14:textId="31AE14AC" w:rsidR="00073B77" w:rsidRDefault="0026249D" w:rsidP="00D47021">
      <w:pPr>
        <w:jc w:val="both"/>
        <w:rPr>
          <w:rFonts w:asciiTheme="minorHAnsi" w:hAnsiTheme="minorHAnsi" w:cs="Courier New"/>
          <w:bCs/>
        </w:rPr>
      </w:pPr>
      <w:r>
        <w:rPr>
          <w:rFonts w:asciiTheme="minorHAnsi" w:hAnsiTheme="minorHAnsi" w:cs="Courier New"/>
          <w:bCs/>
        </w:rPr>
        <w:t xml:space="preserve">Die Kinder der </w:t>
      </w:r>
      <w:proofErr w:type="spellStart"/>
      <w:r>
        <w:rPr>
          <w:rFonts w:asciiTheme="minorHAnsi" w:hAnsiTheme="minorHAnsi" w:cs="Courier New"/>
          <w:bCs/>
        </w:rPr>
        <w:t>Kükengruppe</w:t>
      </w:r>
      <w:proofErr w:type="spellEnd"/>
      <w:r>
        <w:rPr>
          <w:rFonts w:asciiTheme="minorHAnsi" w:hAnsiTheme="minorHAnsi" w:cs="Courier New"/>
          <w:bCs/>
        </w:rPr>
        <w:t xml:space="preserve"> und auch die Kinder der „Prinzengruppe“ (Kinder die aus den Stammgruppen einen Mittagsschlaf benötigen</w:t>
      </w:r>
      <w:r w:rsidR="00473314">
        <w:rPr>
          <w:rFonts w:asciiTheme="minorHAnsi" w:hAnsiTheme="minorHAnsi" w:cs="Courier New"/>
          <w:bCs/>
        </w:rPr>
        <w:t>)</w:t>
      </w:r>
      <w:r>
        <w:rPr>
          <w:rFonts w:asciiTheme="minorHAnsi" w:hAnsiTheme="minorHAnsi" w:cs="Courier New"/>
          <w:bCs/>
        </w:rPr>
        <w:t xml:space="preserve"> bilden eine Mittags</w:t>
      </w:r>
      <w:r w:rsidR="00E84300">
        <w:rPr>
          <w:rFonts w:asciiTheme="minorHAnsi" w:hAnsiTheme="minorHAnsi" w:cs="Courier New"/>
          <w:bCs/>
        </w:rPr>
        <w:t>-</w:t>
      </w:r>
      <w:r>
        <w:rPr>
          <w:rFonts w:asciiTheme="minorHAnsi" w:hAnsiTheme="minorHAnsi" w:cs="Courier New"/>
          <w:bCs/>
        </w:rPr>
        <w:t xml:space="preserve"> und Ruhephase</w:t>
      </w:r>
      <w:r w:rsidR="00E84300">
        <w:rPr>
          <w:rFonts w:asciiTheme="minorHAnsi" w:hAnsiTheme="minorHAnsi" w:cs="Courier New"/>
          <w:bCs/>
        </w:rPr>
        <w:t>-</w:t>
      </w:r>
      <w:r>
        <w:rPr>
          <w:rFonts w:asciiTheme="minorHAnsi" w:hAnsiTheme="minorHAnsi" w:cs="Courier New"/>
          <w:bCs/>
        </w:rPr>
        <w:t xml:space="preserve"> Gruppe.</w:t>
      </w:r>
    </w:p>
    <w:p w14:paraId="4D21CF4A" w14:textId="5F6BDAED" w:rsidR="0026249D" w:rsidRDefault="0026249D" w:rsidP="00D47021">
      <w:pPr>
        <w:jc w:val="both"/>
        <w:rPr>
          <w:rFonts w:asciiTheme="minorHAnsi" w:hAnsiTheme="minorHAnsi" w:cs="Courier New"/>
          <w:bCs/>
        </w:rPr>
      </w:pPr>
      <w:r>
        <w:rPr>
          <w:rFonts w:asciiTheme="minorHAnsi" w:hAnsiTheme="minorHAnsi" w:cs="Courier New"/>
          <w:bCs/>
        </w:rPr>
        <w:t>Nach dem gemeinsamen Mittagessen gegen 12:00 Uhr</w:t>
      </w:r>
      <w:r w:rsidR="00473314">
        <w:rPr>
          <w:rFonts w:asciiTheme="minorHAnsi" w:hAnsiTheme="minorHAnsi" w:cs="Courier New"/>
          <w:bCs/>
        </w:rPr>
        <w:t xml:space="preserve"> und dem anschließenden</w:t>
      </w:r>
      <w:r>
        <w:rPr>
          <w:rFonts w:asciiTheme="minorHAnsi" w:hAnsiTheme="minorHAnsi" w:cs="Courier New"/>
          <w:bCs/>
        </w:rPr>
        <w:t xml:space="preserve"> gemeinsamen Gang in den Waschraum</w:t>
      </w:r>
      <w:r w:rsidR="00C10B4C">
        <w:rPr>
          <w:rFonts w:asciiTheme="minorHAnsi" w:hAnsiTheme="minorHAnsi" w:cs="Courier New"/>
          <w:bCs/>
        </w:rPr>
        <w:t>,</w:t>
      </w:r>
      <w:r w:rsidR="00473314">
        <w:rPr>
          <w:rFonts w:asciiTheme="minorHAnsi" w:hAnsiTheme="minorHAnsi" w:cs="Courier New"/>
          <w:bCs/>
        </w:rPr>
        <w:t xml:space="preserve"> </w:t>
      </w:r>
      <w:r w:rsidR="00E84300">
        <w:rPr>
          <w:rFonts w:asciiTheme="minorHAnsi" w:hAnsiTheme="minorHAnsi" w:cs="Courier New"/>
          <w:bCs/>
        </w:rPr>
        <w:t>gehen die Kinder</w:t>
      </w:r>
      <w:r>
        <w:rPr>
          <w:rFonts w:asciiTheme="minorHAnsi" w:hAnsiTheme="minorHAnsi" w:cs="Courier New"/>
          <w:bCs/>
        </w:rPr>
        <w:t xml:space="preserve"> </w:t>
      </w:r>
      <w:r w:rsidR="00E84300">
        <w:rPr>
          <w:rFonts w:asciiTheme="minorHAnsi" w:hAnsiTheme="minorHAnsi" w:cs="Courier New"/>
          <w:bCs/>
        </w:rPr>
        <w:t xml:space="preserve">mit </w:t>
      </w:r>
      <w:r w:rsidR="00E84300" w:rsidRPr="001F658F">
        <w:rPr>
          <w:rFonts w:asciiTheme="minorHAnsi" w:hAnsiTheme="minorHAnsi" w:cs="Courier New"/>
          <w:b/>
        </w:rPr>
        <w:t>ihrer festen Bezugsperson</w:t>
      </w:r>
      <w:r w:rsidR="00E84300">
        <w:rPr>
          <w:rFonts w:asciiTheme="minorHAnsi" w:hAnsiTheme="minorHAnsi" w:cs="Courier New"/>
          <w:bCs/>
        </w:rPr>
        <w:t xml:space="preserve"> in den jeweiligen Schlafraum.</w:t>
      </w:r>
    </w:p>
    <w:p w14:paraId="2C91CCAC" w14:textId="0AA05072" w:rsidR="00562053" w:rsidRDefault="00473314" w:rsidP="00D47021">
      <w:pPr>
        <w:jc w:val="both"/>
        <w:rPr>
          <w:rFonts w:asciiTheme="minorHAnsi" w:hAnsiTheme="minorHAnsi" w:cs="Courier New"/>
          <w:bCs/>
        </w:rPr>
      </w:pPr>
      <w:r>
        <w:rPr>
          <w:rFonts w:asciiTheme="minorHAnsi" w:hAnsiTheme="minorHAnsi" w:cs="Courier New"/>
          <w:bCs/>
        </w:rPr>
        <w:t>Uns ist bewusst, da</w:t>
      </w:r>
      <w:r w:rsidR="00562053">
        <w:rPr>
          <w:rFonts w:asciiTheme="minorHAnsi" w:hAnsiTheme="minorHAnsi" w:cs="Courier New"/>
          <w:bCs/>
        </w:rPr>
        <w:t>s</w:t>
      </w:r>
      <w:r>
        <w:rPr>
          <w:rFonts w:asciiTheme="minorHAnsi" w:hAnsiTheme="minorHAnsi" w:cs="Courier New"/>
          <w:bCs/>
        </w:rPr>
        <w:t xml:space="preserve">s </w:t>
      </w:r>
      <w:r w:rsidR="00562053">
        <w:rPr>
          <w:rFonts w:asciiTheme="minorHAnsi" w:hAnsiTheme="minorHAnsi" w:cs="Courier New"/>
          <w:bCs/>
        </w:rPr>
        <w:t>der Übergang zum Schlafen und Ruhen eine sehr sensible Phase im Tagesablauf der Kinder darstellt. Darum legen wir sehr viel Wert darauf, dass die Kinder vertrauensvoll einschlafen, entspannt schlafen, sanft aufwachen und wieder in den Tag hineinfinden können.</w:t>
      </w:r>
    </w:p>
    <w:p w14:paraId="433AD54B" w14:textId="3273251C" w:rsidR="00562053" w:rsidRDefault="00562053" w:rsidP="00D47021">
      <w:pPr>
        <w:jc w:val="both"/>
        <w:rPr>
          <w:rFonts w:asciiTheme="minorHAnsi" w:hAnsiTheme="minorHAnsi" w:cs="Courier New"/>
          <w:bCs/>
        </w:rPr>
      </w:pPr>
      <w:r>
        <w:rPr>
          <w:rFonts w:asciiTheme="minorHAnsi" w:hAnsiTheme="minorHAnsi" w:cs="Courier New"/>
          <w:bCs/>
        </w:rPr>
        <w:t xml:space="preserve">Dafür ist der </w:t>
      </w:r>
      <w:r w:rsidR="001010A8">
        <w:rPr>
          <w:rFonts w:asciiTheme="minorHAnsi" w:hAnsiTheme="minorHAnsi" w:cs="Courier New"/>
          <w:bCs/>
        </w:rPr>
        <w:t>regelmäßige</w:t>
      </w:r>
      <w:r>
        <w:rPr>
          <w:rFonts w:asciiTheme="minorHAnsi" w:hAnsiTheme="minorHAnsi" w:cs="Courier New"/>
          <w:bCs/>
        </w:rPr>
        <w:t xml:space="preserve"> Austausch mit den Eltern </w:t>
      </w:r>
      <w:r w:rsidR="001010A8">
        <w:rPr>
          <w:rFonts w:asciiTheme="minorHAnsi" w:hAnsiTheme="minorHAnsi" w:cs="Courier New"/>
          <w:bCs/>
        </w:rPr>
        <w:t>unerlässlich</w:t>
      </w:r>
      <w:r>
        <w:rPr>
          <w:rFonts w:asciiTheme="minorHAnsi" w:hAnsiTheme="minorHAnsi" w:cs="Courier New"/>
          <w:bCs/>
        </w:rPr>
        <w:t>.</w:t>
      </w:r>
      <w:r w:rsidR="001010A8">
        <w:rPr>
          <w:rFonts w:asciiTheme="minorHAnsi" w:hAnsiTheme="minorHAnsi" w:cs="Courier New"/>
          <w:bCs/>
        </w:rPr>
        <w:t xml:space="preserve"> Wichtig dabei ist zu erfahren wie die Schlafgewohnheiten und Schlafbedingungen im häuslichen Umfeld aussehen. </w:t>
      </w:r>
    </w:p>
    <w:p w14:paraId="4A07DB98" w14:textId="78023395" w:rsidR="001010A8" w:rsidRDefault="001010A8" w:rsidP="00D47021">
      <w:pPr>
        <w:jc w:val="both"/>
        <w:rPr>
          <w:rFonts w:asciiTheme="minorHAnsi" w:hAnsiTheme="minorHAnsi" w:cs="Courier New"/>
          <w:bCs/>
        </w:rPr>
      </w:pPr>
      <w:r>
        <w:rPr>
          <w:rFonts w:asciiTheme="minorHAnsi" w:hAnsiTheme="minorHAnsi" w:cs="Courier New"/>
          <w:bCs/>
        </w:rPr>
        <w:t xml:space="preserve">Darüber hinaus ist es ebenfalls wichtig, dass die Bezugsperson mit dem Kind gemeinsam einen Schlafplatz aussucht und dem Kind </w:t>
      </w:r>
      <w:r w:rsidR="00C80D53">
        <w:rPr>
          <w:rFonts w:asciiTheme="minorHAnsi" w:hAnsiTheme="minorHAnsi" w:cs="Courier New"/>
          <w:bCs/>
        </w:rPr>
        <w:t xml:space="preserve">somit </w:t>
      </w:r>
      <w:r>
        <w:rPr>
          <w:rFonts w:asciiTheme="minorHAnsi" w:hAnsiTheme="minorHAnsi" w:cs="Courier New"/>
          <w:bCs/>
        </w:rPr>
        <w:t>ein positives Feedback zur Sch</w:t>
      </w:r>
      <w:r w:rsidR="00886FB1">
        <w:rPr>
          <w:rFonts w:asciiTheme="minorHAnsi" w:hAnsiTheme="minorHAnsi" w:cs="Courier New"/>
          <w:bCs/>
        </w:rPr>
        <w:t>laf</w:t>
      </w:r>
      <w:r>
        <w:rPr>
          <w:rFonts w:asciiTheme="minorHAnsi" w:hAnsiTheme="minorHAnsi" w:cs="Courier New"/>
          <w:bCs/>
        </w:rPr>
        <w:t>situation in der Kita vermittelt.</w:t>
      </w:r>
    </w:p>
    <w:p w14:paraId="4989BF8B" w14:textId="27C6C77E" w:rsidR="00C80D53" w:rsidRDefault="00C80D53" w:rsidP="00C80D53">
      <w:pPr>
        <w:jc w:val="both"/>
        <w:rPr>
          <w:rFonts w:asciiTheme="minorHAnsi" w:hAnsiTheme="minorHAnsi" w:cs="Courier New"/>
        </w:rPr>
      </w:pPr>
      <w:r>
        <w:rPr>
          <w:rFonts w:asciiTheme="minorHAnsi" w:hAnsiTheme="minorHAnsi" w:cs="Courier New"/>
        </w:rPr>
        <w:t xml:space="preserve">Nur so kann den Kindern ein Gefühl von Sicherheit und Geborgenheit für ihren Schlaf </w:t>
      </w:r>
      <w:r w:rsidRPr="00EA6516">
        <w:rPr>
          <w:rFonts w:asciiTheme="minorHAnsi" w:hAnsiTheme="minorHAnsi" w:cs="Courier New"/>
        </w:rPr>
        <w:t>vermittelt</w:t>
      </w:r>
      <w:r w:rsidRPr="00C10B4C">
        <w:rPr>
          <w:rFonts w:asciiTheme="minorHAnsi" w:hAnsiTheme="minorHAnsi" w:cs="Courier New"/>
          <w:color w:val="FF0000"/>
        </w:rPr>
        <w:t xml:space="preserve"> </w:t>
      </w:r>
      <w:r>
        <w:rPr>
          <w:rFonts w:asciiTheme="minorHAnsi" w:hAnsiTheme="minorHAnsi" w:cs="Courier New"/>
        </w:rPr>
        <w:t>werden.</w:t>
      </w:r>
    </w:p>
    <w:p w14:paraId="0FDFFEE6" w14:textId="0781DE68" w:rsidR="00EA6516" w:rsidRDefault="00EA6516" w:rsidP="00C80D53">
      <w:pPr>
        <w:jc w:val="both"/>
        <w:rPr>
          <w:rFonts w:asciiTheme="minorHAnsi" w:hAnsiTheme="minorHAnsi" w:cs="Courier New"/>
        </w:rPr>
      </w:pPr>
      <w:r>
        <w:rPr>
          <w:rFonts w:asciiTheme="minorHAnsi" w:hAnsiTheme="minorHAnsi" w:cs="Courier New"/>
        </w:rPr>
        <w:t>Den Kindern die keinen Mittagsschlaf benötigen</w:t>
      </w:r>
      <w:r w:rsidR="00886FB1">
        <w:rPr>
          <w:rFonts w:asciiTheme="minorHAnsi" w:hAnsiTheme="minorHAnsi" w:cs="Courier New"/>
        </w:rPr>
        <w:t>,</w:t>
      </w:r>
      <w:r>
        <w:rPr>
          <w:rFonts w:asciiTheme="minorHAnsi" w:hAnsiTheme="minorHAnsi" w:cs="Courier New"/>
        </w:rPr>
        <w:t xml:space="preserve"> wird eine ihrem Bedürfnissen entsprechende Ruhephase angeboten.</w:t>
      </w:r>
    </w:p>
    <w:p w14:paraId="34FF8478" w14:textId="77777777" w:rsidR="00C80D53" w:rsidRDefault="00C80D53" w:rsidP="00D47021">
      <w:pPr>
        <w:jc w:val="both"/>
        <w:rPr>
          <w:rFonts w:asciiTheme="minorHAnsi" w:hAnsiTheme="minorHAnsi" w:cs="Courier New"/>
          <w:bCs/>
        </w:rPr>
      </w:pPr>
    </w:p>
    <w:p w14:paraId="7CA9CCB8" w14:textId="77777777" w:rsidR="009F173A" w:rsidRPr="00237EBB" w:rsidRDefault="009F173A" w:rsidP="009F173A">
      <w:pPr>
        <w:rPr>
          <w:rFonts w:asciiTheme="minorHAnsi" w:hAnsiTheme="minorHAnsi" w:cs="Courier New"/>
          <w:b/>
          <w:u w:val="single"/>
        </w:rPr>
      </w:pPr>
    </w:p>
    <w:p w14:paraId="6EBC3A6A" w14:textId="3AA05277" w:rsidR="00176B61" w:rsidRPr="00237EBB" w:rsidRDefault="009F173A">
      <w:pPr>
        <w:jc w:val="both"/>
        <w:rPr>
          <w:rFonts w:asciiTheme="minorHAnsi" w:hAnsiTheme="minorHAnsi" w:cs="Courier New"/>
          <w:b/>
          <w:u w:val="single"/>
        </w:rPr>
      </w:pPr>
      <w:r w:rsidRPr="002A16E5">
        <w:rPr>
          <w:rFonts w:asciiTheme="minorHAnsi" w:hAnsiTheme="minorHAnsi" w:cs="Courier New"/>
          <w:b/>
        </w:rPr>
        <w:t>1</w:t>
      </w:r>
      <w:r w:rsidR="0018065D">
        <w:rPr>
          <w:rFonts w:asciiTheme="minorHAnsi" w:hAnsiTheme="minorHAnsi" w:cs="Courier New"/>
          <w:b/>
        </w:rPr>
        <w:t>7</w:t>
      </w:r>
      <w:r w:rsidR="00176B61" w:rsidRPr="002A16E5">
        <w:rPr>
          <w:rFonts w:asciiTheme="minorHAnsi" w:hAnsiTheme="minorHAnsi" w:cs="Courier New"/>
          <w:b/>
        </w:rPr>
        <w:t xml:space="preserve">. </w:t>
      </w:r>
      <w:r w:rsidR="00176B61" w:rsidRPr="00237EBB">
        <w:rPr>
          <w:rFonts w:asciiTheme="minorHAnsi" w:hAnsiTheme="minorHAnsi" w:cs="Courier New"/>
          <w:b/>
          <w:u w:val="single"/>
        </w:rPr>
        <w:t>Unser pädagogisches Personal</w:t>
      </w:r>
    </w:p>
    <w:p w14:paraId="70D0AD26" w14:textId="77777777" w:rsidR="00176B61" w:rsidRPr="00237EBB" w:rsidRDefault="00176B61">
      <w:pPr>
        <w:jc w:val="both"/>
        <w:rPr>
          <w:rFonts w:asciiTheme="minorHAnsi" w:hAnsiTheme="minorHAnsi" w:cs="Courier New"/>
        </w:rPr>
      </w:pPr>
    </w:p>
    <w:p w14:paraId="108F785A" w14:textId="77777777" w:rsidR="00176B61" w:rsidRPr="00237EBB" w:rsidRDefault="00176B61">
      <w:pPr>
        <w:jc w:val="both"/>
        <w:rPr>
          <w:rFonts w:asciiTheme="minorHAnsi" w:hAnsiTheme="minorHAnsi" w:cs="Courier New"/>
          <w:u w:val="single"/>
        </w:rPr>
      </w:pPr>
      <w:r w:rsidRPr="00237EBB">
        <w:rPr>
          <w:rFonts w:asciiTheme="minorHAnsi" w:hAnsiTheme="minorHAnsi" w:cs="Courier New"/>
          <w:u w:val="single"/>
        </w:rPr>
        <w:t>Zum Team gehören:</w:t>
      </w:r>
    </w:p>
    <w:p w14:paraId="6B08DDC0" w14:textId="77777777" w:rsidR="00176B61" w:rsidRPr="00237EBB" w:rsidRDefault="00176B61">
      <w:pPr>
        <w:jc w:val="both"/>
        <w:rPr>
          <w:rFonts w:asciiTheme="minorHAnsi" w:hAnsiTheme="minorHAnsi" w:cs="Courier New"/>
        </w:rPr>
      </w:pPr>
    </w:p>
    <w:p w14:paraId="4E2FEC69" w14:textId="77777777" w:rsidR="00176B61" w:rsidRPr="00237EBB" w:rsidRDefault="00176B61">
      <w:pPr>
        <w:jc w:val="both"/>
        <w:rPr>
          <w:rFonts w:asciiTheme="minorHAnsi" w:hAnsiTheme="minorHAnsi" w:cs="Courier New"/>
        </w:rPr>
      </w:pPr>
      <w:r w:rsidRPr="00237EBB">
        <w:rPr>
          <w:rFonts w:asciiTheme="minorHAnsi" w:hAnsiTheme="minorHAnsi" w:cs="Courier New"/>
        </w:rPr>
        <w:t xml:space="preserve">1 </w:t>
      </w:r>
      <w:r w:rsidR="00FE42AE">
        <w:rPr>
          <w:rFonts w:asciiTheme="minorHAnsi" w:hAnsiTheme="minorHAnsi" w:cs="Courier New"/>
        </w:rPr>
        <w:t>Einrichtungsleitung</w:t>
      </w:r>
      <w:r w:rsidRPr="00237EBB">
        <w:rPr>
          <w:rFonts w:asciiTheme="minorHAnsi" w:hAnsiTheme="minorHAnsi" w:cs="Courier New"/>
        </w:rPr>
        <w:t xml:space="preserve"> </w:t>
      </w:r>
    </w:p>
    <w:p w14:paraId="0BDF7E9A" w14:textId="77777777" w:rsidR="00176B61" w:rsidRPr="00237EBB" w:rsidRDefault="009E5055">
      <w:pPr>
        <w:jc w:val="both"/>
        <w:rPr>
          <w:rFonts w:asciiTheme="minorHAnsi" w:hAnsiTheme="minorHAnsi" w:cs="Courier New"/>
        </w:rPr>
      </w:pPr>
      <w:r w:rsidRPr="00237EBB">
        <w:rPr>
          <w:rFonts w:asciiTheme="minorHAnsi" w:hAnsiTheme="minorHAnsi" w:cs="Courier New"/>
        </w:rPr>
        <w:t>5</w:t>
      </w:r>
      <w:r w:rsidR="00176B61" w:rsidRPr="00237EBB">
        <w:rPr>
          <w:rFonts w:asciiTheme="minorHAnsi" w:hAnsiTheme="minorHAnsi" w:cs="Courier New"/>
        </w:rPr>
        <w:t xml:space="preserve"> Gruppenleiterinnen  </w:t>
      </w:r>
    </w:p>
    <w:p w14:paraId="1B097B34" w14:textId="3206D389" w:rsidR="00176B61" w:rsidRPr="00237EBB" w:rsidRDefault="00A21982">
      <w:pPr>
        <w:jc w:val="both"/>
        <w:rPr>
          <w:rFonts w:asciiTheme="minorHAnsi" w:hAnsiTheme="minorHAnsi" w:cs="Courier New"/>
        </w:rPr>
      </w:pPr>
      <w:r>
        <w:rPr>
          <w:rFonts w:asciiTheme="minorHAnsi" w:hAnsiTheme="minorHAnsi" w:cs="Courier New"/>
        </w:rPr>
        <w:t>9</w:t>
      </w:r>
      <w:r w:rsidR="002E2A8C" w:rsidRPr="00237EBB">
        <w:rPr>
          <w:rFonts w:asciiTheme="minorHAnsi" w:hAnsiTheme="minorHAnsi" w:cs="Courier New"/>
        </w:rPr>
        <w:t xml:space="preserve"> Erzieh</w:t>
      </w:r>
      <w:r w:rsidR="009E5055" w:rsidRPr="00237EBB">
        <w:rPr>
          <w:rFonts w:asciiTheme="minorHAnsi" w:hAnsiTheme="minorHAnsi" w:cs="Courier New"/>
        </w:rPr>
        <w:t>e</w:t>
      </w:r>
      <w:r w:rsidR="002E2A8C" w:rsidRPr="00237EBB">
        <w:rPr>
          <w:rFonts w:asciiTheme="minorHAnsi" w:hAnsiTheme="minorHAnsi" w:cs="Courier New"/>
        </w:rPr>
        <w:t>rinnen</w:t>
      </w:r>
      <w:r w:rsidR="00AA4539">
        <w:rPr>
          <w:rFonts w:asciiTheme="minorHAnsi" w:hAnsiTheme="minorHAnsi" w:cs="Courier New"/>
        </w:rPr>
        <w:t xml:space="preserve"> </w:t>
      </w:r>
    </w:p>
    <w:p w14:paraId="7BDD3CAE" w14:textId="29D86E51" w:rsidR="002E2A8C" w:rsidRPr="00237EBB" w:rsidRDefault="002E2A8C">
      <w:pPr>
        <w:jc w:val="both"/>
        <w:rPr>
          <w:rFonts w:asciiTheme="minorHAnsi" w:hAnsiTheme="minorHAnsi" w:cs="Courier New"/>
        </w:rPr>
      </w:pPr>
      <w:r w:rsidRPr="00237EBB">
        <w:rPr>
          <w:rFonts w:asciiTheme="minorHAnsi" w:hAnsiTheme="minorHAnsi" w:cs="Courier New"/>
        </w:rPr>
        <w:t>1 Erzieher</w:t>
      </w:r>
      <w:r w:rsidR="009E5055" w:rsidRPr="00237EBB">
        <w:rPr>
          <w:rFonts w:asciiTheme="minorHAnsi" w:hAnsiTheme="minorHAnsi" w:cs="Courier New"/>
        </w:rPr>
        <w:t xml:space="preserve"> im Anerkennungsjahr</w:t>
      </w:r>
    </w:p>
    <w:p w14:paraId="1E2BA47D" w14:textId="64F7C81E" w:rsidR="000B7D9A" w:rsidRPr="000B7D9A" w:rsidRDefault="009E5055" w:rsidP="000B7D9A">
      <w:pPr>
        <w:pStyle w:val="KeinLeerraum"/>
        <w:rPr>
          <w:rFonts w:asciiTheme="minorHAnsi" w:hAnsiTheme="minorHAnsi" w:cstheme="minorHAnsi"/>
        </w:rPr>
      </w:pPr>
      <w:r w:rsidRPr="000B7D9A">
        <w:rPr>
          <w:rFonts w:asciiTheme="minorHAnsi" w:hAnsiTheme="minorHAnsi" w:cstheme="minorHAnsi"/>
        </w:rPr>
        <w:t>1 Diplom So</w:t>
      </w:r>
      <w:r w:rsidR="00887D6F" w:rsidRPr="000B7D9A">
        <w:rPr>
          <w:rFonts w:asciiTheme="minorHAnsi" w:hAnsiTheme="minorHAnsi" w:cstheme="minorHAnsi"/>
        </w:rPr>
        <w:t>zialpädagogin</w:t>
      </w:r>
    </w:p>
    <w:p w14:paraId="10C50D54" w14:textId="64B17EA7" w:rsidR="000B7D9A" w:rsidRPr="000B7D9A" w:rsidRDefault="000B7D9A" w:rsidP="000B7D9A">
      <w:pPr>
        <w:pStyle w:val="KeinLeerraum"/>
        <w:rPr>
          <w:rFonts w:asciiTheme="minorHAnsi" w:hAnsiTheme="minorHAnsi" w:cstheme="minorHAnsi"/>
        </w:rPr>
      </w:pPr>
      <w:r w:rsidRPr="000B7D9A">
        <w:rPr>
          <w:rFonts w:asciiTheme="minorHAnsi" w:hAnsiTheme="minorHAnsi" w:cstheme="minorHAnsi"/>
        </w:rPr>
        <w:t>1 Heilpädagog</w:t>
      </w:r>
      <w:r>
        <w:rPr>
          <w:rFonts w:asciiTheme="minorHAnsi" w:hAnsiTheme="minorHAnsi" w:cstheme="minorHAnsi"/>
        </w:rPr>
        <w:t>i</w:t>
      </w:r>
      <w:r w:rsidRPr="000B7D9A">
        <w:rPr>
          <w:rFonts w:asciiTheme="minorHAnsi" w:hAnsiTheme="minorHAnsi" w:cstheme="minorHAnsi"/>
        </w:rPr>
        <w:t>n</w:t>
      </w:r>
    </w:p>
    <w:p w14:paraId="31DFF632" w14:textId="1559224A" w:rsidR="009E5055" w:rsidRPr="00C10B4C" w:rsidRDefault="00C10B4C" w:rsidP="00C10B4C">
      <w:pPr>
        <w:spacing w:after="200"/>
        <w:jc w:val="both"/>
        <w:rPr>
          <w:rFonts w:asciiTheme="minorHAnsi" w:hAnsiTheme="minorHAnsi" w:cs="Arial"/>
        </w:rPr>
      </w:pPr>
      <w:r>
        <w:rPr>
          <w:rFonts w:asciiTheme="minorHAnsi" w:hAnsiTheme="minorHAnsi" w:cs="Arial"/>
        </w:rPr>
        <w:t>1 Auszubildende (PIA)</w:t>
      </w:r>
      <w:r w:rsidR="009E5055" w:rsidRPr="00C10B4C">
        <w:rPr>
          <w:rFonts w:asciiTheme="minorHAnsi" w:hAnsiTheme="minorHAnsi" w:cs="Arial"/>
        </w:rPr>
        <w:t xml:space="preserve"> </w:t>
      </w:r>
    </w:p>
    <w:p w14:paraId="77F4A3CB" w14:textId="77777777" w:rsidR="00176B61" w:rsidRPr="00237EBB" w:rsidRDefault="00176B61">
      <w:pPr>
        <w:jc w:val="both"/>
        <w:rPr>
          <w:rFonts w:asciiTheme="minorHAnsi" w:hAnsiTheme="minorHAnsi" w:cs="Courier New"/>
        </w:rPr>
      </w:pPr>
    </w:p>
    <w:p w14:paraId="7F3C9575" w14:textId="79EA143C" w:rsidR="00176B61" w:rsidRPr="00237EBB" w:rsidRDefault="00176B61">
      <w:pPr>
        <w:jc w:val="both"/>
        <w:rPr>
          <w:rFonts w:asciiTheme="minorHAnsi" w:hAnsiTheme="minorHAnsi" w:cs="Courier New"/>
        </w:rPr>
      </w:pPr>
      <w:r w:rsidRPr="00237EBB">
        <w:rPr>
          <w:rFonts w:asciiTheme="minorHAnsi" w:hAnsiTheme="minorHAnsi" w:cs="Courier New"/>
        </w:rPr>
        <w:t>Als Ausbildungsstätte betreuen wir regelmäßig</w:t>
      </w:r>
      <w:r w:rsidR="00C65555">
        <w:rPr>
          <w:rFonts w:asciiTheme="minorHAnsi" w:hAnsiTheme="minorHAnsi" w:cs="Courier New"/>
        </w:rPr>
        <w:t xml:space="preserve"> </w:t>
      </w:r>
      <w:r w:rsidRPr="00237EBB">
        <w:rPr>
          <w:rFonts w:asciiTheme="minorHAnsi" w:hAnsiTheme="minorHAnsi" w:cs="Courier New"/>
        </w:rPr>
        <w:t>Praktikan</w:t>
      </w:r>
      <w:r w:rsidR="00C65555">
        <w:rPr>
          <w:rFonts w:asciiTheme="minorHAnsi" w:hAnsiTheme="minorHAnsi" w:cs="Courier New"/>
        </w:rPr>
        <w:t>ten unterschiedlichster Schulen</w:t>
      </w:r>
      <w:r w:rsidR="001341FA">
        <w:rPr>
          <w:rFonts w:asciiTheme="minorHAnsi" w:hAnsiTheme="minorHAnsi" w:cs="Courier New"/>
        </w:rPr>
        <w:t>.</w:t>
      </w:r>
    </w:p>
    <w:p w14:paraId="498B504B" w14:textId="10B5761E" w:rsidR="00176B61" w:rsidRPr="00237EBB" w:rsidRDefault="00176B61">
      <w:pPr>
        <w:jc w:val="both"/>
        <w:rPr>
          <w:rFonts w:asciiTheme="minorHAnsi" w:hAnsiTheme="minorHAnsi" w:cs="Courier New"/>
        </w:rPr>
      </w:pPr>
    </w:p>
    <w:p w14:paraId="2E431667" w14:textId="4121356F" w:rsidR="00C65555" w:rsidRDefault="00176B61">
      <w:pPr>
        <w:jc w:val="both"/>
        <w:rPr>
          <w:rFonts w:asciiTheme="minorHAnsi" w:hAnsiTheme="minorHAnsi" w:cs="Courier New"/>
        </w:rPr>
      </w:pPr>
      <w:r w:rsidRPr="00237EBB">
        <w:rPr>
          <w:rFonts w:asciiTheme="minorHAnsi" w:hAnsiTheme="minorHAnsi" w:cs="Courier New"/>
        </w:rPr>
        <w:t>Zur guten Atmosphäre in unserem Haus tragen auch unsere Raumpflegerin</w:t>
      </w:r>
      <w:r w:rsidR="00C65555">
        <w:rPr>
          <w:rFonts w:asciiTheme="minorHAnsi" w:hAnsiTheme="minorHAnsi" w:cs="Courier New"/>
        </w:rPr>
        <w:t xml:space="preserve"> und Küchenkraft,</w:t>
      </w:r>
      <w:r w:rsidRPr="00237EBB">
        <w:rPr>
          <w:rFonts w:asciiTheme="minorHAnsi" w:hAnsiTheme="minorHAnsi" w:cs="Courier New"/>
        </w:rPr>
        <w:t xml:space="preserve"> und</w:t>
      </w:r>
    </w:p>
    <w:p w14:paraId="46596062" w14:textId="6F17BF01" w:rsidR="00176B61" w:rsidRPr="00237EBB" w:rsidRDefault="00176B61">
      <w:pPr>
        <w:jc w:val="both"/>
        <w:rPr>
          <w:rFonts w:asciiTheme="minorHAnsi" w:hAnsiTheme="minorHAnsi" w:cs="Courier New"/>
        </w:rPr>
      </w:pPr>
      <w:r w:rsidRPr="00237EBB">
        <w:rPr>
          <w:rFonts w:asciiTheme="minorHAnsi" w:hAnsiTheme="minorHAnsi" w:cs="Courier New"/>
        </w:rPr>
        <w:t>unser Hausmeister bei.</w:t>
      </w:r>
    </w:p>
    <w:p w14:paraId="6DD36BE9" w14:textId="77777777" w:rsidR="008E6B82" w:rsidRPr="00237EBB" w:rsidRDefault="008E6B82">
      <w:pPr>
        <w:jc w:val="both"/>
        <w:rPr>
          <w:rFonts w:asciiTheme="minorHAnsi" w:hAnsiTheme="minorHAnsi" w:cs="Courier New"/>
        </w:rPr>
      </w:pPr>
    </w:p>
    <w:p w14:paraId="62DFC174" w14:textId="65504F4E" w:rsidR="008E6B82" w:rsidRPr="00237EBB" w:rsidRDefault="00C65555" w:rsidP="008E6B82">
      <w:pPr>
        <w:spacing w:after="200"/>
        <w:jc w:val="both"/>
        <w:rPr>
          <w:rFonts w:asciiTheme="minorHAnsi" w:hAnsiTheme="minorHAnsi" w:cs="Arial"/>
          <w:b/>
        </w:rPr>
      </w:pPr>
      <w:r>
        <w:rPr>
          <w:rFonts w:asciiTheme="minorHAnsi" w:hAnsiTheme="minorHAnsi" w:cs="Arial"/>
          <w:b/>
        </w:rPr>
        <w:lastRenderedPageBreak/>
        <w:t xml:space="preserve">Unser Fachpersonal konnte </w:t>
      </w:r>
      <w:r w:rsidR="00AA4539">
        <w:rPr>
          <w:rFonts w:asciiTheme="minorHAnsi" w:hAnsiTheme="minorHAnsi" w:cs="Arial"/>
          <w:b/>
        </w:rPr>
        <w:t>sich durch</w:t>
      </w:r>
      <w:r w:rsidR="006B5009">
        <w:rPr>
          <w:rFonts w:asciiTheme="minorHAnsi" w:hAnsiTheme="minorHAnsi" w:cs="Arial"/>
          <w:b/>
        </w:rPr>
        <w:t xml:space="preserve"> Fort- und Weiterbildungen,</w:t>
      </w:r>
      <w:r w:rsidR="008E6B82" w:rsidRPr="00237EBB">
        <w:rPr>
          <w:rFonts w:asciiTheme="minorHAnsi" w:hAnsiTheme="minorHAnsi" w:cs="Arial"/>
          <w:b/>
        </w:rPr>
        <w:t xml:space="preserve"> </w:t>
      </w:r>
      <w:r w:rsidR="006B5009">
        <w:rPr>
          <w:rFonts w:asciiTheme="minorHAnsi" w:hAnsiTheme="minorHAnsi" w:cs="Arial"/>
          <w:b/>
        </w:rPr>
        <w:t xml:space="preserve">besondere </w:t>
      </w:r>
      <w:r>
        <w:rPr>
          <w:rFonts w:asciiTheme="minorHAnsi" w:hAnsiTheme="minorHAnsi" w:cs="Arial"/>
          <w:b/>
        </w:rPr>
        <w:t xml:space="preserve">Zusatzqualifikationen </w:t>
      </w:r>
      <w:r w:rsidR="006B5009">
        <w:rPr>
          <w:rFonts w:asciiTheme="minorHAnsi" w:hAnsiTheme="minorHAnsi" w:cs="Arial"/>
          <w:b/>
        </w:rPr>
        <w:t xml:space="preserve"> in folgenden Bereichen </w:t>
      </w:r>
      <w:r>
        <w:rPr>
          <w:rFonts w:asciiTheme="minorHAnsi" w:hAnsiTheme="minorHAnsi" w:cs="Arial"/>
          <w:b/>
        </w:rPr>
        <w:t>aneignen</w:t>
      </w:r>
      <w:r w:rsidR="006B5009">
        <w:rPr>
          <w:rFonts w:asciiTheme="minorHAnsi" w:hAnsiTheme="minorHAnsi" w:cs="Arial"/>
          <w:b/>
        </w:rPr>
        <w:t>.</w:t>
      </w:r>
    </w:p>
    <w:p w14:paraId="3D0D6A10" w14:textId="7DB79412" w:rsidR="008E6B82" w:rsidRPr="00237EBB" w:rsidRDefault="003B695A" w:rsidP="00A12987">
      <w:pPr>
        <w:numPr>
          <w:ilvl w:val="0"/>
          <w:numId w:val="6"/>
        </w:numPr>
        <w:ind w:left="714" w:hanging="357"/>
        <w:jc w:val="both"/>
        <w:rPr>
          <w:rFonts w:asciiTheme="minorHAnsi" w:hAnsiTheme="minorHAnsi" w:cs="Arial"/>
        </w:rPr>
      </w:pPr>
      <w:r>
        <w:rPr>
          <w:rFonts w:asciiTheme="minorHAnsi" w:hAnsiTheme="minorHAnsi" w:cs="Arial"/>
        </w:rPr>
        <w:t>Beweg</w:t>
      </w:r>
      <w:r w:rsidR="00C65555">
        <w:rPr>
          <w:rFonts w:asciiTheme="minorHAnsi" w:hAnsiTheme="minorHAnsi" w:cs="Arial"/>
        </w:rPr>
        <w:t>ung</w:t>
      </w:r>
    </w:p>
    <w:p w14:paraId="46AAC95E" w14:textId="77777777" w:rsidR="008E6B82" w:rsidRPr="00237EBB" w:rsidRDefault="008E6B82" w:rsidP="00A12987">
      <w:pPr>
        <w:numPr>
          <w:ilvl w:val="0"/>
          <w:numId w:val="6"/>
        </w:numPr>
        <w:ind w:left="714" w:hanging="357"/>
        <w:jc w:val="both"/>
        <w:rPr>
          <w:rFonts w:asciiTheme="minorHAnsi" w:hAnsiTheme="minorHAnsi" w:cs="Arial"/>
        </w:rPr>
      </w:pPr>
      <w:r w:rsidRPr="00237EBB">
        <w:rPr>
          <w:rFonts w:asciiTheme="minorHAnsi" w:hAnsiTheme="minorHAnsi" w:cs="Arial"/>
        </w:rPr>
        <w:t>Waldpädagogik</w:t>
      </w:r>
    </w:p>
    <w:p w14:paraId="20FC0805" w14:textId="77777777" w:rsidR="008E6B82" w:rsidRPr="00237EBB" w:rsidRDefault="008E6B82" w:rsidP="00A12987">
      <w:pPr>
        <w:numPr>
          <w:ilvl w:val="0"/>
          <w:numId w:val="6"/>
        </w:numPr>
        <w:ind w:left="714" w:hanging="357"/>
        <w:jc w:val="both"/>
        <w:rPr>
          <w:rFonts w:asciiTheme="minorHAnsi" w:hAnsiTheme="minorHAnsi" w:cs="Arial"/>
        </w:rPr>
      </w:pPr>
      <w:r w:rsidRPr="00237EBB">
        <w:rPr>
          <w:rFonts w:asciiTheme="minorHAnsi" w:hAnsiTheme="minorHAnsi" w:cs="Arial"/>
        </w:rPr>
        <w:t>Sprachförderung</w:t>
      </w:r>
    </w:p>
    <w:p w14:paraId="7FCC7EBB" w14:textId="3579DFF3" w:rsidR="008E6B82" w:rsidRPr="00237EBB" w:rsidRDefault="008E6B82" w:rsidP="00A12987">
      <w:pPr>
        <w:numPr>
          <w:ilvl w:val="0"/>
          <w:numId w:val="6"/>
        </w:numPr>
        <w:ind w:left="714" w:hanging="357"/>
        <w:jc w:val="both"/>
        <w:rPr>
          <w:rFonts w:asciiTheme="minorHAnsi" w:hAnsiTheme="minorHAnsi" w:cs="Arial"/>
        </w:rPr>
      </w:pPr>
      <w:r w:rsidRPr="00237EBB">
        <w:rPr>
          <w:rFonts w:asciiTheme="minorHAnsi" w:hAnsiTheme="minorHAnsi" w:cs="Arial"/>
        </w:rPr>
        <w:t xml:space="preserve">Religionspädagogik </w:t>
      </w:r>
    </w:p>
    <w:p w14:paraId="6326C0BF" w14:textId="77777777" w:rsidR="008E6B82" w:rsidRPr="00237EBB" w:rsidRDefault="008E6B82" w:rsidP="00A12987">
      <w:pPr>
        <w:numPr>
          <w:ilvl w:val="0"/>
          <w:numId w:val="6"/>
        </w:numPr>
        <w:ind w:left="714" w:hanging="357"/>
        <w:jc w:val="both"/>
        <w:rPr>
          <w:rFonts w:asciiTheme="minorHAnsi" w:hAnsiTheme="minorHAnsi" w:cs="Arial"/>
        </w:rPr>
      </w:pPr>
      <w:r w:rsidRPr="00237EBB">
        <w:rPr>
          <w:rFonts w:asciiTheme="minorHAnsi" w:hAnsiTheme="minorHAnsi" w:cs="Arial"/>
        </w:rPr>
        <w:t>Entwicklungsbegleitung</w:t>
      </w:r>
    </w:p>
    <w:p w14:paraId="60BD401E" w14:textId="77777777" w:rsidR="008E6B82" w:rsidRPr="00237EBB" w:rsidRDefault="008E6B82" w:rsidP="00A12987">
      <w:pPr>
        <w:numPr>
          <w:ilvl w:val="0"/>
          <w:numId w:val="6"/>
        </w:numPr>
        <w:ind w:left="714" w:hanging="357"/>
        <w:jc w:val="both"/>
        <w:rPr>
          <w:rFonts w:asciiTheme="minorHAnsi" w:hAnsiTheme="minorHAnsi" w:cs="Arial"/>
        </w:rPr>
      </w:pPr>
      <w:r w:rsidRPr="00237EBB">
        <w:rPr>
          <w:rFonts w:asciiTheme="minorHAnsi" w:hAnsiTheme="minorHAnsi" w:cs="Arial"/>
        </w:rPr>
        <w:t>Elternarbeit</w:t>
      </w:r>
    </w:p>
    <w:p w14:paraId="5751ABD8" w14:textId="77777777" w:rsidR="008E6B82" w:rsidRPr="00237EBB" w:rsidRDefault="008E6B82" w:rsidP="00A12987">
      <w:pPr>
        <w:numPr>
          <w:ilvl w:val="0"/>
          <w:numId w:val="6"/>
        </w:numPr>
        <w:ind w:left="714" w:hanging="357"/>
        <w:jc w:val="both"/>
        <w:rPr>
          <w:rFonts w:asciiTheme="minorHAnsi" w:hAnsiTheme="minorHAnsi" w:cs="Arial"/>
        </w:rPr>
      </w:pPr>
      <w:r w:rsidRPr="00237EBB">
        <w:rPr>
          <w:rFonts w:asciiTheme="minorHAnsi" w:hAnsiTheme="minorHAnsi" w:cs="Arial"/>
        </w:rPr>
        <w:t>Kinder unter 3 Jahren</w:t>
      </w:r>
    </w:p>
    <w:p w14:paraId="733A5B5A" w14:textId="77777777" w:rsidR="008E6B82" w:rsidRPr="00237EBB" w:rsidRDefault="008E6B82" w:rsidP="00A12987">
      <w:pPr>
        <w:numPr>
          <w:ilvl w:val="0"/>
          <w:numId w:val="6"/>
        </w:numPr>
        <w:ind w:left="714" w:hanging="357"/>
        <w:jc w:val="both"/>
        <w:rPr>
          <w:rFonts w:asciiTheme="minorHAnsi" w:hAnsiTheme="minorHAnsi" w:cs="Arial"/>
        </w:rPr>
      </w:pPr>
      <w:r w:rsidRPr="00237EBB">
        <w:rPr>
          <w:rFonts w:asciiTheme="minorHAnsi" w:hAnsiTheme="minorHAnsi" w:cs="Arial"/>
        </w:rPr>
        <w:t>Gesundheitsförderung</w:t>
      </w:r>
    </w:p>
    <w:p w14:paraId="20CF7C64" w14:textId="77777777" w:rsidR="008E6B82" w:rsidRPr="00237EBB" w:rsidRDefault="008E6B82" w:rsidP="00A12987">
      <w:pPr>
        <w:numPr>
          <w:ilvl w:val="0"/>
          <w:numId w:val="6"/>
        </w:numPr>
        <w:ind w:left="714" w:hanging="357"/>
        <w:jc w:val="both"/>
        <w:rPr>
          <w:rFonts w:asciiTheme="minorHAnsi" w:hAnsiTheme="minorHAnsi" w:cs="Arial"/>
        </w:rPr>
      </w:pPr>
      <w:r w:rsidRPr="00237EBB">
        <w:rPr>
          <w:rFonts w:asciiTheme="minorHAnsi" w:hAnsiTheme="minorHAnsi" w:cs="Arial"/>
        </w:rPr>
        <w:t>Präventionsprogramm des Kinderschutzbundes</w:t>
      </w:r>
    </w:p>
    <w:p w14:paraId="52E3C2FF" w14:textId="1F913F40" w:rsidR="008E6B82" w:rsidRDefault="008E6B82" w:rsidP="00A12987">
      <w:pPr>
        <w:numPr>
          <w:ilvl w:val="0"/>
          <w:numId w:val="6"/>
        </w:numPr>
        <w:ind w:left="714" w:hanging="357"/>
        <w:jc w:val="both"/>
        <w:rPr>
          <w:rFonts w:asciiTheme="minorHAnsi" w:hAnsiTheme="minorHAnsi" w:cs="Arial"/>
        </w:rPr>
      </w:pPr>
      <w:r w:rsidRPr="00237EBB">
        <w:rPr>
          <w:rFonts w:asciiTheme="minorHAnsi" w:hAnsiTheme="minorHAnsi" w:cs="Arial"/>
        </w:rPr>
        <w:t>Kindertagespflege</w:t>
      </w:r>
    </w:p>
    <w:p w14:paraId="22344927" w14:textId="4AE71AE9" w:rsidR="00C10B4C" w:rsidRDefault="00C10B4C" w:rsidP="00C10B4C">
      <w:pPr>
        <w:jc w:val="both"/>
        <w:rPr>
          <w:rFonts w:asciiTheme="minorHAnsi" w:hAnsiTheme="minorHAnsi" w:cs="Arial"/>
        </w:rPr>
      </w:pPr>
    </w:p>
    <w:p w14:paraId="5528A4D3" w14:textId="6FCB7FF6" w:rsidR="006B5009" w:rsidRDefault="006B5009" w:rsidP="006B5009">
      <w:pPr>
        <w:ind w:left="714"/>
        <w:jc w:val="both"/>
        <w:rPr>
          <w:rFonts w:asciiTheme="minorHAnsi" w:hAnsiTheme="minorHAnsi" w:cs="Arial"/>
        </w:rPr>
      </w:pPr>
      <w:r w:rsidRPr="00245848">
        <w:rPr>
          <w:rFonts w:asciiTheme="minorHAnsi" w:hAnsiTheme="minorHAnsi" w:cs="Arial"/>
          <w:b/>
          <w:bCs/>
        </w:rPr>
        <w:t>So</w:t>
      </w:r>
      <w:r w:rsidR="00245848">
        <w:rPr>
          <w:rFonts w:asciiTheme="minorHAnsi" w:hAnsiTheme="minorHAnsi" w:cs="Arial"/>
          <w:b/>
          <w:bCs/>
        </w:rPr>
        <w:t xml:space="preserve">mit </w:t>
      </w:r>
      <w:r w:rsidRPr="00245848">
        <w:rPr>
          <w:rFonts w:asciiTheme="minorHAnsi" w:hAnsiTheme="minorHAnsi" w:cs="Arial"/>
          <w:b/>
          <w:bCs/>
        </w:rPr>
        <w:t xml:space="preserve"> gehören folgende Fachkräfte zu unserem Team</w:t>
      </w:r>
      <w:r>
        <w:rPr>
          <w:rFonts w:asciiTheme="minorHAnsi" w:hAnsiTheme="minorHAnsi" w:cs="Arial"/>
        </w:rPr>
        <w:t>:</w:t>
      </w:r>
    </w:p>
    <w:p w14:paraId="0987629B" w14:textId="23167A00" w:rsidR="00C10B4C" w:rsidRPr="00245848" w:rsidRDefault="00C10B4C" w:rsidP="00C10B4C">
      <w:pPr>
        <w:pStyle w:val="Listenabsatz"/>
        <w:numPr>
          <w:ilvl w:val="0"/>
          <w:numId w:val="6"/>
        </w:numPr>
        <w:jc w:val="both"/>
        <w:rPr>
          <w:rFonts w:asciiTheme="minorHAnsi" w:hAnsiTheme="minorHAnsi" w:cs="Arial"/>
          <w:sz w:val="24"/>
          <w:szCs w:val="24"/>
        </w:rPr>
      </w:pPr>
      <w:r w:rsidRPr="00245848">
        <w:rPr>
          <w:rFonts w:asciiTheme="minorHAnsi" w:hAnsiTheme="minorHAnsi" w:cs="Arial"/>
          <w:sz w:val="24"/>
          <w:szCs w:val="24"/>
        </w:rPr>
        <w:t>Fachkraft für alltagsintegrierte Sprachförderung</w:t>
      </w:r>
    </w:p>
    <w:p w14:paraId="3EF0DE73" w14:textId="0732AD47" w:rsidR="006B5009" w:rsidRPr="006B5009" w:rsidRDefault="006B5009" w:rsidP="006B5009">
      <w:pPr>
        <w:pStyle w:val="Listenabsatz"/>
        <w:numPr>
          <w:ilvl w:val="0"/>
          <w:numId w:val="6"/>
        </w:numPr>
        <w:jc w:val="both"/>
        <w:rPr>
          <w:rFonts w:asciiTheme="minorHAnsi" w:hAnsiTheme="minorHAnsi" w:cs="Arial"/>
          <w:sz w:val="24"/>
          <w:szCs w:val="24"/>
        </w:rPr>
      </w:pPr>
      <w:r w:rsidRPr="006B5009">
        <w:rPr>
          <w:rFonts w:asciiTheme="minorHAnsi" w:hAnsiTheme="minorHAnsi" w:cs="Arial"/>
          <w:sz w:val="24"/>
          <w:szCs w:val="24"/>
        </w:rPr>
        <w:t>Fachkraft für Kinderschutz</w:t>
      </w:r>
    </w:p>
    <w:p w14:paraId="06BC9319" w14:textId="4B313E2E" w:rsidR="008E6B82" w:rsidRDefault="00BE17A9" w:rsidP="00A12987">
      <w:pPr>
        <w:numPr>
          <w:ilvl w:val="0"/>
          <w:numId w:val="6"/>
        </w:numPr>
        <w:ind w:left="714" w:hanging="357"/>
        <w:jc w:val="both"/>
        <w:rPr>
          <w:rFonts w:asciiTheme="minorHAnsi" w:hAnsiTheme="minorHAnsi" w:cs="Arial"/>
        </w:rPr>
      </w:pPr>
      <w:r>
        <w:rPr>
          <w:rFonts w:asciiTheme="minorHAnsi" w:hAnsiTheme="minorHAnsi" w:cs="Arial"/>
        </w:rPr>
        <w:t>Generat</w:t>
      </w:r>
      <w:r w:rsidR="006B5009">
        <w:rPr>
          <w:rFonts w:asciiTheme="minorHAnsi" w:hAnsiTheme="minorHAnsi" w:cs="Arial"/>
        </w:rPr>
        <w:t>i</w:t>
      </w:r>
      <w:r>
        <w:rPr>
          <w:rFonts w:asciiTheme="minorHAnsi" w:hAnsiTheme="minorHAnsi" w:cs="Arial"/>
        </w:rPr>
        <w:t>onslotsin</w:t>
      </w:r>
    </w:p>
    <w:p w14:paraId="1E6FC90F" w14:textId="77777777" w:rsidR="003B695A" w:rsidRPr="003B695A" w:rsidRDefault="00BE17A9" w:rsidP="00A12987">
      <w:pPr>
        <w:numPr>
          <w:ilvl w:val="0"/>
          <w:numId w:val="6"/>
        </w:numPr>
        <w:ind w:left="714" w:hanging="357"/>
        <w:jc w:val="both"/>
        <w:rPr>
          <w:rFonts w:asciiTheme="minorHAnsi" w:hAnsiTheme="minorHAnsi" w:cs="Arial"/>
        </w:rPr>
      </w:pPr>
      <w:r>
        <w:rPr>
          <w:rFonts w:asciiTheme="minorHAnsi" w:hAnsiTheme="minorHAnsi" w:cs="Arial"/>
        </w:rPr>
        <w:t>Fachkraft für</w:t>
      </w:r>
      <w:r w:rsidRPr="001341FA">
        <w:rPr>
          <w:rFonts w:asciiTheme="minorHAnsi" w:hAnsiTheme="minorHAnsi" w:cs="Arial"/>
        </w:rPr>
        <w:t xml:space="preserve"> U3 Betreuung</w:t>
      </w:r>
    </w:p>
    <w:p w14:paraId="1867BCA2" w14:textId="7D0772A2" w:rsidR="00BE17A9" w:rsidRDefault="003B695A" w:rsidP="00A12987">
      <w:pPr>
        <w:numPr>
          <w:ilvl w:val="0"/>
          <w:numId w:val="6"/>
        </w:numPr>
        <w:ind w:left="714" w:hanging="357"/>
        <w:jc w:val="both"/>
        <w:rPr>
          <w:rFonts w:asciiTheme="minorHAnsi" w:hAnsiTheme="minorHAnsi" w:cs="Arial"/>
        </w:rPr>
      </w:pPr>
      <w:r w:rsidRPr="003B695A">
        <w:rPr>
          <w:rFonts w:asciiTheme="minorHAnsi" w:hAnsiTheme="minorHAnsi" w:cs="Arial"/>
        </w:rPr>
        <w:t>Fachkraft</w:t>
      </w:r>
      <w:r w:rsidR="00BE17A9" w:rsidRPr="003B695A">
        <w:rPr>
          <w:rFonts w:asciiTheme="minorHAnsi" w:hAnsiTheme="minorHAnsi" w:cs="Arial"/>
        </w:rPr>
        <w:t xml:space="preserve"> </w:t>
      </w:r>
      <w:r>
        <w:rPr>
          <w:rFonts w:asciiTheme="minorHAnsi" w:hAnsiTheme="minorHAnsi" w:cs="Arial"/>
        </w:rPr>
        <w:t>mit musikalischer Zusatzqualifikation</w:t>
      </w:r>
    </w:p>
    <w:p w14:paraId="21C5B900" w14:textId="05660B63" w:rsidR="001341FA" w:rsidRDefault="001341FA" w:rsidP="00A12987">
      <w:pPr>
        <w:numPr>
          <w:ilvl w:val="0"/>
          <w:numId w:val="6"/>
        </w:numPr>
        <w:ind w:left="714" w:hanging="357"/>
        <w:jc w:val="both"/>
        <w:rPr>
          <w:rFonts w:asciiTheme="minorHAnsi" w:hAnsiTheme="minorHAnsi" w:cs="Arial"/>
        </w:rPr>
      </w:pPr>
      <w:r>
        <w:rPr>
          <w:rFonts w:asciiTheme="minorHAnsi" w:hAnsiTheme="minorHAnsi" w:cs="Arial"/>
        </w:rPr>
        <w:t xml:space="preserve">Fachkraft für Gemeinsame Erziehung  </w:t>
      </w:r>
    </w:p>
    <w:p w14:paraId="3A259427" w14:textId="162EEAF1" w:rsidR="003B695A" w:rsidRPr="003B695A" w:rsidRDefault="003B695A" w:rsidP="00A12987">
      <w:pPr>
        <w:numPr>
          <w:ilvl w:val="0"/>
          <w:numId w:val="6"/>
        </w:numPr>
        <w:ind w:left="714" w:hanging="357"/>
        <w:jc w:val="both"/>
        <w:rPr>
          <w:rFonts w:asciiTheme="minorHAnsi" w:hAnsiTheme="minorHAnsi" w:cs="Arial"/>
        </w:rPr>
      </w:pPr>
      <w:r>
        <w:rPr>
          <w:rFonts w:asciiTheme="minorHAnsi" w:hAnsiTheme="minorHAnsi" w:cs="Arial"/>
        </w:rPr>
        <w:t>Fachkraft als Übungsleiter/ Bewegung</w:t>
      </w:r>
    </w:p>
    <w:p w14:paraId="0EC0EA18" w14:textId="6CF8F63A" w:rsidR="007A40CA" w:rsidRDefault="006B5009" w:rsidP="006B5009">
      <w:pPr>
        <w:pStyle w:val="Listenabsatz"/>
        <w:numPr>
          <w:ilvl w:val="0"/>
          <w:numId w:val="6"/>
        </w:numPr>
        <w:spacing w:after="200"/>
        <w:jc w:val="both"/>
        <w:rPr>
          <w:rFonts w:asciiTheme="minorHAnsi" w:hAnsiTheme="minorHAnsi" w:cs="Arial"/>
          <w:sz w:val="24"/>
          <w:szCs w:val="24"/>
        </w:rPr>
      </w:pPr>
      <w:r>
        <w:rPr>
          <w:rFonts w:asciiTheme="minorHAnsi" w:hAnsiTheme="minorHAnsi" w:cs="Arial"/>
          <w:sz w:val="24"/>
          <w:szCs w:val="24"/>
        </w:rPr>
        <w:t>Fachkraft Kindertagespflege</w:t>
      </w:r>
    </w:p>
    <w:p w14:paraId="260B04A2" w14:textId="77777777" w:rsidR="00245848" w:rsidRPr="006B5009" w:rsidRDefault="00245848" w:rsidP="00245848">
      <w:pPr>
        <w:pStyle w:val="Listenabsatz"/>
        <w:spacing w:after="200"/>
        <w:ind w:left="720"/>
        <w:jc w:val="both"/>
        <w:rPr>
          <w:rFonts w:asciiTheme="minorHAnsi" w:hAnsiTheme="minorHAnsi" w:cs="Arial"/>
          <w:sz w:val="24"/>
          <w:szCs w:val="24"/>
        </w:rPr>
      </w:pPr>
    </w:p>
    <w:p w14:paraId="36952C15" w14:textId="77777777" w:rsidR="000B7D9A" w:rsidRDefault="000B7D9A">
      <w:pPr>
        <w:jc w:val="both"/>
        <w:rPr>
          <w:rFonts w:asciiTheme="minorHAnsi" w:hAnsiTheme="minorHAnsi" w:cs="Courier New"/>
          <w:b/>
        </w:rPr>
      </w:pPr>
    </w:p>
    <w:p w14:paraId="19E1474E" w14:textId="7F780878" w:rsidR="00176B61" w:rsidRPr="00237EBB" w:rsidRDefault="0018065D">
      <w:pPr>
        <w:jc w:val="both"/>
        <w:rPr>
          <w:rFonts w:asciiTheme="minorHAnsi" w:hAnsiTheme="minorHAnsi" w:cs="Courier New"/>
          <w:b/>
          <w:u w:val="single"/>
        </w:rPr>
      </w:pPr>
      <w:r>
        <w:rPr>
          <w:rFonts w:asciiTheme="minorHAnsi" w:hAnsiTheme="minorHAnsi" w:cs="Courier New"/>
          <w:b/>
        </w:rPr>
        <w:t>18</w:t>
      </w:r>
      <w:r w:rsidR="00176B61" w:rsidRPr="002A16E5">
        <w:rPr>
          <w:rFonts w:asciiTheme="minorHAnsi" w:hAnsiTheme="minorHAnsi" w:cs="Courier New"/>
          <w:b/>
        </w:rPr>
        <w:t xml:space="preserve">. </w:t>
      </w:r>
      <w:r w:rsidR="00176B61" w:rsidRPr="00237EBB">
        <w:rPr>
          <w:rFonts w:asciiTheme="minorHAnsi" w:hAnsiTheme="minorHAnsi" w:cs="Courier New"/>
          <w:b/>
          <w:u w:val="single"/>
        </w:rPr>
        <w:t>Zusammenarbeit mit den Eltern</w:t>
      </w:r>
    </w:p>
    <w:p w14:paraId="727931BB" w14:textId="77777777" w:rsidR="00176B61" w:rsidRPr="00237EBB" w:rsidRDefault="00176B61">
      <w:pPr>
        <w:jc w:val="both"/>
        <w:rPr>
          <w:rFonts w:asciiTheme="minorHAnsi" w:hAnsiTheme="minorHAnsi" w:cs="Courier New"/>
        </w:rPr>
      </w:pPr>
    </w:p>
    <w:p w14:paraId="2E75CE31" w14:textId="77777777" w:rsidR="00176B61" w:rsidRPr="00237EBB" w:rsidRDefault="00176B61">
      <w:pPr>
        <w:jc w:val="both"/>
        <w:rPr>
          <w:rFonts w:asciiTheme="minorHAnsi" w:hAnsiTheme="minorHAnsi" w:cs="Courier New"/>
          <w:b/>
        </w:rPr>
      </w:pPr>
      <w:r w:rsidRPr="00237EBB">
        <w:rPr>
          <w:rFonts w:asciiTheme="minorHAnsi" w:hAnsiTheme="minorHAnsi" w:cs="Courier New"/>
          <w:b/>
        </w:rPr>
        <w:t>Die Voraussetzung für eine gute und vertrauensvolle pädagogische Arbeit ist eine enge Zusammenarbeit und der Kontakt zu den Erziehungsberechtigten, dem Personal und dem Träger.</w:t>
      </w:r>
    </w:p>
    <w:p w14:paraId="7873FFFE" w14:textId="77777777" w:rsidR="00176B61" w:rsidRPr="00237EBB" w:rsidRDefault="00176B61">
      <w:pPr>
        <w:jc w:val="both"/>
        <w:rPr>
          <w:rFonts w:asciiTheme="minorHAnsi" w:hAnsiTheme="minorHAnsi" w:cs="Courier New"/>
          <w:b/>
        </w:rPr>
      </w:pPr>
    </w:p>
    <w:p w14:paraId="1530BD72" w14:textId="77777777" w:rsidR="00176B61" w:rsidRPr="00237EBB" w:rsidRDefault="00176B61">
      <w:pPr>
        <w:jc w:val="both"/>
        <w:rPr>
          <w:rFonts w:asciiTheme="minorHAnsi" w:hAnsiTheme="minorHAnsi" w:cs="Courier New"/>
        </w:rPr>
      </w:pPr>
      <w:r w:rsidRPr="00237EBB">
        <w:rPr>
          <w:rFonts w:asciiTheme="minorHAnsi" w:hAnsiTheme="minorHAnsi" w:cs="Courier New"/>
        </w:rPr>
        <w:t>Mit den Sorgeberechtigten wird eine Erziehungspartnerschaft angestrebt. Partnerschaftliche Zusammenarbeit soll die elterliche Erziehungskompetenz stärken und schützen.</w:t>
      </w:r>
    </w:p>
    <w:p w14:paraId="09E06FCC" w14:textId="77777777" w:rsidR="00176B61" w:rsidRPr="00237EBB" w:rsidRDefault="00176B61">
      <w:pPr>
        <w:jc w:val="both"/>
        <w:rPr>
          <w:rFonts w:asciiTheme="minorHAnsi" w:hAnsiTheme="minorHAnsi" w:cs="Courier New"/>
        </w:rPr>
      </w:pPr>
    </w:p>
    <w:p w14:paraId="022D8D20" w14:textId="77777777" w:rsidR="00176B61" w:rsidRPr="00237EBB" w:rsidRDefault="00176B61">
      <w:pPr>
        <w:jc w:val="both"/>
        <w:rPr>
          <w:rFonts w:asciiTheme="minorHAnsi" w:hAnsiTheme="minorHAnsi" w:cs="Courier New"/>
        </w:rPr>
      </w:pPr>
      <w:r w:rsidRPr="00237EBB">
        <w:rPr>
          <w:rFonts w:asciiTheme="minorHAnsi" w:hAnsiTheme="minorHAnsi" w:cs="Courier New"/>
        </w:rPr>
        <w:t>Folgende Möglichkeiten können die Erziehungsberechtigten in unserer Einrichtung nutzen:</w:t>
      </w:r>
    </w:p>
    <w:p w14:paraId="288BB7F4" w14:textId="77777777" w:rsidR="00176B61" w:rsidRPr="00237EBB" w:rsidRDefault="00176B61">
      <w:pPr>
        <w:jc w:val="both"/>
        <w:rPr>
          <w:rFonts w:asciiTheme="minorHAnsi" w:hAnsiTheme="minorHAnsi" w:cs="Courier New"/>
        </w:rPr>
      </w:pPr>
    </w:p>
    <w:p w14:paraId="131CCF62" w14:textId="52280B7C" w:rsidR="00176B61" w:rsidRPr="00237EBB" w:rsidRDefault="00176B61">
      <w:pPr>
        <w:numPr>
          <w:ilvl w:val="0"/>
          <w:numId w:val="2"/>
        </w:numPr>
        <w:jc w:val="both"/>
        <w:rPr>
          <w:rFonts w:asciiTheme="minorHAnsi" w:hAnsiTheme="minorHAnsi" w:cs="Courier New"/>
        </w:rPr>
      </w:pPr>
      <w:r w:rsidRPr="00237EBB">
        <w:rPr>
          <w:rFonts w:asciiTheme="minorHAnsi" w:hAnsiTheme="minorHAnsi" w:cs="Courier New"/>
        </w:rPr>
        <w:t xml:space="preserve">In einem persönlichen </w:t>
      </w:r>
      <w:r w:rsidRPr="00237EBB">
        <w:rPr>
          <w:rFonts w:asciiTheme="minorHAnsi" w:hAnsiTheme="minorHAnsi" w:cs="Courier New"/>
          <w:b/>
        </w:rPr>
        <w:t>Anmeldegespräch</w:t>
      </w:r>
      <w:r w:rsidRPr="00237EBB">
        <w:rPr>
          <w:rFonts w:asciiTheme="minorHAnsi" w:hAnsiTheme="minorHAnsi" w:cs="Courier New"/>
        </w:rPr>
        <w:t xml:space="preserve"> erhalten die Eltern, bzw. Erz</w:t>
      </w:r>
      <w:r w:rsidR="002A16E5">
        <w:rPr>
          <w:rFonts w:asciiTheme="minorHAnsi" w:hAnsiTheme="minorHAnsi" w:cs="Courier New"/>
        </w:rPr>
        <w:t>iehungs</w:t>
      </w:r>
      <w:r w:rsidRPr="00237EBB">
        <w:rPr>
          <w:rFonts w:asciiTheme="minorHAnsi" w:hAnsiTheme="minorHAnsi" w:cs="Courier New"/>
        </w:rPr>
        <w:t>berechtigten wichtige Information</w:t>
      </w:r>
      <w:r w:rsidR="00EA5D85">
        <w:rPr>
          <w:rFonts w:asciiTheme="minorHAnsi" w:hAnsiTheme="minorHAnsi" w:cs="Courier New"/>
        </w:rPr>
        <w:t>en über die pädagogische Arbeit. Darüber hinaus</w:t>
      </w:r>
      <w:r w:rsidRPr="00237EBB">
        <w:rPr>
          <w:rFonts w:asciiTheme="minorHAnsi" w:hAnsiTheme="minorHAnsi" w:cs="Courier New"/>
        </w:rPr>
        <w:t xml:space="preserve"> haben</w:t>
      </w:r>
      <w:r w:rsidR="00EA5D85">
        <w:rPr>
          <w:rFonts w:asciiTheme="minorHAnsi" w:hAnsiTheme="minorHAnsi" w:cs="Courier New"/>
        </w:rPr>
        <w:t xml:space="preserve"> sie</w:t>
      </w:r>
      <w:r w:rsidRPr="00237EBB">
        <w:rPr>
          <w:rFonts w:asciiTheme="minorHAnsi" w:hAnsiTheme="minorHAnsi" w:cs="Courier New"/>
        </w:rPr>
        <w:t xml:space="preserve"> die Möglichkeit sich den Kindergarten anzuschauen.</w:t>
      </w:r>
    </w:p>
    <w:p w14:paraId="534C8E82" w14:textId="77777777" w:rsidR="00176B61" w:rsidRPr="00237EBB" w:rsidRDefault="00176B61">
      <w:pPr>
        <w:ind w:left="360"/>
        <w:jc w:val="both"/>
        <w:rPr>
          <w:rFonts w:asciiTheme="minorHAnsi" w:hAnsiTheme="minorHAnsi" w:cs="Courier New"/>
        </w:rPr>
      </w:pPr>
    </w:p>
    <w:p w14:paraId="3B03FC00" w14:textId="5B2FD888" w:rsidR="00176B61" w:rsidRPr="00237EBB" w:rsidRDefault="00176B61">
      <w:pPr>
        <w:numPr>
          <w:ilvl w:val="0"/>
          <w:numId w:val="2"/>
        </w:numPr>
        <w:jc w:val="both"/>
        <w:rPr>
          <w:rFonts w:asciiTheme="minorHAnsi" w:hAnsiTheme="minorHAnsi" w:cs="Courier New"/>
        </w:rPr>
      </w:pPr>
      <w:r w:rsidRPr="00237EBB">
        <w:rPr>
          <w:rFonts w:asciiTheme="minorHAnsi" w:hAnsiTheme="minorHAnsi" w:cs="Courier New"/>
        </w:rPr>
        <w:t xml:space="preserve">Vor Beginn des Kindergartenjahres findet ein </w:t>
      </w:r>
      <w:r w:rsidRPr="00237EBB">
        <w:rPr>
          <w:rFonts w:asciiTheme="minorHAnsi" w:hAnsiTheme="minorHAnsi" w:cs="Courier New"/>
          <w:b/>
        </w:rPr>
        <w:t>Begrüßungsabend</w:t>
      </w:r>
      <w:r w:rsidRPr="00237EBB">
        <w:rPr>
          <w:rFonts w:asciiTheme="minorHAnsi" w:hAnsiTheme="minorHAnsi" w:cs="Courier New"/>
        </w:rPr>
        <w:t xml:space="preserve"> statt, an dem die Eltern wichtige Informationen zum Start</w:t>
      </w:r>
      <w:r w:rsidR="00EA5D85">
        <w:rPr>
          <w:rFonts w:asciiTheme="minorHAnsi" w:hAnsiTheme="minorHAnsi" w:cs="Courier New"/>
        </w:rPr>
        <w:t xml:space="preserve"> </w:t>
      </w:r>
      <w:r w:rsidRPr="00237EBB">
        <w:rPr>
          <w:rFonts w:asciiTheme="minorHAnsi" w:hAnsiTheme="minorHAnsi" w:cs="Courier New"/>
        </w:rPr>
        <w:t xml:space="preserve"> ihres Kindes</w:t>
      </w:r>
      <w:r w:rsidR="00EA5D85">
        <w:rPr>
          <w:rFonts w:asciiTheme="minorHAnsi" w:hAnsiTheme="minorHAnsi" w:cs="Courier New"/>
        </w:rPr>
        <w:t xml:space="preserve"> in den Kindergarten</w:t>
      </w:r>
      <w:r w:rsidRPr="00237EBB">
        <w:rPr>
          <w:rFonts w:asciiTheme="minorHAnsi" w:hAnsiTheme="minorHAnsi" w:cs="Courier New"/>
        </w:rPr>
        <w:t xml:space="preserve"> bekommen.</w:t>
      </w:r>
    </w:p>
    <w:p w14:paraId="22E75F9F" w14:textId="77777777" w:rsidR="00176B61" w:rsidRPr="00237EBB" w:rsidRDefault="00176B61">
      <w:pPr>
        <w:ind w:left="360"/>
        <w:jc w:val="both"/>
        <w:rPr>
          <w:rFonts w:asciiTheme="minorHAnsi" w:hAnsiTheme="minorHAnsi" w:cs="Courier New"/>
        </w:rPr>
      </w:pPr>
    </w:p>
    <w:p w14:paraId="214C2583" w14:textId="77777777" w:rsidR="00176B61" w:rsidRPr="00237EBB" w:rsidRDefault="00176B61">
      <w:pPr>
        <w:numPr>
          <w:ilvl w:val="0"/>
          <w:numId w:val="2"/>
        </w:numPr>
        <w:jc w:val="both"/>
        <w:rPr>
          <w:rFonts w:asciiTheme="minorHAnsi" w:hAnsiTheme="minorHAnsi" w:cs="Courier New"/>
        </w:rPr>
      </w:pPr>
      <w:r w:rsidRPr="00237EBB">
        <w:rPr>
          <w:rFonts w:asciiTheme="minorHAnsi" w:hAnsiTheme="minorHAnsi" w:cs="Courier New"/>
        </w:rPr>
        <w:t>Ebenso laden wir die Kinder mit ihren Eltern</w:t>
      </w:r>
      <w:r w:rsidR="00606259" w:rsidRPr="00237EBB">
        <w:rPr>
          <w:rFonts w:asciiTheme="minorHAnsi" w:hAnsiTheme="minorHAnsi" w:cs="Courier New"/>
        </w:rPr>
        <w:t>,</w:t>
      </w:r>
      <w:r w:rsidRPr="00237EBB">
        <w:rPr>
          <w:rFonts w:asciiTheme="minorHAnsi" w:hAnsiTheme="minorHAnsi" w:cs="Courier New"/>
        </w:rPr>
        <w:t xml:space="preserve"> </w:t>
      </w:r>
      <w:r w:rsidR="00606259" w:rsidRPr="00237EBB">
        <w:rPr>
          <w:rFonts w:asciiTheme="minorHAnsi" w:hAnsiTheme="minorHAnsi" w:cs="Courier New"/>
        </w:rPr>
        <w:t xml:space="preserve">bei einem vorher vereinbarten </w:t>
      </w:r>
      <w:r w:rsidR="00606259" w:rsidRPr="00237EBB">
        <w:rPr>
          <w:rFonts w:asciiTheme="minorHAnsi" w:hAnsiTheme="minorHAnsi" w:cs="Courier New"/>
          <w:b/>
        </w:rPr>
        <w:t>Hausbesuch</w:t>
      </w:r>
      <w:r w:rsidR="00606259" w:rsidRPr="00237EBB">
        <w:rPr>
          <w:rFonts w:asciiTheme="minorHAnsi" w:hAnsiTheme="minorHAnsi" w:cs="Courier New"/>
        </w:rPr>
        <w:t xml:space="preserve">, </w:t>
      </w:r>
      <w:r w:rsidRPr="00237EBB">
        <w:rPr>
          <w:rFonts w:asciiTheme="minorHAnsi" w:hAnsiTheme="minorHAnsi" w:cs="Courier New"/>
        </w:rPr>
        <w:t xml:space="preserve">zu einem </w:t>
      </w:r>
      <w:r w:rsidRPr="00237EBB">
        <w:rPr>
          <w:rFonts w:asciiTheme="minorHAnsi" w:hAnsiTheme="minorHAnsi" w:cs="Courier New"/>
          <w:b/>
        </w:rPr>
        <w:t>Spielnachmittag</w:t>
      </w:r>
      <w:r w:rsidRPr="00237EBB">
        <w:rPr>
          <w:rFonts w:asciiTheme="minorHAnsi" w:hAnsiTheme="minorHAnsi" w:cs="Courier New"/>
        </w:rPr>
        <w:t xml:space="preserve"> ein.</w:t>
      </w:r>
    </w:p>
    <w:p w14:paraId="0147E8C3" w14:textId="4E736B60" w:rsidR="00176B61" w:rsidRDefault="00176B61">
      <w:pPr>
        <w:ind w:left="360"/>
        <w:jc w:val="both"/>
        <w:rPr>
          <w:rFonts w:asciiTheme="minorHAnsi" w:hAnsiTheme="minorHAnsi" w:cs="Courier New"/>
        </w:rPr>
      </w:pPr>
    </w:p>
    <w:p w14:paraId="3CEB1831" w14:textId="220BF33C" w:rsidR="000B7D9A" w:rsidRDefault="000B7D9A">
      <w:pPr>
        <w:ind w:left="360"/>
        <w:jc w:val="both"/>
        <w:rPr>
          <w:rFonts w:asciiTheme="minorHAnsi" w:hAnsiTheme="minorHAnsi" w:cs="Courier New"/>
        </w:rPr>
      </w:pPr>
    </w:p>
    <w:p w14:paraId="3F7EF9B2" w14:textId="77777777" w:rsidR="000B7D9A" w:rsidRPr="00237EBB" w:rsidRDefault="000B7D9A">
      <w:pPr>
        <w:ind w:left="360"/>
        <w:jc w:val="both"/>
        <w:rPr>
          <w:rFonts w:asciiTheme="minorHAnsi" w:hAnsiTheme="minorHAnsi" w:cs="Courier New"/>
        </w:rPr>
      </w:pPr>
    </w:p>
    <w:p w14:paraId="3EB92FF8" w14:textId="1C7E6A7B" w:rsidR="00176B61" w:rsidRPr="00237EBB" w:rsidRDefault="00176B61">
      <w:pPr>
        <w:numPr>
          <w:ilvl w:val="0"/>
          <w:numId w:val="2"/>
        </w:numPr>
        <w:jc w:val="both"/>
        <w:rPr>
          <w:rFonts w:asciiTheme="minorHAnsi" w:hAnsiTheme="minorHAnsi" w:cs="Courier New"/>
          <w:b/>
        </w:rPr>
      </w:pPr>
      <w:r w:rsidRPr="00237EBB">
        <w:rPr>
          <w:rFonts w:asciiTheme="minorHAnsi" w:hAnsiTheme="minorHAnsi" w:cs="Courier New"/>
        </w:rPr>
        <w:t>Einige Wochen nach Beginn des Kindergarte</w:t>
      </w:r>
      <w:r w:rsidR="002A16E5">
        <w:rPr>
          <w:rFonts w:asciiTheme="minorHAnsi" w:hAnsiTheme="minorHAnsi" w:cs="Courier New"/>
        </w:rPr>
        <w:t xml:space="preserve">njahres laden wir die Eltern zu einem </w:t>
      </w:r>
      <w:r w:rsidR="002A16E5" w:rsidRPr="002A16E5">
        <w:rPr>
          <w:rFonts w:asciiTheme="minorHAnsi" w:hAnsiTheme="minorHAnsi" w:cs="Courier New"/>
          <w:b/>
        </w:rPr>
        <w:t>Kennenlern</w:t>
      </w:r>
      <w:r w:rsidR="00EA5D85">
        <w:rPr>
          <w:rFonts w:asciiTheme="minorHAnsi" w:hAnsiTheme="minorHAnsi" w:cs="Courier New"/>
          <w:b/>
        </w:rPr>
        <w:t>-N</w:t>
      </w:r>
      <w:r w:rsidR="002A16E5" w:rsidRPr="002A16E5">
        <w:rPr>
          <w:rFonts w:asciiTheme="minorHAnsi" w:hAnsiTheme="minorHAnsi" w:cs="Courier New"/>
          <w:b/>
        </w:rPr>
        <w:t>achmittag</w:t>
      </w:r>
      <w:r w:rsidR="002A16E5">
        <w:rPr>
          <w:rFonts w:asciiTheme="minorHAnsi" w:hAnsiTheme="minorHAnsi" w:cs="Courier New"/>
        </w:rPr>
        <w:t xml:space="preserve"> und zum </w:t>
      </w:r>
      <w:r w:rsidR="002A16E5" w:rsidRPr="002A16E5">
        <w:rPr>
          <w:rFonts w:asciiTheme="minorHAnsi" w:hAnsiTheme="minorHAnsi" w:cs="Courier New"/>
          <w:b/>
        </w:rPr>
        <w:t>Informations- und Wahlabend</w:t>
      </w:r>
      <w:r w:rsidR="002A16E5">
        <w:rPr>
          <w:rFonts w:asciiTheme="minorHAnsi" w:hAnsiTheme="minorHAnsi" w:cs="Courier New"/>
        </w:rPr>
        <w:t xml:space="preserve"> ei</w:t>
      </w:r>
      <w:r w:rsidRPr="00237EBB">
        <w:rPr>
          <w:rFonts w:asciiTheme="minorHAnsi" w:hAnsiTheme="minorHAnsi" w:cs="Courier New"/>
        </w:rPr>
        <w:t xml:space="preserve">n. An diesem Abend werden wichtige Informationen weitergegeben und der </w:t>
      </w:r>
      <w:r w:rsidRPr="00237EBB">
        <w:rPr>
          <w:rFonts w:asciiTheme="minorHAnsi" w:hAnsiTheme="minorHAnsi" w:cs="Courier New"/>
          <w:b/>
        </w:rPr>
        <w:t>Eltern</w:t>
      </w:r>
      <w:r w:rsidR="001F101A" w:rsidRPr="00237EBB">
        <w:rPr>
          <w:rFonts w:asciiTheme="minorHAnsi" w:hAnsiTheme="minorHAnsi" w:cs="Courier New"/>
          <w:b/>
        </w:rPr>
        <w:t>bei</w:t>
      </w:r>
      <w:r w:rsidRPr="00237EBB">
        <w:rPr>
          <w:rFonts w:asciiTheme="minorHAnsi" w:hAnsiTheme="minorHAnsi" w:cs="Courier New"/>
          <w:b/>
        </w:rPr>
        <w:t>rat</w:t>
      </w:r>
      <w:r w:rsidRPr="00237EBB">
        <w:rPr>
          <w:rFonts w:asciiTheme="minorHAnsi" w:hAnsiTheme="minorHAnsi" w:cs="Courier New"/>
        </w:rPr>
        <w:t xml:space="preserve"> gewählt. Die gewählten Eltern vertreten die Interessen der gesamten Elternschaft. Mit dem pädagogischen Personal und den Trägervertretern bilden sie gemeinsam den </w:t>
      </w:r>
      <w:r w:rsidRPr="00237EBB">
        <w:rPr>
          <w:rFonts w:asciiTheme="minorHAnsi" w:hAnsiTheme="minorHAnsi" w:cs="Courier New"/>
          <w:b/>
        </w:rPr>
        <w:t>Rat der Tageseinrichtung für Kinder / RTK.</w:t>
      </w:r>
    </w:p>
    <w:p w14:paraId="61722099" w14:textId="77777777" w:rsidR="00176B61" w:rsidRPr="00237EBB" w:rsidRDefault="00176B61">
      <w:pPr>
        <w:jc w:val="both"/>
        <w:rPr>
          <w:rFonts w:asciiTheme="minorHAnsi" w:hAnsiTheme="minorHAnsi" w:cs="Courier New"/>
          <w:b/>
        </w:rPr>
      </w:pPr>
    </w:p>
    <w:p w14:paraId="72597B46" w14:textId="77777777" w:rsidR="00176B61" w:rsidRPr="00237EBB" w:rsidRDefault="00176B61">
      <w:pPr>
        <w:numPr>
          <w:ilvl w:val="0"/>
          <w:numId w:val="2"/>
        </w:numPr>
        <w:jc w:val="both"/>
        <w:rPr>
          <w:rFonts w:asciiTheme="minorHAnsi" w:hAnsiTheme="minorHAnsi" w:cs="Courier New"/>
        </w:rPr>
      </w:pPr>
      <w:r w:rsidRPr="00237EBB">
        <w:rPr>
          <w:rFonts w:asciiTheme="minorHAnsi" w:hAnsiTheme="minorHAnsi" w:cs="Courier New"/>
        </w:rPr>
        <w:t>Um möglichst viele In</w:t>
      </w:r>
      <w:r w:rsidR="00606259" w:rsidRPr="00237EBB">
        <w:rPr>
          <w:rFonts w:asciiTheme="minorHAnsi" w:hAnsiTheme="minorHAnsi" w:cs="Courier New"/>
        </w:rPr>
        <w:t xml:space="preserve">fos auszutauschen finden </w:t>
      </w:r>
      <w:r w:rsidRPr="00237EBB">
        <w:rPr>
          <w:rFonts w:asciiTheme="minorHAnsi" w:hAnsiTheme="minorHAnsi" w:cs="Courier New"/>
          <w:b/>
        </w:rPr>
        <w:t>Elterngespräche</w:t>
      </w:r>
      <w:r w:rsidRPr="00237EBB">
        <w:rPr>
          <w:rFonts w:asciiTheme="minorHAnsi" w:hAnsiTheme="minorHAnsi" w:cs="Courier New"/>
        </w:rPr>
        <w:t xml:space="preserve"> zwischen </w:t>
      </w:r>
      <w:r w:rsidRPr="00237EBB">
        <w:rPr>
          <w:rFonts w:asciiTheme="minorHAnsi" w:hAnsiTheme="minorHAnsi" w:cs="Courier New"/>
          <w:b/>
        </w:rPr>
        <w:t>Tür und Angel</w:t>
      </w:r>
      <w:r w:rsidRPr="00237EBB">
        <w:rPr>
          <w:rFonts w:asciiTheme="minorHAnsi" w:hAnsiTheme="minorHAnsi" w:cs="Courier New"/>
        </w:rPr>
        <w:t xml:space="preserve"> statt. An festgelegten </w:t>
      </w:r>
      <w:r w:rsidRPr="00237EBB">
        <w:rPr>
          <w:rFonts w:asciiTheme="minorHAnsi" w:hAnsiTheme="minorHAnsi" w:cs="Courier New"/>
          <w:b/>
        </w:rPr>
        <w:t>Elternsprechnachmittagen</w:t>
      </w:r>
      <w:r w:rsidRPr="00237EBB">
        <w:rPr>
          <w:rFonts w:asciiTheme="minorHAnsi" w:hAnsiTheme="minorHAnsi" w:cs="Courier New"/>
        </w:rPr>
        <w:t xml:space="preserve"> haben Eltern die Möglichkeit, sich über den Entwicklungsstand ihrer Kinder zu informieren und Hilfestellung und Orientierung in Erziehungsfragen zu bekommen.</w:t>
      </w:r>
    </w:p>
    <w:p w14:paraId="6DDB29A2" w14:textId="77777777" w:rsidR="00176B61" w:rsidRPr="00237EBB" w:rsidRDefault="00176B61">
      <w:pPr>
        <w:ind w:left="720"/>
        <w:jc w:val="both"/>
        <w:rPr>
          <w:rFonts w:asciiTheme="minorHAnsi" w:hAnsiTheme="minorHAnsi" w:cs="Courier New"/>
        </w:rPr>
      </w:pPr>
    </w:p>
    <w:p w14:paraId="0BD919C6" w14:textId="0F76AB3A" w:rsidR="00176B61" w:rsidRPr="00237EBB" w:rsidRDefault="00606259">
      <w:pPr>
        <w:numPr>
          <w:ilvl w:val="0"/>
          <w:numId w:val="2"/>
        </w:numPr>
        <w:jc w:val="both"/>
        <w:rPr>
          <w:rFonts w:asciiTheme="minorHAnsi" w:hAnsiTheme="minorHAnsi" w:cs="Courier New"/>
        </w:rPr>
      </w:pPr>
      <w:r w:rsidRPr="00237EBB">
        <w:rPr>
          <w:rFonts w:asciiTheme="minorHAnsi" w:hAnsiTheme="minorHAnsi" w:cs="Courier New"/>
        </w:rPr>
        <w:t>Wir bieten</w:t>
      </w:r>
      <w:r w:rsidRPr="00237EBB">
        <w:rPr>
          <w:rFonts w:asciiTheme="minorHAnsi" w:hAnsiTheme="minorHAnsi" w:cs="Courier New"/>
          <w:b/>
        </w:rPr>
        <w:t xml:space="preserve"> Unterstützung </w:t>
      </w:r>
      <w:r w:rsidRPr="00237EBB">
        <w:rPr>
          <w:rFonts w:asciiTheme="minorHAnsi" w:hAnsiTheme="minorHAnsi" w:cs="Courier New"/>
        </w:rPr>
        <w:t xml:space="preserve">bei </w:t>
      </w:r>
      <w:r w:rsidR="00176B61" w:rsidRPr="00237EBB">
        <w:rPr>
          <w:rFonts w:asciiTheme="minorHAnsi" w:hAnsiTheme="minorHAnsi" w:cs="Courier New"/>
        </w:rPr>
        <w:t>Auffälligkeiten</w:t>
      </w:r>
      <w:r w:rsidRPr="00237EBB">
        <w:rPr>
          <w:rFonts w:asciiTheme="minorHAnsi" w:hAnsiTheme="minorHAnsi" w:cs="Courier New"/>
        </w:rPr>
        <w:t xml:space="preserve"> und Erziehungsfragen</w:t>
      </w:r>
      <w:r w:rsidR="00176B61" w:rsidRPr="00237EBB">
        <w:rPr>
          <w:rFonts w:asciiTheme="minorHAnsi" w:hAnsiTheme="minorHAnsi" w:cs="Courier New"/>
        </w:rPr>
        <w:t>, die während des Kindergartenalltags beobachtet werden</w:t>
      </w:r>
      <w:r w:rsidRPr="00237EBB">
        <w:rPr>
          <w:rFonts w:asciiTheme="minorHAnsi" w:hAnsiTheme="minorHAnsi" w:cs="Courier New"/>
        </w:rPr>
        <w:t xml:space="preserve">. Darüber hinaus vermitteln wir </w:t>
      </w:r>
      <w:r w:rsidR="00176B61" w:rsidRPr="00237EBB">
        <w:rPr>
          <w:rFonts w:asciiTheme="minorHAnsi" w:hAnsiTheme="minorHAnsi" w:cs="Courier New"/>
        </w:rPr>
        <w:t xml:space="preserve">Eltern an </w:t>
      </w:r>
      <w:r w:rsidR="00176B61" w:rsidRPr="00237EBB">
        <w:rPr>
          <w:rFonts w:asciiTheme="minorHAnsi" w:hAnsiTheme="minorHAnsi" w:cs="Courier New"/>
          <w:b/>
        </w:rPr>
        <w:t>kompetente Institutionen weiter</w:t>
      </w:r>
      <w:r w:rsidR="00176B61" w:rsidRPr="00237EBB">
        <w:rPr>
          <w:rFonts w:asciiTheme="minorHAnsi" w:hAnsiTheme="minorHAnsi" w:cs="Courier New"/>
        </w:rPr>
        <w:t xml:space="preserve"> </w:t>
      </w:r>
      <w:r w:rsidR="005E09F4" w:rsidRPr="00237EBB">
        <w:rPr>
          <w:rFonts w:asciiTheme="minorHAnsi" w:hAnsiTheme="minorHAnsi" w:cs="Courier New"/>
        </w:rPr>
        <w:t>(</w:t>
      </w:r>
      <w:r w:rsidR="00176B61" w:rsidRPr="00237EBB">
        <w:rPr>
          <w:rFonts w:asciiTheme="minorHAnsi" w:hAnsiTheme="minorHAnsi" w:cs="Courier New"/>
        </w:rPr>
        <w:t xml:space="preserve">z.B. </w:t>
      </w:r>
      <w:r w:rsidR="00EA5D85" w:rsidRPr="00237EBB">
        <w:rPr>
          <w:rFonts w:asciiTheme="minorHAnsi" w:hAnsiTheme="minorHAnsi" w:cs="Courier New"/>
        </w:rPr>
        <w:t>Erziehungsberatungsstelle, Frühförderung, Jugendamt</w:t>
      </w:r>
      <w:r w:rsidR="00176B61" w:rsidRPr="00237EBB">
        <w:rPr>
          <w:rFonts w:asciiTheme="minorHAnsi" w:hAnsiTheme="minorHAnsi" w:cs="Courier New"/>
        </w:rPr>
        <w:t>,</w:t>
      </w:r>
      <w:r w:rsidRPr="00237EBB">
        <w:rPr>
          <w:rFonts w:asciiTheme="minorHAnsi" w:hAnsiTheme="minorHAnsi" w:cs="Courier New"/>
        </w:rPr>
        <w:t xml:space="preserve"> L</w:t>
      </w:r>
      <w:r w:rsidR="00176B61" w:rsidRPr="00237EBB">
        <w:rPr>
          <w:rFonts w:asciiTheme="minorHAnsi" w:hAnsiTheme="minorHAnsi" w:cs="Courier New"/>
        </w:rPr>
        <w:t>ogopädie</w:t>
      </w:r>
      <w:r w:rsidR="00EA5D85">
        <w:rPr>
          <w:rFonts w:asciiTheme="minorHAnsi" w:hAnsiTheme="minorHAnsi" w:cs="Courier New"/>
        </w:rPr>
        <w:t xml:space="preserve"> u.a.). Auf Wunsch bieten wir eine </w:t>
      </w:r>
      <w:r w:rsidR="00176B61" w:rsidRPr="00237EBB">
        <w:rPr>
          <w:rFonts w:asciiTheme="minorHAnsi" w:hAnsiTheme="minorHAnsi" w:cs="Courier New"/>
        </w:rPr>
        <w:t xml:space="preserve"> </w:t>
      </w:r>
      <w:r w:rsidR="00176B61" w:rsidRPr="00237EBB">
        <w:rPr>
          <w:rFonts w:asciiTheme="minorHAnsi" w:hAnsiTheme="minorHAnsi" w:cs="Courier New"/>
          <w:b/>
        </w:rPr>
        <w:t>interdisziplinäre Zusammenarbeit</w:t>
      </w:r>
      <w:r w:rsidR="00176B61" w:rsidRPr="00237EBB">
        <w:rPr>
          <w:rFonts w:asciiTheme="minorHAnsi" w:hAnsiTheme="minorHAnsi" w:cs="Courier New"/>
        </w:rPr>
        <w:t xml:space="preserve"> mit allen Beteiligten</w:t>
      </w:r>
      <w:r w:rsidR="00EA5D85">
        <w:rPr>
          <w:rFonts w:asciiTheme="minorHAnsi" w:hAnsiTheme="minorHAnsi" w:cs="Courier New"/>
        </w:rPr>
        <w:t xml:space="preserve"> an</w:t>
      </w:r>
      <w:r w:rsidR="00176B61" w:rsidRPr="00237EBB">
        <w:rPr>
          <w:rFonts w:asciiTheme="minorHAnsi" w:hAnsiTheme="minorHAnsi" w:cs="Courier New"/>
        </w:rPr>
        <w:t>: Eltern, Kinderga</w:t>
      </w:r>
      <w:r w:rsidRPr="00237EBB">
        <w:rPr>
          <w:rFonts w:asciiTheme="minorHAnsi" w:hAnsiTheme="minorHAnsi" w:cs="Courier New"/>
        </w:rPr>
        <w:t>rten und jeweiliger Institution.</w:t>
      </w:r>
    </w:p>
    <w:p w14:paraId="22BE8664" w14:textId="77777777" w:rsidR="00176B61" w:rsidRPr="00237EBB" w:rsidRDefault="00176B61">
      <w:pPr>
        <w:jc w:val="both"/>
        <w:rPr>
          <w:rFonts w:asciiTheme="minorHAnsi" w:hAnsiTheme="minorHAnsi" w:cs="Courier New"/>
        </w:rPr>
      </w:pPr>
    </w:p>
    <w:p w14:paraId="02366C6B" w14:textId="77777777" w:rsidR="006D15DF" w:rsidRPr="00237EBB" w:rsidRDefault="00176B61">
      <w:pPr>
        <w:numPr>
          <w:ilvl w:val="0"/>
          <w:numId w:val="2"/>
        </w:numPr>
        <w:jc w:val="both"/>
        <w:rPr>
          <w:rFonts w:asciiTheme="minorHAnsi" w:hAnsiTheme="minorHAnsi" w:cs="Courier New"/>
        </w:rPr>
      </w:pPr>
      <w:r w:rsidRPr="00237EBB">
        <w:rPr>
          <w:rFonts w:asciiTheme="minorHAnsi" w:hAnsiTheme="minorHAnsi" w:cs="Courier New"/>
        </w:rPr>
        <w:t xml:space="preserve">Bei </w:t>
      </w:r>
      <w:r w:rsidRPr="00237EBB">
        <w:rPr>
          <w:rFonts w:asciiTheme="minorHAnsi" w:hAnsiTheme="minorHAnsi" w:cs="Courier New"/>
          <w:b/>
        </w:rPr>
        <w:t>Festen und Feiern</w:t>
      </w:r>
      <w:r w:rsidR="00606259" w:rsidRPr="00237EBB">
        <w:rPr>
          <w:rFonts w:asciiTheme="minorHAnsi" w:hAnsiTheme="minorHAnsi" w:cs="Courier New"/>
        </w:rPr>
        <w:t xml:space="preserve"> greifen wir auf die Mithilfe</w:t>
      </w:r>
      <w:r w:rsidRPr="00237EBB">
        <w:rPr>
          <w:rFonts w:asciiTheme="minorHAnsi" w:hAnsiTheme="minorHAnsi" w:cs="Courier New"/>
        </w:rPr>
        <w:t xml:space="preserve"> und Mitgestaltung der Eltern zurück. </w:t>
      </w:r>
    </w:p>
    <w:p w14:paraId="7CEA0049" w14:textId="77777777" w:rsidR="006D15DF" w:rsidRPr="00237EBB" w:rsidRDefault="006D15DF" w:rsidP="006D15DF">
      <w:pPr>
        <w:ind w:left="720"/>
        <w:jc w:val="both"/>
        <w:rPr>
          <w:rFonts w:asciiTheme="minorHAnsi" w:hAnsiTheme="minorHAnsi" w:cs="Courier New"/>
        </w:rPr>
      </w:pPr>
    </w:p>
    <w:p w14:paraId="3819F24C" w14:textId="77777777" w:rsidR="00176B61" w:rsidRPr="00237EBB" w:rsidRDefault="00176B61">
      <w:pPr>
        <w:numPr>
          <w:ilvl w:val="0"/>
          <w:numId w:val="2"/>
        </w:numPr>
        <w:jc w:val="both"/>
        <w:rPr>
          <w:rFonts w:asciiTheme="minorHAnsi" w:hAnsiTheme="minorHAnsi" w:cs="Courier New"/>
        </w:rPr>
      </w:pPr>
      <w:r w:rsidRPr="00237EBB">
        <w:rPr>
          <w:rFonts w:asciiTheme="minorHAnsi" w:hAnsiTheme="minorHAnsi" w:cs="Courier New"/>
        </w:rPr>
        <w:t xml:space="preserve">Für </w:t>
      </w:r>
      <w:r w:rsidRPr="00237EBB">
        <w:rPr>
          <w:rFonts w:asciiTheme="minorHAnsi" w:hAnsiTheme="minorHAnsi" w:cs="Courier New"/>
          <w:b/>
        </w:rPr>
        <w:t>Ideen, Anregungen</w:t>
      </w:r>
      <w:r w:rsidRPr="00237EBB">
        <w:rPr>
          <w:rFonts w:asciiTheme="minorHAnsi" w:hAnsiTheme="minorHAnsi" w:cs="Courier New"/>
        </w:rPr>
        <w:t xml:space="preserve"> aber auch </w:t>
      </w:r>
      <w:r w:rsidR="006D15DF" w:rsidRPr="00237EBB">
        <w:rPr>
          <w:rFonts w:asciiTheme="minorHAnsi" w:hAnsiTheme="minorHAnsi" w:cs="Courier New"/>
        </w:rPr>
        <w:t xml:space="preserve">für </w:t>
      </w:r>
      <w:r w:rsidRPr="00237EBB">
        <w:rPr>
          <w:rFonts w:asciiTheme="minorHAnsi" w:hAnsiTheme="minorHAnsi" w:cs="Courier New"/>
          <w:b/>
        </w:rPr>
        <w:t xml:space="preserve">Kritik </w:t>
      </w:r>
      <w:r w:rsidRPr="00237EBB">
        <w:rPr>
          <w:rFonts w:asciiTheme="minorHAnsi" w:hAnsiTheme="minorHAnsi" w:cs="Courier New"/>
        </w:rPr>
        <w:t>haben wir ein offenes Ohr.</w:t>
      </w:r>
      <w:r w:rsidR="006D15DF" w:rsidRPr="00237EBB">
        <w:rPr>
          <w:rFonts w:asciiTheme="minorHAnsi" w:hAnsiTheme="minorHAnsi" w:cs="Courier New"/>
        </w:rPr>
        <w:t xml:space="preserve"> Anonym können Sie </w:t>
      </w:r>
      <w:r w:rsidR="006D15DF" w:rsidRPr="00245848">
        <w:rPr>
          <w:rFonts w:asciiTheme="minorHAnsi" w:hAnsiTheme="minorHAnsi" w:cs="Courier New"/>
        </w:rPr>
        <w:t xml:space="preserve">die </w:t>
      </w:r>
      <w:proofErr w:type="spellStart"/>
      <w:r w:rsidR="006D15DF" w:rsidRPr="00245848">
        <w:rPr>
          <w:rFonts w:asciiTheme="minorHAnsi" w:hAnsiTheme="minorHAnsi" w:cs="Courier New"/>
          <w:b/>
        </w:rPr>
        <w:t>Ideenbox</w:t>
      </w:r>
      <w:proofErr w:type="spellEnd"/>
      <w:r w:rsidR="006D15DF" w:rsidRPr="00245848">
        <w:rPr>
          <w:rFonts w:asciiTheme="minorHAnsi" w:hAnsiTheme="minorHAnsi" w:cs="Courier New"/>
        </w:rPr>
        <w:t xml:space="preserve"> </w:t>
      </w:r>
      <w:r w:rsidR="006D15DF" w:rsidRPr="00237EBB">
        <w:rPr>
          <w:rFonts w:asciiTheme="minorHAnsi" w:hAnsiTheme="minorHAnsi" w:cs="Courier New"/>
        </w:rPr>
        <w:t>im Eingangsbereich ebenfalls nutzen.</w:t>
      </w:r>
    </w:p>
    <w:p w14:paraId="56712F3D" w14:textId="77777777" w:rsidR="00176B61" w:rsidRPr="00237EBB" w:rsidRDefault="00176B61">
      <w:pPr>
        <w:jc w:val="both"/>
        <w:rPr>
          <w:rFonts w:asciiTheme="minorHAnsi" w:hAnsiTheme="minorHAnsi" w:cs="Courier New"/>
        </w:rPr>
      </w:pPr>
    </w:p>
    <w:p w14:paraId="4F2E2B00" w14:textId="5B8E1F79" w:rsidR="00176B61" w:rsidRPr="00237EBB" w:rsidRDefault="00EA5D85">
      <w:pPr>
        <w:numPr>
          <w:ilvl w:val="0"/>
          <w:numId w:val="2"/>
        </w:numPr>
        <w:jc w:val="both"/>
        <w:rPr>
          <w:rFonts w:asciiTheme="minorHAnsi" w:hAnsiTheme="minorHAnsi" w:cs="Courier New"/>
        </w:rPr>
      </w:pPr>
      <w:r>
        <w:rPr>
          <w:rFonts w:asciiTheme="minorHAnsi" w:hAnsiTheme="minorHAnsi" w:cs="Courier New"/>
        </w:rPr>
        <w:t>Von Zeit zu Zeit unterstützen uns</w:t>
      </w:r>
      <w:r w:rsidR="00176B61" w:rsidRPr="00237EBB">
        <w:rPr>
          <w:rFonts w:asciiTheme="minorHAnsi" w:hAnsiTheme="minorHAnsi" w:cs="Courier New"/>
        </w:rPr>
        <w:t xml:space="preserve"> Elt</w:t>
      </w:r>
      <w:r>
        <w:rPr>
          <w:rFonts w:asciiTheme="minorHAnsi" w:hAnsiTheme="minorHAnsi" w:cs="Courier New"/>
        </w:rPr>
        <w:t>ern und Großeltern, indem sie sich durch</w:t>
      </w:r>
      <w:r w:rsidR="00176B61" w:rsidRPr="00237EBB">
        <w:rPr>
          <w:rFonts w:asciiTheme="minorHAnsi" w:hAnsiTheme="minorHAnsi" w:cs="Courier New"/>
        </w:rPr>
        <w:t xml:space="preserve"> handwerkliche </w:t>
      </w:r>
      <w:r w:rsidR="006D15DF" w:rsidRPr="00237EBB">
        <w:rPr>
          <w:rFonts w:asciiTheme="minorHAnsi" w:hAnsiTheme="minorHAnsi" w:cs="Courier New"/>
        </w:rPr>
        <w:t>A</w:t>
      </w:r>
      <w:r w:rsidR="00176B61" w:rsidRPr="00237EBB">
        <w:rPr>
          <w:rFonts w:asciiTheme="minorHAnsi" w:hAnsiTheme="minorHAnsi" w:cs="Courier New"/>
        </w:rPr>
        <w:t xml:space="preserve">rbeiten z. B. auf dem </w:t>
      </w:r>
      <w:r w:rsidR="00176B61" w:rsidRPr="00237EBB">
        <w:rPr>
          <w:rFonts w:asciiTheme="minorHAnsi" w:hAnsiTheme="minorHAnsi" w:cs="Courier New"/>
          <w:b/>
        </w:rPr>
        <w:t>Kindergartenspielplatz</w:t>
      </w:r>
      <w:r w:rsidR="00176B61" w:rsidRPr="00237EBB">
        <w:rPr>
          <w:rFonts w:asciiTheme="minorHAnsi" w:hAnsiTheme="minorHAnsi" w:cs="Courier New"/>
        </w:rPr>
        <w:t xml:space="preserve"> einsetzen.</w:t>
      </w:r>
    </w:p>
    <w:p w14:paraId="393471CC" w14:textId="77777777" w:rsidR="00176B61" w:rsidRPr="00237EBB" w:rsidRDefault="00176B61">
      <w:pPr>
        <w:pStyle w:val="Listenabsatz"/>
        <w:rPr>
          <w:rFonts w:asciiTheme="minorHAnsi" w:hAnsiTheme="minorHAnsi" w:cs="Courier New"/>
          <w:sz w:val="24"/>
          <w:szCs w:val="24"/>
        </w:rPr>
      </w:pPr>
    </w:p>
    <w:p w14:paraId="2BFE6DEF" w14:textId="4FAEF538" w:rsidR="00176B61" w:rsidRDefault="003B695A" w:rsidP="000639C0">
      <w:pPr>
        <w:numPr>
          <w:ilvl w:val="0"/>
          <w:numId w:val="2"/>
        </w:numPr>
        <w:jc w:val="both"/>
        <w:rPr>
          <w:rFonts w:asciiTheme="minorHAnsi" w:hAnsiTheme="minorHAnsi" w:cs="Courier New"/>
        </w:rPr>
      </w:pPr>
      <w:r>
        <w:rPr>
          <w:rFonts w:asciiTheme="minorHAnsi" w:hAnsiTheme="minorHAnsi" w:cs="Courier New"/>
        </w:rPr>
        <w:t>Eltern können jederzeit,</w:t>
      </w:r>
      <w:r w:rsidR="00176B61" w:rsidRPr="00237EBB">
        <w:rPr>
          <w:rFonts w:asciiTheme="minorHAnsi" w:hAnsiTheme="minorHAnsi" w:cs="Courier New"/>
        </w:rPr>
        <w:t xml:space="preserve"> innerhalb der Gruppen</w:t>
      </w:r>
      <w:r>
        <w:rPr>
          <w:rFonts w:asciiTheme="minorHAnsi" w:hAnsiTheme="minorHAnsi" w:cs="Courier New"/>
        </w:rPr>
        <w:t xml:space="preserve"> nach vorheriger Absprache einen Kindergartenalltag miterleben, </w:t>
      </w:r>
      <w:r w:rsidRPr="003B695A">
        <w:rPr>
          <w:rFonts w:asciiTheme="minorHAnsi" w:hAnsiTheme="minorHAnsi" w:cs="Courier New"/>
          <w:b/>
        </w:rPr>
        <w:t>hospitieren</w:t>
      </w:r>
      <w:r>
        <w:rPr>
          <w:rFonts w:asciiTheme="minorHAnsi" w:hAnsiTheme="minorHAnsi" w:cs="Courier New"/>
        </w:rPr>
        <w:t>.</w:t>
      </w:r>
    </w:p>
    <w:p w14:paraId="5ACC46F5" w14:textId="77777777" w:rsidR="002A16E5" w:rsidRPr="000639C0" w:rsidRDefault="002A16E5" w:rsidP="002A16E5">
      <w:pPr>
        <w:jc w:val="both"/>
        <w:rPr>
          <w:rFonts w:asciiTheme="minorHAnsi" w:hAnsiTheme="minorHAnsi" w:cs="Courier New"/>
        </w:rPr>
      </w:pPr>
    </w:p>
    <w:p w14:paraId="69CB1CBD" w14:textId="77777777" w:rsidR="00176B61" w:rsidRPr="00237EBB" w:rsidRDefault="00176B61">
      <w:pPr>
        <w:numPr>
          <w:ilvl w:val="0"/>
          <w:numId w:val="2"/>
        </w:numPr>
        <w:jc w:val="both"/>
        <w:rPr>
          <w:rFonts w:asciiTheme="minorHAnsi" w:hAnsiTheme="minorHAnsi" w:cs="Courier New"/>
        </w:rPr>
      </w:pPr>
      <w:r w:rsidRPr="00237EBB">
        <w:rPr>
          <w:rFonts w:asciiTheme="minorHAnsi" w:hAnsiTheme="minorHAnsi" w:cs="Courier New"/>
        </w:rPr>
        <w:t xml:space="preserve">Als </w:t>
      </w:r>
      <w:r w:rsidRPr="00237EBB">
        <w:rPr>
          <w:rFonts w:asciiTheme="minorHAnsi" w:hAnsiTheme="minorHAnsi" w:cs="Courier New"/>
          <w:b/>
        </w:rPr>
        <w:t>Begleitperson</w:t>
      </w:r>
      <w:r w:rsidRPr="00237EBB">
        <w:rPr>
          <w:rFonts w:asciiTheme="minorHAnsi" w:hAnsiTheme="minorHAnsi" w:cs="Courier New"/>
        </w:rPr>
        <w:t xml:space="preserve"> können Eltern im Laufe des Jahres an Ausflügen und Exkursionen teilnehmen.</w:t>
      </w:r>
    </w:p>
    <w:p w14:paraId="301A628A" w14:textId="77777777" w:rsidR="00176B61" w:rsidRPr="00237EBB" w:rsidRDefault="00176B61">
      <w:pPr>
        <w:ind w:left="360"/>
        <w:jc w:val="both"/>
        <w:rPr>
          <w:rFonts w:asciiTheme="minorHAnsi" w:hAnsiTheme="minorHAnsi" w:cs="Courier New"/>
        </w:rPr>
      </w:pPr>
    </w:p>
    <w:p w14:paraId="7F4326D7" w14:textId="77777777" w:rsidR="00176B61" w:rsidRPr="00237EBB" w:rsidRDefault="00176B61">
      <w:pPr>
        <w:numPr>
          <w:ilvl w:val="0"/>
          <w:numId w:val="2"/>
        </w:numPr>
        <w:jc w:val="both"/>
        <w:rPr>
          <w:rFonts w:asciiTheme="minorHAnsi" w:hAnsiTheme="minorHAnsi" w:cs="Courier New"/>
        </w:rPr>
      </w:pPr>
      <w:r w:rsidRPr="00237EBB">
        <w:rPr>
          <w:rFonts w:asciiTheme="minorHAnsi" w:hAnsiTheme="minorHAnsi" w:cs="Courier New"/>
        </w:rPr>
        <w:t xml:space="preserve">Themenorientierte </w:t>
      </w:r>
      <w:r w:rsidRPr="00237EBB">
        <w:rPr>
          <w:rFonts w:asciiTheme="minorHAnsi" w:hAnsiTheme="minorHAnsi" w:cs="Courier New"/>
          <w:b/>
        </w:rPr>
        <w:t>Elternabende</w:t>
      </w:r>
      <w:r w:rsidRPr="00237EBB">
        <w:rPr>
          <w:rFonts w:asciiTheme="minorHAnsi" w:hAnsiTheme="minorHAnsi" w:cs="Courier New"/>
        </w:rPr>
        <w:t xml:space="preserve"> vermitteln Fachwissen und unterstützen den Austausch der Eltern untereinander und ergänzen somit die Zusammenarbeit zwischen Kindergarten und Elternhaus.</w:t>
      </w:r>
    </w:p>
    <w:p w14:paraId="4E35F6B9" w14:textId="77777777" w:rsidR="00176B61" w:rsidRPr="00237EBB" w:rsidRDefault="00176B61">
      <w:pPr>
        <w:ind w:left="360"/>
        <w:jc w:val="both"/>
        <w:rPr>
          <w:rFonts w:asciiTheme="minorHAnsi" w:hAnsiTheme="minorHAnsi" w:cs="Courier New"/>
        </w:rPr>
      </w:pPr>
    </w:p>
    <w:p w14:paraId="0746F159" w14:textId="77777777" w:rsidR="00176B61" w:rsidRPr="00237EBB" w:rsidRDefault="00176B61">
      <w:pPr>
        <w:numPr>
          <w:ilvl w:val="0"/>
          <w:numId w:val="2"/>
        </w:numPr>
        <w:jc w:val="both"/>
        <w:rPr>
          <w:rFonts w:asciiTheme="minorHAnsi" w:hAnsiTheme="minorHAnsi" w:cs="Courier New"/>
        </w:rPr>
      </w:pPr>
      <w:r w:rsidRPr="00237EBB">
        <w:rPr>
          <w:rFonts w:asciiTheme="minorHAnsi" w:hAnsiTheme="minorHAnsi" w:cs="Courier New"/>
        </w:rPr>
        <w:t xml:space="preserve">An den </w:t>
      </w:r>
      <w:r w:rsidRPr="00237EBB">
        <w:rPr>
          <w:rFonts w:asciiTheme="minorHAnsi" w:hAnsiTheme="minorHAnsi" w:cs="Courier New"/>
          <w:b/>
        </w:rPr>
        <w:t>Pi</w:t>
      </w:r>
      <w:r w:rsidR="000639C0">
        <w:rPr>
          <w:rFonts w:asciiTheme="minorHAnsi" w:hAnsiTheme="minorHAnsi" w:cs="Courier New"/>
          <w:b/>
        </w:rPr>
        <w:t>n</w:t>
      </w:r>
      <w:r w:rsidRPr="00237EBB">
        <w:rPr>
          <w:rFonts w:asciiTheme="minorHAnsi" w:hAnsiTheme="minorHAnsi" w:cs="Courier New"/>
          <w:b/>
        </w:rPr>
        <w:t>nwänden</w:t>
      </w:r>
      <w:r w:rsidRPr="00237EBB">
        <w:rPr>
          <w:rFonts w:asciiTheme="minorHAnsi" w:hAnsiTheme="minorHAnsi" w:cs="Courier New"/>
        </w:rPr>
        <w:t xml:space="preserve"> vor den einzelnen Gruppen werden alle Infos ausgehängt. Außerdem werden immer wieder </w:t>
      </w:r>
      <w:r w:rsidRPr="00237EBB">
        <w:rPr>
          <w:rFonts w:asciiTheme="minorHAnsi" w:hAnsiTheme="minorHAnsi" w:cs="Courier New"/>
          <w:b/>
        </w:rPr>
        <w:t>Elternbriefe</w:t>
      </w:r>
      <w:r w:rsidRPr="00237EBB">
        <w:rPr>
          <w:rFonts w:asciiTheme="minorHAnsi" w:hAnsiTheme="minorHAnsi" w:cs="Courier New"/>
        </w:rPr>
        <w:t xml:space="preserve"> herausgegeben, die Einladungen und Informationen zu aktuellen Anlässen enthalten. </w:t>
      </w:r>
    </w:p>
    <w:p w14:paraId="47A5AA84" w14:textId="77777777" w:rsidR="00176B61" w:rsidRPr="00237EBB" w:rsidRDefault="00176B61">
      <w:pPr>
        <w:ind w:left="360"/>
        <w:jc w:val="both"/>
        <w:rPr>
          <w:rFonts w:asciiTheme="minorHAnsi" w:hAnsiTheme="minorHAnsi" w:cs="Courier New"/>
        </w:rPr>
      </w:pPr>
    </w:p>
    <w:p w14:paraId="398B52DC" w14:textId="33E106AC" w:rsidR="00176B61" w:rsidRDefault="006D15DF">
      <w:pPr>
        <w:numPr>
          <w:ilvl w:val="0"/>
          <w:numId w:val="2"/>
        </w:numPr>
        <w:jc w:val="both"/>
        <w:rPr>
          <w:rFonts w:asciiTheme="minorHAnsi" w:hAnsiTheme="minorHAnsi" w:cs="Courier New"/>
        </w:rPr>
      </w:pPr>
      <w:r w:rsidRPr="00237EBB">
        <w:rPr>
          <w:rFonts w:asciiTheme="minorHAnsi" w:hAnsiTheme="minorHAnsi" w:cs="Courier New"/>
        </w:rPr>
        <w:t>An jedem 2. Dien</w:t>
      </w:r>
      <w:r w:rsidR="00176B61" w:rsidRPr="00237EBB">
        <w:rPr>
          <w:rFonts w:asciiTheme="minorHAnsi" w:hAnsiTheme="minorHAnsi" w:cs="Courier New"/>
        </w:rPr>
        <w:t>stag im Monat findet in unserem Familienzentrum das „</w:t>
      </w:r>
      <w:r w:rsidR="00176B61" w:rsidRPr="003B695A">
        <w:rPr>
          <w:rFonts w:asciiTheme="minorHAnsi" w:hAnsiTheme="minorHAnsi" w:cs="Courier New"/>
          <w:b/>
        </w:rPr>
        <w:t>Café Jedermann</w:t>
      </w:r>
      <w:r w:rsidR="00176B61" w:rsidRPr="00237EBB">
        <w:rPr>
          <w:rFonts w:asciiTheme="minorHAnsi" w:hAnsiTheme="minorHAnsi" w:cs="Courier New"/>
        </w:rPr>
        <w:t xml:space="preserve">“ statt. Die </w:t>
      </w:r>
      <w:proofErr w:type="spellStart"/>
      <w:r w:rsidR="00176B61" w:rsidRPr="00237EBB">
        <w:rPr>
          <w:rFonts w:asciiTheme="minorHAnsi" w:hAnsiTheme="minorHAnsi" w:cs="Courier New"/>
        </w:rPr>
        <w:t>Püsselbürener</w:t>
      </w:r>
      <w:proofErr w:type="spellEnd"/>
      <w:r w:rsidR="00176B61" w:rsidRPr="00237EBB">
        <w:rPr>
          <w:rFonts w:asciiTheme="minorHAnsi" w:hAnsiTheme="minorHAnsi" w:cs="Courier New"/>
        </w:rPr>
        <w:t xml:space="preserve"> Gemeinde von 0-99</w:t>
      </w:r>
      <w:r w:rsidR="002A16E5">
        <w:rPr>
          <w:rFonts w:asciiTheme="minorHAnsi" w:hAnsiTheme="minorHAnsi" w:cs="Courier New"/>
        </w:rPr>
        <w:t xml:space="preserve"> Jahren</w:t>
      </w:r>
      <w:r w:rsidR="00176B61" w:rsidRPr="00237EBB">
        <w:rPr>
          <w:rFonts w:asciiTheme="minorHAnsi" w:hAnsiTheme="minorHAnsi" w:cs="Courier New"/>
        </w:rPr>
        <w:t xml:space="preserve"> ist zu Kaffee und Kuchen an diesem Nachmittag eingeladen.</w:t>
      </w:r>
      <w:r w:rsidRPr="00237EBB">
        <w:rPr>
          <w:rFonts w:asciiTheme="minorHAnsi" w:hAnsiTheme="minorHAnsi" w:cs="Courier New"/>
        </w:rPr>
        <w:t xml:space="preserve"> Hier sind wir </w:t>
      </w:r>
      <w:r w:rsidR="00D75986" w:rsidRPr="00237EBB">
        <w:rPr>
          <w:rFonts w:asciiTheme="minorHAnsi" w:hAnsiTheme="minorHAnsi" w:cs="Courier New"/>
        </w:rPr>
        <w:t>auf die Mithilfe der Eltern angewiesen.</w:t>
      </w:r>
    </w:p>
    <w:p w14:paraId="09ACC6F5" w14:textId="77777777" w:rsidR="006B5009" w:rsidRDefault="006B5009" w:rsidP="006B5009">
      <w:pPr>
        <w:pStyle w:val="Listenabsatz"/>
        <w:rPr>
          <w:rFonts w:asciiTheme="minorHAnsi" w:hAnsiTheme="minorHAnsi" w:cs="Courier New"/>
        </w:rPr>
      </w:pPr>
    </w:p>
    <w:p w14:paraId="20F9758B" w14:textId="77777777" w:rsidR="000B7D9A" w:rsidRDefault="000B7D9A" w:rsidP="00747BD0">
      <w:pPr>
        <w:jc w:val="both"/>
        <w:rPr>
          <w:rFonts w:asciiTheme="minorHAnsi" w:hAnsiTheme="minorHAnsi" w:cs="Courier New"/>
          <w:b/>
          <w:u w:val="single"/>
        </w:rPr>
      </w:pPr>
    </w:p>
    <w:p w14:paraId="4CF82F7D" w14:textId="77777777" w:rsidR="000B7D9A" w:rsidRDefault="000B7D9A" w:rsidP="00747BD0">
      <w:pPr>
        <w:jc w:val="both"/>
        <w:rPr>
          <w:rFonts w:asciiTheme="minorHAnsi" w:hAnsiTheme="minorHAnsi" w:cs="Courier New"/>
          <w:b/>
          <w:u w:val="single"/>
        </w:rPr>
      </w:pPr>
    </w:p>
    <w:p w14:paraId="5F6E7A3B" w14:textId="77777777" w:rsidR="000B7D9A" w:rsidRDefault="000B7D9A" w:rsidP="00747BD0">
      <w:pPr>
        <w:jc w:val="both"/>
        <w:rPr>
          <w:rFonts w:asciiTheme="minorHAnsi" w:hAnsiTheme="minorHAnsi" w:cs="Courier New"/>
          <w:b/>
          <w:u w:val="single"/>
        </w:rPr>
      </w:pPr>
    </w:p>
    <w:p w14:paraId="3235F641" w14:textId="77777777" w:rsidR="000B7D9A" w:rsidRDefault="000B7D9A" w:rsidP="00747BD0">
      <w:pPr>
        <w:jc w:val="both"/>
        <w:rPr>
          <w:rFonts w:asciiTheme="minorHAnsi" w:hAnsiTheme="minorHAnsi" w:cs="Courier New"/>
          <w:b/>
          <w:u w:val="single"/>
        </w:rPr>
      </w:pPr>
    </w:p>
    <w:p w14:paraId="155DE6FE" w14:textId="7C0E5772" w:rsidR="000B7D9A" w:rsidRDefault="000B7D9A" w:rsidP="00747BD0">
      <w:pPr>
        <w:jc w:val="both"/>
        <w:rPr>
          <w:rFonts w:asciiTheme="minorHAnsi" w:hAnsiTheme="minorHAnsi" w:cs="Courier New"/>
          <w:b/>
          <w:u w:val="single"/>
        </w:rPr>
      </w:pPr>
    </w:p>
    <w:p w14:paraId="4D3DAB98" w14:textId="77777777" w:rsidR="00A21982" w:rsidRDefault="00A21982" w:rsidP="00747BD0">
      <w:pPr>
        <w:jc w:val="both"/>
        <w:rPr>
          <w:rFonts w:asciiTheme="minorHAnsi" w:hAnsiTheme="minorHAnsi" w:cs="Courier New"/>
          <w:b/>
          <w:u w:val="single"/>
        </w:rPr>
      </w:pPr>
    </w:p>
    <w:p w14:paraId="703FD001" w14:textId="4D4C463A" w:rsidR="00B4595A" w:rsidRDefault="0018065D" w:rsidP="00747BD0">
      <w:pPr>
        <w:jc w:val="both"/>
        <w:rPr>
          <w:rFonts w:ascii="Arial" w:hAnsi="Arial" w:cs="Arial"/>
          <w:sz w:val="30"/>
          <w:szCs w:val="30"/>
        </w:rPr>
      </w:pPr>
      <w:r w:rsidRPr="0018065D">
        <w:rPr>
          <w:rFonts w:asciiTheme="minorHAnsi" w:hAnsiTheme="minorHAnsi" w:cs="Courier New"/>
          <w:b/>
        </w:rPr>
        <w:t>19</w:t>
      </w:r>
      <w:r w:rsidR="008419F1" w:rsidRPr="0018065D">
        <w:rPr>
          <w:rFonts w:asciiTheme="minorHAnsi" w:hAnsiTheme="minorHAnsi" w:cs="Courier New"/>
          <w:b/>
        </w:rPr>
        <w:t>.</w:t>
      </w:r>
      <w:r w:rsidR="008419F1" w:rsidRPr="00EA5D85">
        <w:rPr>
          <w:rFonts w:asciiTheme="minorHAnsi" w:hAnsiTheme="minorHAnsi" w:cs="Courier New"/>
          <w:b/>
          <w:u w:val="single"/>
        </w:rPr>
        <w:t xml:space="preserve"> </w:t>
      </w:r>
      <w:r w:rsidR="000B7D9A" w:rsidRPr="00EA5D85">
        <w:rPr>
          <w:rFonts w:asciiTheme="minorHAnsi" w:hAnsiTheme="minorHAnsi" w:cs="Courier New"/>
          <w:b/>
          <w:u w:val="single"/>
        </w:rPr>
        <w:t>Qualitätsmanagement</w:t>
      </w:r>
      <w:r w:rsidR="00B4595A" w:rsidRPr="00B4595A">
        <w:rPr>
          <w:rFonts w:ascii="Arial" w:hAnsi="Arial" w:cs="Arial"/>
          <w:sz w:val="30"/>
          <w:szCs w:val="30"/>
        </w:rPr>
        <w:t xml:space="preserve"> </w:t>
      </w:r>
    </w:p>
    <w:p w14:paraId="49662D2E" w14:textId="77777777" w:rsidR="000B7D9A" w:rsidRDefault="000B7D9A" w:rsidP="00747BD0">
      <w:pPr>
        <w:jc w:val="both"/>
        <w:rPr>
          <w:rStyle w:val="Fett"/>
          <w:rFonts w:asciiTheme="minorHAnsi" w:hAnsiTheme="minorHAnsi" w:cstheme="minorHAnsi"/>
          <w:b w:val="0"/>
        </w:rPr>
      </w:pPr>
    </w:p>
    <w:p w14:paraId="24C13110" w14:textId="469125DB" w:rsidR="00B4595A" w:rsidRPr="00B4595A" w:rsidRDefault="00B4595A" w:rsidP="00747BD0">
      <w:pPr>
        <w:jc w:val="both"/>
        <w:rPr>
          <w:rFonts w:ascii="Arial" w:hAnsi="Arial" w:cs="Arial"/>
          <w:sz w:val="30"/>
          <w:szCs w:val="30"/>
        </w:rPr>
      </w:pPr>
      <w:r w:rsidRPr="00B4595A">
        <w:rPr>
          <w:rStyle w:val="Fett"/>
          <w:rFonts w:asciiTheme="minorHAnsi" w:hAnsiTheme="minorHAnsi" w:cstheme="minorHAnsi"/>
          <w:b w:val="0"/>
        </w:rPr>
        <w:t xml:space="preserve">Qualitätsmanagement - als Prozess - beinhaltet die (regelmäßige) Feststellung und Überprüfung </w:t>
      </w:r>
      <w:r>
        <w:rPr>
          <w:rStyle w:val="Fett"/>
          <w:rFonts w:asciiTheme="minorHAnsi" w:hAnsiTheme="minorHAnsi" w:cstheme="minorHAnsi"/>
          <w:b w:val="0"/>
        </w:rPr>
        <w:t>pädagogischer</w:t>
      </w:r>
      <w:r w:rsidRPr="00B4595A">
        <w:rPr>
          <w:rStyle w:val="Fett"/>
          <w:rFonts w:asciiTheme="minorHAnsi" w:hAnsiTheme="minorHAnsi" w:cstheme="minorHAnsi"/>
          <w:b w:val="0"/>
        </w:rPr>
        <w:t xml:space="preserve"> Qualität entsprechend der KiTa-Konzeption und den Bedingungen des Trägers, die Weiterentwicklung</w:t>
      </w:r>
      <w:r>
        <w:rPr>
          <w:rStyle w:val="Fett"/>
          <w:rFonts w:asciiTheme="minorHAnsi" w:hAnsiTheme="minorHAnsi" w:cstheme="minorHAnsi"/>
          <w:b w:val="0"/>
        </w:rPr>
        <w:t>,</w:t>
      </w:r>
      <w:r w:rsidRPr="00B4595A">
        <w:rPr>
          <w:rStyle w:val="Fett"/>
          <w:rFonts w:asciiTheme="minorHAnsi" w:hAnsiTheme="minorHAnsi" w:cstheme="minorHAnsi"/>
          <w:b w:val="0"/>
        </w:rPr>
        <w:t xml:space="preserve"> sowie die Sicherung und Umsetzung in die Praxis.</w:t>
      </w:r>
    </w:p>
    <w:p w14:paraId="4C193CDA" w14:textId="123BAF4B" w:rsidR="00B4595A" w:rsidRPr="00B4595A" w:rsidRDefault="00B4595A" w:rsidP="00747BD0">
      <w:pPr>
        <w:jc w:val="both"/>
        <w:rPr>
          <w:rFonts w:asciiTheme="minorHAnsi" w:hAnsiTheme="minorHAnsi" w:cstheme="minorHAnsi"/>
          <w:u w:val="single"/>
        </w:rPr>
      </w:pPr>
      <w:r w:rsidRPr="00B4595A">
        <w:rPr>
          <w:rFonts w:asciiTheme="minorHAnsi" w:hAnsiTheme="minorHAnsi" w:cstheme="minorHAnsi"/>
        </w:rPr>
        <w:t xml:space="preserve">Die Qualität der Arbeit kontinuierlich zu sichern und </w:t>
      </w:r>
      <w:proofErr w:type="spellStart"/>
      <w:r w:rsidRPr="00B4595A">
        <w:rPr>
          <w:rFonts w:asciiTheme="minorHAnsi" w:hAnsiTheme="minorHAnsi" w:cstheme="minorHAnsi"/>
        </w:rPr>
        <w:t>weiterzu</w:t>
      </w:r>
      <w:proofErr w:type="spellEnd"/>
      <w:r w:rsidRPr="00B4595A">
        <w:rPr>
          <w:rFonts w:asciiTheme="minorHAnsi" w:hAnsiTheme="minorHAnsi" w:cstheme="minorHAnsi"/>
        </w:rPr>
        <w:t>-entwickeln, diese Qualität nach außen hin transparent und nachvollziehbar zu gestalten, ist ein wichtiges Ziel der Arbeit.</w:t>
      </w:r>
    </w:p>
    <w:p w14:paraId="416CF9EB" w14:textId="2DEBBA17" w:rsidR="008419F1" w:rsidRPr="00B4595A" w:rsidRDefault="008419F1" w:rsidP="00B4595A">
      <w:pPr>
        <w:jc w:val="both"/>
        <w:rPr>
          <w:rFonts w:asciiTheme="minorHAnsi" w:hAnsiTheme="minorHAnsi" w:cstheme="minorHAnsi"/>
          <w:u w:val="single"/>
        </w:rPr>
      </w:pPr>
      <w:r w:rsidRPr="00B4595A">
        <w:rPr>
          <w:rFonts w:asciiTheme="minorHAnsi" w:hAnsiTheme="minorHAnsi" w:cstheme="minorHAnsi"/>
          <w:u w:val="single"/>
        </w:rPr>
        <w:t xml:space="preserve"> </w:t>
      </w:r>
    </w:p>
    <w:p w14:paraId="59178834" w14:textId="18BDF77C" w:rsidR="008419F1" w:rsidRPr="00237EBB" w:rsidRDefault="00CB27A7" w:rsidP="008419F1">
      <w:pPr>
        <w:jc w:val="both"/>
        <w:rPr>
          <w:rFonts w:asciiTheme="minorHAnsi" w:hAnsiTheme="minorHAnsi" w:cs="Courier New"/>
          <w:b/>
          <w:u w:val="single"/>
        </w:rPr>
      </w:pPr>
      <w:r w:rsidRPr="00CB27A7">
        <w:rPr>
          <w:rFonts w:asciiTheme="minorHAnsi" w:hAnsiTheme="minorHAnsi" w:cs="Courier New"/>
          <w:b/>
        </w:rPr>
        <w:t>19</w:t>
      </w:r>
      <w:r w:rsidR="00AA7A84" w:rsidRPr="00CB27A7">
        <w:rPr>
          <w:rFonts w:asciiTheme="minorHAnsi" w:hAnsiTheme="minorHAnsi" w:cs="Courier New"/>
          <w:b/>
        </w:rPr>
        <w:t>.1</w:t>
      </w:r>
      <w:r w:rsidR="00AA7A84">
        <w:rPr>
          <w:rFonts w:asciiTheme="minorHAnsi" w:hAnsiTheme="minorHAnsi" w:cs="Courier New"/>
          <w:b/>
          <w:u w:val="single"/>
        </w:rPr>
        <w:t xml:space="preserve"> </w:t>
      </w:r>
      <w:r w:rsidR="008419F1" w:rsidRPr="00237EBB">
        <w:rPr>
          <w:rFonts w:asciiTheme="minorHAnsi" w:hAnsiTheme="minorHAnsi" w:cs="Courier New"/>
          <w:b/>
          <w:u w:val="single"/>
        </w:rPr>
        <w:t>Selbstverständnis des Trägers:</w:t>
      </w:r>
    </w:p>
    <w:p w14:paraId="76D10C34" w14:textId="77777777" w:rsidR="008419F1" w:rsidRPr="00237EBB" w:rsidRDefault="008419F1" w:rsidP="008419F1">
      <w:pPr>
        <w:jc w:val="both"/>
        <w:rPr>
          <w:rFonts w:asciiTheme="minorHAnsi" w:hAnsiTheme="minorHAnsi" w:cs="Courier New"/>
          <w:b/>
          <w:u w:val="single"/>
        </w:rPr>
      </w:pPr>
    </w:p>
    <w:p w14:paraId="0DE352DE" w14:textId="37327072" w:rsidR="006B5009" w:rsidRDefault="008419F1" w:rsidP="00747BD0">
      <w:pPr>
        <w:jc w:val="both"/>
        <w:rPr>
          <w:rFonts w:asciiTheme="minorHAnsi" w:hAnsiTheme="minorHAnsi" w:cs="Courier New"/>
          <w:b/>
          <w:u w:val="single"/>
        </w:rPr>
      </w:pPr>
      <w:r w:rsidRPr="00237EBB">
        <w:rPr>
          <w:rFonts w:asciiTheme="minorHAnsi" w:hAnsiTheme="minorHAnsi" w:cs="Courier New"/>
        </w:rPr>
        <w:t>Als Träger (Pfarrer, Kirchenvorstand) der Kindertageseinrichtung erwarten wir von unseren Mitarbeiter/innen, nach der Grundordnung des christlich katholischen Glaubens zu leben und zu arbeiten. So möchten wir Kindern und Eltern den Glauben erlebbar machen. Der Kindergarten ist ein wichtiger Baustein der Pfarrgemeinde. Er wird in seinem Handeln vom Träger unterstützt und getragen.</w:t>
      </w:r>
      <w:r w:rsidR="006B5009" w:rsidRPr="006B5009">
        <w:rPr>
          <w:rFonts w:asciiTheme="minorHAnsi" w:hAnsiTheme="minorHAnsi" w:cs="Courier New"/>
          <w:b/>
          <w:u w:val="single"/>
        </w:rPr>
        <w:t xml:space="preserve"> </w:t>
      </w:r>
    </w:p>
    <w:p w14:paraId="25108435" w14:textId="77777777" w:rsidR="006B5009" w:rsidRPr="008419F1" w:rsidRDefault="006B5009" w:rsidP="006B5009">
      <w:pPr>
        <w:ind w:left="780"/>
        <w:jc w:val="both"/>
        <w:rPr>
          <w:rFonts w:asciiTheme="minorHAnsi" w:hAnsiTheme="minorHAnsi" w:cs="Courier New"/>
          <w:b/>
          <w:color w:val="FF0000"/>
          <w:u w:val="single"/>
        </w:rPr>
      </w:pPr>
    </w:p>
    <w:p w14:paraId="3CFEEC01" w14:textId="2EEF2A90" w:rsidR="006B5009" w:rsidRDefault="00CB27A7" w:rsidP="008419F1">
      <w:pPr>
        <w:jc w:val="both"/>
        <w:rPr>
          <w:rFonts w:asciiTheme="minorHAnsi" w:hAnsiTheme="minorHAnsi" w:cs="Courier New"/>
          <w:b/>
          <w:u w:val="single"/>
        </w:rPr>
      </w:pPr>
      <w:r>
        <w:rPr>
          <w:rFonts w:asciiTheme="minorHAnsi" w:hAnsiTheme="minorHAnsi" w:cs="Courier New"/>
          <w:b/>
        </w:rPr>
        <w:t>19</w:t>
      </w:r>
      <w:r w:rsidR="006B5009" w:rsidRPr="00744FB1">
        <w:rPr>
          <w:rFonts w:asciiTheme="minorHAnsi" w:hAnsiTheme="minorHAnsi" w:cs="Courier New"/>
          <w:b/>
        </w:rPr>
        <w:t>.</w:t>
      </w:r>
      <w:r w:rsidR="005366D7">
        <w:rPr>
          <w:rFonts w:asciiTheme="minorHAnsi" w:hAnsiTheme="minorHAnsi" w:cs="Courier New"/>
          <w:b/>
        </w:rPr>
        <w:t>2</w:t>
      </w:r>
      <w:r w:rsidR="006B5009" w:rsidRPr="00744FB1">
        <w:rPr>
          <w:rFonts w:asciiTheme="minorHAnsi" w:hAnsiTheme="minorHAnsi" w:cs="Courier New"/>
          <w:b/>
        </w:rPr>
        <w:t xml:space="preserve"> </w:t>
      </w:r>
      <w:r w:rsidR="006B5009" w:rsidRPr="00237EBB">
        <w:rPr>
          <w:rFonts w:asciiTheme="minorHAnsi" w:hAnsiTheme="minorHAnsi" w:cs="Courier New"/>
          <w:b/>
          <w:u w:val="single"/>
        </w:rPr>
        <w:t>Qualitätssicherung</w:t>
      </w:r>
    </w:p>
    <w:p w14:paraId="6B7DFF32" w14:textId="77777777" w:rsidR="00747BD0" w:rsidRPr="00747BD0" w:rsidRDefault="00747BD0" w:rsidP="008419F1">
      <w:pPr>
        <w:jc w:val="both"/>
        <w:rPr>
          <w:rFonts w:asciiTheme="minorHAnsi" w:hAnsiTheme="minorHAnsi" w:cs="Courier New"/>
          <w:b/>
          <w:u w:val="single"/>
        </w:rPr>
      </w:pPr>
    </w:p>
    <w:p w14:paraId="1C682DEA" w14:textId="03B701AE" w:rsidR="008419F1" w:rsidRDefault="008419F1" w:rsidP="008419F1">
      <w:pPr>
        <w:jc w:val="both"/>
        <w:rPr>
          <w:rFonts w:asciiTheme="minorHAnsi" w:hAnsiTheme="minorHAnsi" w:cs="Courier New"/>
        </w:rPr>
      </w:pPr>
      <w:r w:rsidRPr="00237EBB">
        <w:rPr>
          <w:rFonts w:asciiTheme="minorHAnsi" w:hAnsiTheme="minorHAnsi" w:cs="Courier New"/>
        </w:rPr>
        <w:t xml:space="preserve">Zur Gewährleistung der Qualität der pädagogischen Arbeit arbeitet unsere Einrichtung seit Mai 2010 nach QM-Zweistein. Durch Fortbildungen und Teambesprechungen wird die Möglichkeit zur Qualitätssicherung gewährleistet. Im Rahmen des Familienzentrums findet alle zwei Jahre eine Elternbefragung statt, um das aktuelle Angebot zu reflektieren bzw. danach neu auszurichten. Die Qualität als Familienzentrum wird alle 4 Jahre von der Prüfungsstelle </w:t>
      </w:r>
      <w:proofErr w:type="spellStart"/>
      <w:r w:rsidRPr="00237EBB">
        <w:rPr>
          <w:rFonts w:asciiTheme="minorHAnsi" w:hAnsiTheme="minorHAnsi" w:cs="Courier New"/>
        </w:rPr>
        <w:t>PädQuiz</w:t>
      </w:r>
      <w:proofErr w:type="spellEnd"/>
      <w:r w:rsidRPr="00237EBB">
        <w:rPr>
          <w:rFonts w:asciiTheme="minorHAnsi" w:hAnsiTheme="minorHAnsi" w:cs="Courier New"/>
        </w:rPr>
        <w:t xml:space="preserve"> (Berlin)überprüft und neu zertifiziert.</w:t>
      </w:r>
    </w:p>
    <w:p w14:paraId="1EC83539" w14:textId="01AE8A5A" w:rsidR="00B4595A" w:rsidRDefault="00B4595A" w:rsidP="008419F1">
      <w:pPr>
        <w:jc w:val="both"/>
        <w:rPr>
          <w:rFonts w:asciiTheme="minorHAnsi" w:hAnsiTheme="minorHAnsi" w:cs="Courier New"/>
        </w:rPr>
      </w:pPr>
    </w:p>
    <w:p w14:paraId="1FFE4C7B" w14:textId="5DBA2A0D" w:rsidR="00B4595A" w:rsidRDefault="00B4595A" w:rsidP="008419F1">
      <w:pPr>
        <w:jc w:val="both"/>
        <w:rPr>
          <w:rFonts w:asciiTheme="minorHAnsi" w:hAnsiTheme="minorHAnsi" w:cs="Courier New"/>
        </w:rPr>
      </w:pPr>
    </w:p>
    <w:p w14:paraId="2C20D036" w14:textId="77777777" w:rsidR="005B567C" w:rsidRPr="000B7D9A" w:rsidRDefault="005B567C" w:rsidP="005B567C">
      <w:pPr>
        <w:spacing w:before="100" w:beforeAutospacing="1" w:after="100" w:afterAutospacing="1"/>
        <w:outlineLvl w:val="1"/>
        <w:rPr>
          <w:rFonts w:asciiTheme="minorHAnsi" w:hAnsiTheme="minorHAnsi" w:cstheme="minorHAnsi"/>
          <w:b/>
          <w:bCs/>
          <w:sz w:val="36"/>
          <w:szCs w:val="36"/>
        </w:rPr>
      </w:pPr>
      <w:r w:rsidRPr="000B7D9A">
        <w:rPr>
          <w:rFonts w:asciiTheme="minorHAnsi" w:hAnsiTheme="minorHAnsi" w:cstheme="minorHAnsi"/>
          <w:b/>
          <w:bCs/>
          <w:sz w:val="36"/>
          <w:szCs w:val="36"/>
        </w:rPr>
        <w:t>Kurze Einführung in das Qualitätsmanagement</w:t>
      </w:r>
    </w:p>
    <w:p w14:paraId="01E084FB" w14:textId="77777777" w:rsidR="005B567C" w:rsidRPr="000B7D9A" w:rsidRDefault="005B567C" w:rsidP="005B567C">
      <w:pPr>
        <w:spacing w:before="100" w:beforeAutospacing="1" w:after="100" w:afterAutospacing="1"/>
        <w:rPr>
          <w:rFonts w:asciiTheme="minorHAnsi" w:hAnsiTheme="minorHAnsi" w:cstheme="minorHAnsi"/>
        </w:rPr>
      </w:pPr>
      <w:r w:rsidRPr="000B7D9A">
        <w:rPr>
          <w:rFonts w:asciiTheme="minorHAnsi" w:hAnsiTheme="minorHAnsi" w:cstheme="minorHAnsi"/>
        </w:rPr>
        <w:t>Die Bewertung und das Management von Qualität ist abhängig von der Perspektive des Betrachters. Katz (1996) beschreibt dafür die folgenden fünf Sichtweisen:</w:t>
      </w:r>
    </w:p>
    <w:p w14:paraId="1D5A511A" w14:textId="77777777" w:rsidR="005B567C" w:rsidRPr="000B7D9A" w:rsidRDefault="005B567C" w:rsidP="00613045">
      <w:pPr>
        <w:numPr>
          <w:ilvl w:val="0"/>
          <w:numId w:val="32"/>
        </w:numPr>
        <w:spacing w:before="100" w:beforeAutospacing="1" w:after="100" w:afterAutospacing="1"/>
        <w:rPr>
          <w:rFonts w:asciiTheme="minorHAnsi" w:hAnsiTheme="minorHAnsi" w:cstheme="minorHAnsi"/>
        </w:rPr>
      </w:pPr>
      <w:r w:rsidRPr="000B7D9A">
        <w:rPr>
          <w:rFonts w:asciiTheme="minorHAnsi" w:hAnsiTheme="minorHAnsi" w:cstheme="minorHAnsi"/>
        </w:rPr>
        <w:t>Oben-Unten-Perspektive (äußere Merkmale wie Betreuer-Kind-Schlüssel, Qualifikation des Personals, Arbeitsbedingungen des Personals, Ausstattung, Gesundheit und Hygiene)</w:t>
      </w:r>
    </w:p>
    <w:p w14:paraId="2CE6039A" w14:textId="77777777" w:rsidR="005B567C" w:rsidRPr="000B7D9A" w:rsidRDefault="005B567C" w:rsidP="00613045">
      <w:pPr>
        <w:numPr>
          <w:ilvl w:val="0"/>
          <w:numId w:val="32"/>
        </w:numPr>
        <w:spacing w:before="100" w:beforeAutospacing="1" w:after="100" w:afterAutospacing="1"/>
        <w:rPr>
          <w:rFonts w:asciiTheme="minorHAnsi" w:hAnsiTheme="minorHAnsi" w:cstheme="minorHAnsi"/>
        </w:rPr>
      </w:pPr>
      <w:r w:rsidRPr="000B7D9A">
        <w:rPr>
          <w:rFonts w:asciiTheme="minorHAnsi" w:hAnsiTheme="minorHAnsi" w:cstheme="minorHAnsi"/>
        </w:rPr>
        <w:t>Unten-Oben-Perspektive (vom Kind empfundene Merkmale wie freie Entfaltung, Akzeptanz, Neugier)</w:t>
      </w:r>
    </w:p>
    <w:p w14:paraId="0F24FB6C" w14:textId="77777777" w:rsidR="005B567C" w:rsidRPr="000B7D9A" w:rsidRDefault="005B567C" w:rsidP="00613045">
      <w:pPr>
        <w:numPr>
          <w:ilvl w:val="0"/>
          <w:numId w:val="32"/>
        </w:numPr>
        <w:spacing w:before="100" w:beforeAutospacing="1" w:after="100" w:afterAutospacing="1"/>
        <w:rPr>
          <w:rFonts w:asciiTheme="minorHAnsi" w:hAnsiTheme="minorHAnsi" w:cstheme="minorHAnsi"/>
        </w:rPr>
      </w:pPr>
      <w:r w:rsidRPr="000B7D9A">
        <w:rPr>
          <w:rFonts w:asciiTheme="minorHAnsi" w:hAnsiTheme="minorHAnsi" w:cstheme="minorHAnsi"/>
        </w:rPr>
        <w:t>Außen-Innen-Perspektive (von Eltern wahrgenommene Merkmale wie Unterstützung, Kooperation mit den ErzieherInnen)</w:t>
      </w:r>
    </w:p>
    <w:p w14:paraId="18CE14DC" w14:textId="77777777" w:rsidR="005B567C" w:rsidRPr="000B7D9A" w:rsidRDefault="005B567C" w:rsidP="00613045">
      <w:pPr>
        <w:numPr>
          <w:ilvl w:val="0"/>
          <w:numId w:val="32"/>
        </w:numPr>
        <w:spacing w:before="100" w:beforeAutospacing="1" w:after="100" w:afterAutospacing="1"/>
        <w:rPr>
          <w:rFonts w:asciiTheme="minorHAnsi" w:hAnsiTheme="minorHAnsi" w:cstheme="minorHAnsi"/>
        </w:rPr>
      </w:pPr>
      <w:r w:rsidRPr="000B7D9A">
        <w:rPr>
          <w:rFonts w:asciiTheme="minorHAnsi" w:hAnsiTheme="minorHAnsi" w:cstheme="minorHAnsi"/>
        </w:rPr>
        <w:t>Innen-Perspektive (von ErzieherInnen erlebte Merkmale wie Arbeitsbedingungen, Wissensnutzung, Respekt)</w:t>
      </w:r>
    </w:p>
    <w:p w14:paraId="3502FF5C" w14:textId="77777777" w:rsidR="005B567C" w:rsidRPr="000B7D9A" w:rsidRDefault="005B567C" w:rsidP="00613045">
      <w:pPr>
        <w:numPr>
          <w:ilvl w:val="0"/>
          <w:numId w:val="32"/>
        </w:numPr>
        <w:spacing w:before="100" w:beforeAutospacing="1" w:after="100" w:afterAutospacing="1"/>
        <w:rPr>
          <w:rFonts w:asciiTheme="minorHAnsi" w:hAnsiTheme="minorHAnsi" w:cstheme="minorHAnsi"/>
        </w:rPr>
      </w:pPr>
      <w:r w:rsidRPr="000B7D9A">
        <w:rPr>
          <w:rFonts w:asciiTheme="minorHAnsi" w:hAnsiTheme="minorHAnsi" w:cstheme="minorHAnsi"/>
        </w:rPr>
        <w:t>Außen-Perspektive (von der Öffentlichkeit und Entscheidungsträgern wahrgenommene Merkmale wie Vertrauen in die Angemessenheit des Finanzeinsatzes, Personalentscheidungen, Verantwortung für Kindeswohl)</w:t>
      </w:r>
    </w:p>
    <w:p w14:paraId="5EDA6981" w14:textId="77777777" w:rsidR="00A21982" w:rsidRDefault="00A21982" w:rsidP="000B7D9A">
      <w:pPr>
        <w:spacing w:before="100" w:beforeAutospacing="1" w:after="100" w:afterAutospacing="1"/>
        <w:rPr>
          <w:rFonts w:asciiTheme="minorHAnsi" w:hAnsiTheme="minorHAnsi" w:cstheme="minorHAnsi"/>
        </w:rPr>
      </w:pPr>
    </w:p>
    <w:p w14:paraId="7B90ECAB" w14:textId="6F0CF330" w:rsidR="005B567C" w:rsidRPr="000B7D9A" w:rsidRDefault="005B567C" w:rsidP="000B7D9A">
      <w:pPr>
        <w:spacing w:before="100" w:beforeAutospacing="1" w:after="100" w:afterAutospacing="1"/>
        <w:rPr>
          <w:rFonts w:asciiTheme="minorHAnsi" w:hAnsiTheme="minorHAnsi" w:cstheme="minorHAnsi"/>
        </w:rPr>
      </w:pPr>
      <w:r w:rsidRPr="000B7D9A">
        <w:rPr>
          <w:rFonts w:asciiTheme="minorHAnsi" w:hAnsiTheme="minorHAnsi" w:cstheme="minorHAnsi"/>
        </w:rPr>
        <w:lastRenderedPageBreak/>
        <w:t>Zudem ist beim Qualitätsmanagement der Untersuchungsgegenstand, also die Gruppierung der Bewertungskriterien, wichtig. Fialka (2010) unterscheidet dabei die Feststellung und Weiterentwicklung dieser Ausprägungen</w:t>
      </w:r>
      <w:r w:rsidR="000B7D9A">
        <w:rPr>
          <w:rFonts w:asciiTheme="minorHAnsi" w:hAnsiTheme="minorHAnsi" w:cstheme="minorHAnsi"/>
        </w:rPr>
        <w:t>:</w:t>
      </w:r>
    </w:p>
    <w:p w14:paraId="01D453C9" w14:textId="77777777" w:rsidR="005B567C" w:rsidRPr="000B7D9A" w:rsidRDefault="005B567C" w:rsidP="00613045">
      <w:pPr>
        <w:numPr>
          <w:ilvl w:val="0"/>
          <w:numId w:val="33"/>
        </w:numPr>
        <w:spacing w:before="100" w:beforeAutospacing="1" w:after="100" w:afterAutospacing="1"/>
        <w:rPr>
          <w:rFonts w:asciiTheme="minorHAnsi" w:hAnsiTheme="minorHAnsi" w:cstheme="minorHAnsi"/>
        </w:rPr>
      </w:pPr>
      <w:r w:rsidRPr="000B7D9A">
        <w:rPr>
          <w:rFonts w:asciiTheme="minorHAnsi" w:hAnsiTheme="minorHAnsi" w:cstheme="minorHAnsi"/>
        </w:rPr>
        <w:t>Strukturqualität (räumliche, personelle, sachliche Ausstattung)</w:t>
      </w:r>
    </w:p>
    <w:p w14:paraId="499EFCA4" w14:textId="77777777" w:rsidR="005B567C" w:rsidRPr="000B7D9A" w:rsidRDefault="005B567C" w:rsidP="00613045">
      <w:pPr>
        <w:numPr>
          <w:ilvl w:val="0"/>
          <w:numId w:val="33"/>
        </w:numPr>
        <w:spacing w:before="100" w:beforeAutospacing="1" w:after="100" w:afterAutospacing="1"/>
        <w:rPr>
          <w:rFonts w:asciiTheme="minorHAnsi" w:hAnsiTheme="minorHAnsi" w:cstheme="minorHAnsi"/>
        </w:rPr>
      </w:pPr>
      <w:r w:rsidRPr="000B7D9A">
        <w:rPr>
          <w:rFonts w:asciiTheme="minorHAnsi" w:hAnsiTheme="minorHAnsi" w:cstheme="minorHAnsi"/>
        </w:rPr>
        <w:t>Prozessqualität (Eingewöhnung, Projektdurchführung, Partizipationsprozesse, Übergänge, Organisation, Veränderung)</w:t>
      </w:r>
    </w:p>
    <w:p w14:paraId="734F0960" w14:textId="77777777" w:rsidR="005B567C" w:rsidRPr="000B7D9A" w:rsidRDefault="005B567C" w:rsidP="00613045">
      <w:pPr>
        <w:numPr>
          <w:ilvl w:val="0"/>
          <w:numId w:val="33"/>
        </w:numPr>
        <w:spacing w:before="100" w:beforeAutospacing="1" w:after="100" w:afterAutospacing="1"/>
        <w:rPr>
          <w:rFonts w:asciiTheme="minorHAnsi" w:hAnsiTheme="minorHAnsi" w:cstheme="minorHAnsi"/>
        </w:rPr>
      </w:pPr>
      <w:r w:rsidRPr="000B7D9A">
        <w:rPr>
          <w:rFonts w:asciiTheme="minorHAnsi" w:hAnsiTheme="minorHAnsi" w:cstheme="minorHAnsi"/>
        </w:rPr>
        <w:t>Ergebnisqualität (Kompetenzentwicklung, Projektergebnisse,…)</w:t>
      </w:r>
    </w:p>
    <w:p w14:paraId="3A27AB00" w14:textId="62D3FE74" w:rsidR="005B567C" w:rsidRDefault="005B567C" w:rsidP="00613045">
      <w:pPr>
        <w:numPr>
          <w:ilvl w:val="0"/>
          <w:numId w:val="33"/>
        </w:numPr>
        <w:spacing w:before="100" w:beforeAutospacing="1" w:after="100" w:afterAutospacing="1"/>
        <w:rPr>
          <w:rFonts w:asciiTheme="minorHAnsi" w:hAnsiTheme="minorHAnsi" w:cstheme="minorHAnsi"/>
        </w:rPr>
      </w:pPr>
      <w:r w:rsidRPr="000B7D9A">
        <w:rPr>
          <w:rFonts w:asciiTheme="minorHAnsi" w:hAnsiTheme="minorHAnsi" w:cstheme="minorHAnsi"/>
        </w:rPr>
        <w:t xml:space="preserve">Servicequalität (Öffnungszeiten, Freundlichkeit) </w:t>
      </w:r>
    </w:p>
    <w:p w14:paraId="1ED7F40C" w14:textId="77777777" w:rsidR="005B567C" w:rsidRPr="000B7D9A" w:rsidRDefault="005B567C" w:rsidP="005B567C">
      <w:pPr>
        <w:spacing w:before="100" w:beforeAutospacing="1" w:after="100" w:afterAutospacing="1"/>
        <w:rPr>
          <w:rFonts w:asciiTheme="minorHAnsi" w:hAnsiTheme="minorHAnsi" w:cstheme="minorHAnsi"/>
        </w:rPr>
      </w:pPr>
      <w:r w:rsidRPr="000B7D9A">
        <w:rPr>
          <w:rFonts w:asciiTheme="minorHAnsi" w:hAnsiTheme="minorHAnsi" w:cstheme="minorHAnsi"/>
        </w:rPr>
        <w:t>Essentiell für die erfolgreiche Einführung und Nachhaltigkeit von QM-Systemen ist die Individualisierung der Kriterien - auf Basis der Ziele und des Profils der Einrichtung - sowie, dass das gesamte Team die Qualitätsentwicklung trägt und ein/e Verantwortliche/n dafür zuständig ist.</w:t>
      </w:r>
    </w:p>
    <w:p w14:paraId="251A34BC" w14:textId="77777777" w:rsidR="00B4595A" w:rsidRPr="000B7D9A" w:rsidRDefault="00B4595A" w:rsidP="008419F1">
      <w:pPr>
        <w:jc w:val="both"/>
        <w:rPr>
          <w:rFonts w:asciiTheme="minorHAnsi" w:hAnsiTheme="minorHAnsi" w:cstheme="minorHAnsi"/>
        </w:rPr>
      </w:pPr>
    </w:p>
    <w:p w14:paraId="15E9569A" w14:textId="33ABFEFA" w:rsidR="006A6894" w:rsidRDefault="006A6894" w:rsidP="008419F1">
      <w:pPr>
        <w:jc w:val="both"/>
        <w:rPr>
          <w:rFonts w:asciiTheme="minorHAnsi" w:hAnsiTheme="minorHAnsi" w:cs="Courier New"/>
        </w:rPr>
      </w:pPr>
    </w:p>
    <w:p w14:paraId="789C5EDC" w14:textId="369072BC" w:rsidR="00917C1D" w:rsidRDefault="00CB27A7" w:rsidP="006A6894">
      <w:pPr>
        <w:jc w:val="both"/>
        <w:rPr>
          <w:rFonts w:asciiTheme="minorHAnsi" w:hAnsiTheme="minorHAnsi" w:cs="Courier New"/>
          <w:b/>
        </w:rPr>
      </w:pPr>
      <w:r>
        <w:rPr>
          <w:rFonts w:asciiTheme="minorHAnsi" w:hAnsiTheme="minorHAnsi" w:cs="Courier New"/>
          <w:b/>
          <w:bCs/>
        </w:rPr>
        <w:t>19.3</w:t>
      </w:r>
      <w:r w:rsidR="006A6894" w:rsidRPr="00F46341">
        <w:rPr>
          <w:rFonts w:asciiTheme="minorHAnsi" w:hAnsiTheme="minorHAnsi" w:cs="Courier New"/>
          <w:b/>
          <w:bCs/>
        </w:rPr>
        <w:t xml:space="preserve"> </w:t>
      </w:r>
      <w:r w:rsidR="00245848">
        <w:rPr>
          <w:rFonts w:asciiTheme="minorHAnsi" w:hAnsiTheme="minorHAnsi" w:cs="Courier New"/>
          <w:b/>
          <w:bCs/>
          <w:u w:val="single"/>
        </w:rPr>
        <w:t>A</w:t>
      </w:r>
      <w:r w:rsidR="00917C1D">
        <w:rPr>
          <w:rFonts w:asciiTheme="minorHAnsi" w:hAnsiTheme="minorHAnsi" w:cs="Courier New"/>
          <w:b/>
          <w:bCs/>
          <w:u w:val="single"/>
        </w:rPr>
        <w:t xml:space="preserve">ufgabenfeld </w:t>
      </w:r>
      <w:r w:rsidR="006A6894" w:rsidRPr="00F46341">
        <w:rPr>
          <w:rFonts w:asciiTheme="minorHAnsi" w:hAnsiTheme="minorHAnsi" w:cs="Courier New"/>
          <w:b/>
          <w:bCs/>
          <w:u w:val="single"/>
        </w:rPr>
        <w:t xml:space="preserve"> der Erzieher/innen</w:t>
      </w:r>
      <w:r w:rsidR="00B4595A">
        <w:rPr>
          <w:rFonts w:asciiTheme="minorHAnsi" w:hAnsiTheme="minorHAnsi" w:cs="Courier New"/>
          <w:b/>
          <w:bCs/>
          <w:u w:val="single"/>
        </w:rPr>
        <w:t xml:space="preserve"> </w:t>
      </w:r>
      <w:r w:rsidR="006A6894" w:rsidRPr="00F46341">
        <w:rPr>
          <w:rFonts w:asciiTheme="minorHAnsi" w:hAnsiTheme="minorHAnsi" w:cs="Courier New"/>
          <w:b/>
        </w:rPr>
        <w:t xml:space="preserve">  </w:t>
      </w:r>
    </w:p>
    <w:p w14:paraId="79F3E135" w14:textId="3407A129" w:rsidR="005366D7" w:rsidRDefault="00B4595A" w:rsidP="006A6894">
      <w:pPr>
        <w:jc w:val="both"/>
        <w:rPr>
          <w:rFonts w:asciiTheme="minorHAnsi" w:hAnsiTheme="minorHAnsi" w:cs="Courier New"/>
          <w:b/>
          <w:color w:val="FF0000"/>
        </w:rPr>
      </w:pPr>
      <w:r>
        <w:rPr>
          <w:rFonts w:asciiTheme="minorHAnsi" w:hAnsiTheme="minorHAnsi" w:cs="Courier New"/>
          <w:b/>
        </w:rPr>
        <w:t xml:space="preserve">   </w:t>
      </w:r>
    </w:p>
    <w:p w14:paraId="76F85C3A" w14:textId="77777777" w:rsidR="00245848" w:rsidRPr="00BC7994" w:rsidRDefault="00245848" w:rsidP="006A6894">
      <w:pPr>
        <w:jc w:val="both"/>
        <w:rPr>
          <w:rFonts w:asciiTheme="minorHAnsi" w:hAnsiTheme="minorHAnsi" w:cs="Courier New"/>
          <w:b/>
        </w:rPr>
      </w:pPr>
    </w:p>
    <w:p w14:paraId="59241ABB" w14:textId="77777777" w:rsidR="006A6894" w:rsidRDefault="006A6894" w:rsidP="006A6894">
      <w:pPr>
        <w:jc w:val="both"/>
        <w:rPr>
          <w:rFonts w:asciiTheme="minorHAnsi" w:hAnsiTheme="minorHAnsi" w:cs="Courier New"/>
        </w:rPr>
      </w:pPr>
      <w:r>
        <w:rPr>
          <w:rFonts w:asciiTheme="minorHAnsi" w:hAnsiTheme="minorHAnsi" w:cs="Courier New"/>
        </w:rPr>
        <w:t xml:space="preserve">Der Aufgabenbereich der Erzieher/innen umfasst weitaus mehr als die pädagogische Arbeit am Kind. </w:t>
      </w:r>
    </w:p>
    <w:p w14:paraId="59226999" w14:textId="77777777" w:rsidR="006A6894" w:rsidRDefault="006A6894" w:rsidP="006A6894">
      <w:pPr>
        <w:jc w:val="both"/>
        <w:rPr>
          <w:rFonts w:asciiTheme="minorHAnsi" w:hAnsiTheme="minorHAnsi" w:cs="Courier New"/>
        </w:rPr>
      </w:pPr>
      <w:r>
        <w:rPr>
          <w:rFonts w:asciiTheme="minorHAnsi" w:hAnsiTheme="minorHAnsi" w:cs="Courier New"/>
        </w:rPr>
        <w:t>Sie umfasst das Planen (Festen, Feiern, Aktionen) und Reflektieren der Arbeit im Gesamtteam, wie im Gruppenteam, die Zusammenarbeit mit dem Träger, dem Elternbeirat und anderen Institutionen. Das Schreiben von Bildungsdokumentationen und Durchführen von jährlichen Elterngesprächen</w:t>
      </w:r>
      <w:r w:rsidRPr="00237EBB">
        <w:rPr>
          <w:rFonts w:asciiTheme="minorHAnsi" w:hAnsiTheme="minorHAnsi" w:cs="Courier New"/>
        </w:rPr>
        <w:t>.</w:t>
      </w:r>
      <w:r>
        <w:rPr>
          <w:rFonts w:asciiTheme="minorHAnsi" w:hAnsiTheme="minorHAnsi" w:cs="Courier New"/>
        </w:rPr>
        <w:t xml:space="preserve"> Auch die Betreuung und Anleitung von</w:t>
      </w:r>
      <w:r w:rsidRPr="00237EBB">
        <w:rPr>
          <w:rFonts w:asciiTheme="minorHAnsi" w:hAnsiTheme="minorHAnsi" w:cs="Courier New"/>
        </w:rPr>
        <w:t xml:space="preserve"> Praktik</w:t>
      </w:r>
      <w:r>
        <w:rPr>
          <w:rFonts w:asciiTheme="minorHAnsi" w:hAnsiTheme="minorHAnsi" w:cs="Courier New"/>
        </w:rPr>
        <w:t>anten unterschiedlicher Schul- und Berufsbildungen finden am Nachmittag statt.</w:t>
      </w:r>
    </w:p>
    <w:p w14:paraId="183A017B" w14:textId="77777777" w:rsidR="006A6894" w:rsidRDefault="006A6894" w:rsidP="006A6894">
      <w:pPr>
        <w:jc w:val="both"/>
        <w:rPr>
          <w:rFonts w:asciiTheme="minorHAnsi" w:hAnsiTheme="minorHAnsi" w:cs="Courier New"/>
        </w:rPr>
      </w:pPr>
      <w:r>
        <w:rPr>
          <w:rFonts w:asciiTheme="minorHAnsi" w:hAnsiTheme="minorHAnsi" w:cs="Courier New"/>
        </w:rPr>
        <w:t>Sowie die Teilnahme an Fort- und Weiterbildungen und die Auseinandersetzung mit Fachliteratur,</w:t>
      </w:r>
    </w:p>
    <w:p w14:paraId="04577892" w14:textId="472E229F" w:rsidR="006A6894" w:rsidRDefault="006A6894" w:rsidP="006A6894">
      <w:pPr>
        <w:jc w:val="both"/>
        <w:rPr>
          <w:rFonts w:asciiTheme="minorHAnsi" w:hAnsiTheme="minorHAnsi" w:cs="Courier New"/>
        </w:rPr>
      </w:pPr>
      <w:r>
        <w:rPr>
          <w:rFonts w:asciiTheme="minorHAnsi" w:hAnsiTheme="minorHAnsi" w:cs="Courier New"/>
        </w:rPr>
        <w:t>um nur einiges zu benennen.</w:t>
      </w:r>
    </w:p>
    <w:p w14:paraId="4FF2FE92" w14:textId="477EA7E4" w:rsidR="00831D6E" w:rsidRDefault="00831D6E" w:rsidP="006A6894">
      <w:pPr>
        <w:jc w:val="both"/>
        <w:rPr>
          <w:rFonts w:asciiTheme="minorHAnsi" w:hAnsiTheme="minorHAnsi" w:cs="Courier New"/>
        </w:rPr>
      </w:pPr>
    </w:p>
    <w:p w14:paraId="2AB924F3" w14:textId="77777777" w:rsidR="006A6894" w:rsidRPr="00237EBB" w:rsidRDefault="006A6894" w:rsidP="006A6894">
      <w:pPr>
        <w:jc w:val="both"/>
        <w:rPr>
          <w:rFonts w:asciiTheme="minorHAnsi" w:hAnsiTheme="minorHAnsi" w:cs="Courier New"/>
        </w:rPr>
      </w:pPr>
      <w:r>
        <w:rPr>
          <w:rFonts w:asciiTheme="minorHAnsi" w:hAnsiTheme="minorHAnsi" w:cs="Courier New"/>
        </w:rPr>
        <w:t xml:space="preserve"> </w:t>
      </w:r>
    </w:p>
    <w:p w14:paraId="68619D07" w14:textId="1BCB42B0" w:rsidR="006A6894" w:rsidRDefault="006A6894" w:rsidP="008419F1">
      <w:pPr>
        <w:jc w:val="both"/>
        <w:rPr>
          <w:rFonts w:asciiTheme="minorHAnsi" w:hAnsiTheme="minorHAnsi" w:cs="Courier New"/>
        </w:rPr>
      </w:pPr>
    </w:p>
    <w:p w14:paraId="63B61E02" w14:textId="77777777" w:rsidR="00F522C7" w:rsidRPr="008419F1" w:rsidRDefault="00F522C7">
      <w:pPr>
        <w:jc w:val="both"/>
        <w:rPr>
          <w:rFonts w:asciiTheme="minorHAnsi" w:hAnsiTheme="minorHAnsi" w:cs="Courier New"/>
          <w:b/>
          <w:u w:val="single"/>
        </w:rPr>
      </w:pPr>
    </w:p>
    <w:p w14:paraId="619AF955" w14:textId="5137C720" w:rsidR="00C81517" w:rsidRPr="006A6894" w:rsidRDefault="00CB27A7" w:rsidP="00747BD0">
      <w:pPr>
        <w:jc w:val="both"/>
        <w:rPr>
          <w:rFonts w:asciiTheme="minorHAnsi" w:hAnsiTheme="minorHAnsi" w:cs="Courier New"/>
          <w:b/>
          <w:u w:val="single"/>
        </w:rPr>
      </w:pPr>
      <w:r>
        <w:rPr>
          <w:rFonts w:asciiTheme="minorHAnsi" w:hAnsiTheme="minorHAnsi" w:cs="Courier New"/>
          <w:b/>
        </w:rPr>
        <w:t>19.4</w:t>
      </w:r>
      <w:r w:rsidR="002A16E5" w:rsidRPr="002A16E5">
        <w:rPr>
          <w:rFonts w:asciiTheme="minorHAnsi" w:hAnsiTheme="minorHAnsi" w:cs="Courier New"/>
          <w:b/>
        </w:rPr>
        <w:t xml:space="preserve"> </w:t>
      </w:r>
      <w:r w:rsidR="00C9201B" w:rsidRPr="00237EBB">
        <w:rPr>
          <w:rFonts w:asciiTheme="minorHAnsi" w:hAnsiTheme="minorHAnsi" w:cs="Courier New"/>
          <w:b/>
          <w:u w:val="single"/>
        </w:rPr>
        <w:t xml:space="preserve">Umgang mit </w:t>
      </w:r>
      <w:r w:rsidR="006865D4" w:rsidRPr="00237EBB">
        <w:rPr>
          <w:rFonts w:asciiTheme="minorHAnsi" w:hAnsiTheme="minorHAnsi" w:cs="Courier New"/>
          <w:b/>
          <w:u w:val="single"/>
        </w:rPr>
        <w:t>Beschwerde</w:t>
      </w:r>
      <w:r w:rsidR="00C9201B" w:rsidRPr="00237EBB">
        <w:rPr>
          <w:rFonts w:asciiTheme="minorHAnsi" w:hAnsiTheme="minorHAnsi" w:cs="Courier New"/>
          <w:b/>
          <w:u w:val="single"/>
        </w:rPr>
        <w:t>n</w:t>
      </w:r>
      <w:r w:rsidR="006919F1" w:rsidRPr="00237EBB">
        <w:rPr>
          <w:rFonts w:asciiTheme="minorHAnsi" w:hAnsiTheme="minorHAnsi" w:cs="Courier New"/>
          <w:b/>
          <w:u w:val="single"/>
        </w:rPr>
        <w:t xml:space="preserve">       </w:t>
      </w:r>
    </w:p>
    <w:p w14:paraId="6BB03C26" w14:textId="54FF4F88" w:rsidR="006919F1" w:rsidRPr="00237EBB" w:rsidRDefault="006919F1" w:rsidP="00747BD0">
      <w:pPr>
        <w:jc w:val="both"/>
        <w:rPr>
          <w:rFonts w:asciiTheme="minorHAnsi" w:hAnsiTheme="minorHAnsi" w:cs="Arial"/>
        </w:rPr>
      </w:pPr>
      <w:r w:rsidRPr="00237EBB">
        <w:rPr>
          <w:rFonts w:asciiTheme="minorHAnsi" w:hAnsiTheme="minorHAnsi" w:cs="Arial"/>
        </w:rPr>
        <w:t xml:space="preserve">In unseren Mitarbeiterinnen finden Eltern kompetente Ansprechpartner. </w:t>
      </w:r>
    </w:p>
    <w:p w14:paraId="630062BB" w14:textId="77777777" w:rsidR="006919F1" w:rsidRPr="00237EBB" w:rsidRDefault="006919F1" w:rsidP="00747BD0">
      <w:pPr>
        <w:jc w:val="both"/>
        <w:rPr>
          <w:rFonts w:asciiTheme="minorHAnsi" w:hAnsiTheme="minorHAnsi" w:cs="Arial"/>
        </w:rPr>
      </w:pPr>
      <w:r w:rsidRPr="00237EBB">
        <w:rPr>
          <w:rFonts w:asciiTheme="minorHAnsi" w:hAnsiTheme="minorHAnsi" w:cs="Arial"/>
        </w:rPr>
        <w:t>Eine konsequente Kundenorientierung wird in unserer Einrichtung durch eine Kultur der Fehler- und Kritikfreundlichkeit unter Berücksichtigung unserer pädagogischen Ziele gesichert.</w:t>
      </w:r>
    </w:p>
    <w:p w14:paraId="20D8938D" w14:textId="77777777" w:rsidR="006919F1" w:rsidRPr="00237EBB" w:rsidRDefault="006919F1" w:rsidP="00747BD0">
      <w:pPr>
        <w:jc w:val="both"/>
        <w:rPr>
          <w:rFonts w:asciiTheme="minorHAnsi" w:hAnsiTheme="minorHAnsi" w:cs="Arial"/>
        </w:rPr>
      </w:pPr>
      <w:r w:rsidRPr="00237EBB">
        <w:rPr>
          <w:rFonts w:asciiTheme="minorHAnsi" w:hAnsiTheme="minorHAnsi" w:cs="Arial"/>
        </w:rPr>
        <w:t xml:space="preserve">Wir sind offen für Kritik, Beschwerden und Verbesserungsvorschläge und bewerten diese als Interesse an unserer Arbeit. </w:t>
      </w:r>
    </w:p>
    <w:p w14:paraId="2FA1461D" w14:textId="77777777" w:rsidR="006919F1" w:rsidRPr="00237EBB" w:rsidRDefault="006919F1" w:rsidP="00747BD0">
      <w:pPr>
        <w:jc w:val="both"/>
        <w:rPr>
          <w:rFonts w:asciiTheme="minorHAnsi" w:hAnsiTheme="minorHAnsi" w:cs="Arial"/>
        </w:rPr>
      </w:pPr>
      <w:r w:rsidRPr="00237EBB">
        <w:rPr>
          <w:rFonts w:asciiTheme="minorHAnsi" w:hAnsiTheme="minorHAnsi" w:cs="Arial"/>
        </w:rPr>
        <w:t xml:space="preserve">Beschwerden werden als Chance zur Kommunikation, zur Überprüfung der Qualität, zur Qualitätsverbesserung genutzt und tragen somit zur Optimierung unserer Arbeit bei. </w:t>
      </w:r>
    </w:p>
    <w:p w14:paraId="590BA1B9" w14:textId="77777777" w:rsidR="006919F1" w:rsidRPr="00237EBB" w:rsidRDefault="006919F1" w:rsidP="00747BD0">
      <w:pPr>
        <w:jc w:val="both"/>
        <w:rPr>
          <w:rFonts w:asciiTheme="minorHAnsi" w:hAnsiTheme="minorHAnsi" w:cs="Arial"/>
        </w:rPr>
      </w:pPr>
      <w:r w:rsidRPr="00237EBB">
        <w:rPr>
          <w:rFonts w:asciiTheme="minorHAnsi" w:hAnsiTheme="minorHAnsi" w:cs="Arial"/>
        </w:rPr>
        <w:t xml:space="preserve">Die pädagogischen Mitarbeiterinnen unserer Einrichtung werten Kritik und Beschwerden nicht als persönlichen Angriff, sondern als sachliche Kritik.  </w:t>
      </w:r>
    </w:p>
    <w:p w14:paraId="2E481238" w14:textId="2DEDE7BE" w:rsidR="006919F1" w:rsidRPr="00747BD0" w:rsidRDefault="006919F1" w:rsidP="00747BD0">
      <w:pPr>
        <w:jc w:val="both"/>
        <w:rPr>
          <w:rFonts w:asciiTheme="minorHAnsi" w:hAnsiTheme="minorHAnsi" w:cs="Courier New"/>
          <w:b/>
          <w:u w:val="single"/>
        </w:rPr>
      </w:pPr>
      <w:r w:rsidRPr="00237EBB">
        <w:rPr>
          <w:rFonts w:asciiTheme="minorHAnsi" w:hAnsiTheme="minorHAnsi" w:cs="Arial"/>
        </w:rPr>
        <w:t xml:space="preserve">Durch regelmäßige Elternbefragungen, den positiven Umgang mit Kritiken und einer ernsthaften </w:t>
      </w:r>
      <w:r w:rsidR="00747BD0">
        <w:rPr>
          <w:rFonts w:asciiTheme="minorHAnsi" w:hAnsiTheme="minorHAnsi" w:cs="Arial"/>
        </w:rPr>
        <w:t xml:space="preserve">Bearbeitung der Beschwerden </w:t>
      </w:r>
      <w:r w:rsidR="00747BD0" w:rsidRPr="00237EBB">
        <w:rPr>
          <w:rFonts w:asciiTheme="minorHAnsi" w:hAnsiTheme="minorHAnsi" w:cs="Arial"/>
        </w:rPr>
        <w:t>ermutigen wir mögliche Beschwerdeführer zur Äußerung von Unmut.</w:t>
      </w:r>
    </w:p>
    <w:p w14:paraId="1DEFCA48" w14:textId="77777777" w:rsidR="006919F1" w:rsidRPr="00237EBB" w:rsidRDefault="006919F1" w:rsidP="00747BD0">
      <w:pPr>
        <w:jc w:val="both"/>
        <w:rPr>
          <w:rFonts w:asciiTheme="minorHAnsi" w:hAnsiTheme="minorHAnsi" w:cs="Arial"/>
        </w:rPr>
      </w:pPr>
      <w:r w:rsidRPr="00237EBB">
        <w:rPr>
          <w:rFonts w:asciiTheme="minorHAnsi" w:hAnsiTheme="minorHAnsi" w:cs="Arial"/>
        </w:rPr>
        <w:t xml:space="preserve">Die Nachhaltigkeit des Beschwerdemanagements </w:t>
      </w:r>
      <w:r w:rsidR="00C9201B" w:rsidRPr="00237EBB">
        <w:rPr>
          <w:rFonts w:asciiTheme="minorHAnsi" w:hAnsiTheme="minorHAnsi" w:cs="Arial"/>
        </w:rPr>
        <w:t>ist in unserm QM</w:t>
      </w:r>
      <w:r w:rsidR="006865D4" w:rsidRPr="00237EBB">
        <w:rPr>
          <w:rFonts w:asciiTheme="minorHAnsi" w:hAnsiTheme="minorHAnsi" w:cs="Arial"/>
        </w:rPr>
        <w:t xml:space="preserve"> Handbuch ausführlich beschrieben. </w:t>
      </w:r>
      <w:r w:rsidR="00C9201B" w:rsidRPr="00237EBB">
        <w:rPr>
          <w:rFonts w:asciiTheme="minorHAnsi" w:hAnsiTheme="minorHAnsi" w:cs="Arial"/>
        </w:rPr>
        <w:t>Die</w:t>
      </w:r>
      <w:r w:rsidRPr="00237EBB">
        <w:rPr>
          <w:rFonts w:asciiTheme="minorHAnsi" w:hAnsiTheme="minorHAnsi" w:cs="Arial"/>
        </w:rPr>
        <w:t xml:space="preserve"> sich daraus ergebenen Veränderungen sichern wir durch regelmäßige Überprüfung. </w:t>
      </w:r>
    </w:p>
    <w:p w14:paraId="33A801B7" w14:textId="12B3E025" w:rsidR="007A40CA" w:rsidRDefault="00747BD0" w:rsidP="00747BD0">
      <w:pPr>
        <w:jc w:val="both"/>
        <w:rPr>
          <w:rFonts w:asciiTheme="minorHAnsi" w:hAnsiTheme="minorHAnsi" w:cs="Arial"/>
        </w:rPr>
      </w:pPr>
      <w:r w:rsidRPr="00237EBB">
        <w:rPr>
          <w:rFonts w:asciiTheme="minorHAnsi" w:hAnsiTheme="minorHAnsi" w:cs="Arial"/>
        </w:rPr>
        <w:t xml:space="preserve"> </w:t>
      </w:r>
    </w:p>
    <w:p w14:paraId="19AAB8FF" w14:textId="77777777" w:rsidR="000B7D9A" w:rsidRPr="00237EBB" w:rsidRDefault="000B7D9A" w:rsidP="00747BD0">
      <w:pPr>
        <w:jc w:val="both"/>
        <w:rPr>
          <w:rFonts w:asciiTheme="minorHAnsi" w:hAnsiTheme="minorHAnsi" w:cs="Courier New"/>
          <w:b/>
          <w:u w:val="single"/>
        </w:rPr>
      </w:pPr>
    </w:p>
    <w:p w14:paraId="30D86DDE" w14:textId="07A56EC2" w:rsidR="00F522C7" w:rsidRDefault="00F522C7">
      <w:pPr>
        <w:jc w:val="both"/>
        <w:rPr>
          <w:rFonts w:asciiTheme="minorHAnsi" w:hAnsiTheme="minorHAnsi" w:cs="Courier New"/>
          <w:b/>
          <w:u w:val="single"/>
        </w:rPr>
      </w:pPr>
    </w:p>
    <w:p w14:paraId="757EDDDA" w14:textId="158A78C6" w:rsidR="00952CC1" w:rsidRPr="00747BD0" w:rsidRDefault="00CB27A7" w:rsidP="00747BD0">
      <w:pPr>
        <w:jc w:val="both"/>
        <w:rPr>
          <w:rFonts w:asciiTheme="minorHAnsi" w:hAnsiTheme="minorHAnsi" w:cs="Courier New"/>
          <w:b/>
          <w:u w:val="single"/>
        </w:rPr>
      </w:pPr>
      <w:r>
        <w:rPr>
          <w:rFonts w:asciiTheme="minorHAnsi" w:hAnsiTheme="minorHAnsi" w:cs="Courier New"/>
          <w:b/>
          <w:u w:val="single"/>
        </w:rPr>
        <w:t>19.5</w:t>
      </w:r>
      <w:r w:rsidR="00747BD0">
        <w:rPr>
          <w:rFonts w:asciiTheme="minorHAnsi" w:hAnsiTheme="minorHAnsi" w:cs="Courier New"/>
          <w:b/>
          <w:u w:val="single"/>
        </w:rPr>
        <w:t xml:space="preserve">. </w:t>
      </w:r>
      <w:r w:rsidR="00176B61" w:rsidRPr="00747BD0">
        <w:rPr>
          <w:rFonts w:asciiTheme="minorHAnsi" w:hAnsiTheme="minorHAnsi" w:cs="Courier New"/>
          <w:b/>
          <w:u w:val="single"/>
        </w:rPr>
        <w:t>Zusammenarbeit mit dem Träger</w:t>
      </w:r>
      <w:r w:rsidR="0092445A" w:rsidRPr="00747BD0">
        <w:rPr>
          <w:rFonts w:asciiTheme="minorHAnsi" w:hAnsiTheme="minorHAnsi" w:cs="Courier New"/>
          <w:b/>
          <w:u w:val="single"/>
        </w:rPr>
        <w:t xml:space="preserve">/ </w:t>
      </w:r>
      <w:r w:rsidR="009271B3" w:rsidRPr="00831D6E">
        <w:rPr>
          <w:rFonts w:asciiTheme="minorHAnsi" w:hAnsiTheme="minorHAnsi" w:cs="Courier New"/>
          <w:b/>
          <w:u w:val="single"/>
        </w:rPr>
        <w:t xml:space="preserve"> </w:t>
      </w:r>
      <w:r w:rsidR="00952CC1" w:rsidRPr="00831D6E">
        <w:rPr>
          <w:rFonts w:asciiTheme="minorHAnsi" w:hAnsiTheme="minorHAnsi" w:cs="Courier New"/>
          <w:b/>
          <w:u w:val="single"/>
        </w:rPr>
        <w:t>Verbundleitung</w:t>
      </w:r>
    </w:p>
    <w:p w14:paraId="1F11FB38" w14:textId="77777777" w:rsidR="00176B61" w:rsidRPr="00237EBB" w:rsidRDefault="00176B61">
      <w:pPr>
        <w:jc w:val="both"/>
        <w:rPr>
          <w:rFonts w:asciiTheme="minorHAnsi" w:hAnsiTheme="minorHAnsi" w:cs="Courier New"/>
          <w:b/>
        </w:rPr>
      </w:pPr>
    </w:p>
    <w:p w14:paraId="0FDF531C" w14:textId="4467381D" w:rsidR="00176B61" w:rsidRDefault="00176B61" w:rsidP="00B4595A">
      <w:pPr>
        <w:jc w:val="both"/>
        <w:rPr>
          <w:rFonts w:asciiTheme="minorHAnsi" w:hAnsiTheme="minorHAnsi" w:cs="Courier New"/>
        </w:rPr>
      </w:pPr>
      <w:r w:rsidRPr="00237EBB">
        <w:rPr>
          <w:rFonts w:asciiTheme="minorHAnsi" w:hAnsiTheme="minorHAnsi" w:cs="Courier New"/>
        </w:rPr>
        <w:t xml:space="preserve">Unser Kindergarten ist Teil der katholischen Kirchengemeinde </w:t>
      </w:r>
      <w:r w:rsidR="00B4595A">
        <w:rPr>
          <w:rFonts w:asciiTheme="minorHAnsi" w:hAnsiTheme="minorHAnsi" w:cs="Courier New"/>
        </w:rPr>
        <w:t>St. Mauritius,</w:t>
      </w:r>
      <w:r w:rsidR="009E5055" w:rsidRPr="00237EBB">
        <w:rPr>
          <w:rFonts w:asciiTheme="minorHAnsi" w:hAnsiTheme="minorHAnsi" w:cs="Courier New"/>
        </w:rPr>
        <w:t xml:space="preserve"> im Gemeindeteil Herz </w:t>
      </w:r>
      <w:r w:rsidRPr="00237EBB">
        <w:rPr>
          <w:rFonts w:asciiTheme="minorHAnsi" w:hAnsiTheme="minorHAnsi" w:cs="Courier New"/>
        </w:rPr>
        <w:t xml:space="preserve">Jesu in Ibbenbüren / </w:t>
      </w:r>
      <w:proofErr w:type="spellStart"/>
      <w:r w:rsidRPr="00237EBB">
        <w:rPr>
          <w:rFonts w:asciiTheme="minorHAnsi" w:hAnsiTheme="minorHAnsi" w:cs="Courier New"/>
        </w:rPr>
        <w:t>Püsselbüren</w:t>
      </w:r>
      <w:proofErr w:type="spellEnd"/>
      <w:r w:rsidRPr="00237EBB">
        <w:rPr>
          <w:rFonts w:asciiTheme="minorHAnsi" w:hAnsiTheme="minorHAnsi" w:cs="Courier New"/>
        </w:rPr>
        <w:t>. Das Team des Kindergartens arbeitet vertrauensvoll mit den Gremien der Pfarrgemeinde zusammen.</w:t>
      </w:r>
    </w:p>
    <w:p w14:paraId="5DC9320F" w14:textId="0391BC84" w:rsidR="00747BD0" w:rsidRDefault="00747BD0">
      <w:pPr>
        <w:jc w:val="both"/>
        <w:rPr>
          <w:rFonts w:asciiTheme="minorHAnsi" w:hAnsiTheme="minorHAnsi" w:cs="Courier New"/>
        </w:rPr>
      </w:pPr>
      <w:r>
        <w:rPr>
          <w:rFonts w:asciiTheme="minorHAnsi" w:hAnsiTheme="minorHAnsi" w:cs="Courier New"/>
        </w:rPr>
        <w:t>Seit</w:t>
      </w:r>
      <w:r w:rsidR="00C81517">
        <w:rPr>
          <w:rFonts w:asciiTheme="minorHAnsi" w:hAnsiTheme="minorHAnsi" w:cs="Courier New"/>
        </w:rPr>
        <w:t xml:space="preserve"> Sept. 2019 </w:t>
      </w:r>
      <w:r w:rsidR="004E62C3">
        <w:rPr>
          <w:rFonts w:asciiTheme="minorHAnsi" w:hAnsiTheme="minorHAnsi" w:cs="Courier New"/>
        </w:rPr>
        <w:t>bilden</w:t>
      </w:r>
      <w:r w:rsidR="00C81517">
        <w:rPr>
          <w:rFonts w:asciiTheme="minorHAnsi" w:hAnsiTheme="minorHAnsi" w:cs="Courier New"/>
        </w:rPr>
        <w:t xml:space="preserve"> in unserer Großp</w:t>
      </w:r>
      <w:r w:rsidR="004E62C3">
        <w:rPr>
          <w:rFonts w:asciiTheme="minorHAnsi" w:hAnsiTheme="minorHAnsi" w:cs="Courier New"/>
        </w:rPr>
        <w:t xml:space="preserve">farrei zwei </w:t>
      </w:r>
      <w:r>
        <w:rPr>
          <w:rFonts w:asciiTheme="minorHAnsi" w:hAnsiTheme="minorHAnsi" w:cs="Courier New"/>
        </w:rPr>
        <w:t>Verbundleitung</w:t>
      </w:r>
      <w:r w:rsidR="004E62C3">
        <w:rPr>
          <w:rFonts w:asciiTheme="minorHAnsi" w:hAnsiTheme="minorHAnsi" w:cs="Courier New"/>
        </w:rPr>
        <w:t>en</w:t>
      </w:r>
      <w:r>
        <w:rPr>
          <w:rFonts w:asciiTheme="minorHAnsi" w:hAnsiTheme="minorHAnsi" w:cs="Courier New"/>
        </w:rPr>
        <w:t>, das Bindeglied zwischen Träger und Kindergarten/Leitung</w:t>
      </w:r>
      <w:r w:rsidR="004E62C3">
        <w:rPr>
          <w:rFonts w:asciiTheme="minorHAnsi" w:hAnsiTheme="minorHAnsi" w:cs="Courier New"/>
        </w:rPr>
        <w:t xml:space="preserve"> und Mitarbeiter</w:t>
      </w:r>
      <w:r>
        <w:rPr>
          <w:rFonts w:asciiTheme="minorHAnsi" w:hAnsiTheme="minorHAnsi" w:cs="Courier New"/>
        </w:rPr>
        <w:t>.</w:t>
      </w:r>
      <w:r w:rsidR="004E62C3">
        <w:rPr>
          <w:rFonts w:asciiTheme="minorHAnsi" w:hAnsiTheme="minorHAnsi" w:cs="Courier New"/>
        </w:rPr>
        <w:t xml:space="preserve"> Sie sind für vielfältige, organisatorische, personelle und bauliche Belange der jeweiligen, ih</w:t>
      </w:r>
      <w:r w:rsidR="00917C1D">
        <w:rPr>
          <w:rFonts w:asciiTheme="minorHAnsi" w:hAnsiTheme="minorHAnsi" w:cs="Courier New"/>
        </w:rPr>
        <w:t>r</w:t>
      </w:r>
      <w:r w:rsidR="004E62C3">
        <w:rPr>
          <w:rFonts w:asciiTheme="minorHAnsi" w:hAnsiTheme="minorHAnsi" w:cs="Courier New"/>
        </w:rPr>
        <w:t xml:space="preserve"> </w:t>
      </w:r>
      <w:r w:rsidR="00917C1D">
        <w:rPr>
          <w:rFonts w:asciiTheme="minorHAnsi" w:hAnsiTheme="minorHAnsi" w:cs="Courier New"/>
        </w:rPr>
        <w:t>zugeordneten</w:t>
      </w:r>
      <w:r w:rsidR="004E62C3">
        <w:rPr>
          <w:rFonts w:asciiTheme="minorHAnsi" w:hAnsiTheme="minorHAnsi" w:cs="Courier New"/>
        </w:rPr>
        <w:t xml:space="preserve"> Einrichtungen als wichtiger Ansprechpartner zuständig.</w:t>
      </w:r>
    </w:p>
    <w:p w14:paraId="75D2F90C" w14:textId="2699194C" w:rsidR="00747BD0" w:rsidRPr="00237EBB" w:rsidRDefault="00747BD0">
      <w:pPr>
        <w:jc w:val="both"/>
        <w:rPr>
          <w:rFonts w:asciiTheme="minorHAnsi" w:hAnsiTheme="minorHAnsi" w:cs="Courier New"/>
        </w:rPr>
      </w:pPr>
    </w:p>
    <w:p w14:paraId="058422C1" w14:textId="77777777" w:rsidR="00176B61" w:rsidRPr="00237EBB" w:rsidRDefault="00176B61">
      <w:pPr>
        <w:jc w:val="both"/>
        <w:rPr>
          <w:rFonts w:asciiTheme="minorHAnsi" w:hAnsiTheme="minorHAnsi" w:cs="Courier New"/>
        </w:rPr>
      </w:pPr>
    </w:p>
    <w:p w14:paraId="393607D3" w14:textId="4587C20A" w:rsidR="00176B61" w:rsidRDefault="00176B61">
      <w:pPr>
        <w:jc w:val="both"/>
        <w:rPr>
          <w:rFonts w:asciiTheme="minorHAnsi" w:hAnsiTheme="minorHAnsi" w:cs="Courier New"/>
        </w:rPr>
      </w:pPr>
      <w:r w:rsidRPr="00237EBB">
        <w:rPr>
          <w:rFonts w:asciiTheme="minorHAnsi" w:hAnsiTheme="minorHAnsi" w:cs="Courier New"/>
        </w:rPr>
        <w:t xml:space="preserve">Es besteht ein </w:t>
      </w:r>
      <w:r w:rsidRPr="00237EBB">
        <w:rPr>
          <w:rFonts w:asciiTheme="minorHAnsi" w:hAnsiTheme="minorHAnsi" w:cs="Courier New"/>
          <w:b/>
        </w:rPr>
        <w:t>regelmäßiger Austausch</w:t>
      </w:r>
      <w:r w:rsidRPr="00237EBB">
        <w:rPr>
          <w:rFonts w:asciiTheme="minorHAnsi" w:hAnsiTheme="minorHAnsi" w:cs="Courier New"/>
        </w:rPr>
        <w:t xml:space="preserve"> zwischen der </w:t>
      </w:r>
      <w:r w:rsidR="00AD79A0">
        <w:rPr>
          <w:rFonts w:asciiTheme="minorHAnsi" w:hAnsiTheme="minorHAnsi" w:cs="Courier New"/>
        </w:rPr>
        <w:t>Einrichtungsleiterin,</w:t>
      </w:r>
      <w:r w:rsidRPr="00237EBB">
        <w:rPr>
          <w:rFonts w:asciiTheme="minorHAnsi" w:hAnsiTheme="minorHAnsi" w:cs="Courier New"/>
        </w:rPr>
        <w:t xml:space="preserve"> den Trägervertretern</w:t>
      </w:r>
      <w:r w:rsidR="00AD79A0">
        <w:rPr>
          <w:rFonts w:asciiTheme="minorHAnsi" w:hAnsiTheme="minorHAnsi" w:cs="Courier New"/>
        </w:rPr>
        <w:t xml:space="preserve">,  und der zuständigen Verbundleitung </w:t>
      </w:r>
      <w:r w:rsidRPr="00237EBB">
        <w:rPr>
          <w:rFonts w:asciiTheme="minorHAnsi" w:hAnsiTheme="minorHAnsi" w:cs="Courier New"/>
        </w:rPr>
        <w:t xml:space="preserve">, indem </w:t>
      </w:r>
      <w:r w:rsidR="008F4A66" w:rsidRPr="00237EBB">
        <w:rPr>
          <w:rFonts w:asciiTheme="minorHAnsi" w:hAnsiTheme="minorHAnsi" w:cs="Courier New"/>
        </w:rPr>
        <w:t xml:space="preserve">z. B. </w:t>
      </w:r>
      <w:r w:rsidRPr="00237EBB">
        <w:rPr>
          <w:rFonts w:asciiTheme="minorHAnsi" w:hAnsiTheme="minorHAnsi" w:cs="Courier New"/>
        </w:rPr>
        <w:t xml:space="preserve">personelle und fachliche Angelegenheiten </w:t>
      </w:r>
      <w:r w:rsidR="004E62C3">
        <w:rPr>
          <w:rFonts w:asciiTheme="minorHAnsi" w:hAnsiTheme="minorHAnsi" w:cs="Courier New"/>
        </w:rPr>
        <w:t xml:space="preserve">unserer Einrichtung </w:t>
      </w:r>
      <w:r w:rsidRPr="00237EBB">
        <w:rPr>
          <w:rFonts w:asciiTheme="minorHAnsi" w:hAnsiTheme="minorHAnsi" w:cs="Courier New"/>
        </w:rPr>
        <w:t xml:space="preserve">entschieden werden. </w:t>
      </w:r>
    </w:p>
    <w:p w14:paraId="042BC457" w14:textId="77777777" w:rsidR="000B7D9A" w:rsidRPr="00237EBB" w:rsidRDefault="000B7D9A">
      <w:pPr>
        <w:jc w:val="both"/>
        <w:rPr>
          <w:rFonts w:asciiTheme="minorHAnsi" w:hAnsiTheme="minorHAnsi" w:cs="Courier New"/>
        </w:rPr>
      </w:pPr>
    </w:p>
    <w:p w14:paraId="68D70EF4" w14:textId="77777777" w:rsidR="008F4A66" w:rsidRPr="00237EBB" w:rsidRDefault="008F4A66">
      <w:pPr>
        <w:jc w:val="both"/>
        <w:rPr>
          <w:rFonts w:asciiTheme="minorHAnsi" w:hAnsiTheme="minorHAnsi" w:cs="Courier New"/>
        </w:rPr>
      </w:pPr>
    </w:p>
    <w:p w14:paraId="72E7B2F1" w14:textId="77777777" w:rsidR="000B7D9A" w:rsidRDefault="00176B61">
      <w:pPr>
        <w:jc w:val="both"/>
        <w:rPr>
          <w:rFonts w:asciiTheme="minorHAnsi" w:hAnsiTheme="minorHAnsi" w:cs="Courier New"/>
        </w:rPr>
      </w:pPr>
      <w:r w:rsidRPr="00237EBB">
        <w:rPr>
          <w:rFonts w:asciiTheme="minorHAnsi" w:hAnsiTheme="minorHAnsi" w:cs="Courier New"/>
        </w:rPr>
        <w:t xml:space="preserve">Das </w:t>
      </w:r>
      <w:r w:rsidRPr="00237EBB">
        <w:rPr>
          <w:rFonts w:asciiTheme="minorHAnsi" w:hAnsiTheme="minorHAnsi" w:cs="Courier New"/>
          <w:b/>
        </w:rPr>
        <w:t>Seelsorgeteam und der Kindergarten</w:t>
      </w:r>
      <w:r w:rsidRPr="00237EBB">
        <w:rPr>
          <w:rFonts w:asciiTheme="minorHAnsi" w:hAnsiTheme="minorHAnsi" w:cs="Courier New"/>
        </w:rPr>
        <w:t xml:space="preserve"> unterstützen sich nach Absprache gegenseitig bei der Planung und Durchführung von  Wortgottesdiensten: z.B.</w:t>
      </w:r>
    </w:p>
    <w:p w14:paraId="1D6596A9" w14:textId="06C29C02" w:rsidR="00176B61" w:rsidRPr="00237EBB" w:rsidRDefault="00176B61">
      <w:pPr>
        <w:jc w:val="both"/>
        <w:rPr>
          <w:rFonts w:asciiTheme="minorHAnsi" w:hAnsiTheme="minorHAnsi" w:cs="Courier New"/>
        </w:rPr>
      </w:pPr>
      <w:r w:rsidRPr="00237EBB">
        <w:rPr>
          <w:rFonts w:asciiTheme="minorHAnsi" w:hAnsiTheme="minorHAnsi" w:cs="Courier New"/>
        </w:rPr>
        <w:t xml:space="preserve"> </w:t>
      </w:r>
    </w:p>
    <w:p w14:paraId="5D519A13" w14:textId="77777777" w:rsidR="00176B61" w:rsidRPr="00237EBB" w:rsidRDefault="00176B61">
      <w:pPr>
        <w:numPr>
          <w:ilvl w:val="0"/>
          <w:numId w:val="2"/>
        </w:numPr>
        <w:jc w:val="both"/>
        <w:rPr>
          <w:rFonts w:asciiTheme="minorHAnsi" w:hAnsiTheme="minorHAnsi" w:cs="Courier New"/>
        </w:rPr>
      </w:pPr>
      <w:r w:rsidRPr="00237EBB">
        <w:rPr>
          <w:rFonts w:asciiTheme="minorHAnsi" w:hAnsiTheme="minorHAnsi" w:cs="Courier New"/>
        </w:rPr>
        <w:t>Adventgottesdienst</w:t>
      </w:r>
    </w:p>
    <w:p w14:paraId="1E90AC16" w14:textId="77777777" w:rsidR="00176B61" w:rsidRPr="00237EBB" w:rsidRDefault="00176B61">
      <w:pPr>
        <w:numPr>
          <w:ilvl w:val="0"/>
          <w:numId w:val="2"/>
        </w:numPr>
        <w:jc w:val="both"/>
        <w:rPr>
          <w:rFonts w:asciiTheme="minorHAnsi" w:hAnsiTheme="minorHAnsi" w:cs="Courier New"/>
        </w:rPr>
      </w:pPr>
      <w:r w:rsidRPr="00237EBB">
        <w:rPr>
          <w:rFonts w:asciiTheme="minorHAnsi" w:hAnsiTheme="minorHAnsi" w:cs="Courier New"/>
        </w:rPr>
        <w:t>Aschermittwoch</w:t>
      </w:r>
    </w:p>
    <w:p w14:paraId="2F269206" w14:textId="77777777" w:rsidR="00176B61" w:rsidRPr="00237EBB" w:rsidRDefault="00176B61">
      <w:pPr>
        <w:numPr>
          <w:ilvl w:val="0"/>
          <w:numId w:val="2"/>
        </w:numPr>
        <w:jc w:val="both"/>
        <w:rPr>
          <w:rFonts w:asciiTheme="minorHAnsi" w:hAnsiTheme="minorHAnsi" w:cs="Courier New"/>
        </w:rPr>
      </w:pPr>
      <w:r w:rsidRPr="00237EBB">
        <w:rPr>
          <w:rFonts w:asciiTheme="minorHAnsi" w:hAnsiTheme="minorHAnsi" w:cs="Courier New"/>
        </w:rPr>
        <w:t xml:space="preserve">Erntedank </w:t>
      </w:r>
    </w:p>
    <w:p w14:paraId="75BCB556" w14:textId="77777777" w:rsidR="00176B61" w:rsidRPr="00237EBB" w:rsidRDefault="00176B61">
      <w:pPr>
        <w:numPr>
          <w:ilvl w:val="0"/>
          <w:numId w:val="2"/>
        </w:numPr>
        <w:jc w:val="both"/>
        <w:rPr>
          <w:rFonts w:asciiTheme="minorHAnsi" w:hAnsiTheme="minorHAnsi" w:cs="Courier New"/>
        </w:rPr>
      </w:pPr>
      <w:r w:rsidRPr="00237EBB">
        <w:rPr>
          <w:rFonts w:asciiTheme="minorHAnsi" w:hAnsiTheme="minorHAnsi" w:cs="Courier New"/>
        </w:rPr>
        <w:t>Abschiedsgottesdienst für die Schulneulinge</w:t>
      </w:r>
    </w:p>
    <w:p w14:paraId="6385972E" w14:textId="1E17F4C1" w:rsidR="00176B61" w:rsidRDefault="00176B61">
      <w:pPr>
        <w:jc w:val="both"/>
        <w:rPr>
          <w:rFonts w:asciiTheme="minorHAnsi" w:hAnsiTheme="minorHAnsi" w:cs="Courier New"/>
        </w:rPr>
      </w:pPr>
    </w:p>
    <w:p w14:paraId="18155DF7" w14:textId="77777777" w:rsidR="000B7D9A" w:rsidRPr="00237EBB" w:rsidRDefault="000B7D9A">
      <w:pPr>
        <w:jc w:val="both"/>
        <w:rPr>
          <w:rFonts w:asciiTheme="minorHAnsi" w:hAnsiTheme="minorHAnsi" w:cs="Courier New"/>
        </w:rPr>
      </w:pPr>
    </w:p>
    <w:p w14:paraId="5B6A5FDC" w14:textId="77777777" w:rsidR="000B7D9A" w:rsidRDefault="00176B61">
      <w:pPr>
        <w:jc w:val="both"/>
        <w:rPr>
          <w:rFonts w:asciiTheme="minorHAnsi" w:hAnsiTheme="minorHAnsi" w:cs="Courier New"/>
        </w:rPr>
      </w:pPr>
      <w:r w:rsidRPr="00237EBB">
        <w:rPr>
          <w:rFonts w:asciiTheme="minorHAnsi" w:hAnsiTheme="minorHAnsi" w:cs="Courier New"/>
        </w:rPr>
        <w:t xml:space="preserve">Der Kindergarten bereichert das </w:t>
      </w:r>
      <w:r w:rsidRPr="00237EBB">
        <w:rPr>
          <w:rFonts w:asciiTheme="minorHAnsi" w:hAnsiTheme="minorHAnsi" w:cs="Courier New"/>
          <w:b/>
        </w:rPr>
        <w:t>kirchliche Gemeindeleben</w:t>
      </w:r>
      <w:r w:rsidRPr="00237EBB">
        <w:rPr>
          <w:rFonts w:asciiTheme="minorHAnsi" w:hAnsiTheme="minorHAnsi" w:cs="Courier New"/>
        </w:rPr>
        <w:t xml:space="preserve"> durch aktive Mitgestalt</w:t>
      </w:r>
      <w:r w:rsidR="008F4A66" w:rsidRPr="00237EBB">
        <w:rPr>
          <w:rFonts w:asciiTheme="minorHAnsi" w:hAnsiTheme="minorHAnsi" w:cs="Courier New"/>
        </w:rPr>
        <w:t>ung bei hl. Messen und F</w:t>
      </w:r>
      <w:r w:rsidRPr="00237EBB">
        <w:rPr>
          <w:rFonts w:asciiTheme="minorHAnsi" w:hAnsiTheme="minorHAnsi" w:cs="Courier New"/>
        </w:rPr>
        <w:t>esten, wie z. B.</w:t>
      </w:r>
    </w:p>
    <w:p w14:paraId="1705B221" w14:textId="3DC8CCEC" w:rsidR="00176B61" w:rsidRPr="00237EBB" w:rsidRDefault="00176B61">
      <w:pPr>
        <w:jc w:val="both"/>
        <w:rPr>
          <w:rFonts w:asciiTheme="minorHAnsi" w:hAnsiTheme="minorHAnsi" w:cs="Courier New"/>
        </w:rPr>
      </w:pPr>
      <w:r w:rsidRPr="00237EBB">
        <w:rPr>
          <w:rFonts w:asciiTheme="minorHAnsi" w:hAnsiTheme="minorHAnsi" w:cs="Courier New"/>
        </w:rPr>
        <w:t xml:space="preserve"> </w:t>
      </w:r>
    </w:p>
    <w:p w14:paraId="508F5D7A" w14:textId="77777777" w:rsidR="00176B61" w:rsidRPr="00237EBB" w:rsidRDefault="008F4A66">
      <w:pPr>
        <w:numPr>
          <w:ilvl w:val="0"/>
          <w:numId w:val="2"/>
        </w:numPr>
        <w:jc w:val="both"/>
        <w:rPr>
          <w:rFonts w:asciiTheme="minorHAnsi" w:hAnsiTheme="minorHAnsi" w:cs="Courier New"/>
        </w:rPr>
      </w:pPr>
      <w:r w:rsidRPr="00237EBB">
        <w:rPr>
          <w:rFonts w:asciiTheme="minorHAnsi" w:hAnsiTheme="minorHAnsi" w:cs="Courier New"/>
        </w:rPr>
        <w:t>Gemeinde</w:t>
      </w:r>
      <w:r w:rsidR="00176B61" w:rsidRPr="00237EBB">
        <w:rPr>
          <w:rFonts w:asciiTheme="minorHAnsi" w:hAnsiTheme="minorHAnsi" w:cs="Courier New"/>
        </w:rPr>
        <w:t>fest</w:t>
      </w:r>
    </w:p>
    <w:p w14:paraId="2701E1B8" w14:textId="77777777" w:rsidR="00176B61" w:rsidRPr="00237EBB" w:rsidRDefault="00176B61">
      <w:pPr>
        <w:numPr>
          <w:ilvl w:val="0"/>
          <w:numId w:val="2"/>
        </w:numPr>
        <w:jc w:val="both"/>
        <w:rPr>
          <w:rFonts w:asciiTheme="minorHAnsi" w:hAnsiTheme="minorHAnsi" w:cs="Courier New"/>
        </w:rPr>
      </w:pPr>
      <w:r w:rsidRPr="00237EBB">
        <w:rPr>
          <w:rFonts w:asciiTheme="minorHAnsi" w:hAnsiTheme="minorHAnsi" w:cs="Courier New"/>
        </w:rPr>
        <w:t>Erntedank</w:t>
      </w:r>
    </w:p>
    <w:p w14:paraId="0E3D25DD" w14:textId="77777777" w:rsidR="00176B61" w:rsidRPr="00237EBB" w:rsidRDefault="00176B61">
      <w:pPr>
        <w:numPr>
          <w:ilvl w:val="0"/>
          <w:numId w:val="2"/>
        </w:numPr>
        <w:jc w:val="both"/>
        <w:rPr>
          <w:rFonts w:asciiTheme="minorHAnsi" w:hAnsiTheme="minorHAnsi" w:cs="Courier New"/>
        </w:rPr>
      </w:pPr>
      <w:r w:rsidRPr="00237EBB">
        <w:rPr>
          <w:rFonts w:asciiTheme="minorHAnsi" w:hAnsiTheme="minorHAnsi" w:cs="Courier New"/>
        </w:rPr>
        <w:t>St. Martin</w:t>
      </w:r>
    </w:p>
    <w:p w14:paraId="5AE256D7" w14:textId="77777777" w:rsidR="00176B61" w:rsidRPr="00237EBB" w:rsidRDefault="00176B61">
      <w:pPr>
        <w:jc w:val="both"/>
        <w:rPr>
          <w:rFonts w:asciiTheme="minorHAnsi" w:hAnsiTheme="minorHAnsi" w:cs="Courier New"/>
        </w:rPr>
      </w:pPr>
    </w:p>
    <w:p w14:paraId="382A61DA" w14:textId="04A8B8E2" w:rsidR="00176B61" w:rsidRPr="00237EBB" w:rsidRDefault="009E5055">
      <w:pPr>
        <w:jc w:val="both"/>
        <w:rPr>
          <w:rFonts w:asciiTheme="minorHAnsi" w:hAnsiTheme="minorHAnsi" w:cs="Courier New"/>
        </w:rPr>
      </w:pPr>
      <w:r w:rsidRPr="00237EBB">
        <w:rPr>
          <w:rFonts w:asciiTheme="minorHAnsi" w:hAnsiTheme="minorHAnsi" w:cs="Courier New"/>
        </w:rPr>
        <w:t>J</w:t>
      </w:r>
      <w:r w:rsidR="00176B61" w:rsidRPr="00237EBB">
        <w:rPr>
          <w:rFonts w:asciiTheme="minorHAnsi" w:hAnsiTheme="minorHAnsi" w:cs="Courier New"/>
        </w:rPr>
        <w:t xml:space="preserve">ährlich finden Sitzungen des </w:t>
      </w:r>
      <w:r w:rsidR="00176B61" w:rsidRPr="00237EBB">
        <w:rPr>
          <w:rFonts w:asciiTheme="minorHAnsi" w:hAnsiTheme="minorHAnsi" w:cs="Courier New"/>
          <w:b/>
        </w:rPr>
        <w:t>Rates der Tageseinrichtungen (RTK)</w:t>
      </w:r>
      <w:r w:rsidR="00176B61" w:rsidRPr="00237EBB">
        <w:rPr>
          <w:rFonts w:asciiTheme="minorHAnsi" w:hAnsiTheme="minorHAnsi" w:cs="Courier New"/>
        </w:rPr>
        <w:t xml:space="preserve"> statt,</w:t>
      </w:r>
      <w:r w:rsidR="008F4A66" w:rsidRPr="00237EBB">
        <w:rPr>
          <w:rFonts w:asciiTheme="minorHAnsi" w:hAnsiTheme="minorHAnsi" w:cs="Courier New"/>
        </w:rPr>
        <w:t xml:space="preserve"> </w:t>
      </w:r>
      <w:r w:rsidR="004E62C3" w:rsidRPr="00237EBB">
        <w:rPr>
          <w:rFonts w:asciiTheme="minorHAnsi" w:hAnsiTheme="minorHAnsi" w:cs="Courier New"/>
        </w:rPr>
        <w:t>an den Eltern</w:t>
      </w:r>
      <w:r w:rsidR="008F4A66" w:rsidRPr="00237EBB">
        <w:rPr>
          <w:rFonts w:asciiTheme="minorHAnsi" w:hAnsiTheme="minorHAnsi" w:cs="Courier New"/>
        </w:rPr>
        <w:t xml:space="preserve">, </w:t>
      </w:r>
      <w:r w:rsidR="00176B61" w:rsidRPr="00237EBB">
        <w:rPr>
          <w:rFonts w:asciiTheme="minorHAnsi" w:hAnsiTheme="minorHAnsi" w:cs="Courier New"/>
        </w:rPr>
        <w:t>pädagogisches Personal und Trägervertreter</w:t>
      </w:r>
      <w:r w:rsidR="00AD79A0">
        <w:rPr>
          <w:rFonts w:asciiTheme="minorHAnsi" w:hAnsiTheme="minorHAnsi" w:cs="Courier New"/>
        </w:rPr>
        <w:t>/ Verbundleitung</w:t>
      </w:r>
      <w:r w:rsidR="00176B61" w:rsidRPr="00237EBB">
        <w:rPr>
          <w:rFonts w:asciiTheme="minorHAnsi" w:hAnsiTheme="minorHAnsi" w:cs="Courier New"/>
        </w:rPr>
        <w:t xml:space="preserve"> teilnehmen. Bei der 1x jährlich stattfindenden Elternvollver</w:t>
      </w:r>
      <w:r w:rsidRPr="00237EBB">
        <w:rPr>
          <w:rFonts w:asciiTheme="minorHAnsi" w:hAnsiTheme="minorHAnsi" w:cs="Courier New"/>
        </w:rPr>
        <w:t>sammlung stellt sich der Träger</w:t>
      </w:r>
      <w:r w:rsidR="00176B61" w:rsidRPr="00237EBB">
        <w:rPr>
          <w:rFonts w:asciiTheme="minorHAnsi" w:hAnsiTheme="minorHAnsi" w:cs="Courier New"/>
        </w:rPr>
        <w:t>vertr</w:t>
      </w:r>
      <w:r w:rsidRPr="00237EBB">
        <w:rPr>
          <w:rFonts w:asciiTheme="minorHAnsi" w:hAnsiTheme="minorHAnsi" w:cs="Courier New"/>
        </w:rPr>
        <w:t>e</w:t>
      </w:r>
      <w:r w:rsidR="00176B61" w:rsidRPr="00237EBB">
        <w:rPr>
          <w:rFonts w:asciiTheme="minorHAnsi" w:hAnsiTheme="minorHAnsi" w:cs="Courier New"/>
        </w:rPr>
        <w:t xml:space="preserve">ter </w:t>
      </w:r>
      <w:r w:rsidR="00AD79A0">
        <w:rPr>
          <w:rFonts w:asciiTheme="minorHAnsi" w:hAnsiTheme="minorHAnsi" w:cs="Courier New"/>
        </w:rPr>
        <w:t>und die Verbundleitung vor und berichtet</w:t>
      </w:r>
      <w:r w:rsidR="00176B61" w:rsidRPr="00237EBB">
        <w:rPr>
          <w:rFonts w:asciiTheme="minorHAnsi" w:hAnsiTheme="minorHAnsi" w:cs="Courier New"/>
        </w:rPr>
        <w:t xml:space="preserve"> über die Aufg</w:t>
      </w:r>
      <w:r w:rsidR="00AD79A0">
        <w:rPr>
          <w:rFonts w:asciiTheme="minorHAnsi" w:hAnsiTheme="minorHAnsi" w:cs="Courier New"/>
        </w:rPr>
        <w:t>aben des Trägers.</w:t>
      </w:r>
    </w:p>
    <w:p w14:paraId="58730288" w14:textId="77777777" w:rsidR="00744FB1" w:rsidRDefault="00744FB1">
      <w:pPr>
        <w:jc w:val="both"/>
        <w:rPr>
          <w:rFonts w:asciiTheme="minorHAnsi" w:hAnsiTheme="minorHAnsi" w:cs="Courier New"/>
          <w:b/>
          <w:u w:val="single"/>
        </w:rPr>
      </w:pPr>
    </w:p>
    <w:p w14:paraId="4F35068E" w14:textId="3A92B5CE" w:rsidR="00176B61" w:rsidRDefault="00A21982">
      <w:pPr>
        <w:jc w:val="both"/>
        <w:rPr>
          <w:rFonts w:asciiTheme="minorHAnsi" w:hAnsiTheme="minorHAnsi" w:cs="Courier New"/>
        </w:rPr>
      </w:pPr>
      <w:r>
        <w:rPr>
          <w:noProof/>
        </w:rPr>
        <w:drawing>
          <wp:anchor distT="0" distB="0" distL="114300" distR="114300" simplePos="0" relativeHeight="251714560" behindDoc="0" locked="0" layoutInCell="1" allowOverlap="1" wp14:anchorId="2D6DC6CB" wp14:editId="29556393">
            <wp:simplePos x="0" y="0"/>
            <wp:positionH relativeFrom="margin">
              <wp:align>center</wp:align>
            </wp:positionH>
            <wp:positionV relativeFrom="margin">
              <wp:posOffset>7157085</wp:posOffset>
            </wp:positionV>
            <wp:extent cx="3168000" cy="1656000"/>
            <wp:effectExtent l="0" t="0" r="0" b="1905"/>
            <wp:wrapSquare wrapText="bothSides"/>
            <wp:docPr id="460" name="Grafik 460"/>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68000" cy="1656000"/>
                    </a:xfrm>
                    <a:prstGeom prst="rect">
                      <a:avLst/>
                    </a:prstGeom>
                  </pic:spPr>
                </pic:pic>
              </a:graphicData>
            </a:graphic>
            <wp14:sizeRelH relativeFrom="margin">
              <wp14:pctWidth>0</wp14:pctWidth>
            </wp14:sizeRelH>
            <wp14:sizeRelV relativeFrom="margin">
              <wp14:pctHeight>0</wp14:pctHeight>
            </wp14:sizeRelV>
          </wp:anchor>
        </w:drawing>
      </w:r>
    </w:p>
    <w:p w14:paraId="3C206D21" w14:textId="169DB0C2" w:rsidR="000B7D9A" w:rsidRDefault="000B7D9A">
      <w:pPr>
        <w:jc w:val="both"/>
        <w:rPr>
          <w:rFonts w:asciiTheme="minorHAnsi" w:hAnsiTheme="minorHAnsi" w:cs="Courier New"/>
        </w:rPr>
      </w:pPr>
    </w:p>
    <w:p w14:paraId="0ABA2CF6" w14:textId="407B66DF" w:rsidR="000B7D9A" w:rsidRDefault="000B7D9A">
      <w:pPr>
        <w:jc w:val="both"/>
        <w:rPr>
          <w:rFonts w:asciiTheme="minorHAnsi" w:hAnsiTheme="minorHAnsi" w:cs="Courier New"/>
        </w:rPr>
      </w:pPr>
    </w:p>
    <w:p w14:paraId="0CD4CE03" w14:textId="5AEFFAFE" w:rsidR="000B7D9A" w:rsidRDefault="000B7D9A">
      <w:pPr>
        <w:jc w:val="both"/>
        <w:rPr>
          <w:rFonts w:asciiTheme="minorHAnsi" w:hAnsiTheme="minorHAnsi" w:cs="Courier New"/>
        </w:rPr>
      </w:pPr>
    </w:p>
    <w:p w14:paraId="437CBB10" w14:textId="7F819E8D" w:rsidR="000B7D9A" w:rsidRDefault="000B7D9A">
      <w:pPr>
        <w:jc w:val="both"/>
        <w:rPr>
          <w:rFonts w:asciiTheme="minorHAnsi" w:hAnsiTheme="minorHAnsi" w:cs="Courier New"/>
        </w:rPr>
      </w:pPr>
    </w:p>
    <w:p w14:paraId="4C6EDE2C" w14:textId="544E2D54" w:rsidR="000B7D9A" w:rsidRDefault="000B7D9A">
      <w:pPr>
        <w:jc w:val="both"/>
        <w:rPr>
          <w:rFonts w:asciiTheme="minorHAnsi" w:hAnsiTheme="minorHAnsi" w:cs="Courier New"/>
        </w:rPr>
      </w:pPr>
    </w:p>
    <w:p w14:paraId="562DC635" w14:textId="3519BF2A" w:rsidR="000B7D9A" w:rsidRDefault="000B7D9A">
      <w:pPr>
        <w:jc w:val="both"/>
        <w:rPr>
          <w:rFonts w:asciiTheme="minorHAnsi" w:hAnsiTheme="minorHAnsi" w:cs="Courier New"/>
        </w:rPr>
      </w:pPr>
    </w:p>
    <w:p w14:paraId="37C774EB" w14:textId="79DD19DC" w:rsidR="000B7D9A" w:rsidRDefault="000B7D9A">
      <w:pPr>
        <w:jc w:val="both"/>
        <w:rPr>
          <w:rFonts w:asciiTheme="minorHAnsi" w:hAnsiTheme="minorHAnsi" w:cs="Courier New"/>
        </w:rPr>
      </w:pPr>
    </w:p>
    <w:p w14:paraId="3235F97F" w14:textId="5BB13841" w:rsidR="000B7D9A" w:rsidRDefault="000B7D9A">
      <w:pPr>
        <w:jc w:val="both"/>
        <w:rPr>
          <w:rFonts w:asciiTheme="minorHAnsi" w:hAnsiTheme="minorHAnsi" w:cs="Courier New"/>
        </w:rPr>
      </w:pPr>
    </w:p>
    <w:p w14:paraId="38C7FB84" w14:textId="6B08D1FD" w:rsidR="000B7D9A" w:rsidRDefault="000B7D9A">
      <w:pPr>
        <w:jc w:val="both"/>
        <w:rPr>
          <w:rFonts w:asciiTheme="minorHAnsi" w:hAnsiTheme="minorHAnsi" w:cs="Courier New"/>
        </w:rPr>
      </w:pPr>
    </w:p>
    <w:p w14:paraId="4C6CCB59" w14:textId="04C1F9AA" w:rsidR="000B7D9A" w:rsidRDefault="000B7D9A">
      <w:pPr>
        <w:jc w:val="both"/>
        <w:rPr>
          <w:rFonts w:asciiTheme="minorHAnsi" w:hAnsiTheme="minorHAnsi" w:cs="Courier New"/>
        </w:rPr>
      </w:pPr>
    </w:p>
    <w:p w14:paraId="2093AA8E" w14:textId="5C02BB1D" w:rsidR="000B7D9A" w:rsidRDefault="000B7D9A">
      <w:pPr>
        <w:jc w:val="both"/>
        <w:rPr>
          <w:rFonts w:asciiTheme="minorHAnsi" w:hAnsiTheme="minorHAnsi" w:cs="Courier New"/>
        </w:rPr>
      </w:pPr>
    </w:p>
    <w:p w14:paraId="6FD123D8" w14:textId="45590D47" w:rsidR="000B7D9A" w:rsidRDefault="000B7D9A">
      <w:pPr>
        <w:jc w:val="both"/>
        <w:rPr>
          <w:rFonts w:asciiTheme="minorHAnsi" w:hAnsiTheme="minorHAnsi" w:cs="Courier New"/>
        </w:rPr>
      </w:pPr>
    </w:p>
    <w:p w14:paraId="045F47B8" w14:textId="77777777" w:rsidR="000B7D9A" w:rsidRPr="00744FB1" w:rsidRDefault="000B7D9A">
      <w:pPr>
        <w:jc w:val="both"/>
        <w:rPr>
          <w:rFonts w:asciiTheme="minorHAnsi" w:hAnsiTheme="minorHAnsi" w:cs="Courier New"/>
        </w:rPr>
      </w:pPr>
    </w:p>
    <w:p w14:paraId="75EDCF11" w14:textId="77777777" w:rsidR="000B7D9A" w:rsidRDefault="000B7D9A">
      <w:pPr>
        <w:jc w:val="both"/>
        <w:rPr>
          <w:rFonts w:asciiTheme="minorHAnsi" w:hAnsiTheme="minorHAnsi" w:cs="Courier New"/>
          <w:b/>
          <w:bCs/>
        </w:rPr>
      </w:pPr>
    </w:p>
    <w:p w14:paraId="404945AF" w14:textId="71133521" w:rsidR="00176B61" w:rsidRPr="005366D7" w:rsidRDefault="005366D7">
      <w:pPr>
        <w:jc w:val="both"/>
        <w:rPr>
          <w:rFonts w:asciiTheme="minorHAnsi" w:hAnsiTheme="minorHAnsi" w:cs="Courier New"/>
          <w:b/>
          <w:bCs/>
        </w:rPr>
      </w:pPr>
      <w:r w:rsidRPr="005366D7">
        <w:rPr>
          <w:rFonts w:asciiTheme="minorHAnsi" w:hAnsiTheme="minorHAnsi" w:cs="Courier New"/>
          <w:b/>
          <w:bCs/>
        </w:rPr>
        <w:t xml:space="preserve">20. </w:t>
      </w:r>
      <w:r w:rsidRPr="000B7D9A">
        <w:rPr>
          <w:rFonts w:asciiTheme="minorHAnsi" w:hAnsiTheme="minorHAnsi" w:cs="Courier New"/>
          <w:b/>
          <w:bCs/>
          <w:u w:val="single"/>
        </w:rPr>
        <w:t>Zusammenarbeit mit Institutionen</w:t>
      </w:r>
      <w:r w:rsidRPr="005366D7">
        <w:rPr>
          <w:rFonts w:asciiTheme="minorHAnsi" w:hAnsiTheme="minorHAnsi" w:cs="Courier New"/>
          <w:b/>
          <w:bCs/>
        </w:rPr>
        <w:t xml:space="preserve"> </w:t>
      </w:r>
    </w:p>
    <w:p w14:paraId="56032B15" w14:textId="77777777" w:rsidR="00176B61" w:rsidRPr="00237EBB" w:rsidRDefault="00176B61">
      <w:pPr>
        <w:jc w:val="both"/>
        <w:rPr>
          <w:rFonts w:asciiTheme="minorHAnsi" w:hAnsiTheme="minorHAnsi" w:cs="Courier New"/>
        </w:rPr>
      </w:pPr>
    </w:p>
    <w:p w14:paraId="52989CAB" w14:textId="181480B4" w:rsidR="00176B61" w:rsidRPr="00952CC1" w:rsidRDefault="00176B61">
      <w:pPr>
        <w:jc w:val="both"/>
        <w:rPr>
          <w:rFonts w:asciiTheme="minorHAnsi" w:hAnsiTheme="minorHAnsi" w:cs="Courier New"/>
          <w:color w:val="FF0000"/>
        </w:rPr>
      </w:pPr>
    </w:p>
    <w:p w14:paraId="43BF365F" w14:textId="77777777" w:rsidR="00176B61" w:rsidRPr="00237EBB" w:rsidRDefault="00C61C33">
      <w:pPr>
        <w:jc w:val="both"/>
        <w:rPr>
          <w:rFonts w:asciiTheme="minorHAnsi" w:hAnsiTheme="minorHAnsi" w:cs="Courier New"/>
        </w:rPr>
      </w:pPr>
      <w:r>
        <w:rPr>
          <w:rFonts w:asciiTheme="minorHAnsi" w:hAnsiTheme="minorHAnsi" w:cs="Courier New"/>
          <w:noProof/>
        </w:rPr>
        <mc:AlternateContent>
          <mc:Choice Requires="wps">
            <w:drawing>
              <wp:anchor distT="0" distB="0" distL="114300" distR="114300" simplePos="0" relativeHeight="251651072" behindDoc="0" locked="0" layoutInCell="0" allowOverlap="1" wp14:anchorId="51AE828C" wp14:editId="30266881">
                <wp:simplePos x="0" y="0"/>
                <wp:positionH relativeFrom="column">
                  <wp:posOffset>3266440</wp:posOffset>
                </wp:positionH>
                <wp:positionV relativeFrom="paragraph">
                  <wp:posOffset>123190</wp:posOffset>
                </wp:positionV>
                <wp:extent cx="986155" cy="1028700"/>
                <wp:effectExtent l="5080" t="5715" r="8890" b="13335"/>
                <wp:wrapNone/>
                <wp:docPr id="3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6155" cy="1028700"/>
                        </a:xfrm>
                        <a:prstGeom prst="rect">
                          <a:avLst/>
                        </a:prstGeom>
                        <a:solidFill>
                          <a:srgbClr val="FFFFFF"/>
                        </a:solidFill>
                        <a:ln w="9525">
                          <a:solidFill>
                            <a:srgbClr val="000000"/>
                          </a:solidFill>
                          <a:miter lim="800000"/>
                          <a:headEnd/>
                          <a:tailEnd/>
                        </a:ln>
                      </wps:spPr>
                      <wps:txbx>
                        <w:txbxContent>
                          <w:p w14:paraId="44103BF1" w14:textId="77777777" w:rsidR="00684CE4" w:rsidRDefault="00684CE4">
                            <w:pPr>
                              <w:pStyle w:val="berschrift7"/>
                              <w:rPr>
                                <w:rFonts w:ascii="Comic Sans MS" w:hAnsi="Comic Sans MS"/>
                                <w:b/>
                                <w:sz w:val="20"/>
                              </w:rPr>
                            </w:pPr>
                            <w:r>
                              <w:rPr>
                                <w:rFonts w:ascii="Comic Sans MS" w:hAnsi="Comic Sans MS"/>
                                <w:b/>
                                <w:sz w:val="20"/>
                              </w:rPr>
                              <w:t>Pfarr-</w:t>
                            </w:r>
                          </w:p>
                          <w:p w14:paraId="3DD852E9" w14:textId="77777777" w:rsidR="00684CE4" w:rsidRDefault="00684CE4">
                            <w:pPr>
                              <w:pStyle w:val="Textkrper3"/>
                              <w:rPr>
                                <w:bCs w:val="0"/>
                                <w:szCs w:val="24"/>
                              </w:rPr>
                            </w:pPr>
                            <w:proofErr w:type="spellStart"/>
                            <w:r>
                              <w:rPr>
                                <w:bCs w:val="0"/>
                                <w:sz w:val="20"/>
                                <w:szCs w:val="24"/>
                              </w:rPr>
                              <w:t>gemeinderat</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AE828C" id="Rectangle 10" o:spid="_x0000_s1032" style="position:absolute;left:0;text-align:left;margin-left:257.2pt;margin-top:9.7pt;width:77.65pt;height:81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" o:allowincell="f">
                <v:textbox>
                  <w:txbxContent>
                    <w:p w14:paraId="44103BF1" w14:textId="77777777" w:rsidR="00684CE4" w:rsidRDefault="00684CE4">
                      <w:pPr>
                        <w:pStyle w:val="berschrift7"/>
                        <w:rPr>
                          <w:rFonts w:ascii="Comic Sans MS" w:hAnsi="Comic Sans MS"/>
                          <w:b/>
                          <w:sz w:val="20"/>
                        </w:rPr>
                      </w:pPr>
                      <w:r>
                        <w:rPr>
                          <w:rFonts w:ascii="Comic Sans MS" w:hAnsi="Comic Sans MS"/>
                          <w:b/>
                          <w:sz w:val="20"/>
                        </w:rPr>
                        <w:t>Pfarr-</w:t>
                      </w:r>
                    </w:p>
                    <w:p w14:paraId="3DD852E9" w14:textId="77777777" w:rsidR="00684CE4" w:rsidRDefault="00684CE4">
                      <w:pPr>
                        <w:pStyle w:val="Textkrper3"/>
                        <w:rPr>
                          <w:bCs w:val="0"/>
                          <w:szCs w:val="24"/>
                        </w:rPr>
                      </w:pPr>
                      <w:proofErr w:type="spellStart"/>
                      <w:r>
                        <w:rPr>
                          <w:bCs w:val="0"/>
                          <w:sz w:val="20"/>
                          <w:szCs w:val="24"/>
                        </w:rPr>
                        <w:t>gemeinderat</w:t>
                      </w:r>
                      <w:proofErr w:type="spellEnd"/>
                    </w:p>
                  </w:txbxContent>
                </v:textbox>
              </v:rect>
            </w:pict>
          </mc:Fallback>
        </mc:AlternateContent>
      </w:r>
      <w:r>
        <w:rPr>
          <w:rFonts w:asciiTheme="minorHAnsi" w:hAnsiTheme="minorHAnsi" w:cs="Courier New"/>
          <w:noProof/>
        </w:rPr>
        <mc:AlternateContent>
          <mc:Choice Requires="wps">
            <w:drawing>
              <wp:anchor distT="0" distB="0" distL="114300" distR="114300" simplePos="0" relativeHeight="251650048" behindDoc="0" locked="0" layoutInCell="0" allowOverlap="1" wp14:anchorId="738B67D1" wp14:editId="4C83F61A">
                <wp:simplePos x="0" y="0"/>
                <wp:positionH relativeFrom="column">
                  <wp:posOffset>5372100</wp:posOffset>
                </wp:positionH>
                <wp:positionV relativeFrom="paragraph">
                  <wp:posOffset>123190</wp:posOffset>
                </wp:positionV>
                <wp:extent cx="914400" cy="1028700"/>
                <wp:effectExtent l="5715" t="5715" r="13335" b="13335"/>
                <wp:wrapNone/>
                <wp:docPr id="2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028700"/>
                        </a:xfrm>
                        <a:prstGeom prst="rect">
                          <a:avLst/>
                        </a:prstGeom>
                        <a:solidFill>
                          <a:srgbClr val="FFFFFF"/>
                        </a:solidFill>
                        <a:ln w="9525">
                          <a:solidFill>
                            <a:srgbClr val="000000"/>
                          </a:solidFill>
                          <a:miter lim="800000"/>
                          <a:headEnd/>
                          <a:tailEnd/>
                        </a:ln>
                      </wps:spPr>
                      <wps:txbx>
                        <w:txbxContent>
                          <w:p w14:paraId="016D39D2" w14:textId="77777777" w:rsidR="00684CE4" w:rsidRDefault="00684CE4">
                            <w:pPr>
                              <w:pStyle w:val="Textkrper3"/>
                              <w:rPr>
                                <w:sz w:val="16"/>
                              </w:rPr>
                            </w:pPr>
                          </w:p>
                          <w:p w14:paraId="564FE6D5" w14:textId="77777777" w:rsidR="00684CE4" w:rsidRDefault="00684CE4">
                            <w:pPr>
                              <w:pStyle w:val="Textkrper3"/>
                              <w:rPr>
                                <w:sz w:val="16"/>
                              </w:rPr>
                            </w:pPr>
                            <w:r>
                              <w:rPr>
                                <w:sz w:val="16"/>
                              </w:rPr>
                              <w:t xml:space="preserve">Evangelischer </w:t>
                            </w:r>
                          </w:p>
                          <w:p w14:paraId="52576666" w14:textId="77777777" w:rsidR="00684CE4" w:rsidRDefault="00684CE4">
                            <w:pPr>
                              <w:pStyle w:val="Textkrper3"/>
                              <w:rPr>
                                <w:sz w:val="16"/>
                              </w:rPr>
                            </w:pPr>
                            <w:r>
                              <w:rPr>
                                <w:sz w:val="16"/>
                              </w:rPr>
                              <w:t>Stephanus Kinder-</w:t>
                            </w:r>
                          </w:p>
                          <w:p w14:paraId="7E00475E" w14:textId="77777777" w:rsidR="00684CE4" w:rsidRDefault="00684CE4">
                            <w:pPr>
                              <w:pStyle w:val="Textkrper3"/>
                              <w:rPr>
                                <w:sz w:val="16"/>
                              </w:rPr>
                            </w:pPr>
                            <w:r>
                              <w:rPr>
                                <w:sz w:val="16"/>
                              </w:rPr>
                              <w:t>garten</w:t>
                            </w:r>
                          </w:p>
                          <w:p w14:paraId="6BBEEC10" w14:textId="77777777" w:rsidR="00684CE4" w:rsidRDefault="00684CE4">
                            <w:pPr>
                              <w:pStyle w:val="Textkrper3"/>
                              <w:rPr>
                                <w:sz w:val="16"/>
                              </w:rPr>
                            </w:pPr>
                          </w:p>
                          <w:p w14:paraId="16731907" w14:textId="77777777" w:rsidR="00684CE4" w:rsidRDefault="00684CE4">
                            <w:pPr>
                              <w:pStyle w:val="Textkrper3"/>
                              <w:rPr>
                                <w:sz w:val="16"/>
                              </w:rPr>
                            </w:pPr>
                          </w:p>
                          <w:p w14:paraId="5893D4B8" w14:textId="77777777" w:rsidR="00684CE4" w:rsidRDefault="00684CE4">
                            <w:pPr>
                              <w:pStyle w:val="Textkrper3"/>
                              <w:rPr>
                                <w:sz w:val="16"/>
                              </w:rPr>
                            </w:pPr>
                            <w:r>
                              <w:rPr>
                                <w:sz w:val="1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8B67D1" id="Rectangle 9" o:spid="_x0000_s1033" style="position:absolute;left:0;text-align:left;margin-left:423pt;margin-top:9.7pt;width:1in;height:81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" o:allowincell="f">
                <v:textbox>
                  <w:txbxContent>
                    <w:p w14:paraId="016D39D2" w14:textId="77777777" w:rsidR="00684CE4" w:rsidRDefault="00684CE4">
                      <w:pPr>
                        <w:pStyle w:val="Textkrper3"/>
                        <w:rPr>
                          <w:sz w:val="16"/>
                        </w:rPr>
                      </w:pPr>
                    </w:p>
                    <w:p w14:paraId="564FE6D5" w14:textId="77777777" w:rsidR="00684CE4" w:rsidRDefault="00684CE4">
                      <w:pPr>
                        <w:pStyle w:val="Textkrper3"/>
                        <w:rPr>
                          <w:sz w:val="16"/>
                        </w:rPr>
                      </w:pPr>
                      <w:r>
                        <w:rPr>
                          <w:sz w:val="16"/>
                        </w:rPr>
                        <w:t xml:space="preserve">Evangelischer </w:t>
                      </w:r>
                    </w:p>
                    <w:p w14:paraId="52576666" w14:textId="77777777" w:rsidR="00684CE4" w:rsidRDefault="00684CE4">
                      <w:pPr>
                        <w:pStyle w:val="Textkrper3"/>
                        <w:rPr>
                          <w:sz w:val="16"/>
                        </w:rPr>
                      </w:pPr>
                      <w:r>
                        <w:rPr>
                          <w:sz w:val="16"/>
                        </w:rPr>
                        <w:t>Stephanus Kinder-</w:t>
                      </w:r>
                    </w:p>
                    <w:p w14:paraId="7E00475E" w14:textId="77777777" w:rsidR="00684CE4" w:rsidRDefault="00684CE4">
                      <w:pPr>
                        <w:pStyle w:val="Textkrper3"/>
                        <w:rPr>
                          <w:sz w:val="16"/>
                        </w:rPr>
                      </w:pPr>
                      <w:r>
                        <w:rPr>
                          <w:sz w:val="16"/>
                        </w:rPr>
                        <w:t>garten</w:t>
                      </w:r>
                    </w:p>
                    <w:p w14:paraId="6BBEEC10" w14:textId="77777777" w:rsidR="00684CE4" w:rsidRDefault="00684CE4">
                      <w:pPr>
                        <w:pStyle w:val="Textkrper3"/>
                        <w:rPr>
                          <w:sz w:val="16"/>
                        </w:rPr>
                      </w:pPr>
                    </w:p>
                    <w:p w14:paraId="16731907" w14:textId="77777777" w:rsidR="00684CE4" w:rsidRDefault="00684CE4">
                      <w:pPr>
                        <w:pStyle w:val="Textkrper3"/>
                        <w:rPr>
                          <w:sz w:val="16"/>
                        </w:rPr>
                      </w:pPr>
                    </w:p>
                    <w:p w14:paraId="5893D4B8" w14:textId="77777777" w:rsidR="00684CE4" w:rsidRDefault="00684CE4">
                      <w:pPr>
                        <w:pStyle w:val="Textkrper3"/>
                        <w:rPr>
                          <w:sz w:val="16"/>
                        </w:rPr>
                      </w:pPr>
                      <w:r>
                        <w:rPr>
                          <w:sz w:val="16"/>
                        </w:rPr>
                        <w:t xml:space="preserve"> </w:t>
                      </w:r>
                    </w:p>
                  </w:txbxContent>
                </v:textbox>
              </v:rect>
            </w:pict>
          </mc:Fallback>
        </mc:AlternateContent>
      </w:r>
      <w:r>
        <w:rPr>
          <w:rFonts w:asciiTheme="minorHAnsi" w:hAnsiTheme="minorHAnsi" w:cs="Courier New"/>
          <w:noProof/>
        </w:rPr>
        <mc:AlternateContent>
          <mc:Choice Requires="wps">
            <w:drawing>
              <wp:anchor distT="0" distB="0" distL="114300" distR="114300" simplePos="0" relativeHeight="251654144" behindDoc="0" locked="0" layoutInCell="0" allowOverlap="1" wp14:anchorId="06D71AC7" wp14:editId="7D852A18">
                <wp:simplePos x="0" y="0"/>
                <wp:positionH relativeFrom="column">
                  <wp:posOffset>0</wp:posOffset>
                </wp:positionH>
                <wp:positionV relativeFrom="paragraph">
                  <wp:posOffset>123190</wp:posOffset>
                </wp:positionV>
                <wp:extent cx="914400" cy="1028700"/>
                <wp:effectExtent l="5715" t="5715" r="13335" b="13335"/>
                <wp:wrapNone/>
                <wp:docPr id="28"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028700"/>
                        </a:xfrm>
                        <a:prstGeom prst="rect">
                          <a:avLst/>
                        </a:prstGeom>
                        <a:solidFill>
                          <a:srgbClr val="FFFFFF"/>
                        </a:solidFill>
                        <a:ln w="9525">
                          <a:solidFill>
                            <a:srgbClr val="000000"/>
                          </a:solidFill>
                          <a:miter lim="800000"/>
                          <a:headEnd/>
                          <a:tailEnd/>
                        </a:ln>
                      </wps:spPr>
                      <wps:txbx>
                        <w:txbxContent>
                          <w:p w14:paraId="54CCD73C" w14:textId="77777777" w:rsidR="00684CE4" w:rsidRDefault="00684CE4">
                            <w:pPr>
                              <w:rPr>
                                <w:rFonts w:ascii="Comic Sans MS" w:hAnsi="Comic Sans MS"/>
                                <w:b/>
                                <w:sz w:val="18"/>
                              </w:rPr>
                            </w:pPr>
                          </w:p>
                          <w:p w14:paraId="516A0BE3" w14:textId="77777777" w:rsidR="00684CE4" w:rsidRDefault="00684CE4">
                            <w:pPr>
                              <w:rPr>
                                <w:rFonts w:ascii="Comic Sans MS" w:hAnsi="Comic Sans MS"/>
                                <w:b/>
                                <w:bCs/>
                                <w:sz w:val="18"/>
                              </w:rPr>
                            </w:pPr>
                            <w:r>
                              <w:rPr>
                                <w:rFonts w:ascii="Comic Sans MS" w:hAnsi="Comic Sans MS"/>
                                <w:b/>
                                <w:bCs/>
                                <w:sz w:val="18"/>
                              </w:rPr>
                              <w:t>Bischöfliches General-</w:t>
                            </w:r>
                          </w:p>
                          <w:p w14:paraId="6C56DD4D" w14:textId="77777777" w:rsidR="00684CE4" w:rsidRDefault="00684CE4">
                            <w:pPr>
                              <w:rPr>
                                <w:rFonts w:ascii="Comic Sans MS" w:hAnsi="Comic Sans MS"/>
                                <w:b/>
                                <w:sz w:val="18"/>
                              </w:rPr>
                            </w:pPr>
                            <w:proofErr w:type="spellStart"/>
                            <w:r>
                              <w:rPr>
                                <w:rFonts w:ascii="Comic Sans MS" w:hAnsi="Comic Sans MS"/>
                                <w:b/>
                                <w:bCs/>
                                <w:sz w:val="18"/>
                              </w:rPr>
                              <w:t>vikariat</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D71AC7" id="Rectangle 13" o:spid="_x0000_s1034" style="position:absolute;left:0;text-align:left;margin-left:0;margin-top:9.7pt;width:1in;height:81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" o:allowincell="f">
                <v:textbox>
                  <w:txbxContent>
                    <w:p w14:paraId="54CCD73C" w14:textId="77777777" w:rsidR="00684CE4" w:rsidRDefault="00684CE4">
                      <w:pPr>
                        <w:rPr>
                          <w:rFonts w:ascii="Comic Sans MS" w:hAnsi="Comic Sans MS"/>
                          <w:b/>
                          <w:sz w:val="18"/>
                        </w:rPr>
                      </w:pPr>
                    </w:p>
                    <w:p w14:paraId="516A0BE3" w14:textId="77777777" w:rsidR="00684CE4" w:rsidRDefault="00684CE4">
                      <w:pPr>
                        <w:rPr>
                          <w:rFonts w:ascii="Comic Sans MS" w:hAnsi="Comic Sans MS"/>
                          <w:b/>
                          <w:bCs/>
                          <w:sz w:val="18"/>
                        </w:rPr>
                      </w:pPr>
                      <w:r>
                        <w:rPr>
                          <w:rFonts w:ascii="Comic Sans MS" w:hAnsi="Comic Sans MS"/>
                          <w:b/>
                          <w:bCs/>
                          <w:sz w:val="18"/>
                        </w:rPr>
                        <w:t>Bischöfliches General-</w:t>
                      </w:r>
                    </w:p>
                    <w:p w14:paraId="6C56DD4D" w14:textId="77777777" w:rsidR="00684CE4" w:rsidRDefault="00684CE4">
                      <w:pPr>
                        <w:rPr>
                          <w:rFonts w:ascii="Comic Sans MS" w:hAnsi="Comic Sans MS"/>
                          <w:b/>
                          <w:sz w:val="18"/>
                        </w:rPr>
                      </w:pPr>
                      <w:proofErr w:type="spellStart"/>
                      <w:r>
                        <w:rPr>
                          <w:rFonts w:ascii="Comic Sans MS" w:hAnsi="Comic Sans MS"/>
                          <w:b/>
                          <w:bCs/>
                          <w:sz w:val="18"/>
                        </w:rPr>
                        <w:t>vikariat</w:t>
                      </w:r>
                      <w:proofErr w:type="spellEnd"/>
                    </w:p>
                  </w:txbxContent>
                </v:textbox>
              </v:rect>
            </w:pict>
          </mc:Fallback>
        </mc:AlternateContent>
      </w:r>
      <w:r>
        <w:rPr>
          <w:rFonts w:asciiTheme="minorHAnsi" w:hAnsiTheme="minorHAnsi" w:cs="Courier New"/>
          <w:noProof/>
        </w:rPr>
        <mc:AlternateContent>
          <mc:Choice Requires="wps">
            <w:drawing>
              <wp:anchor distT="0" distB="0" distL="114300" distR="114300" simplePos="0" relativeHeight="251655168" behindDoc="0" locked="0" layoutInCell="1" allowOverlap="1" wp14:anchorId="5ECE96F3" wp14:editId="78ACD513">
                <wp:simplePos x="0" y="0"/>
                <wp:positionH relativeFrom="column">
                  <wp:posOffset>4343400</wp:posOffset>
                </wp:positionH>
                <wp:positionV relativeFrom="paragraph">
                  <wp:posOffset>123190</wp:posOffset>
                </wp:positionV>
                <wp:extent cx="914400" cy="1028700"/>
                <wp:effectExtent l="5715" t="5715" r="13335" b="13335"/>
                <wp:wrapNone/>
                <wp:docPr id="27"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028700"/>
                        </a:xfrm>
                        <a:prstGeom prst="rect">
                          <a:avLst/>
                        </a:prstGeom>
                        <a:solidFill>
                          <a:srgbClr val="FFFFFF"/>
                        </a:solidFill>
                        <a:ln w="9525">
                          <a:solidFill>
                            <a:srgbClr val="000000"/>
                          </a:solidFill>
                          <a:miter lim="800000"/>
                          <a:headEnd/>
                          <a:tailEnd/>
                        </a:ln>
                      </wps:spPr>
                      <wps:txbx>
                        <w:txbxContent>
                          <w:p w14:paraId="2A9CE544" w14:textId="77777777" w:rsidR="00684CE4" w:rsidRDefault="00684CE4">
                            <w:pPr>
                              <w:rPr>
                                <w:rFonts w:ascii="Comic Sans MS" w:hAnsi="Comic Sans MS"/>
                                <w:b/>
                                <w:sz w:val="18"/>
                                <w:lang w:val="it-IT"/>
                              </w:rPr>
                            </w:pPr>
                            <w:r>
                              <w:rPr>
                                <w:rFonts w:ascii="Comic Sans MS" w:hAnsi="Comic Sans MS"/>
                                <w:b/>
                                <w:sz w:val="18"/>
                                <w:lang w:val="it-IT"/>
                              </w:rPr>
                              <w:t xml:space="preserve"> DICV</w:t>
                            </w:r>
                          </w:p>
                          <w:p w14:paraId="60143DDD" w14:textId="77777777" w:rsidR="00684CE4" w:rsidRDefault="00684CE4">
                            <w:pPr>
                              <w:rPr>
                                <w:rFonts w:ascii="Comic Sans MS" w:hAnsi="Comic Sans MS"/>
                                <w:b/>
                                <w:sz w:val="18"/>
                                <w:lang w:val="it-IT"/>
                              </w:rPr>
                            </w:pPr>
                            <w:proofErr w:type="spellStart"/>
                            <w:r>
                              <w:rPr>
                                <w:rFonts w:ascii="Comic Sans MS" w:hAnsi="Comic Sans MS"/>
                                <w:b/>
                                <w:sz w:val="18"/>
                                <w:lang w:val="it-IT"/>
                              </w:rPr>
                              <w:t>Diözesan</w:t>
                            </w:r>
                            <w:proofErr w:type="spellEnd"/>
                            <w:r>
                              <w:rPr>
                                <w:rFonts w:ascii="Comic Sans MS" w:hAnsi="Comic Sans MS"/>
                                <w:b/>
                                <w:sz w:val="18"/>
                                <w:lang w:val="it-IT"/>
                              </w:rPr>
                              <w:t>-</w:t>
                            </w:r>
                          </w:p>
                          <w:p w14:paraId="0396312A" w14:textId="77777777" w:rsidR="00684CE4" w:rsidRDefault="00684CE4">
                            <w:pPr>
                              <w:rPr>
                                <w:rFonts w:ascii="Comic Sans MS" w:hAnsi="Comic Sans MS"/>
                                <w:b/>
                                <w:sz w:val="18"/>
                                <w:lang w:val="it-IT"/>
                              </w:rPr>
                            </w:pPr>
                            <w:r>
                              <w:rPr>
                                <w:rFonts w:ascii="Comic Sans MS" w:hAnsi="Comic Sans MS"/>
                                <w:b/>
                                <w:sz w:val="18"/>
                                <w:lang w:val="it-IT"/>
                              </w:rPr>
                              <w:t>Caritas-</w:t>
                            </w:r>
                          </w:p>
                          <w:p w14:paraId="33E8BE9F" w14:textId="77777777" w:rsidR="00684CE4" w:rsidRDefault="00684CE4">
                            <w:pPr>
                              <w:rPr>
                                <w:rFonts w:ascii="Comic Sans MS" w:hAnsi="Comic Sans MS"/>
                                <w:b/>
                                <w:sz w:val="18"/>
                              </w:rPr>
                            </w:pPr>
                            <w:r>
                              <w:rPr>
                                <w:rFonts w:ascii="Comic Sans MS" w:hAnsi="Comic Sans MS"/>
                                <w:b/>
                                <w:sz w:val="18"/>
                              </w:rPr>
                              <w:t>verband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CE96F3" id="Rectangle 14" o:spid="_x0000_s1035" style="position:absolute;left:0;text-align:left;margin-left:342pt;margin-top:9.7pt;width:1in;height:8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">
                <v:textbox>
                  <w:txbxContent>
                    <w:p w14:paraId="2A9CE544" w14:textId="77777777" w:rsidR="00684CE4" w:rsidRDefault="00684CE4">
                      <w:pPr>
                        <w:rPr>
                          <w:rFonts w:ascii="Comic Sans MS" w:hAnsi="Comic Sans MS"/>
                          <w:b/>
                          <w:sz w:val="18"/>
                          <w:lang w:val="it-IT"/>
                        </w:rPr>
                      </w:pPr>
                      <w:r>
                        <w:rPr>
                          <w:rFonts w:ascii="Comic Sans MS" w:hAnsi="Comic Sans MS"/>
                          <w:b/>
                          <w:sz w:val="18"/>
                          <w:lang w:val="it-IT"/>
                        </w:rPr>
                        <w:t xml:space="preserve"> DICV</w:t>
                      </w:r>
                    </w:p>
                    <w:p w14:paraId="60143DDD" w14:textId="77777777" w:rsidR="00684CE4" w:rsidRDefault="00684CE4">
                      <w:pPr>
                        <w:rPr>
                          <w:rFonts w:ascii="Comic Sans MS" w:hAnsi="Comic Sans MS"/>
                          <w:b/>
                          <w:sz w:val="18"/>
                          <w:lang w:val="it-IT"/>
                        </w:rPr>
                      </w:pPr>
                      <w:proofErr w:type="spellStart"/>
                      <w:r>
                        <w:rPr>
                          <w:rFonts w:ascii="Comic Sans MS" w:hAnsi="Comic Sans MS"/>
                          <w:b/>
                          <w:sz w:val="18"/>
                          <w:lang w:val="it-IT"/>
                        </w:rPr>
                        <w:t>Diözesan</w:t>
                      </w:r>
                      <w:proofErr w:type="spellEnd"/>
                      <w:r>
                        <w:rPr>
                          <w:rFonts w:ascii="Comic Sans MS" w:hAnsi="Comic Sans MS"/>
                          <w:b/>
                          <w:sz w:val="18"/>
                          <w:lang w:val="it-IT"/>
                        </w:rPr>
                        <w:t>-</w:t>
                      </w:r>
                    </w:p>
                    <w:p w14:paraId="0396312A" w14:textId="77777777" w:rsidR="00684CE4" w:rsidRDefault="00684CE4">
                      <w:pPr>
                        <w:rPr>
                          <w:rFonts w:ascii="Comic Sans MS" w:hAnsi="Comic Sans MS"/>
                          <w:b/>
                          <w:sz w:val="18"/>
                          <w:lang w:val="it-IT"/>
                        </w:rPr>
                      </w:pPr>
                      <w:r>
                        <w:rPr>
                          <w:rFonts w:ascii="Comic Sans MS" w:hAnsi="Comic Sans MS"/>
                          <w:b/>
                          <w:sz w:val="18"/>
                          <w:lang w:val="it-IT"/>
                        </w:rPr>
                        <w:t>Caritas-</w:t>
                      </w:r>
                    </w:p>
                    <w:p w14:paraId="33E8BE9F" w14:textId="77777777" w:rsidR="00684CE4" w:rsidRDefault="00684CE4">
                      <w:pPr>
                        <w:rPr>
                          <w:rFonts w:ascii="Comic Sans MS" w:hAnsi="Comic Sans MS"/>
                          <w:b/>
                          <w:sz w:val="18"/>
                        </w:rPr>
                      </w:pPr>
                      <w:r>
                        <w:rPr>
                          <w:rFonts w:ascii="Comic Sans MS" w:hAnsi="Comic Sans MS"/>
                          <w:b/>
                          <w:sz w:val="18"/>
                        </w:rPr>
                        <w:t>verband</w:t>
                      </w:r>
                    </w:p>
                  </w:txbxContent>
                </v:textbox>
              </v:rect>
            </w:pict>
          </mc:Fallback>
        </mc:AlternateContent>
      </w:r>
      <w:r>
        <w:rPr>
          <w:rFonts w:asciiTheme="minorHAnsi" w:hAnsiTheme="minorHAnsi" w:cs="Courier New"/>
          <w:noProof/>
        </w:rPr>
        <mc:AlternateContent>
          <mc:Choice Requires="wps">
            <w:drawing>
              <wp:anchor distT="0" distB="0" distL="114300" distR="114300" simplePos="0" relativeHeight="251646976" behindDoc="0" locked="0" layoutInCell="0" allowOverlap="1" wp14:anchorId="2CDB153C" wp14:editId="19772B92">
                <wp:simplePos x="0" y="0"/>
                <wp:positionH relativeFrom="column">
                  <wp:posOffset>2237740</wp:posOffset>
                </wp:positionH>
                <wp:positionV relativeFrom="paragraph">
                  <wp:posOffset>123190</wp:posOffset>
                </wp:positionV>
                <wp:extent cx="914400" cy="1028700"/>
                <wp:effectExtent l="5080" t="5715" r="13970" b="13335"/>
                <wp:wrapNone/>
                <wp:docPr id="2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028700"/>
                        </a:xfrm>
                        <a:prstGeom prst="rect">
                          <a:avLst/>
                        </a:prstGeom>
                        <a:solidFill>
                          <a:srgbClr val="FFFFFF"/>
                        </a:solidFill>
                        <a:ln w="9525">
                          <a:solidFill>
                            <a:srgbClr val="000000"/>
                          </a:solidFill>
                          <a:miter lim="800000"/>
                          <a:headEnd/>
                          <a:tailEnd/>
                        </a:ln>
                      </wps:spPr>
                      <wps:txbx>
                        <w:txbxContent>
                          <w:p w14:paraId="4127EC9E" w14:textId="77777777" w:rsidR="00684CE4" w:rsidRDefault="00684CE4">
                            <w:pPr>
                              <w:rPr>
                                <w:rFonts w:ascii="Comic Sans MS" w:hAnsi="Comic Sans MS"/>
                                <w:b/>
                                <w:sz w:val="18"/>
                              </w:rPr>
                            </w:pPr>
                          </w:p>
                          <w:p w14:paraId="33AD42CB" w14:textId="77777777" w:rsidR="00684CE4" w:rsidRDefault="00684CE4">
                            <w:pPr>
                              <w:rPr>
                                <w:rFonts w:ascii="Comic Sans MS" w:hAnsi="Comic Sans MS"/>
                                <w:b/>
                                <w:sz w:val="18"/>
                              </w:rPr>
                            </w:pPr>
                            <w:r>
                              <w:rPr>
                                <w:rFonts w:ascii="Comic Sans MS" w:hAnsi="Comic Sans MS"/>
                                <w:b/>
                                <w:sz w:val="18"/>
                              </w:rPr>
                              <w:t>Eltern,</w:t>
                            </w:r>
                          </w:p>
                          <w:p w14:paraId="18E8249D" w14:textId="77777777" w:rsidR="00684CE4" w:rsidRDefault="00684CE4">
                            <w:pPr>
                              <w:rPr>
                                <w:rFonts w:ascii="Comic Sans MS" w:hAnsi="Comic Sans MS"/>
                                <w:b/>
                                <w:sz w:val="18"/>
                              </w:rPr>
                            </w:pPr>
                            <w:r>
                              <w:rPr>
                                <w:rFonts w:ascii="Comic Sans MS" w:hAnsi="Comic Sans MS"/>
                                <w:b/>
                                <w:sz w:val="18"/>
                              </w:rPr>
                              <w:t>Elternrat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DB153C" id="Rectangle 6" o:spid="_x0000_s1036" style="position:absolute;left:0;text-align:left;margin-left:176.2pt;margin-top:9.7pt;width:1in;height:81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" o:allowincell="f">
                <v:textbox>
                  <w:txbxContent>
                    <w:p w14:paraId="4127EC9E" w14:textId="77777777" w:rsidR="00684CE4" w:rsidRDefault="00684CE4">
                      <w:pPr>
                        <w:rPr>
                          <w:rFonts w:ascii="Comic Sans MS" w:hAnsi="Comic Sans MS"/>
                          <w:b/>
                          <w:sz w:val="18"/>
                        </w:rPr>
                      </w:pPr>
                    </w:p>
                    <w:p w14:paraId="33AD42CB" w14:textId="77777777" w:rsidR="00684CE4" w:rsidRDefault="00684CE4">
                      <w:pPr>
                        <w:rPr>
                          <w:rFonts w:ascii="Comic Sans MS" w:hAnsi="Comic Sans MS"/>
                          <w:b/>
                          <w:sz w:val="18"/>
                        </w:rPr>
                      </w:pPr>
                      <w:r>
                        <w:rPr>
                          <w:rFonts w:ascii="Comic Sans MS" w:hAnsi="Comic Sans MS"/>
                          <w:b/>
                          <w:sz w:val="18"/>
                        </w:rPr>
                        <w:t>Eltern,</w:t>
                      </w:r>
                    </w:p>
                    <w:p w14:paraId="18E8249D" w14:textId="77777777" w:rsidR="00684CE4" w:rsidRDefault="00684CE4">
                      <w:pPr>
                        <w:rPr>
                          <w:rFonts w:ascii="Comic Sans MS" w:hAnsi="Comic Sans MS"/>
                          <w:b/>
                          <w:sz w:val="18"/>
                        </w:rPr>
                      </w:pPr>
                      <w:r>
                        <w:rPr>
                          <w:rFonts w:ascii="Comic Sans MS" w:hAnsi="Comic Sans MS"/>
                          <w:b/>
                          <w:sz w:val="18"/>
                        </w:rPr>
                        <w:t>Elternrat</w:t>
                      </w:r>
                    </w:p>
                  </w:txbxContent>
                </v:textbox>
              </v:rect>
            </w:pict>
          </mc:Fallback>
        </mc:AlternateContent>
      </w:r>
      <w:r>
        <w:rPr>
          <w:rFonts w:asciiTheme="minorHAnsi" w:hAnsiTheme="minorHAnsi" w:cs="Courier New"/>
          <w:noProof/>
        </w:rPr>
        <mc:AlternateContent>
          <mc:Choice Requires="wps">
            <w:drawing>
              <wp:anchor distT="0" distB="0" distL="114300" distR="114300" simplePos="0" relativeHeight="251648000" behindDoc="0" locked="0" layoutInCell="1" allowOverlap="1" wp14:anchorId="4D4727A4" wp14:editId="0BCF48A6">
                <wp:simplePos x="0" y="0"/>
                <wp:positionH relativeFrom="column">
                  <wp:posOffset>1143000</wp:posOffset>
                </wp:positionH>
                <wp:positionV relativeFrom="paragraph">
                  <wp:posOffset>123190</wp:posOffset>
                </wp:positionV>
                <wp:extent cx="914400" cy="1028700"/>
                <wp:effectExtent l="5715" t="5715" r="13335" b="13335"/>
                <wp:wrapNone/>
                <wp:docPr id="2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1028700"/>
                        </a:xfrm>
                        <a:prstGeom prst="rect">
                          <a:avLst/>
                        </a:prstGeom>
                        <a:solidFill>
                          <a:srgbClr val="FFFFFF"/>
                        </a:solidFill>
                        <a:ln w="9525">
                          <a:solidFill>
                            <a:srgbClr val="000000"/>
                          </a:solidFill>
                          <a:miter lim="800000"/>
                          <a:headEnd/>
                          <a:tailEnd/>
                        </a:ln>
                      </wps:spPr>
                      <wps:txbx>
                        <w:txbxContent>
                          <w:p w14:paraId="27054F03" w14:textId="77777777" w:rsidR="00684CE4" w:rsidRDefault="00684CE4">
                            <w:pPr>
                              <w:pStyle w:val="berschrift7"/>
                              <w:rPr>
                                <w:b/>
                                <w:sz w:val="20"/>
                              </w:rPr>
                            </w:pPr>
                            <w:r>
                              <w:rPr>
                                <w:b/>
                                <w:sz w:val="20"/>
                              </w:rPr>
                              <w:t xml:space="preserve">Träger, </w:t>
                            </w:r>
                          </w:p>
                          <w:p w14:paraId="11B4E089" w14:textId="77777777" w:rsidR="00684CE4" w:rsidRDefault="00684CE4">
                            <w:pPr>
                              <w:pStyle w:val="berschrift7"/>
                              <w:rPr>
                                <w:b/>
                                <w:sz w:val="20"/>
                              </w:rPr>
                            </w:pPr>
                            <w:r>
                              <w:rPr>
                                <w:b/>
                                <w:sz w:val="20"/>
                              </w:rPr>
                              <w:t>Kirchen</w:t>
                            </w:r>
                          </w:p>
                          <w:p w14:paraId="6316B552" w14:textId="77777777" w:rsidR="00684CE4" w:rsidRDefault="00684CE4">
                            <w:pPr>
                              <w:pStyle w:val="Textkrper2"/>
                              <w:rPr>
                                <w:b/>
                                <w:sz w:val="18"/>
                              </w:rPr>
                            </w:pPr>
                            <w:r>
                              <w:rPr>
                                <w:b/>
                                <w:sz w:val="20"/>
                              </w:rPr>
                              <w:t>vorstand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4727A4" id="Rectangle 7" o:spid="_x0000_s1037" style="position:absolute;left:0;text-align:left;margin-left:90pt;margin-top:9.7pt;width:1in;height:81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">
                <v:textbox>
                  <w:txbxContent>
                    <w:p w14:paraId="27054F03" w14:textId="77777777" w:rsidR="00684CE4" w:rsidRDefault="00684CE4">
                      <w:pPr>
                        <w:pStyle w:val="berschrift7"/>
                        <w:rPr>
                          <w:b/>
                          <w:sz w:val="20"/>
                        </w:rPr>
                      </w:pPr>
                      <w:r>
                        <w:rPr>
                          <w:b/>
                          <w:sz w:val="20"/>
                        </w:rPr>
                        <w:t xml:space="preserve">Träger, </w:t>
                      </w:r>
                    </w:p>
                    <w:p w14:paraId="11B4E089" w14:textId="77777777" w:rsidR="00684CE4" w:rsidRDefault="00684CE4">
                      <w:pPr>
                        <w:pStyle w:val="berschrift7"/>
                        <w:rPr>
                          <w:b/>
                          <w:sz w:val="20"/>
                        </w:rPr>
                      </w:pPr>
                      <w:r>
                        <w:rPr>
                          <w:b/>
                          <w:sz w:val="20"/>
                        </w:rPr>
                        <w:t>Kirchen</w:t>
                      </w:r>
                    </w:p>
                    <w:p w14:paraId="6316B552" w14:textId="77777777" w:rsidR="00684CE4" w:rsidRDefault="00684CE4">
                      <w:pPr>
                        <w:pStyle w:val="Textkrper2"/>
                        <w:rPr>
                          <w:b/>
                          <w:sz w:val="18"/>
                        </w:rPr>
                      </w:pPr>
                      <w:r>
                        <w:rPr>
                          <w:b/>
                          <w:sz w:val="20"/>
                        </w:rPr>
                        <w:t>vorstand</w:t>
                      </w:r>
                    </w:p>
                  </w:txbxContent>
                </v:textbox>
              </v:rect>
            </w:pict>
          </mc:Fallback>
        </mc:AlternateContent>
      </w:r>
    </w:p>
    <w:p w14:paraId="1995A3B8" w14:textId="77777777" w:rsidR="00176B61" w:rsidRPr="00237EBB" w:rsidRDefault="00176B61">
      <w:pPr>
        <w:jc w:val="both"/>
        <w:rPr>
          <w:rFonts w:asciiTheme="minorHAnsi" w:hAnsiTheme="minorHAnsi" w:cs="Courier New"/>
        </w:rPr>
      </w:pPr>
    </w:p>
    <w:p w14:paraId="1CB68F14" w14:textId="77777777" w:rsidR="00176B61" w:rsidRPr="00237EBB" w:rsidRDefault="00176B61">
      <w:pPr>
        <w:jc w:val="both"/>
        <w:rPr>
          <w:rFonts w:asciiTheme="minorHAnsi" w:hAnsiTheme="minorHAnsi" w:cs="Courier New"/>
        </w:rPr>
      </w:pPr>
    </w:p>
    <w:p w14:paraId="229BC5D0" w14:textId="77777777" w:rsidR="00176B61" w:rsidRPr="00237EBB" w:rsidRDefault="00176B61">
      <w:pPr>
        <w:jc w:val="both"/>
        <w:rPr>
          <w:rFonts w:asciiTheme="minorHAnsi" w:hAnsiTheme="minorHAnsi" w:cs="Courier New"/>
        </w:rPr>
      </w:pPr>
    </w:p>
    <w:p w14:paraId="4D008458" w14:textId="77777777" w:rsidR="00176B61" w:rsidRPr="00237EBB" w:rsidRDefault="00176B61">
      <w:pPr>
        <w:jc w:val="both"/>
        <w:rPr>
          <w:rFonts w:asciiTheme="minorHAnsi" w:hAnsiTheme="minorHAnsi" w:cs="Courier New"/>
        </w:rPr>
      </w:pPr>
    </w:p>
    <w:p w14:paraId="27E1FE42" w14:textId="77777777" w:rsidR="00176B61" w:rsidRPr="00237EBB" w:rsidRDefault="00176B61">
      <w:pPr>
        <w:jc w:val="both"/>
        <w:rPr>
          <w:rFonts w:asciiTheme="minorHAnsi" w:hAnsiTheme="minorHAnsi" w:cs="Courier New"/>
        </w:rPr>
      </w:pPr>
    </w:p>
    <w:p w14:paraId="23E3FF19" w14:textId="77777777" w:rsidR="00176B61" w:rsidRPr="00237EBB" w:rsidRDefault="00C61C33">
      <w:pPr>
        <w:jc w:val="both"/>
        <w:rPr>
          <w:rFonts w:asciiTheme="minorHAnsi" w:hAnsiTheme="minorHAnsi" w:cs="Courier New"/>
        </w:rPr>
      </w:pPr>
      <w:r>
        <w:rPr>
          <w:rFonts w:asciiTheme="minorHAnsi" w:hAnsiTheme="minorHAnsi" w:cs="Courier New"/>
          <w:noProof/>
        </w:rPr>
        <mc:AlternateContent>
          <mc:Choice Requires="wps">
            <w:drawing>
              <wp:anchor distT="0" distB="0" distL="114300" distR="114300" simplePos="0" relativeHeight="251653120" behindDoc="0" locked="0" layoutInCell="0" allowOverlap="1" wp14:anchorId="565AB236" wp14:editId="2A22BC28">
                <wp:simplePos x="0" y="0"/>
                <wp:positionH relativeFrom="column">
                  <wp:posOffset>5372100</wp:posOffset>
                </wp:positionH>
                <wp:positionV relativeFrom="paragraph">
                  <wp:posOffset>156210</wp:posOffset>
                </wp:positionV>
                <wp:extent cx="914400" cy="800100"/>
                <wp:effectExtent l="5715" t="12065" r="13335" b="6985"/>
                <wp:wrapNone/>
                <wp:docPr id="24"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800100"/>
                        </a:xfrm>
                        <a:prstGeom prst="rect">
                          <a:avLst/>
                        </a:prstGeom>
                        <a:solidFill>
                          <a:srgbClr val="FFFFFF"/>
                        </a:solidFill>
                        <a:ln w="9525">
                          <a:solidFill>
                            <a:srgbClr val="000000"/>
                          </a:solidFill>
                          <a:miter lim="800000"/>
                          <a:headEnd/>
                          <a:tailEnd/>
                        </a:ln>
                      </wps:spPr>
                      <wps:txbx>
                        <w:txbxContent>
                          <w:p w14:paraId="49EAE64A" w14:textId="77777777" w:rsidR="00684CE4" w:rsidRDefault="00684CE4">
                            <w:pPr>
                              <w:rPr>
                                <w:rFonts w:ascii="Comic Sans MS" w:hAnsi="Comic Sans MS"/>
                                <w:b/>
                                <w:sz w:val="18"/>
                              </w:rPr>
                            </w:pPr>
                          </w:p>
                          <w:p w14:paraId="53918278" w14:textId="77777777" w:rsidR="00684CE4" w:rsidRDefault="00684CE4">
                            <w:pPr>
                              <w:rPr>
                                <w:rFonts w:ascii="Comic Sans MS" w:hAnsi="Comic Sans MS"/>
                                <w:b/>
                                <w:sz w:val="18"/>
                              </w:rPr>
                            </w:pPr>
                            <w:r>
                              <w:rPr>
                                <w:rFonts w:ascii="Comic Sans MS" w:hAnsi="Comic Sans MS"/>
                                <w:b/>
                                <w:sz w:val="18"/>
                              </w:rPr>
                              <w:t xml:space="preserve">Jugendamt </w:t>
                            </w:r>
                          </w:p>
                          <w:p w14:paraId="10470A6A" w14:textId="77777777" w:rsidR="00684CE4" w:rsidRDefault="00684CE4">
                            <w:pPr>
                              <w:rPr>
                                <w:rFonts w:ascii="Comic Sans MS" w:hAnsi="Comic Sans MS"/>
                                <w:b/>
                                <w:sz w:val="18"/>
                              </w:rPr>
                            </w:pPr>
                            <w:r>
                              <w:rPr>
                                <w:rFonts w:ascii="Comic Sans MS" w:hAnsi="Comic Sans MS"/>
                                <w:b/>
                                <w:sz w:val="18"/>
                              </w:rPr>
                              <w:t>Ibbenbüren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5AB236" id="Rectangle 12" o:spid="_x0000_s1038" style="position:absolute;left:0;text-align:left;margin-left:423pt;margin-top:12.3pt;width:1in;height:63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" o:allowincell="f">
                <v:textbox>
                  <w:txbxContent>
                    <w:p w14:paraId="49EAE64A" w14:textId="77777777" w:rsidR="00684CE4" w:rsidRDefault="00684CE4">
                      <w:pPr>
                        <w:rPr>
                          <w:rFonts w:ascii="Comic Sans MS" w:hAnsi="Comic Sans MS"/>
                          <w:b/>
                          <w:sz w:val="18"/>
                        </w:rPr>
                      </w:pPr>
                    </w:p>
                    <w:p w14:paraId="53918278" w14:textId="77777777" w:rsidR="00684CE4" w:rsidRDefault="00684CE4">
                      <w:pPr>
                        <w:rPr>
                          <w:rFonts w:ascii="Comic Sans MS" w:hAnsi="Comic Sans MS"/>
                          <w:b/>
                          <w:sz w:val="18"/>
                        </w:rPr>
                      </w:pPr>
                      <w:r>
                        <w:rPr>
                          <w:rFonts w:ascii="Comic Sans MS" w:hAnsi="Comic Sans MS"/>
                          <w:b/>
                          <w:sz w:val="18"/>
                        </w:rPr>
                        <w:t xml:space="preserve">Jugendamt </w:t>
                      </w:r>
                    </w:p>
                    <w:p w14:paraId="10470A6A" w14:textId="77777777" w:rsidR="00684CE4" w:rsidRDefault="00684CE4">
                      <w:pPr>
                        <w:rPr>
                          <w:rFonts w:ascii="Comic Sans MS" w:hAnsi="Comic Sans MS"/>
                          <w:b/>
                          <w:sz w:val="18"/>
                        </w:rPr>
                      </w:pPr>
                      <w:r>
                        <w:rPr>
                          <w:rFonts w:ascii="Comic Sans MS" w:hAnsi="Comic Sans MS"/>
                          <w:b/>
                          <w:sz w:val="18"/>
                        </w:rPr>
                        <w:t>Ibbenbüren</w:t>
                      </w:r>
                    </w:p>
                  </w:txbxContent>
                </v:textbox>
              </v:rect>
            </w:pict>
          </mc:Fallback>
        </mc:AlternateContent>
      </w:r>
      <w:r>
        <w:rPr>
          <w:rFonts w:asciiTheme="minorHAnsi" w:hAnsiTheme="minorHAnsi" w:cs="Courier New"/>
          <w:noProof/>
        </w:rPr>
        <mc:AlternateContent>
          <mc:Choice Requires="wps">
            <w:drawing>
              <wp:anchor distT="0" distB="0" distL="114300" distR="114300" simplePos="0" relativeHeight="251643904" behindDoc="0" locked="0" layoutInCell="0" allowOverlap="1" wp14:anchorId="1EE32062" wp14:editId="119918AF">
                <wp:simplePos x="0" y="0"/>
                <wp:positionH relativeFrom="column">
                  <wp:posOffset>0</wp:posOffset>
                </wp:positionH>
                <wp:positionV relativeFrom="paragraph">
                  <wp:posOffset>41910</wp:posOffset>
                </wp:positionV>
                <wp:extent cx="914400" cy="800100"/>
                <wp:effectExtent l="5715" t="12065" r="13335" b="6985"/>
                <wp:wrapNone/>
                <wp:docPr id="2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800100"/>
                        </a:xfrm>
                        <a:prstGeom prst="rect">
                          <a:avLst/>
                        </a:prstGeom>
                        <a:solidFill>
                          <a:srgbClr val="FFFFFF"/>
                        </a:solidFill>
                        <a:ln w="9525">
                          <a:solidFill>
                            <a:srgbClr val="000000"/>
                          </a:solidFill>
                          <a:miter lim="800000"/>
                          <a:headEnd/>
                          <a:tailEnd/>
                        </a:ln>
                      </wps:spPr>
                      <wps:txbx>
                        <w:txbxContent>
                          <w:p w14:paraId="6667E75A" w14:textId="77777777" w:rsidR="00684CE4" w:rsidRDefault="00684CE4">
                            <w:pPr>
                              <w:rPr>
                                <w:rFonts w:ascii="Comic Sans MS" w:hAnsi="Comic Sans MS"/>
                                <w:b/>
                                <w:sz w:val="16"/>
                              </w:rPr>
                            </w:pPr>
                          </w:p>
                          <w:p w14:paraId="3B23432F" w14:textId="77777777" w:rsidR="00684CE4" w:rsidRDefault="00684CE4">
                            <w:pPr>
                              <w:rPr>
                                <w:rFonts w:ascii="Comic Sans MS" w:hAnsi="Comic Sans MS"/>
                                <w:b/>
                                <w:sz w:val="16"/>
                              </w:rPr>
                            </w:pPr>
                            <w:r>
                              <w:rPr>
                                <w:rFonts w:ascii="Comic Sans MS" w:hAnsi="Comic Sans MS"/>
                                <w:b/>
                                <w:sz w:val="16"/>
                              </w:rPr>
                              <w:t xml:space="preserve">Kindergärten </w:t>
                            </w:r>
                          </w:p>
                          <w:p w14:paraId="52D53398" w14:textId="77777777" w:rsidR="00684CE4" w:rsidRDefault="00684CE4">
                            <w:pPr>
                              <w:rPr>
                                <w:rFonts w:ascii="Comic Sans MS" w:hAnsi="Comic Sans MS"/>
                                <w:b/>
                                <w:sz w:val="16"/>
                              </w:rPr>
                            </w:pPr>
                            <w:r>
                              <w:rPr>
                                <w:rFonts w:ascii="Comic Sans MS" w:hAnsi="Comic Sans MS"/>
                                <w:b/>
                                <w:sz w:val="16"/>
                              </w:rPr>
                              <w:t>umliegender</w:t>
                            </w:r>
                          </w:p>
                          <w:p w14:paraId="58294009" w14:textId="77777777" w:rsidR="00684CE4" w:rsidRDefault="00684CE4">
                            <w:pPr>
                              <w:rPr>
                                <w:rFonts w:ascii="Comic Sans MS" w:hAnsi="Comic Sans MS"/>
                                <w:b/>
                                <w:sz w:val="16"/>
                              </w:rPr>
                            </w:pPr>
                            <w:r>
                              <w:rPr>
                                <w:rFonts w:ascii="Comic Sans MS" w:hAnsi="Comic Sans MS"/>
                                <w:b/>
                                <w:sz w:val="16"/>
                              </w:rPr>
                              <w:t>Gemeinden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E32062" id="Rectangle 3" o:spid="_x0000_s1039" style="position:absolute;left:0;text-align:left;margin-left:0;margin-top:3.3pt;width:1in;height:63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" o:allowincell="f">
                <v:textbox>
                  <w:txbxContent>
                    <w:p w14:paraId="6667E75A" w14:textId="77777777" w:rsidR="00684CE4" w:rsidRDefault="00684CE4">
                      <w:pPr>
                        <w:rPr>
                          <w:rFonts w:ascii="Comic Sans MS" w:hAnsi="Comic Sans MS"/>
                          <w:b/>
                          <w:sz w:val="16"/>
                        </w:rPr>
                      </w:pPr>
                    </w:p>
                    <w:p w14:paraId="3B23432F" w14:textId="77777777" w:rsidR="00684CE4" w:rsidRDefault="00684CE4">
                      <w:pPr>
                        <w:rPr>
                          <w:rFonts w:ascii="Comic Sans MS" w:hAnsi="Comic Sans MS"/>
                          <w:b/>
                          <w:sz w:val="16"/>
                        </w:rPr>
                      </w:pPr>
                      <w:r>
                        <w:rPr>
                          <w:rFonts w:ascii="Comic Sans MS" w:hAnsi="Comic Sans MS"/>
                          <w:b/>
                          <w:sz w:val="16"/>
                        </w:rPr>
                        <w:t xml:space="preserve">Kindergärten </w:t>
                      </w:r>
                    </w:p>
                    <w:p w14:paraId="52D53398" w14:textId="77777777" w:rsidR="00684CE4" w:rsidRDefault="00684CE4">
                      <w:pPr>
                        <w:rPr>
                          <w:rFonts w:ascii="Comic Sans MS" w:hAnsi="Comic Sans MS"/>
                          <w:b/>
                          <w:sz w:val="16"/>
                        </w:rPr>
                      </w:pPr>
                      <w:r>
                        <w:rPr>
                          <w:rFonts w:ascii="Comic Sans MS" w:hAnsi="Comic Sans MS"/>
                          <w:b/>
                          <w:sz w:val="16"/>
                        </w:rPr>
                        <w:t>umliegender</w:t>
                      </w:r>
                    </w:p>
                    <w:p w14:paraId="58294009" w14:textId="77777777" w:rsidR="00684CE4" w:rsidRDefault="00684CE4">
                      <w:pPr>
                        <w:rPr>
                          <w:rFonts w:ascii="Comic Sans MS" w:hAnsi="Comic Sans MS"/>
                          <w:b/>
                          <w:sz w:val="16"/>
                        </w:rPr>
                      </w:pPr>
                      <w:r>
                        <w:rPr>
                          <w:rFonts w:ascii="Comic Sans MS" w:hAnsi="Comic Sans MS"/>
                          <w:b/>
                          <w:sz w:val="16"/>
                        </w:rPr>
                        <w:t>Gemeinden</w:t>
                      </w:r>
                    </w:p>
                  </w:txbxContent>
                </v:textbox>
              </v:rect>
            </w:pict>
          </mc:Fallback>
        </mc:AlternateContent>
      </w:r>
    </w:p>
    <w:p w14:paraId="7CBE22BE" w14:textId="77777777" w:rsidR="00176B61" w:rsidRPr="00237EBB" w:rsidRDefault="00176B61">
      <w:pPr>
        <w:jc w:val="both"/>
        <w:rPr>
          <w:rFonts w:asciiTheme="minorHAnsi" w:hAnsiTheme="minorHAnsi" w:cs="Courier New"/>
        </w:rPr>
      </w:pPr>
    </w:p>
    <w:p w14:paraId="2547C9DD" w14:textId="271413EF" w:rsidR="00176B61" w:rsidRPr="00237EBB" w:rsidRDefault="00A17F6A">
      <w:pPr>
        <w:jc w:val="both"/>
        <w:rPr>
          <w:rFonts w:asciiTheme="minorHAnsi" w:hAnsiTheme="minorHAnsi" w:cs="Courier New"/>
        </w:rPr>
      </w:pPr>
      <w:r>
        <w:rPr>
          <w:rFonts w:asciiTheme="minorHAnsi" w:hAnsiTheme="minorHAnsi" w:cs="Courier New"/>
          <w:noProof/>
        </w:rPr>
        <mc:AlternateContent>
          <mc:Choice Requires="wps">
            <w:drawing>
              <wp:anchor distT="0" distB="0" distL="114300" distR="114300" simplePos="0" relativeHeight="251642880" behindDoc="0" locked="0" layoutInCell="1" allowOverlap="1" wp14:anchorId="579CBA6A" wp14:editId="54FB6414">
                <wp:simplePos x="0" y="0"/>
                <wp:positionH relativeFrom="column">
                  <wp:posOffset>1247775</wp:posOffset>
                </wp:positionH>
                <wp:positionV relativeFrom="paragraph">
                  <wp:posOffset>15875</wp:posOffset>
                </wp:positionV>
                <wp:extent cx="3771900" cy="4000500"/>
                <wp:effectExtent l="5715" t="5715" r="13335" b="13335"/>
                <wp:wrapNone/>
                <wp:docPr id="22"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71900" cy="4000500"/>
                        </a:xfrm>
                        <a:prstGeom prst="ellipse">
                          <a:avLst/>
                        </a:prstGeom>
                        <a:solidFill>
                          <a:srgbClr val="FFFFFF"/>
                        </a:solidFill>
                        <a:ln w="9525">
                          <a:solidFill>
                            <a:srgbClr val="000000"/>
                          </a:solidFill>
                          <a:round/>
                          <a:headEnd/>
                          <a:tailEnd/>
                        </a:ln>
                      </wps:spPr>
                      <wps:txbx>
                        <w:txbxContent>
                          <w:p w14:paraId="76ED70A9" w14:textId="77777777" w:rsidR="00684CE4" w:rsidRDefault="00684CE4">
                            <w:pPr>
                              <w:jc w:val="center"/>
                            </w:pPr>
                            <w:r>
                              <w:rPr>
                                <w:noProof/>
                              </w:rPr>
                              <w:drawing>
                                <wp:inline distT="0" distB="0" distL="0" distR="0" wp14:anchorId="764AC02D" wp14:editId="2CBB77BC">
                                  <wp:extent cx="1208405" cy="747395"/>
                                  <wp:effectExtent l="19050" t="0" r="0" b="0"/>
                                  <wp:docPr id="8" name="Bild 2" descr="Logo Familienzentrum_MGF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Logo Familienzentrum_MGFFI"/>
                                          <pic:cNvPicPr>
                                            <a:picLocks noChangeAspect="1" noChangeArrowheads="1"/>
                                          </pic:cNvPicPr>
                                        </pic:nvPicPr>
                                        <pic:blipFill>
                                          <a:blip r:embed="rId33"/>
                                          <a:srcRect/>
                                          <a:stretch>
                                            <a:fillRect/>
                                          </a:stretch>
                                        </pic:blipFill>
                                        <pic:spPr bwMode="auto">
                                          <a:xfrm>
                                            <a:off x="0" y="0"/>
                                            <a:ext cx="1208405" cy="747395"/>
                                          </a:xfrm>
                                          <a:prstGeom prst="rect">
                                            <a:avLst/>
                                          </a:prstGeom>
                                          <a:noFill/>
                                          <a:ln w="9525">
                                            <a:noFill/>
                                            <a:miter lim="800000"/>
                                            <a:headEnd/>
                                            <a:tailEnd/>
                                          </a:ln>
                                        </pic:spPr>
                                      </pic:pic>
                                    </a:graphicData>
                                  </a:graphic>
                                </wp:inline>
                              </w:drawing>
                            </w:r>
                          </w:p>
                          <w:p w14:paraId="0E07FCC8" w14:textId="77777777" w:rsidR="00684CE4" w:rsidRDefault="00684CE4">
                            <w:pPr>
                              <w:jc w:val="center"/>
                            </w:pPr>
                          </w:p>
                          <w:p w14:paraId="63794205" w14:textId="77777777" w:rsidR="00684CE4" w:rsidRDefault="00684CE4">
                            <w:r>
                              <w:t xml:space="preserve"> </w:t>
                            </w:r>
                            <w:r>
                              <w:rPr>
                                <w:noProof/>
                              </w:rPr>
                              <w:drawing>
                                <wp:inline distT="0" distB="0" distL="0" distR="0" wp14:anchorId="2EED24AA" wp14:editId="5AA45E87">
                                  <wp:extent cx="2337435" cy="1971675"/>
                                  <wp:effectExtent l="19050" t="0" r="5715" b="0"/>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srcRect/>
                                          <a:stretch>
                                            <a:fillRect/>
                                          </a:stretch>
                                        </pic:blipFill>
                                        <pic:spPr bwMode="auto">
                                          <a:xfrm>
                                            <a:off x="0" y="0"/>
                                            <a:ext cx="2337435" cy="197167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79CBA6A" id="Oval 2" o:spid="_x0000_s1040" style="position:absolute;left:0;text-align:left;margin-left:98.25pt;margin-top:1.25pt;width:297pt;height:31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">
                <v:textbox>
                  <w:txbxContent>
                    <w:p w14:paraId="76ED70A9" w14:textId="77777777" w:rsidR="00684CE4" w:rsidRDefault="00684CE4">
                      <w:pPr>
                        <w:jc w:val="center"/>
                      </w:pPr>
                      <w:r>
                        <w:rPr>
                          <w:noProof/>
                        </w:rPr>
                        <w:drawing>
                          <wp:inline distT="0" distB="0" distL="0" distR="0" wp14:anchorId="764AC02D" wp14:editId="2CBB77BC">
                            <wp:extent cx="1208405" cy="747395"/>
                            <wp:effectExtent l="19050" t="0" r="0" b="0"/>
                            <wp:docPr id="8" name="Bild 2" descr="Logo Familienzentrum_MGFF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Logo Familienzentrum_MGFFI"/>
                                    <pic:cNvPicPr>
                                      <a:picLocks noChangeAspect="1" noChangeArrowheads="1"/>
                                    </pic:cNvPicPr>
                                  </pic:nvPicPr>
                                  <pic:blipFill>
                                    <a:blip r:embed="rId33"/>
                                    <a:srcRect/>
                                    <a:stretch>
                                      <a:fillRect/>
                                    </a:stretch>
                                  </pic:blipFill>
                                  <pic:spPr bwMode="auto">
                                    <a:xfrm>
                                      <a:off x="0" y="0"/>
                                      <a:ext cx="1208405" cy="747395"/>
                                    </a:xfrm>
                                    <a:prstGeom prst="rect">
                                      <a:avLst/>
                                    </a:prstGeom>
                                    <a:noFill/>
                                    <a:ln w="9525">
                                      <a:noFill/>
                                      <a:miter lim="800000"/>
                                      <a:headEnd/>
                                      <a:tailEnd/>
                                    </a:ln>
                                  </pic:spPr>
                                </pic:pic>
                              </a:graphicData>
                            </a:graphic>
                          </wp:inline>
                        </w:drawing>
                      </w:r>
                    </w:p>
                    <w:p w14:paraId="0E07FCC8" w14:textId="77777777" w:rsidR="00684CE4" w:rsidRDefault="00684CE4">
                      <w:pPr>
                        <w:jc w:val="center"/>
                      </w:pPr>
                    </w:p>
                    <w:p w14:paraId="63794205" w14:textId="77777777" w:rsidR="00684CE4" w:rsidRDefault="00684CE4">
                      <w:r>
                        <w:t xml:space="preserve"> </w:t>
                      </w:r>
                      <w:r>
                        <w:rPr>
                          <w:noProof/>
                        </w:rPr>
                        <w:drawing>
                          <wp:inline distT="0" distB="0" distL="0" distR="0" wp14:anchorId="2EED24AA" wp14:editId="5AA45E87">
                            <wp:extent cx="2337435" cy="1971675"/>
                            <wp:effectExtent l="19050" t="0" r="5715" b="0"/>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srcRect/>
                                    <a:stretch>
                                      <a:fillRect/>
                                    </a:stretch>
                                  </pic:blipFill>
                                  <pic:spPr bwMode="auto">
                                    <a:xfrm>
                                      <a:off x="0" y="0"/>
                                      <a:ext cx="2337435" cy="1971675"/>
                                    </a:xfrm>
                                    <a:prstGeom prst="rect">
                                      <a:avLst/>
                                    </a:prstGeom>
                                    <a:noFill/>
                                    <a:ln w="9525">
                                      <a:noFill/>
                                      <a:miter lim="800000"/>
                                      <a:headEnd/>
                                      <a:tailEnd/>
                                    </a:ln>
                                  </pic:spPr>
                                </pic:pic>
                              </a:graphicData>
                            </a:graphic>
                          </wp:inline>
                        </w:drawing>
                      </w:r>
                    </w:p>
                  </w:txbxContent>
                </v:textbox>
              </v:oval>
            </w:pict>
          </mc:Fallback>
        </mc:AlternateContent>
      </w:r>
      <w:r w:rsidR="00176B61" w:rsidRPr="00237EBB">
        <w:rPr>
          <w:rFonts w:asciiTheme="minorHAnsi" w:hAnsiTheme="minorHAnsi" w:cs="Courier New"/>
        </w:rPr>
        <w:t xml:space="preserve">     </w:t>
      </w:r>
    </w:p>
    <w:p w14:paraId="4E17DA0F" w14:textId="02483489" w:rsidR="00176B61" w:rsidRPr="00237EBB" w:rsidRDefault="00176B61">
      <w:pPr>
        <w:jc w:val="both"/>
        <w:rPr>
          <w:rFonts w:asciiTheme="minorHAnsi" w:hAnsiTheme="minorHAnsi" w:cs="Courier New"/>
        </w:rPr>
      </w:pPr>
    </w:p>
    <w:p w14:paraId="041542D3" w14:textId="77777777" w:rsidR="00176B61" w:rsidRPr="00237EBB" w:rsidRDefault="00C61C33">
      <w:pPr>
        <w:jc w:val="both"/>
        <w:rPr>
          <w:rFonts w:asciiTheme="minorHAnsi" w:hAnsiTheme="minorHAnsi" w:cs="Courier New"/>
        </w:rPr>
      </w:pPr>
      <w:r>
        <w:rPr>
          <w:rFonts w:asciiTheme="minorHAnsi" w:hAnsiTheme="minorHAnsi" w:cs="Courier New"/>
          <w:noProof/>
        </w:rPr>
        <mc:AlternateContent>
          <mc:Choice Requires="wps">
            <w:drawing>
              <wp:anchor distT="0" distB="0" distL="114300" distR="114300" simplePos="0" relativeHeight="251649024" behindDoc="0" locked="0" layoutInCell="0" allowOverlap="1" wp14:anchorId="7ED5325C" wp14:editId="01E4B786">
                <wp:simplePos x="0" y="0"/>
                <wp:positionH relativeFrom="column">
                  <wp:posOffset>0</wp:posOffset>
                </wp:positionH>
                <wp:positionV relativeFrom="paragraph">
                  <wp:posOffset>140335</wp:posOffset>
                </wp:positionV>
                <wp:extent cx="914400" cy="800100"/>
                <wp:effectExtent l="5715" t="6985" r="13335" b="12065"/>
                <wp:wrapNone/>
                <wp:docPr id="2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800100"/>
                        </a:xfrm>
                        <a:prstGeom prst="rect">
                          <a:avLst/>
                        </a:prstGeom>
                        <a:solidFill>
                          <a:srgbClr val="FFFFFF"/>
                        </a:solidFill>
                        <a:ln w="9525">
                          <a:solidFill>
                            <a:srgbClr val="000000"/>
                          </a:solidFill>
                          <a:miter lim="800000"/>
                          <a:headEnd/>
                          <a:tailEnd/>
                        </a:ln>
                      </wps:spPr>
                      <wps:txbx>
                        <w:txbxContent>
                          <w:p w14:paraId="561F5323" w14:textId="77777777" w:rsidR="00684CE4" w:rsidRDefault="00684CE4">
                            <w:pPr>
                              <w:rPr>
                                <w:rFonts w:ascii="Comic Sans MS" w:hAnsi="Comic Sans MS"/>
                                <w:b/>
                                <w:sz w:val="16"/>
                              </w:rPr>
                            </w:pPr>
                            <w:proofErr w:type="spellStart"/>
                            <w:r>
                              <w:rPr>
                                <w:rFonts w:ascii="Comic Sans MS" w:hAnsi="Comic Sans MS"/>
                                <w:b/>
                                <w:sz w:val="16"/>
                              </w:rPr>
                              <w:t>Erziehungsbe</w:t>
                            </w:r>
                            <w:proofErr w:type="spellEnd"/>
                            <w:r>
                              <w:rPr>
                                <w:rFonts w:ascii="Comic Sans MS" w:hAnsi="Comic Sans MS"/>
                                <w:b/>
                                <w:sz w:val="16"/>
                              </w:rPr>
                              <w:t>-</w:t>
                            </w:r>
                          </w:p>
                          <w:p w14:paraId="0AC53F08" w14:textId="77777777" w:rsidR="00684CE4" w:rsidRDefault="00684CE4">
                            <w:pPr>
                              <w:rPr>
                                <w:rFonts w:ascii="Comic Sans MS" w:hAnsi="Comic Sans MS"/>
                                <w:b/>
                                <w:sz w:val="16"/>
                              </w:rPr>
                            </w:pPr>
                            <w:proofErr w:type="spellStart"/>
                            <w:r>
                              <w:rPr>
                                <w:rFonts w:ascii="Comic Sans MS" w:hAnsi="Comic Sans MS"/>
                                <w:b/>
                                <w:sz w:val="16"/>
                              </w:rPr>
                              <w:t>ratungsstelle</w:t>
                            </w:r>
                            <w:proofErr w:type="spellEnd"/>
                            <w:r>
                              <w:rPr>
                                <w:rFonts w:ascii="Comic Sans MS" w:hAnsi="Comic Sans MS"/>
                                <w:b/>
                                <w:sz w:val="16"/>
                              </w:rPr>
                              <w:t xml:space="preserve"> des Caritas-</w:t>
                            </w:r>
                          </w:p>
                          <w:p w14:paraId="4C0FDD2A" w14:textId="77777777" w:rsidR="00684CE4" w:rsidRDefault="00684CE4">
                            <w:pPr>
                              <w:rPr>
                                <w:rFonts w:ascii="Comic Sans MS" w:hAnsi="Comic Sans MS"/>
                                <w:b/>
                                <w:sz w:val="16"/>
                              </w:rPr>
                            </w:pPr>
                            <w:r>
                              <w:rPr>
                                <w:rFonts w:ascii="Comic Sans MS" w:hAnsi="Comic Sans MS"/>
                                <w:b/>
                                <w:sz w:val="16"/>
                              </w:rPr>
                              <w:t xml:space="preserve">Verbandes in </w:t>
                            </w:r>
                          </w:p>
                          <w:p w14:paraId="17A46422" w14:textId="77777777" w:rsidR="00684CE4" w:rsidRDefault="00684CE4">
                            <w:pPr>
                              <w:rPr>
                                <w:rFonts w:ascii="Comic Sans MS" w:hAnsi="Comic Sans MS"/>
                                <w:b/>
                                <w:sz w:val="16"/>
                              </w:rPr>
                            </w:pPr>
                            <w:r>
                              <w:rPr>
                                <w:rFonts w:ascii="Comic Sans MS" w:hAnsi="Comic Sans MS"/>
                                <w:b/>
                                <w:sz w:val="16"/>
                              </w:rPr>
                              <w:t>Ibbenbüren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D5325C" id="Rectangle 8" o:spid="_x0000_s1041" style="position:absolute;left:0;text-align:left;margin-left:0;margin-top:11.05pt;width:1in;height:63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" o:allowincell="f">
                <v:textbox>
                  <w:txbxContent>
                    <w:p w14:paraId="561F5323" w14:textId="77777777" w:rsidR="00684CE4" w:rsidRDefault="00684CE4">
                      <w:pPr>
                        <w:rPr>
                          <w:rFonts w:ascii="Comic Sans MS" w:hAnsi="Comic Sans MS"/>
                          <w:b/>
                          <w:sz w:val="16"/>
                        </w:rPr>
                      </w:pPr>
                      <w:proofErr w:type="spellStart"/>
                      <w:r>
                        <w:rPr>
                          <w:rFonts w:ascii="Comic Sans MS" w:hAnsi="Comic Sans MS"/>
                          <w:b/>
                          <w:sz w:val="16"/>
                        </w:rPr>
                        <w:t>Erziehungsbe</w:t>
                      </w:r>
                      <w:proofErr w:type="spellEnd"/>
                      <w:r>
                        <w:rPr>
                          <w:rFonts w:ascii="Comic Sans MS" w:hAnsi="Comic Sans MS"/>
                          <w:b/>
                          <w:sz w:val="16"/>
                        </w:rPr>
                        <w:t>-</w:t>
                      </w:r>
                    </w:p>
                    <w:p w14:paraId="0AC53F08" w14:textId="77777777" w:rsidR="00684CE4" w:rsidRDefault="00684CE4">
                      <w:pPr>
                        <w:rPr>
                          <w:rFonts w:ascii="Comic Sans MS" w:hAnsi="Comic Sans MS"/>
                          <w:b/>
                          <w:sz w:val="16"/>
                        </w:rPr>
                      </w:pPr>
                      <w:proofErr w:type="spellStart"/>
                      <w:r>
                        <w:rPr>
                          <w:rFonts w:ascii="Comic Sans MS" w:hAnsi="Comic Sans MS"/>
                          <w:b/>
                          <w:sz w:val="16"/>
                        </w:rPr>
                        <w:t>ratungsstelle</w:t>
                      </w:r>
                      <w:proofErr w:type="spellEnd"/>
                      <w:r>
                        <w:rPr>
                          <w:rFonts w:ascii="Comic Sans MS" w:hAnsi="Comic Sans MS"/>
                          <w:b/>
                          <w:sz w:val="16"/>
                        </w:rPr>
                        <w:t xml:space="preserve"> des Caritas-</w:t>
                      </w:r>
                    </w:p>
                    <w:p w14:paraId="4C0FDD2A" w14:textId="77777777" w:rsidR="00684CE4" w:rsidRDefault="00684CE4">
                      <w:pPr>
                        <w:rPr>
                          <w:rFonts w:ascii="Comic Sans MS" w:hAnsi="Comic Sans MS"/>
                          <w:b/>
                          <w:sz w:val="16"/>
                        </w:rPr>
                      </w:pPr>
                      <w:r>
                        <w:rPr>
                          <w:rFonts w:ascii="Comic Sans MS" w:hAnsi="Comic Sans MS"/>
                          <w:b/>
                          <w:sz w:val="16"/>
                        </w:rPr>
                        <w:t xml:space="preserve">Verbandes in </w:t>
                      </w:r>
                    </w:p>
                    <w:p w14:paraId="17A46422" w14:textId="77777777" w:rsidR="00684CE4" w:rsidRDefault="00684CE4">
                      <w:pPr>
                        <w:rPr>
                          <w:rFonts w:ascii="Comic Sans MS" w:hAnsi="Comic Sans MS"/>
                          <w:b/>
                          <w:sz w:val="16"/>
                        </w:rPr>
                      </w:pPr>
                      <w:r>
                        <w:rPr>
                          <w:rFonts w:ascii="Comic Sans MS" w:hAnsi="Comic Sans MS"/>
                          <w:b/>
                          <w:sz w:val="16"/>
                        </w:rPr>
                        <w:t>Ibbenbüren</w:t>
                      </w:r>
                    </w:p>
                  </w:txbxContent>
                </v:textbox>
              </v:rect>
            </w:pict>
          </mc:Fallback>
        </mc:AlternateContent>
      </w:r>
    </w:p>
    <w:p w14:paraId="3EB1562B" w14:textId="77777777" w:rsidR="00176B61" w:rsidRPr="00237EBB" w:rsidRDefault="00C61C33">
      <w:pPr>
        <w:jc w:val="both"/>
        <w:rPr>
          <w:rFonts w:asciiTheme="minorHAnsi" w:hAnsiTheme="minorHAnsi" w:cs="Courier New"/>
        </w:rPr>
      </w:pPr>
      <w:r>
        <w:rPr>
          <w:rFonts w:asciiTheme="minorHAnsi" w:hAnsiTheme="minorHAnsi" w:cs="Courier New"/>
          <w:noProof/>
        </w:rPr>
        <mc:AlternateContent>
          <mc:Choice Requires="wps">
            <w:drawing>
              <wp:anchor distT="0" distB="0" distL="114300" distR="114300" simplePos="0" relativeHeight="251652096" behindDoc="0" locked="0" layoutInCell="1" allowOverlap="1" wp14:anchorId="38DB7DAA" wp14:editId="3E6149D3">
                <wp:simplePos x="0" y="0"/>
                <wp:positionH relativeFrom="column">
                  <wp:posOffset>5372100</wp:posOffset>
                </wp:positionH>
                <wp:positionV relativeFrom="paragraph">
                  <wp:posOffset>50165</wp:posOffset>
                </wp:positionV>
                <wp:extent cx="914400" cy="800100"/>
                <wp:effectExtent l="5715" t="7620" r="13335" b="11430"/>
                <wp:wrapNone/>
                <wp:docPr id="20"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800100"/>
                        </a:xfrm>
                        <a:prstGeom prst="rect">
                          <a:avLst/>
                        </a:prstGeom>
                        <a:solidFill>
                          <a:srgbClr val="FFFFFF"/>
                        </a:solidFill>
                        <a:ln w="9525">
                          <a:solidFill>
                            <a:srgbClr val="000000"/>
                          </a:solidFill>
                          <a:miter lim="800000"/>
                          <a:headEnd/>
                          <a:tailEnd/>
                        </a:ln>
                      </wps:spPr>
                      <wps:txbx>
                        <w:txbxContent>
                          <w:p w14:paraId="2249700C" w14:textId="77777777" w:rsidR="00684CE4" w:rsidRPr="002B45A9" w:rsidRDefault="00684CE4">
                            <w:pPr>
                              <w:pStyle w:val="berschrift8"/>
                              <w:rPr>
                                <w:rFonts w:ascii="Comic Sans MS" w:hAnsi="Comic Sans MS"/>
                                <w:b/>
                                <w:i w:val="0"/>
                                <w:sz w:val="18"/>
                              </w:rPr>
                            </w:pPr>
                            <w:proofErr w:type="spellStart"/>
                            <w:r w:rsidRPr="002B45A9">
                              <w:rPr>
                                <w:rFonts w:ascii="Comic Sans MS" w:hAnsi="Comic Sans MS"/>
                                <w:b/>
                                <w:i w:val="0"/>
                                <w:sz w:val="18"/>
                              </w:rPr>
                              <w:t>Gesundheits</w:t>
                            </w:r>
                            <w:proofErr w:type="spellEnd"/>
                          </w:p>
                          <w:p w14:paraId="765C3F1E" w14:textId="77777777" w:rsidR="00684CE4" w:rsidRPr="002B45A9" w:rsidRDefault="00684CE4" w:rsidP="002B45A9">
                            <w:pPr>
                              <w:pStyle w:val="berschrift8"/>
                              <w:spacing w:before="0" w:after="0"/>
                              <w:rPr>
                                <w:rFonts w:ascii="Comic Sans MS" w:hAnsi="Comic Sans MS"/>
                                <w:b/>
                                <w:i w:val="0"/>
                                <w:sz w:val="18"/>
                              </w:rPr>
                            </w:pPr>
                            <w:proofErr w:type="spellStart"/>
                            <w:r w:rsidRPr="002B45A9">
                              <w:rPr>
                                <w:rFonts w:ascii="Comic Sans MS" w:hAnsi="Comic Sans MS"/>
                                <w:b/>
                                <w:i w:val="0"/>
                                <w:sz w:val="18"/>
                              </w:rPr>
                              <w:t>amt</w:t>
                            </w:r>
                            <w:proofErr w:type="spellEnd"/>
                          </w:p>
                          <w:p w14:paraId="4BEE5C08" w14:textId="77777777" w:rsidR="00684CE4" w:rsidRDefault="00684CE4">
                            <w:pPr>
                              <w:rPr>
                                <w:rFonts w:ascii="Comic Sans MS" w:hAnsi="Comic Sans MS"/>
                                <w:b/>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DB7DAA" id="Rectangle 11" o:spid="_x0000_s1042" style="position:absolute;left:0;text-align:left;margin-left:423pt;margin-top:3.95pt;width:1in;height:63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">
                <v:textbox>
                  <w:txbxContent>
                    <w:p w14:paraId="2249700C" w14:textId="77777777" w:rsidR="00684CE4" w:rsidRPr="002B45A9" w:rsidRDefault="00684CE4">
                      <w:pPr>
                        <w:pStyle w:val="berschrift8"/>
                        <w:rPr>
                          <w:rFonts w:ascii="Comic Sans MS" w:hAnsi="Comic Sans MS"/>
                          <w:b/>
                          <w:i w:val="0"/>
                          <w:sz w:val="18"/>
                        </w:rPr>
                      </w:pPr>
                      <w:proofErr w:type="spellStart"/>
                      <w:r w:rsidRPr="002B45A9">
                        <w:rPr>
                          <w:rFonts w:ascii="Comic Sans MS" w:hAnsi="Comic Sans MS"/>
                          <w:b/>
                          <w:i w:val="0"/>
                          <w:sz w:val="18"/>
                        </w:rPr>
                        <w:t>Gesundheits</w:t>
                      </w:r>
                      <w:proofErr w:type="spellEnd"/>
                    </w:p>
                    <w:p w14:paraId="765C3F1E" w14:textId="77777777" w:rsidR="00684CE4" w:rsidRPr="002B45A9" w:rsidRDefault="00684CE4" w:rsidP="002B45A9">
                      <w:pPr>
                        <w:pStyle w:val="berschrift8"/>
                        <w:spacing w:before="0" w:after="0"/>
                        <w:rPr>
                          <w:rFonts w:ascii="Comic Sans MS" w:hAnsi="Comic Sans MS"/>
                          <w:b/>
                          <w:i w:val="0"/>
                          <w:sz w:val="18"/>
                        </w:rPr>
                      </w:pPr>
                      <w:proofErr w:type="spellStart"/>
                      <w:r w:rsidRPr="002B45A9">
                        <w:rPr>
                          <w:rFonts w:ascii="Comic Sans MS" w:hAnsi="Comic Sans MS"/>
                          <w:b/>
                          <w:i w:val="0"/>
                          <w:sz w:val="18"/>
                        </w:rPr>
                        <w:t>amt</w:t>
                      </w:r>
                      <w:proofErr w:type="spellEnd"/>
                    </w:p>
                    <w:p w14:paraId="4BEE5C08" w14:textId="77777777" w:rsidR="00684CE4" w:rsidRDefault="00684CE4">
                      <w:pPr>
                        <w:rPr>
                          <w:rFonts w:ascii="Comic Sans MS" w:hAnsi="Comic Sans MS"/>
                          <w:b/>
                          <w:sz w:val="18"/>
                        </w:rPr>
                      </w:pPr>
                    </w:p>
                  </w:txbxContent>
                </v:textbox>
              </v:rect>
            </w:pict>
          </mc:Fallback>
        </mc:AlternateContent>
      </w:r>
    </w:p>
    <w:p w14:paraId="34438E55" w14:textId="77777777" w:rsidR="00176B61" w:rsidRPr="00237EBB" w:rsidRDefault="00176B61">
      <w:pPr>
        <w:jc w:val="both"/>
        <w:rPr>
          <w:rFonts w:asciiTheme="minorHAnsi" w:hAnsiTheme="minorHAnsi" w:cs="Courier New"/>
        </w:rPr>
      </w:pPr>
    </w:p>
    <w:p w14:paraId="1EB81D23" w14:textId="77777777" w:rsidR="00176B61" w:rsidRPr="00237EBB" w:rsidRDefault="00176B61">
      <w:pPr>
        <w:jc w:val="both"/>
        <w:rPr>
          <w:rFonts w:asciiTheme="minorHAnsi" w:hAnsiTheme="minorHAnsi" w:cs="Courier New"/>
        </w:rPr>
      </w:pPr>
    </w:p>
    <w:p w14:paraId="18427B6B" w14:textId="77777777" w:rsidR="00176B61" w:rsidRPr="00237EBB" w:rsidRDefault="00176B61">
      <w:pPr>
        <w:jc w:val="both"/>
        <w:rPr>
          <w:rFonts w:asciiTheme="minorHAnsi" w:hAnsiTheme="minorHAnsi" w:cs="Courier New"/>
        </w:rPr>
      </w:pPr>
    </w:p>
    <w:p w14:paraId="49857816" w14:textId="77777777" w:rsidR="00176B61" w:rsidRPr="00237EBB" w:rsidRDefault="00C61C33">
      <w:pPr>
        <w:jc w:val="both"/>
        <w:rPr>
          <w:rFonts w:asciiTheme="minorHAnsi" w:hAnsiTheme="minorHAnsi" w:cs="Courier New"/>
        </w:rPr>
      </w:pPr>
      <w:r>
        <w:rPr>
          <w:rFonts w:asciiTheme="minorHAnsi" w:hAnsiTheme="minorHAnsi" w:cs="Courier New"/>
          <w:noProof/>
        </w:rPr>
        <mc:AlternateContent>
          <mc:Choice Requires="wps">
            <w:drawing>
              <wp:anchor distT="0" distB="0" distL="114300" distR="114300" simplePos="0" relativeHeight="251659264" behindDoc="0" locked="0" layoutInCell="1" allowOverlap="1" wp14:anchorId="186DC8DF" wp14:editId="3559FBB2">
                <wp:simplePos x="0" y="0"/>
                <wp:positionH relativeFrom="column">
                  <wp:posOffset>5372100</wp:posOffset>
                </wp:positionH>
                <wp:positionV relativeFrom="paragraph">
                  <wp:posOffset>148590</wp:posOffset>
                </wp:positionV>
                <wp:extent cx="914400" cy="800100"/>
                <wp:effectExtent l="5715" t="11430" r="13335" b="7620"/>
                <wp:wrapNone/>
                <wp:docPr id="19"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800100"/>
                        </a:xfrm>
                        <a:prstGeom prst="rect">
                          <a:avLst/>
                        </a:prstGeom>
                        <a:solidFill>
                          <a:srgbClr val="FFFFFF"/>
                        </a:solidFill>
                        <a:ln w="9525">
                          <a:solidFill>
                            <a:srgbClr val="000000"/>
                          </a:solidFill>
                          <a:miter lim="800000"/>
                          <a:headEnd/>
                          <a:tailEnd/>
                        </a:ln>
                      </wps:spPr>
                      <wps:txbx>
                        <w:txbxContent>
                          <w:p w14:paraId="419103E3" w14:textId="77777777" w:rsidR="00684CE4" w:rsidRDefault="00684CE4">
                            <w:pPr>
                              <w:rPr>
                                <w:rFonts w:ascii="Comic Sans MS" w:hAnsi="Comic Sans MS"/>
                                <w:b/>
                                <w:sz w:val="16"/>
                                <w:szCs w:val="16"/>
                              </w:rPr>
                            </w:pPr>
                            <w:r>
                              <w:rPr>
                                <w:rFonts w:ascii="Comic Sans MS" w:hAnsi="Comic Sans MS"/>
                                <w:b/>
                                <w:sz w:val="16"/>
                                <w:szCs w:val="16"/>
                              </w:rPr>
                              <w:t>Frühförder-</w:t>
                            </w:r>
                          </w:p>
                          <w:p w14:paraId="734EE976" w14:textId="77777777" w:rsidR="00684CE4" w:rsidRDefault="00684CE4">
                            <w:pPr>
                              <w:rPr>
                                <w:rFonts w:ascii="Comic Sans MS" w:hAnsi="Comic Sans MS"/>
                                <w:b/>
                                <w:sz w:val="16"/>
                                <w:szCs w:val="16"/>
                              </w:rPr>
                            </w:pPr>
                            <w:r>
                              <w:rPr>
                                <w:rFonts w:ascii="Comic Sans MS" w:hAnsi="Comic Sans MS"/>
                                <w:b/>
                                <w:sz w:val="16"/>
                                <w:szCs w:val="16"/>
                              </w:rPr>
                              <w:t xml:space="preserve">stelle und </w:t>
                            </w:r>
                            <w:proofErr w:type="spellStart"/>
                            <w:r>
                              <w:rPr>
                                <w:rFonts w:ascii="Comic Sans MS" w:hAnsi="Comic Sans MS"/>
                                <w:b/>
                                <w:sz w:val="16"/>
                                <w:szCs w:val="16"/>
                              </w:rPr>
                              <w:t>Heilpädago</w:t>
                            </w:r>
                            <w:proofErr w:type="spellEnd"/>
                            <w:r>
                              <w:rPr>
                                <w:rFonts w:ascii="Comic Sans MS" w:hAnsi="Comic Sans MS"/>
                                <w:b/>
                                <w:sz w:val="16"/>
                                <w:szCs w:val="16"/>
                              </w:rPr>
                              <w:t>-</w:t>
                            </w:r>
                          </w:p>
                          <w:p w14:paraId="355F5771" w14:textId="77777777" w:rsidR="00684CE4" w:rsidRDefault="00684CE4">
                            <w:pPr>
                              <w:rPr>
                                <w:rFonts w:ascii="Comic Sans MS" w:hAnsi="Comic Sans MS"/>
                                <w:b/>
                                <w:sz w:val="16"/>
                                <w:szCs w:val="16"/>
                              </w:rPr>
                            </w:pPr>
                            <w:r>
                              <w:rPr>
                                <w:rFonts w:ascii="Comic Sans MS" w:hAnsi="Comic Sans MS"/>
                                <w:b/>
                                <w:sz w:val="16"/>
                                <w:szCs w:val="16"/>
                              </w:rPr>
                              <w:t>gische Einrichtungen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6DC8DF" id="Rectangle 18" o:spid="_x0000_s1043" style="position:absolute;left:0;text-align:left;margin-left:423pt;margin-top:11.7pt;width:1in;height:6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">
                <v:textbox>
                  <w:txbxContent>
                    <w:p w14:paraId="419103E3" w14:textId="77777777" w:rsidR="00684CE4" w:rsidRDefault="00684CE4">
                      <w:pPr>
                        <w:rPr>
                          <w:rFonts w:ascii="Comic Sans MS" w:hAnsi="Comic Sans MS"/>
                          <w:b/>
                          <w:sz w:val="16"/>
                          <w:szCs w:val="16"/>
                        </w:rPr>
                      </w:pPr>
                      <w:r>
                        <w:rPr>
                          <w:rFonts w:ascii="Comic Sans MS" w:hAnsi="Comic Sans MS"/>
                          <w:b/>
                          <w:sz w:val="16"/>
                          <w:szCs w:val="16"/>
                        </w:rPr>
                        <w:t>Frühförder-</w:t>
                      </w:r>
                    </w:p>
                    <w:p w14:paraId="734EE976" w14:textId="77777777" w:rsidR="00684CE4" w:rsidRDefault="00684CE4">
                      <w:pPr>
                        <w:rPr>
                          <w:rFonts w:ascii="Comic Sans MS" w:hAnsi="Comic Sans MS"/>
                          <w:b/>
                          <w:sz w:val="16"/>
                          <w:szCs w:val="16"/>
                        </w:rPr>
                      </w:pPr>
                      <w:r>
                        <w:rPr>
                          <w:rFonts w:ascii="Comic Sans MS" w:hAnsi="Comic Sans MS"/>
                          <w:b/>
                          <w:sz w:val="16"/>
                          <w:szCs w:val="16"/>
                        </w:rPr>
                        <w:t xml:space="preserve">stelle und </w:t>
                      </w:r>
                      <w:proofErr w:type="spellStart"/>
                      <w:r>
                        <w:rPr>
                          <w:rFonts w:ascii="Comic Sans MS" w:hAnsi="Comic Sans MS"/>
                          <w:b/>
                          <w:sz w:val="16"/>
                          <w:szCs w:val="16"/>
                        </w:rPr>
                        <w:t>Heilpädago</w:t>
                      </w:r>
                      <w:proofErr w:type="spellEnd"/>
                      <w:r>
                        <w:rPr>
                          <w:rFonts w:ascii="Comic Sans MS" w:hAnsi="Comic Sans MS"/>
                          <w:b/>
                          <w:sz w:val="16"/>
                          <w:szCs w:val="16"/>
                        </w:rPr>
                        <w:t>-</w:t>
                      </w:r>
                    </w:p>
                    <w:p w14:paraId="355F5771" w14:textId="77777777" w:rsidR="00684CE4" w:rsidRDefault="00684CE4">
                      <w:pPr>
                        <w:rPr>
                          <w:rFonts w:ascii="Comic Sans MS" w:hAnsi="Comic Sans MS"/>
                          <w:b/>
                          <w:sz w:val="16"/>
                          <w:szCs w:val="16"/>
                        </w:rPr>
                      </w:pPr>
                      <w:r>
                        <w:rPr>
                          <w:rFonts w:ascii="Comic Sans MS" w:hAnsi="Comic Sans MS"/>
                          <w:b/>
                          <w:sz w:val="16"/>
                          <w:szCs w:val="16"/>
                        </w:rPr>
                        <w:t>gische Einrichtungen</w:t>
                      </w:r>
                    </w:p>
                  </w:txbxContent>
                </v:textbox>
              </v:rect>
            </w:pict>
          </mc:Fallback>
        </mc:AlternateContent>
      </w:r>
      <w:r>
        <w:rPr>
          <w:rFonts w:asciiTheme="minorHAnsi" w:hAnsiTheme="minorHAnsi" w:cs="Courier New"/>
          <w:noProof/>
        </w:rPr>
        <mc:AlternateContent>
          <mc:Choice Requires="wps">
            <w:drawing>
              <wp:anchor distT="0" distB="0" distL="114300" distR="114300" simplePos="0" relativeHeight="251645952" behindDoc="0" locked="0" layoutInCell="1" allowOverlap="1" wp14:anchorId="498FB428" wp14:editId="5819B68D">
                <wp:simplePos x="0" y="0"/>
                <wp:positionH relativeFrom="column">
                  <wp:posOffset>0</wp:posOffset>
                </wp:positionH>
                <wp:positionV relativeFrom="paragraph">
                  <wp:posOffset>148590</wp:posOffset>
                </wp:positionV>
                <wp:extent cx="914400" cy="800100"/>
                <wp:effectExtent l="5715" t="11430" r="13335" b="7620"/>
                <wp:wrapNone/>
                <wp:docPr id="1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800100"/>
                        </a:xfrm>
                        <a:prstGeom prst="rect">
                          <a:avLst/>
                        </a:prstGeom>
                        <a:solidFill>
                          <a:srgbClr val="FFFFFF"/>
                        </a:solidFill>
                        <a:ln w="9525">
                          <a:solidFill>
                            <a:srgbClr val="000000"/>
                          </a:solidFill>
                          <a:miter lim="800000"/>
                          <a:headEnd/>
                          <a:tailEnd/>
                        </a:ln>
                      </wps:spPr>
                      <wps:txbx>
                        <w:txbxContent>
                          <w:p w14:paraId="148D7617" w14:textId="77777777" w:rsidR="00684CE4" w:rsidRDefault="00684CE4">
                            <w:pPr>
                              <w:pStyle w:val="berschrift5"/>
                            </w:pPr>
                            <w:r>
                              <w:t xml:space="preserve">Verband der Katholischen </w:t>
                            </w:r>
                          </w:p>
                          <w:p w14:paraId="11F80914" w14:textId="77777777" w:rsidR="00684CE4" w:rsidRDefault="00684CE4">
                            <w:pPr>
                              <w:rPr>
                                <w:rFonts w:ascii="Comic Sans MS" w:hAnsi="Comic Sans MS"/>
                                <w:b/>
                                <w:sz w:val="18"/>
                              </w:rPr>
                            </w:pPr>
                            <w:r>
                              <w:rPr>
                                <w:rFonts w:ascii="Comic Sans MS" w:hAnsi="Comic Sans MS"/>
                                <w:b/>
                                <w:sz w:val="16"/>
                              </w:rPr>
                              <w:t>Kirchenge-</w:t>
                            </w:r>
                          </w:p>
                          <w:p w14:paraId="73810AFF" w14:textId="77777777" w:rsidR="00684CE4" w:rsidRDefault="00684CE4">
                            <w:pPr>
                              <w:rPr>
                                <w:rFonts w:ascii="Comic Sans MS" w:hAnsi="Comic Sans MS"/>
                                <w:b/>
                                <w:sz w:val="18"/>
                              </w:rPr>
                            </w:pPr>
                            <w:proofErr w:type="spellStart"/>
                            <w:r>
                              <w:rPr>
                                <w:rFonts w:ascii="Comic Sans MS" w:hAnsi="Comic Sans MS"/>
                                <w:b/>
                                <w:sz w:val="18"/>
                              </w:rPr>
                              <w:t>meinden</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8FB428" id="Rectangle 5" o:spid="_x0000_s1044" style="position:absolute;left:0;text-align:left;margin-left:0;margin-top:11.7pt;width:1in;height:63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">
                <v:textbox>
                  <w:txbxContent>
                    <w:p w14:paraId="148D7617" w14:textId="77777777" w:rsidR="00684CE4" w:rsidRDefault="00684CE4">
                      <w:pPr>
                        <w:pStyle w:val="berschrift5"/>
                      </w:pPr>
                      <w:r>
                        <w:t xml:space="preserve">Verband der Katholischen </w:t>
                      </w:r>
                    </w:p>
                    <w:p w14:paraId="11F80914" w14:textId="77777777" w:rsidR="00684CE4" w:rsidRDefault="00684CE4">
                      <w:pPr>
                        <w:rPr>
                          <w:rFonts w:ascii="Comic Sans MS" w:hAnsi="Comic Sans MS"/>
                          <w:b/>
                          <w:sz w:val="18"/>
                        </w:rPr>
                      </w:pPr>
                      <w:r>
                        <w:rPr>
                          <w:rFonts w:ascii="Comic Sans MS" w:hAnsi="Comic Sans MS"/>
                          <w:b/>
                          <w:sz w:val="16"/>
                        </w:rPr>
                        <w:t>Kirchenge-</w:t>
                      </w:r>
                    </w:p>
                    <w:p w14:paraId="73810AFF" w14:textId="77777777" w:rsidR="00684CE4" w:rsidRDefault="00684CE4">
                      <w:pPr>
                        <w:rPr>
                          <w:rFonts w:ascii="Comic Sans MS" w:hAnsi="Comic Sans MS"/>
                          <w:b/>
                          <w:sz w:val="18"/>
                        </w:rPr>
                      </w:pPr>
                      <w:proofErr w:type="spellStart"/>
                      <w:r>
                        <w:rPr>
                          <w:rFonts w:ascii="Comic Sans MS" w:hAnsi="Comic Sans MS"/>
                          <w:b/>
                          <w:sz w:val="18"/>
                        </w:rPr>
                        <w:t>meinden</w:t>
                      </w:r>
                      <w:proofErr w:type="spellEnd"/>
                    </w:p>
                  </w:txbxContent>
                </v:textbox>
              </v:rect>
            </w:pict>
          </mc:Fallback>
        </mc:AlternateContent>
      </w:r>
    </w:p>
    <w:p w14:paraId="205CB105" w14:textId="77777777" w:rsidR="00176B61" w:rsidRPr="00237EBB" w:rsidRDefault="00176B61">
      <w:pPr>
        <w:jc w:val="both"/>
        <w:rPr>
          <w:rFonts w:asciiTheme="minorHAnsi" w:hAnsiTheme="minorHAnsi" w:cs="Courier New"/>
        </w:rPr>
      </w:pPr>
    </w:p>
    <w:p w14:paraId="1EFFDC2B" w14:textId="77777777" w:rsidR="00176B61" w:rsidRPr="00237EBB" w:rsidRDefault="00176B61">
      <w:pPr>
        <w:jc w:val="both"/>
        <w:rPr>
          <w:rFonts w:asciiTheme="minorHAnsi" w:hAnsiTheme="minorHAnsi" w:cs="Courier New"/>
        </w:rPr>
      </w:pPr>
    </w:p>
    <w:p w14:paraId="58AE1ECF" w14:textId="77777777" w:rsidR="00176B61" w:rsidRPr="00237EBB" w:rsidRDefault="00176B61">
      <w:pPr>
        <w:jc w:val="both"/>
        <w:rPr>
          <w:rFonts w:asciiTheme="minorHAnsi" w:hAnsiTheme="minorHAnsi" w:cs="Courier New"/>
        </w:rPr>
      </w:pPr>
    </w:p>
    <w:p w14:paraId="2AE0C617" w14:textId="77777777" w:rsidR="00176B61" w:rsidRPr="00237EBB" w:rsidRDefault="00176B61">
      <w:pPr>
        <w:jc w:val="both"/>
        <w:rPr>
          <w:rFonts w:asciiTheme="minorHAnsi" w:hAnsiTheme="minorHAnsi" w:cs="Courier New"/>
        </w:rPr>
      </w:pPr>
    </w:p>
    <w:p w14:paraId="0C1C207F" w14:textId="77777777" w:rsidR="00176B61" w:rsidRPr="00237EBB" w:rsidRDefault="00C61C33">
      <w:pPr>
        <w:jc w:val="both"/>
        <w:rPr>
          <w:rFonts w:asciiTheme="minorHAnsi" w:hAnsiTheme="minorHAnsi" w:cs="Courier New"/>
        </w:rPr>
      </w:pPr>
      <w:r>
        <w:rPr>
          <w:rFonts w:asciiTheme="minorHAnsi" w:hAnsiTheme="minorHAnsi" w:cs="Courier New"/>
          <w:noProof/>
        </w:rPr>
        <mc:AlternateContent>
          <mc:Choice Requires="wps">
            <w:drawing>
              <wp:anchor distT="0" distB="0" distL="114300" distR="114300" simplePos="0" relativeHeight="251658240" behindDoc="0" locked="0" layoutInCell="1" allowOverlap="1" wp14:anchorId="60BF1113" wp14:editId="6D7D25B9">
                <wp:simplePos x="0" y="0"/>
                <wp:positionH relativeFrom="column">
                  <wp:posOffset>5372100</wp:posOffset>
                </wp:positionH>
                <wp:positionV relativeFrom="paragraph">
                  <wp:posOffset>157480</wp:posOffset>
                </wp:positionV>
                <wp:extent cx="914400" cy="800100"/>
                <wp:effectExtent l="5715" t="7620" r="13335" b="1143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800100"/>
                        </a:xfrm>
                        <a:prstGeom prst="rect">
                          <a:avLst/>
                        </a:prstGeom>
                        <a:solidFill>
                          <a:srgbClr val="FFFFFF"/>
                        </a:solidFill>
                        <a:ln w="9525">
                          <a:solidFill>
                            <a:srgbClr val="000000"/>
                          </a:solidFill>
                          <a:miter lim="800000"/>
                          <a:headEnd/>
                          <a:tailEnd/>
                        </a:ln>
                      </wps:spPr>
                      <wps:txbx>
                        <w:txbxContent>
                          <w:p w14:paraId="7E70A506" w14:textId="77777777" w:rsidR="00684CE4" w:rsidRDefault="00684CE4">
                            <w:pPr>
                              <w:pStyle w:val="Textkrper3"/>
                            </w:pPr>
                          </w:p>
                          <w:p w14:paraId="4277E64B" w14:textId="77777777" w:rsidR="00684CE4" w:rsidRDefault="00684CE4">
                            <w:pPr>
                              <w:pStyle w:val="Textkrper3"/>
                            </w:pPr>
                            <w:r>
                              <w:t>Schule für Gesundheit und Soziales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BF1113" id="Rectangle 17" o:spid="_x0000_s1045" style="position:absolute;left:0;text-align:left;margin-left:423pt;margin-top:12.4pt;width:1in;height:6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">
                <v:textbox>
                  <w:txbxContent>
                    <w:p w14:paraId="7E70A506" w14:textId="77777777" w:rsidR="00684CE4" w:rsidRDefault="00684CE4">
                      <w:pPr>
                        <w:pStyle w:val="Textkrper3"/>
                      </w:pPr>
                    </w:p>
                    <w:p w14:paraId="4277E64B" w14:textId="77777777" w:rsidR="00684CE4" w:rsidRDefault="00684CE4">
                      <w:pPr>
                        <w:pStyle w:val="Textkrper3"/>
                      </w:pPr>
                      <w:r>
                        <w:t>Schule für Gesundheit und Soziales</w:t>
                      </w:r>
                    </w:p>
                  </w:txbxContent>
                </v:textbox>
              </v:rect>
            </w:pict>
          </mc:Fallback>
        </mc:AlternateContent>
      </w:r>
      <w:r>
        <w:rPr>
          <w:rFonts w:asciiTheme="minorHAnsi" w:hAnsiTheme="minorHAnsi" w:cs="Courier New"/>
          <w:noProof/>
        </w:rPr>
        <mc:AlternateContent>
          <mc:Choice Requires="wps">
            <w:drawing>
              <wp:anchor distT="0" distB="0" distL="114300" distR="114300" simplePos="0" relativeHeight="251644928" behindDoc="0" locked="0" layoutInCell="1" allowOverlap="1" wp14:anchorId="78DD2D90" wp14:editId="751D16A0">
                <wp:simplePos x="0" y="0"/>
                <wp:positionH relativeFrom="column">
                  <wp:posOffset>0</wp:posOffset>
                </wp:positionH>
                <wp:positionV relativeFrom="paragraph">
                  <wp:posOffset>43180</wp:posOffset>
                </wp:positionV>
                <wp:extent cx="914400" cy="914400"/>
                <wp:effectExtent l="5715" t="7620" r="13335" b="11430"/>
                <wp:wrapNone/>
                <wp:docPr id="1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14:paraId="54D012CD" w14:textId="77777777" w:rsidR="00684CE4" w:rsidRDefault="00684CE4">
                            <w:pPr>
                              <w:pStyle w:val="Textkrper3"/>
                            </w:pPr>
                          </w:p>
                          <w:p w14:paraId="4D6E2CA5" w14:textId="77777777" w:rsidR="00684CE4" w:rsidRDefault="00684CE4">
                            <w:pPr>
                              <w:pStyle w:val="Textkrper3"/>
                              <w:rPr>
                                <w:szCs w:val="18"/>
                              </w:rPr>
                            </w:pPr>
                            <w:r>
                              <w:rPr>
                                <w:szCs w:val="18"/>
                              </w:rPr>
                              <w:t>Familien-</w:t>
                            </w:r>
                          </w:p>
                          <w:p w14:paraId="16B39E8B" w14:textId="77777777" w:rsidR="00684CE4" w:rsidRDefault="00684CE4">
                            <w:pPr>
                              <w:pStyle w:val="Textkrper3"/>
                              <w:rPr>
                                <w:szCs w:val="18"/>
                              </w:rPr>
                            </w:pPr>
                            <w:r>
                              <w:rPr>
                                <w:szCs w:val="18"/>
                              </w:rPr>
                              <w:t>bildungs-</w:t>
                            </w:r>
                          </w:p>
                          <w:p w14:paraId="03D603DB" w14:textId="77777777" w:rsidR="00684CE4" w:rsidRDefault="00684CE4">
                            <w:pPr>
                              <w:pStyle w:val="Textkrper3"/>
                              <w:rPr>
                                <w:szCs w:val="18"/>
                              </w:rPr>
                            </w:pPr>
                            <w:proofErr w:type="spellStart"/>
                            <w:r>
                              <w:rPr>
                                <w:szCs w:val="18"/>
                              </w:rPr>
                              <w:t>stätte</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DD2D90" id="Rectangle 4" o:spid="_x0000_s1046" style="position:absolute;left:0;text-align:left;margin-left:0;margin-top:3.4pt;width:1in;height:1in;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">
                <v:textbox>
                  <w:txbxContent>
                    <w:p w14:paraId="54D012CD" w14:textId="77777777" w:rsidR="00684CE4" w:rsidRDefault="00684CE4">
                      <w:pPr>
                        <w:pStyle w:val="Textkrper3"/>
                      </w:pPr>
                    </w:p>
                    <w:p w14:paraId="4D6E2CA5" w14:textId="77777777" w:rsidR="00684CE4" w:rsidRDefault="00684CE4">
                      <w:pPr>
                        <w:pStyle w:val="Textkrper3"/>
                        <w:rPr>
                          <w:szCs w:val="18"/>
                        </w:rPr>
                      </w:pPr>
                      <w:r>
                        <w:rPr>
                          <w:szCs w:val="18"/>
                        </w:rPr>
                        <w:t>Familien-</w:t>
                      </w:r>
                    </w:p>
                    <w:p w14:paraId="16B39E8B" w14:textId="77777777" w:rsidR="00684CE4" w:rsidRDefault="00684CE4">
                      <w:pPr>
                        <w:pStyle w:val="Textkrper3"/>
                        <w:rPr>
                          <w:szCs w:val="18"/>
                        </w:rPr>
                      </w:pPr>
                      <w:r>
                        <w:rPr>
                          <w:szCs w:val="18"/>
                        </w:rPr>
                        <w:t>bildungs-</w:t>
                      </w:r>
                    </w:p>
                    <w:p w14:paraId="03D603DB" w14:textId="77777777" w:rsidR="00684CE4" w:rsidRDefault="00684CE4">
                      <w:pPr>
                        <w:pStyle w:val="Textkrper3"/>
                        <w:rPr>
                          <w:szCs w:val="18"/>
                        </w:rPr>
                      </w:pPr>
                      <w:proofErr w:type="spellStart"/>
                      <w:r>
                        <w:rPr>
                          <w:szCs w:val="18"/>
                        </w:rPr>
                        <w:t>stätte</w:t>
                      </w:r>
                      <w:proofErr w:type="spellEnd"/>
                    </w:p>
                  </w:txbxContent>
                </v:textbox>
              </v:rect>
            </w:pict>
          </mc:Fallback>
        </mc:AlternateContent>
      </w:r>
    </w:p>
    <w:p w14:paraId="2E176E32" w14:textId="77777777" w:rsidR="00176B61" w:rsidRPr="00237EBB" w:rsidRDefault="00176B61">
      <w:pPr>
        <w:jc w:val="both"/>
        <w:rPr>
          <w:rFonts w:asciiTheme="minorHAnsi" w:hAnsiTheme="minorHAnsi" w:cs="Courier New"/>
        </w:rPr>
      </w:pPr>
    </w:p>
    <w:p w14:paraId="53EB47A2" w14:textId="77777777" w:rsidR="00176B61" w:rsidRPr="00237EBB" w:rsidRDefault="00176B61">
      <w:pPr>
        <w:jc w:val="both"/>
        <w:rPr>
          <w:rFonts w:asciiTheme="minorHAnsi" w:hAnsiTheme="minorHAnsi" w:cs="Courier New"/>
        </w:rPr>
      </w:pPr>
    </w:p>
    <w:p w14:paraId="0427F908" w14:textId="77777777" w:rsidR="00176B61" w:rsidRPr="00237EBB" w:rsidRDefault="00176B61">
      <w:pPr>
        <w:jc w:val="both"/>
        <w:rPr>
          <w:rFonts w:asciiTheme="minorHAnsi" w:hAnsiTheme="minorHAnsi" w:cs="Courier New"/>
        </w:rPr>
      </w:pPr>
    </w:p>
    <w:p w14:paraId="0C895FF5" w14:textId="77777777" w:rsidR="00176B61" w:rsidRPr="00237EBB" w:rsidRDefault="00176B61">
      <w:pPr>
        <w:jc w:val="both"/>
        <w:rPr>
          <w:rFonts w:asciiTheme="minorHAnsi" w:hAnsiTheme="minorHAnsi" w:cs="Courier New"/>
        </w:rPr>
      </w:pPr>
    </w:p>
    <w:p w14:paraId="0D32E863" w14:textId="77777777" w:rsidR="00176B61" w:rsidRPr="00237EBB" w:rsidRDefault="00C61C33">
      <w:pPr>
        <w:jc w:val="both"/>
        <w:rPr>
          <w:rFonts w:asciiTheme="minorHAnsi" w:hAnsiTheme="minorHAnsi" w:cs="Courier New"/>
        </w:rPr>
      </w:pPr>
      <w:r>
        <w:rPr>
          <w:rFonts w:asciiTheme="minorHAnsi" w:hAnsiTheme="minorHAnsi" w:cs="Courier New"/>
          <w:noProof/>
        </w:rPr>
        <mc:AlternateContent>
          <mc:Choice Requires="wps">
            <w:drawing>
              <wp:anchor distT="0" distB="0" distL="114300" distR="114300" simplePos="0" relativeHeight="251657216" behindDoc="0" locked="0" layoutInCell="1" allowOverlap="1" wp14:anchorId="5ADA5AAA" wp14:editId="77F9F208">
                <wp:simplePos x="0" y="0"/>
                <wp:positionH relativeFrom="column">
                  <wp:posOffset>5372100</wp:posOffset>
                </wp:positionH>
                <wp:positionV relativeFrom="paragraph">
                  <wp:posOffset>51435</wp:posOffset>
                </wp:positionV>
                <wp:extent cx="914400" cy="914400"/>
                <wp:effectExtent l="5715" t="12700" r="13335" b="6350"/>
                <wp:wrapNone/>
                <wp:docPr id="15"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14:paraId="7B950273" w14:textId="77777777" w:rsidR="00684CE4" w:rsidRDefault="00684CE4">
                            <w:pPr>
                              <w:pStyle w:val="Textkrper3"/>
                            </w:pPr>
                            <w:r>
                              <w:t>Fachschulen</w:t>
                            </w:r>
                          </w:p>
                          <w:p w14:paraId="1E8BE4AC" w14:textId="77777777" w:rsidR="00684CE4" w:rsidRDefault="00684CE4">
                            <w:pPr>
                              <w:pStyle w:val="Textkrper3"/>
                            </w:pPr>
                            <w:r>
                              <w:t xml:space="preserve">    für </w:t>
                            </w:r>
                            <w:proofErr w:type="spellStart"/>
                            <w:r>
                              <w:t>Sozialpäda</w:t>
                            </w:r>
                            <w:proofErr w:type="spellEnd"/>
                            <w:r>
                              <w:t>-</w:t>
                            </w:r>
                          </w:p>
                          <w:p w14:paraId="77D06DBA" w14:textId="77777777" w:rsidR="00684CE4" w:rsidRDefault="00684CE4">
                            <w:pPr>
                              <w:pStyle w:val="Textkrper3"/>
                            </w:pPr>
                            <w:r>
                              <w:t xml:space="preserve">    </w:t>
                            </w:r>
                            <w:proofErr w:type="spellStart"/>
                            <w:r>
                              <w:t>gogik</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DA5AAA" id="Rectangle 16" o:spid="_x0000_s1047" style="position:absolute;left:0;text-align:left;margin-left:423pt;margin-top:4.05pt;width:1in;height:1in;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">
                <v:textbox>
                  <w:txbxContent>
                    <w:p w14:paraId="7B950273" w14:textId="77777777" w:rsidR="00684CE4" w:rsidRDefault="00684CE4">
                      <w:pPr>
                        <w:pStyle w:val="Textkrper3"/>
                      </w:pPr>
                      <w:r>
                        <w:t>Fachschulen</w:t>
                      </w:r>
                    </w:p>
                    <w:p w14:paraId="1E8BE4AC" w14:textId="77777777" w:rsidR="00684CE4" w:rsidRDefault="00684CE4">
                      <w:pPr>
                        <w:pStyle w:val="Textkrper3"/>
                      </w:pPr>
                      <w:r>
                        <w:t xml:space="preserve">    für </w:t>
                      </w:r>
                      <w:proofErr w:type="spellStart"/>
                      <w:r>
                        <w:t>Sozialpäda</w:t>
                      </w:r>
                      <w:proofErr w:type="spellEnd"/>
                      <w:r>
                        <w:t>-</w:t>
                      </w:r>
                    </w:p>
                    <w:p w14:paraId="77D06DBA" w14:textId="77777777" w:rsidR="00684CE4" w:rsidRDefault="00684CE4">
                      <w:pPr>
                        <w:pStyle w:val="Textkrper3"/>
                      </w:pPr>
                      <w:r>
                        <w:t xml:space="preserve">    </w:t>
                      </w:r>
                      <w:proofErr w:type="spellStart"/>
                      <w:r>
                        <w:t>gogik</w:t>
                      </w:r>
                      <w:proofErr w:type="spellEnd"/>
                    </w:p>
                  </w:txbxContent>
                </v:textbox>
              </v:rect>
            </w:pict>
          </mc:Fallback>
        </mc:AlternateContent>
      </w:r>
      <w:r>
        <w:rPr>
          <w:rFonts w:asciiTheme="minorHAnsi" w:hAnsiTheme="minorHAnsi" w:cs="Courier New"/>
          <w:noProof/>
        </w:rPr>
        <mc:AlternateContent>
          <mc:Choice Requires="wps">
            <w:drawing>
              <wp:anchor distT="0" distB="0" distL="114300" distR="114300" simplePos="0" relativeHeight="251656192" behindDoc="0" locked="0" layoutInCell="1" allowOverlap="1" wp14:anchorId="57B7B697" wp14:editId="4AC70B20">
                <wp:simplePos x="0" y="0"/>
                <wp:positionH relativeFrom="column">
                  <wp:posOffset>0</wp:posOffset>
                </wp:positionH>
                <wp:positionV relativeFrom="paragraph">
                  <wp:posOffset>165735</wp:posOffset>
                </wp:positionV>
                <wp:extent cx="914400" cy="914400"/>
                <wp:effectExtent l="5715" t="12700" r="13335" b="6350"/>
                <wp:wrapNone/>
                <wp:docPr id="14"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14:paraId="4F19C2D0" w14:textId="77777777" w:rsidR="00684CE4" w:rsidRDefault="00684CE4">
                            <w:pPr>
                              <w:rPr>
                                <w:rFonts w:ascii="Comic Sans MS" w:hAnsi="Comic Sans MS"/>
                                <w:b/>
                                <w:sz w:val="18"/>
                              </w:rPr>
                            </w:pPr>
                            <w:proofErr w:type="spellStart"/>
                            <w:r>
                              <w:rPr>
                                <w:rFonts w:ascii="Comic Sans MS" w:hAnsi="Comic Sans MS"/>
                                <w:b/>
                                <w:sz w:val="18"/>
                              </w:rPr>
                              <w:t>Ludgeri</w:t>
                            </w:r>
                            <w:proofErr w:type="spellEnd"/>
                            <w:r>
                              <w:rPr>
                                <w:rFonts w:ascii="Comic Sans MS" w:hAnsi="Comic Sans MS"/>
                                <w:b/>
                                <w:sz w:val="18"/>
                              </w:rPr>
                              <w:t xml:space="preserve">- </w:t>
                            </w:r>
                          </w:p>
                          <w:p w14:paraId="2A53871F" w14:textId="77777777" w:rsidR="00684CE4" w:rsidRDefault="00684CE4">
                            <w:pPr>
                              <w:rPr>
                                <w:rFonts w:ascii="Comic Sans MS" w:hAnsi="Comic Sans MS"/>
                                <w:b/>
                                <w:sz w:val="18"/>
                              </w:rPr>
                            </w:pPr>
                            <w:r>
                              <w:rPr>
                                <w:rFonts w:ascii="Comic Sans MS" w:hAnsi="Comic Sans MS"/>
                                <w:b/>
                                <w:sz w:val="18"/>
                              </w:rPr>
                              <w:t xml:space="preserve">Grundschule </w:t>
                            </w:r>
                          </w:p>
                          <w:p w14:paraId="617376C4" w14:textId="77777777" w:rsidR="00684CE4" w:rsidRDefault="00684CE4">
                            <w:pPr>
                              <w:rPr>
                                <w:rFonts w:ascii="Comic Sans MS" w:hAnsi="Comic Sans MS"/>
                                <w:b/>
                                <w:sz w:val="18"/>
                              </w:rPr>
                            </w:pPr>
                            <w:r>
                              <w:rPr>
                                <w:rFonts w:ascii="Comic Sans MS" w:hAnsi="Comic Sans MS"/>
                                <w:b/>
                                <w:sz w:val="18"/>
                              </w:rPr>
                              <w:t>und weiter-führende Schulen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B7B697" id="Rectangle 15" o:spid="_x0000_s1048" style="position:absolute;left:0;text-align:left;margin-left:0;margin-top:13.05pt;width:1in;height:1in;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">
                <v:textbox>
                  <w:txbxContent>
                    <w:p w14:paraId="4F19C2D0" w14:textId="77777777" w:rsidR="00684CE4" w:rsidRDefault="00684CE4">
                      <w:pPr>
                        <w:rPr>
                          <w:rFonts w:ascii="Comic Sans MS" w:hAnsi="Comic Sans MS"/>
                          <w:b/>
                          <w:sz w:val="18"/>
                        </w:rPr>
                      </w:pPr>
                      <w:proofErr w:type="spellStart"/>
                      <w:r>
                        <w:rPr>
                          <w:rFonts w:ascii="Comic Sans MS" w:hAnsi="Comic Sans MS"/>
                          <w:b/>
                          <w:sz w:val="18"/>
                        </w:rPr>
                        <w:t>Ludgeri</w:t>
                      </w:r>
                      <w:proofErr w:type="spellEnd"/>
                      <w:r>
                        <w:rPr>
                          <w:rFonts w:ascii="Comic Sans MS" w:hAnsi="Comic Sans MS"/>
                          <w:b/>
                          <w:sz w:val="18"/>
                        </w:rPr>
                        <w:t xml:space="preserve">- </w:t>
                      </w:r>
                    </w:p>
                    <w:p w14:paraId="2A53871F" w14:textId="77777777" w:rsidR="00684CE4" w:rsidRDefault="00684CE4">
                      <w:pPr>
                        <w:rPr>
                          <w:rFonts w:ascii="Comic Sans MS" w:hAnsi="Comic Sans MS"/>
                          <w:b/>
                          <w:sz w:val="18"/>
                        </w:rPr>
                      </w:pPr>
                      <w:r>
                        <w:rPr>
                          <w:rFonts w:ascii="Comic Sans MS" w:hAnsi="Comic Sans MS"/>
                          <w:b/>
                          <w:sz w:val="18"/>
                        </w:rPr>
                        <w:t xml:space="preserve">Grundschule </w:t>
                      </w:r>
                    </w:p>
                    <w:p w14:paraId="617376C4" w14:textId="77777777" w:rsidR="00684CE4" w:rsidRDefault="00684CE4">
                      <w:pPr>
                        <w:rPr>
                          <w:rFonts w:ascii="Comic Sans MS" w:hAnsi="Comic Sans MS"/>
                          <w:b/>
                          <w:sz w:val="18"/>
                        </w:rPr>
                      </w:pPr>
                      <w:r>
                        <w:rPr>
                          <w:rFonts w:ascii="Comic Sans MS" w:hAnsi="Comic Sans MS"/>
                          <w:b/>
                          <w:sz w:val="18"/>
                        </w:rPr>
                        <w:t>und weiter-führende Schulen</w:t>
                      </w:r>
                    </w:p>
                  </w:txbxContent>
                </v:textbox>
              </v:rect>
            </w:pict>
          </mc:Fallback>
        </mc:AlternateContent>
      </w:r>
    </w:p>
    <w:p w14:paraId="7509E226" w14:textId="77777777" w:rsidR="00176B61" w:rsidRPr="00237EBB" w:rsidRDefault="00176B61">
      <w:pPr>
        <w:jc w:val="both"/>
        <w:rPr>
          <w:rFonts w:asciiTheme="minorHAnsi" w:hAnsiTheme="minorHAnsi" w:cs="Courier New"/>
        </w:rPr>
      </w:pPr>
    </w:p>
    <w:p w14:paraId="1735B0E3" w14:textId="77777777" w:rsidR="00176B61" w:rsidRPr="00237EBB" w:rsidRDefault="00176B61">
      <w:pPr>
        <w:jc w:val="both"/>
        <w:rPr>
          <w:rFonts w:asciiTheme="minorHAnsi" w:hAnsiTheme="minorHAnsi" w:cs="Courier New"/>
        </w:rPr>
      </w:pPr>
    </w:p>
    <w:p w14:paraId="01CFA94B" w14:textId="77777777" w:rsidR="00176B61" w:rsidRPr="00237EBB" w:rsidRDefault="00176B61">
      <w:pPr>
        <w:jc w:val="both"/>
        <w:rPr>
          <w:rFonts w:asciiTheme="minorHAnsi" w:hAnsiTheme="minorHAnsi" w:cs="Courier New"/>
        </w:rPr>
      </w:pPr>
    </w:p>
    <w:p w14:paraId="169E57E6" w14:textId="77777777" w:rsidR="00176B61" w:rsidRPr="00237EBB" w:rsidRDefault="00176B61">
      <w:pPr>
        <w:jc w:val="both"/>
        <w:rPr>
          <w:rFonts w:asciiTheme="minorHAnsi" w:hAnsiTheme="minorHAnsi" w:cs="Courier New"/>
        </w:rPr>
      </w:pPr>
    </w:p>
    <w:p w14:paraId="539EC821" w14:textId="77777777" w:rsidR="00176B61" w:rsidRPr="00237EBB" w:rsidRDefault="00C61C33">
      <w:pPr>
        <w:jc w:val="both"/>
        <w:rPr>
          <w:rFonts w:asciiTheme="minorHAnsi" w:hAnsiTheme="minorHAnsi" w:cs="Courier New"/>
        </w:rPr>
      </w:pPr>
      <w:r>
        <w:rPr>
          <w:rFonts w:asciiTheme="minorHAnsi" w:hAnsiTheme="minorHAnsi" w:cs="Courier New"/>
          <w:noProof/>
        </w:rPr>
        <mc:AlternateContent>
          <mc:Choice Requires="wps">
            <w:drawing>
              <wp:anchor distT="0" distB="0" distL="114300" distR="114300" simplePos="0" relativeHeight="251669504" behindDoc="0" locked="0" layoutInCell="1" allowOverlap="1" wp14:anchorId="073585A8" wp14:editId="5102ABF5">
                <wp:simplePos x="0" y="0"/>
                <wp:positionH relativeFrom="column">
                  <wp:posOffset>4252595</wp:posOffset>
                </wp:positionH>
                <wp:positionV relativeFrom="paragraph">
                  <wp:posOffset>189230</wp:posOffset>
                </wp:positionV>
                <wp:extent cx="914400" cy="914400"/>
                <wp:effectExtent l="10160" t="13970" r="8890" b="5080"/>
                <wp:wrapNone/>
                <wp:docPr id="13"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14:paraId="0EF07580" w14:textId="77777777" w:rsidR="00684CE4" w:rsidRDefault="00684CE4"/>
                          <w:p w14:paraId="39D869CB" w14:textId="77777777" w:rsidR="00684CE4" w:rsidRDefault="00684CE4">
                            <w:pPr>
                              <w:rPr>
                                <w:rFonts w:ascii="Comic Sans MS" w:hAnsi="Comic Sans MS"/>
                                <w:b/>
                                <w:sz w:val="20"/>
                              </w:rPr>
                            </w:pPr>
                            <w:r>
                              <w:rPr>
                                <w:rFonts w:ascii="Comic Sans MS" w:hAnsi="Comic Sans MS"/>
                                <w:b/>
                                <w:sz w:val="20"/>
                              </w:rPr>
                              <w:t xml:space="preserve">   Fach-</w:t>
                            </w:r>
                          </w:p>
                          <w:p w14:paraId="3E5F76B9" w14:textId="77777777" w:rsidR="00684CE4" w:rsidRDefault="00684CE4">
                            <w:pPr>
                              <w:rPr>
                                <w:rFonts w:ascii="Comic Sans MS" w:hAnsi="Comic Sans MS"/>
                                <w:b/>
                              </w:rPr>
                            </w:pPr>
                            <w:r>
                              <w:rPr>
                                <w:rFonts w:ascii="Comic Sans MS" w:hAnsi="Comic Sans MS"/>
                                <w:b/>
                                <w:sz w:val="20"/>
                              </w:rPr>
                              <w:t xml:space="preserve">  </w:t>
                            </w:r>
                            <w:proofErr w:type="spellStart"/>
                            <w:r>
                              <w:rPr>
                                <w:rFonts w:ascii="Comic Sans MS" w:hAnsi="Comic Sans MS"/>
                                <w:b/>
                                <w:sz w:val="20"/>
                              </w:rPr>
                              <w:t>kliniken</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3585A8" id="Rectangle 28" o:spid="_x0000_s1049" style="position:absolute;left:0;text-align:left;margin-left:334.85pt;margin-top:14.9pt;width:1in;height:1in;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">
                <v:textbox>
                  <w:txbxContent>
                    <w:p w14:paraId="0EF07580" w14:textId="77777777" w:rsidR="00684CE4" w:rsidRDefault="00684CE4"/>
                    <w:p w14:paraId="39D869CB" w14:textId="77777777" w:rsidR="00684CE4" w:rsidRDefault="00684CE4">
                      <w:pPr>
                        <w:rPr>
                          <w:rFonts w:ascii="Comic Sans MS" w:hAnsi="Comic Sans MS"/>
                          <w:b/>
                          <w:sz w:val="20"/>
                        </w:rPr>
                      </w:pPr>
                      <w:r>
                        <w:rPr>
                          <w:rFonts w:ascii="Comic Sans MS" w:hAnsi="Comic Sans MS"/>
                          <w:b/>
                          <w:sz w:val="20"/>
                        </w:rPr>
                        <w:t xml:space="preserve">   Fach-</w:t>
                      </w:r>
                    </w:p>
                    <w:p w14:paraId="3E5F76B9" w14:textId="77777777" w:rsidR="00684CE4" w:rsidRDefault="00684CE4">
                      <w:pPr>
                        <w:rPr>
                          <w:rFonts w:ascii="Comic Sans MS" w:hAnsi="Comic Sans MS"/>
                          <w:b/>
                        </w:rPr>
                      </w:pPr>
                      <w:r>
                        <w:rPr>
                          <w:rFonts w:ascii="Comic Sans MS" w:hAnsi="Comic Sans MS"/>
                          <w:b/>
                          <w:sz w:val="20"/>
                        </w:rPr>
                        <w:t xml:space="preserve">  </w:t>
                      </w:r>
                      <w:proofErr w:type="spellStart"/>
                      <w:r>
                        <w:rPr>
                          <w:rFonts w:ascii="Comic Sans MS" w:hAnsi="Comic Sans MS"/>
                          <w:b/>
                          <w:sz w:val="20"/>
                        </w:rPr>
                        <w:t>kliniken</w:t>
                      </w:r>
                      <w:proofErr w:type="spellEnd"/>
                    </w:p>
                  </w:txbxContent>
                </v:textbox>
              </v:rect>
            </w:pict>
          </mc:Fallback>
        </mc:AlternateContent>
      </w:r>
      <w:r>
        <w:rPr>
          <w:rFonts w:asciiTheme="minorHAnsi" w:hAnsiTheme="minorHAnsi" w:cs="Courier New"/>
          <w:noProof/>
        </w:rPr>
        <mc:AlternateContent>
          <mc:Choice Requires="wps">
            <w:drawing>
              <wp:anchor distT="0" distB="0" distL="114300" distR="114300" simplePos="0" relativeHeight="251670528" behindDoc="0" locked="0" layoutInCell="1" allowOverlap="1" wp14:anchorId="7F19B13B" wp14:editId="6E8BADF8">
                <wp:simplePos x="0" y="0"/>
                <wp:positionH relativeFrom="column">
                  <wp:posOffset>5372100</wp:posOffset>
                </wp:positionH>
                <wp:positionV relativeFrom="paragraph">
                  <wp:posOffset>174625</wp:posOffset>
                </wp:positionV>
                <wp:extent cx="914400" cy="914400"/>
                <wp:effectExtent l="5715" t="8890" r="13335" b="10160"/>
                <wp:wrapNone/>
                <wp:docPr id="12"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14:paraId="7CE8FCEE" w14:textId="77777777" w:rsidR="00684CE4" w:rsidRDefault="00684CE4">
                            <w:pPr>
                              <w:rPr>
                                <w:rFonts w:ascii="Comic Sans MS" w:hAnsi="Comic Sans MS"/>
                                <w:b/>
                                <w:sz w:val="18"/>
                                <w:szCs w:val="18"/>
                              </w:rPr>
                            </w:pPr>
                          </w:p>
                          <w:p w14:paraId="113C4175" w14:textId="77777777" w:rsidR="00684CE4" w:rsidRDefault="00684CE4">
                            <w:pPr>
                              <w:rPr>
                                <w:rFonts w:ascii="Comic Sans MS" w:hAnsi="Comic Sans MS"/>
                                <w:b/>
                                <w:sz w:val="18"/>
                                <w:szCs w:val="18"/>
                              </w:rPr>
                            </w:pPr>
                            <w:r>
                              <w:rPr>
                                <w:rFonts w:ascii="Comic Sans MS" w:hAnsi="Comic Sans MS"/>
                                <w:b/>
                                <w:sz w:val="18"/>
                                <w:szCs w:val="18"/>
                              </w:rPr>
                              <w:t>Sozialdienst</w:t>
                            </w:r>
                          </w:p>
                          <w:p w14:paraId="4FA7D6E2" w14:textId="77777777" w:rsidR="00684CE4" w:rsidRDefault="00684CE4">
                            <w:pPr>
                              <w:rPr>
                                <w:rFonts w:ascii="Comic Sans MS" w:hAnsi="Comic Sans MS"/>
                                <w:b/>
                                <w:sz w:val="18"/>
                                <w:szCs w:val="18"/>
                              </w:rPr>
                            </w:pPr>
                            <w:r>
                              <w:rPr>
                                <w:rFonts w:ascii="Comic Sans MS" w:hAnsi="Comic Sans MS"/>
                                <w:b/>
                                <w:sz w:val="18"/>
                                <w:szCs w:val="18"/>
                              </w:rPr>
                              <w:t xml:space="preserve">katholischer </w:t>
                            </w:r>
                          </w:p>
                          <w:p w14:paraId="74EB6A79" w14:textId="77777777" w:rsidR="00684CE4" w:rsidRDefault="00684CE4">
                            <w:pPr>
                              <w:rPr>
                                <w:rFonts w:ascii="Comic Sans MS" w:hAnsi="Comic Sans MS"/>
                                <w:b/>
                                <w:sz w:val="18"/>
                                <w:szCs w:val="18"/>
                              </w:rPr>
                            </w:pPr>
                            <w:r>
                              <w:rPr>
                                <w:rFonts w:ascii="Comic Sans MS" w:hAnsi="Comic Sans MS"/>
                                <w:b/>
                                <w:sz w:val="18"/>
                                <w:szCs w:val="18"/>
                              </w:rPr>
                              <w:t>Frauen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19B13B" id="Rectangle 29" o:spid="_x0000_s1050" style="position:absolute;left:0;text-align:left;margin-left:423pt;margin-top:13.75pt;width:1in;height:1in;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">
                <v:textbox>
                  <w:txbxContent>
                    <w:p w14:paraId="7CE8FCEE" w14:textId="77777777" w:rsidR="00684CE4" w:rsidRDefault="00684CE4">
                      <w:pPr>
                        <w:rPr>
                          <w:rFonts w:ascii="Comic Sans MS" w:hAnsi="Comic Sans MS"/>
                          <w:b/>
                          <w:sz w:val="18"/>
                          <w:szCs w:val="18"/>
                        </w:rPr>
                      </w:pPr>
                    </w:p>
                    <w:p w14:paraId="113C4175" w14:textId="77777777" w:rsidR="00684CE4" w:rsidRDefault="00684CE4">
                      <w:pPr>
                        <w:rPr>
                          <w:rFonts w:ascii="Comic Sans MS" w:hAnsi="Comic Sans MS"/>
                          <w:b/>
                          <w:sz w:val="18"/>
                          <w:szCs w:val="18"/>
                        </w:rPr>
                      </w:pPr>
                      <w:r>
                        <w:rPr>
                          <w:rFonts w:ascii="Comic Sans MS" w:hAnsi="Comic Sans MS"/>
                          <w:b/>
                          <w:sz w:val="18"/>
                          <w:szCs w:val="18"/>
                        </w:rPr>
                        <w:t>Sozialdienst</w:t>
                      </w:r>
                    </w:p>
                    <w:p w14:paraId="4FA7D6E2" w14:textId="77777777" w:rsidR="00684CE4" w:rsidRDefault="00684CE4">
                      <w:pPr>
                        <w:rPr>
                          <w:rFonts w:ascii="Comic Sans MS" w:hAnsi="Comic Sans MS"/>
                          <w:b/>
                          <w:sz w:val="18"/>
                          <w:szCs w:val="18"/>
                        </w:rPr>
                      </w:pPr>
                      <w:r>
                        <w:rPr>
                          <w:rFonts w:ascii="Comic Sans MS" w:hAnsi="Comic Sans MS"/>
                          <w:b/>
                          <w:sz w:val="18"/>
                          <w:szCs w:val="18"/>
                        </w:rPr>
                        <w:t xml:space="preserve">katholischer </w:t>
                      </w:r>
                    </w:p>
                    <w:p w14:paraId="74EB6A79" w14:textId="77777777" w:rsidR="00684CE4" w:rsidRDefault="00684CE4">
                      <w:pPr>
                        <w:rPr>
                          <w:rFonts w:ascii="Comic Sans MS" w:hAnsi="Comic Sans MS"/>
                          <w:b/>
                          <w:sz w:val="18"/>
                          <w:szCs w:val="18"/>
                        </w:rPr>
                      </w:pPr>
                      <w:r>
                        <w:rPr>
                          <w:rFonts w:ascii="Comic Sans MS" w:hAnsi="Comic Sans MS"/>
                          <w:b/>
                          <w:sz w:val="18"/>
                          <w:szCs w:val="18"/>
                        </w:rPr>
                        <w:t>Frauen</w:t>
                      </w:r>
                    </w:p>
                  </w:txbxContent>
                </v:textbox>
              </v:rect>
            </w:pict>
          </mc:Fallback>
        </mc:AlternateContent>
      </w:r>
      <w:r>
        <w:rPr>
          <w:rFonts w:asciiTheme="minorHAnsi" w:hAnsiTheme="minorHAnsi" w:cs="Courier New"/>
          <w:noProof/>
        </w:rPr>
        <mc:AlternateContent>
          <mc:Choice Requires="wps">
            <w:drawing>
              <wp:anchor distT="0" distB="0" distL="114300" distR="114300" simplePos="0" relativeHeight="251665408" behindDoc="0" locked="0" layoutInCell="1" allowOverlap="1" wp14:anchorId="00A3C0BB" wp14:editId="7F9DE65F">
                <wp:simplePos x="0" y="0"/>
                <wp:positionH relativeFrom="column">
                  <wp:posOffset>1028700</wp:posOffset>
                </wp:positionH>
                <wp:positionV relativeFrom="paragraph">
                  <wp:posOffset>174625</wp:posOffset>
                </wp:positionV>
                <wp:extent cx="1028700" cy="914400"/>
                <wp:effectExtent l="5715" t="8890" r="13335" b="10160"/>
                <wp:wrapNone/>
                <wp:docPr id="11"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914400"/>
                        </a:xfrm>
                        <a:prstGeom prst="rect">
                          <a:avLst/>
                        </a:prstGeom>
                        <a:solidFill>
                          <a:srgbClr val="FFFFFF"/>
                        </a:solidFill>
                        <a:ln w="9525">
                          <a:solidFill>
                            <a:srgbClr val="000000"/>
                          </a:solidFill>
                          <a:miter lim="800000"/>
                          <a:headEnd/>
                          <a:tailEnd/>
                        </a:ln>
                      </wps:spPr>
                      <wps:txbx>
                        <w:txbxContent>
                          <w:p w14:paraId="4480CAE6" w14:textId="77777777" w:rsidR="00684CE4" w:rsidRDefault="00684CE4">
                            <w:pPr>
                              <w:rPr>
                                <w:rFonts w:ascii="Comic Sans MS" w:hAnsi="Comic Sans MS"/>
                                <w:b/>
                              </w:rPr>
                            </w:pPr>
                          </w:p>
                          <w:p w14:paraId="1BF4C228" w14:textId="77777777" w:rsidR="00684CE4" w:rsidRDefault="00684CE4">
                            <w:pPr>
                              <w:rPr>
                                <w:rFonts w:ascii="Comic Sans MS" w:hAnsi="Comic Sans MS"/>
                                <w:b/>
                                <w:sz w:val="20"/>
                              </w:rPr>
                            </w:pPr>
                            <w:r>
                              <w:rPr>
                                <w:rFonts w:ascii="Comic Sans MS" w:hAnsi="Comic Sans MS"/>
                                <w:b/>
                                <w:sz w:val="20"/>
                              </w:rPr>
                              <w:t xml:space="preserve">Örtliche </w:t>
                            </w:r>
                          </w:p>
                          <w:p w14:paraId="17C941E4" w14:textId="77777777" w:rsidR="00684CE4" w:rsidRDefault="00684CE4">
                            <w:pPr>
                              <w:rPr>
                                <w:b/>
                              </w:rPr>
                            </w:pPr>
                            <w:r>
                              <w:rPr>
                                <w:rFonts w:ascii="Comic Sans MS" w:hAnsi="Comic Sans MS"/>
                                <w:b/>
                                <w:sz w:val="20"/>
                              </w:rPr>
                              <w:t>Kooperationspartner</w:t>
                            </w:r>
                          </w:p>
                          <w:p w14:paraId="1EF174A3" w14:textId="77777777" w:rsidR="00684CE4" w:rsidRDefault="00684C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A3C0BB" id="Rectangle 24" o:spid="_x0000_s1051" style="position:absolute;left:0;text-align:left;margin-left:81pt;margin-top:13.75pt;width:81pt;height:1in;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">
                <v:textbox>
                  <w:txbxContent>
                    <w:p w14:paraId="4480CAE6" w14:textId="77777777" w:rsidR="00684CE4" w:rsidRDefault="00684CE4">
                      <w:pPr>
                        <w:rPr>
                          <w:rFonts w:ascii="Comic Sans MS" w:hAnsi="Comic Sans MS"/>
                          <w:b/>
                        </w:rPr>
                      </w:pPr>
                    </w:p>
                    <w:p w14:paraId="1BF4C228" w14:textId="77777777" w:rsidR="00684CE4" w:rsidRDefault="00684CE4">
                      <w:pPr>
                        <w:rPr>
                          <w:rFonts w:ascii="Comic Sans MS" w:hAnsi="Comic Sans MS"/>
                          <w:b/>
                          <w:sz w:val="20"/>
                        </w:rPr>
                      </w:pPr>
                      <w:r>
                        <w:rPr>
                          <w:rFonts w:ascii="Comic Sans MS" w:hAnsi="Comic Sans MS"/>
                          <w:b/>
                          <w:sz w:val="20"/>
                        </w:rPr>
                        <w:t xml:space="preserve">Örtliche </w:t>
                      </w:r>
                    </w:p>
                    <w:p w14:paraId="17C941E4" w14:textId="77777777" w:rsidR="00684CE4" w:rsidRDefault="00684CE4">
                      <w:pPr>
                        <w:rPr>
                          <w:b/>
                        </w:rPr>
                      </w:pPr>
                      <w:r>
                        <w:rPr>
                          <w:rFonts w:ascii="Comic Sans MS" w:hAnsi="Comic Sans MS"/>
                          <w:b/>
                          <w:sz w:val="20"/>
                        </w:rPr>
                        <w:t>Kooperationspartner</w:t>
                      </w:r>
                    </w:p>
                    <w:p w14:paraId="1EF174A3" w14:textId="77777777" w:rsidR="00684CE4" w:rsidRDefault="00684CE4"/>
                  </w:txbxContent>
                </v:textbox>
              </v:rect>
            </w:pict>
          </mc:Fallback>
        </mc:AlternateContent>
      </w:r>
      <w:r>
        <w:rPr>
          <w:rFonts w:asciiTheme="minorHAnsi" w:hAnsiTheme="minorHAnsi" w:cs="Courier New"/>
          <w:noProof/>
        </w:rPr>
        <mc:AlternateContent>
          <mc:Choice Requires="wps">
            <w:drawing>
              <wp:anchor distT="0" distB="0" distL="114300" distR="114300" simplePos="0" relativeHeight="251668480" behindDoc="0" locked="0" layoutInCell="1" allowOverlap="1" wp14:anchorId="26B5C517" wp14:editId="679BBE46">
                <wp:simplePos x="0" y="0"/>
                <wp:positionH relativeFrom="column">
                  <wp:posOffset>3200400</wp:posOffset>
                </wp:positionH>
                <wp:positionV relativeFrom="paragraph">
                  <wp:posOffset>174625</wp:posOffset>
                </wp:positionV>
                <wp:extent cx="914400" cy="914400"/>
                <wp:effectExtent l="5715" t="8890" r="13335" b="10160"/>
                <wp:wrapNone/>
                <wp:docPr id="9"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14:paraId="182E22DA" w14:textId="77777777" w:rsidR="00684CE4" w:rsidRDefault="00684CE4">
                            <w:pPr>
                              <w:rPr>
                                <w:rFonts w:ascii="Comic Sans MS" w:hAnsi="Comic Sans MS"/>
                                <w:b/>
                              </w:rPr>
                            </w:pPr>
                          </w:p>
                          <w:p w14:paraId="3CFBB214" w14:textId="77777777" w:rsidR="00684CE4" w:rsidRDefault="00684CE4">
                            <w:pPr>
                              <w:rPr>
                                <w:rFonts w:ascii="Comic Sans MS" w:hAnsi="Comic Sans MS"/>
                                <w:b/>
                                <w:sz w:val="20"/>
                              </w:rPr>
                            </w:pPr>
                            <w:r>
                              <w:rPr>
                                <w:rFonts w:ascii="Comic Sans MS" w:hAnsi="Comic Sans MS"/>
                                <w:b/>
                                <w:sz w:val="20"/>
                              </w:rPr>
                              <w:t>Kinderärzte</w:t>
                            </w:r>
                          </w:p>
                          <w:p w14:paraId="1EEB7B8A" w14:textId="77777777" w:rsidR="00684CE4" w:rsidRDefault="00684CE4">
                            <w:pPr>
                              <w:rPr>
                                <w:rFonts w:ascii="Comic Sans MS" w:hAnsi="Comic Sans MS"/>
                                <w:b/>
                              </w:rPr>
                            </w:pPr>
                            <w:r>
                              <w:rPr>
                                <w:rFonts w:ascii="Comic Sans MS" w:hAnsi="Comic Sans MS"/>
                                <w:b/>
                                <w:sz w:val="20"/>
                              </w:rPr>
                              <w:t xml:space="preserve">     &amp;</w:t>
                            </w:r>
                          </w:p>
                          <w:p w14:paraId="4AEF218B" w14:textId="77777777" w:rsidR="00684CE4" w:rsidRDefault="00684CE4">
                            <w:pPr>
                              <w:rPr>
                                <w:rFonts w:ascii="Comic Sans MS" w:hAnsi="Comic Sans MS"/>
                                <w:bCs/>
                                <w:sz w:val="20"/>
                              </w:rPr>
                            </w:pPr>
                            <w:r>
                              <w:rPr>
                                <w:rFonts w:ascii="Comic Sans MS" w:hAnsi="Comic Sans MS"/>
                                <w:b/>
                                <w:sz w:val="20"/>
                              </w:rPr>
                              <w:t>Zahnarzt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B5C517" id="Rectangle 27" o:spid="_x0000_s1052" style="position:absolute;left:0;text-align:left;margin-left:252pt;margin-top:13.75pt;width:1in;height:1in;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">
                <v:textbox>
                  <w:txbxContent>
                    <w:p w14:paraId="182E22DA" w14:textId="77777777" w:rsidR="00684CE4" w:rsidRDefault="00684CE4">
                      <w:pPr>
                        <w:rPr>
                          <w:rFonts w:ascii="Comic Sans MS" w:hAnsi="Comic Sans MS"/>
                          <w:b/>
                        </w:rPr>
                      </w:pPr>
                    </w:p>
                    <w:p w14:paraId="3CFBB214" w14:textId="77777777" w:rsidR="00684CE4" w:rsidRDefault="00684CE4">
                      <w:pPr>
                        <w:rPr>
                          <w:rFonts w:ascii="Comic Sans MS" w:hAnsi="Comic Sans MS"/>
                          <w:b/>
                          <w:sz w:val="20"/>
                        </w:rPr>
                      </w:pPr>
                      <w:r>
                        <w:rPr>
                          <w:rFonts w:ascii="Comic Sans MS" w:hAnsi="Comic Sans MS"/>
                          <w:b/>
                          <w:sz w:val="20"/>
                        </w:rPr>
                        <w:t>Kinderärzte</w:t>
                      </w:r>
                    </w:p>
                    <w:p w14:paraId="1EEB7B8A" w14:textId="77777777" w:rsidR="00684CE4" w:rsidRDefault="00684CE4">
                      <w:pPr>
                        <w:rPr>
                          <w:rFonts w:ascii="Comic Sans MS" w:hAnsi="Comic Sans MS"/>
                          <w:b/>
                        </w:rPr>
                      </w:pPr>
                      <w:r>
                        <w:rPr>
                          <w:rFonts w:ascii="Comic Sans MS" w:hAnsi="Comic Sans MS"/>
                          <w:b/>
                          <w:sz w:val="20"/>
                        </w:rPr>
                        <w:t xml:space="preserve">     &amp;</w:t>
                      </w:r>
                    </w:p>
                    <w:p w14:paraId="4AEF218B" w14:textId="77777777" w:rsidR="00684CE4" w:rsidRDefault="00684CE4">
                      <w:pPr>
                        <w:rPr>
                          <w:rFonts w:ascii="Comic Sans MS" w:hAnsi="Comic Sans MS"/>
                          <w:bCs/>
                          <w:sz w:val="20"/>
                        </w:rPr>
                      </w:pPr>
                      <w:r>
                        <w:rPr>
                          <w:rFonts w:ascii="Comic Sans MS" w:hAnsi="Comic Sans MS"/>
                          <w:b/>
                          <w:sz w:val="20"/>
                        </w:rPr>
                        <w:t>Zahnarzt</w:t>
                      </w:r>
                    </w:p>
                  </w:txbxContent>
                </v:textbox>
              </v:rect>
            </w:pict>
          </mc:Fallback>
        </mc:AlternateContent>
      </w:r>
      <w:r>
        <w:rPr>
          <w:rFonts w:asciiTheme="minorHAnsi" w:hAnsiTheme="minorHAnsi" w:cs="Courier New"/>
          <w:noProof/>
        </w:rPr>
        <mc:AlternateContent>
          <mc:Choice Requires="wps">
            <w:drawing>
              <wp:anchor distT="0" distB="0" distL="114300" distR="114300" simplePos="0" relativeHeight="251667456" behindDoc="0" locked="0" layoutInCell="1" allowOverlap="1" wp14:anchorId="6C07D910" wp14:editId="5CDF75B2">
                <wp:simplePos x="0" y="0"/>
                <wp:positionH relativeFrom="column">
                  <wp:posOffset>2171700</wp:posOffset>
                </wp:positionH>
                <wp:positionV relativeFrom="paragraph">
                  <wp:posOffset>174625</wp:posOffset>
                </wp:positionV>
                <wp:extent cx="914400" cy="914400"/>
                <wp:effectExtent l="5715" t="8890" r="13335" b="10160"/>
                <wp:wrapNone/>
                <wp:docPr id="7"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14:paraId="75593EA5" w14:textId="77777777" w:rsidR="00684CE4" w:rsidRDefault="00684CE4">
                            <w:pPr>
                              <w:rPr>
                                <w:rFonts w:ascii="Comic Sans MS" w:hAnsi="Comic Sans MS"/>
                                <w:b/>
                              </w:rPr>
                            </w:pPr>
                          </w:p>
                          <w:p w14:paraId="7BC53C78" w14:textId="77777777" w:rsidR="00684CE4" w:rsidRDefault="00684CE4">
                            <w:pPr>
                              <w:rPr>
                                <w:rFonts w:ascii="Comic Sans MS" w:hAnsi="Comic Sans MS"/>
                                <w:b/>
                                <w:sz w:val="20"/>
                              </w:rPr>
                            </w:pPr>
                            <w:r>
                              <w:rPr>
                                <w:rFonts w:ascii="Comic Sans MS" w:hAnsi="Comic Sans MS"/>
                                <w:b/>
                                <w:sz w:val="20"/>
                              </w:rPr>
                              <w:t>Volkshoch-</w:t>
                            </w:r>
                          </w:p>
                          <w:p w14:paraId="58ADC399" w14:textId="77777777" w:rsidR="00684CE4" w:rsidRDefault="00684CE4">
                            <w:pPr>
                              <w:rPr>
                                <w:rFonts w:ascii="Comic Sans MS" w:hAnsi="Comic Sans MS"/>
                                <w:b/>
                              </w:rPr>
                            </w:pPr>
                            <w:r>
                              <w:rPr>
                                <w:rFonts w:ascii="Comic Sans MS" w:hAnsi="Comic Sans MS"/>
                                <w:b/>
                                <w:sz w:val="20"/>
                              </w:rPr>
                              <w:t xml:space="preserve">  schule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07D910" id="Rectangle 26" o:spid="_x0000_s1053" style="position:absolute;left:0;text-align:left;margin-left:171pt;margin-top:13.75pt;width:1in;height:1in;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">
                <v:textbox>
                  <w:txbxContent>
                    <w:p w14:paraId="75593EA5" w14:textId="77777777" w:rsidR="00684CE4" w:rsidRDefault="00684CE4">
                      <w:pPr>
                        <w:rPr>
                          <w:rFonts w:ascii="Comic Sans MS" w:hAnsi="Comic Sans MS"/>
                          <w:b/>
                        </w:rPr>
                      </w:pPr>
                    </w:p>
                    <w:p w14:paraId="7BC53C78" w14:textId="77777777" w:rsidR="00684CE4" w:rsidRDefault="00684CE4">
                      <w:pPr>
                        <w:rPr>
                          <w:rFonts w:ascii="Comic Sans MS" w:hAnsi="Comic Sans MS"/>
                          <w:b/>
                          <w:sz w:val="20"/>
                        </w:rPr>
                      </w:pPr>
                      <w:r>
                        <w:rPr>
                          <w:rFonts w:ascii="Comic Sans MS" w:hAnsi="Comic Sans MS"/>
                          <w:b/>
                          <w:sz w:val="20"/>
                        </w:rPr>
                        <w:t>Volkshoch-</w:t>
                      </w:r>
                    </w:p>
                    <w:p w14:paraId="58ADC399" w14:textId="77777777" w:rsidR="00684CE4" w:rsidRDefault="00684CE4">
                      <w:pPr>
                        <w:rPr>
                          <w:rFonts w:ascii="Comic Sans MS" w:hAnsi="Comic Sans MS"/>
                          <w:b/>
                        </w:rPr>
                      </w:pPr>
                      <w:r>
                        <w:rPr>
                          <w:rFonts w:ascii="Comic Sans MS" w:hAnsi="Comic Sans MS"/>
                          <w:b/>
                          <w:sz w:val="20"/>
                        </w:rPr>
                        <w:t xml:space="preserve">  schule</w:t>
                      </w:r>
                    </w:p>
                  </w:txbxContent>
                </v:textbox>
              </v:rect>
            </w:pict>
          </mc:Fallback>
        </mc:AlternateContent>
      </w:r>
      <w:r>
        <w:rPr>
          <w:rFonts w:asciiTheme="minorHAnsi" w:hAnsiTheme="minorHAnsi" w:cs="Courier New"/>
          <w:noProof/>
        </w:rPr>
        <mc:AlternateContent>
          <mc:Choice Requires="wps">
            <w:drawing>
              <wp:anchor distT="0" distB="0" distL="114300" distR="114300" simplePos="0" relativeHeight="251666432" behindDoc="0" locked="0" layoutInCell="1" allowOverlap="1" wp14:anchorId="3CFB4C2B" wp14:editId="03B30795">
                <wp:simplePos x="0" y="0"/>
                <wp:positionH relativeFrom="column">
                  <wp:posOffset>0</wp:posOffset>
                </wp:positionH>
                <wp:positionV relativeFrom="paragraph">
                  <wp:posOffset>174625</wp:posOffset>
                </wp:positionV>
                <wp:extent cx="914400" cy="914400"/>
                <wp:effectExtent l="5715" t="8890" r="13335" b="10160"/>
                <wp:wrapNone/>
                <wp:docPr id="4"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914400"/>
                        </a:xfrm>
                        <a:prstGeom prst="rect">
                          <a:avLst/>
                        </a:prstGeom>
                        <a:solidFill>
                          <a:srgbClr val="FFFFFF"/>
                        </a:solidFill>
                        <a:ln w="9525">
                          <a:solidFill>
                            <a:srgbClr val="000000"/>
                          </a:solidFill>
                          <a:miter lim="800000"/>
                          <a:headEnd/>
                          <a:tailEnd/>
                        </a:ln>
                      </wps:spPr>
                      <wps:txbx>
                        <w:txbxContent>
                          <w:p w14:paraId="3097BE0A" w14:textId="77777777" w:rsidR="00684CE4" w:rsidRDefault="00684CE4"/>
                          <w:p w14:paraId="4862611F" w14:textId="77777777" w:rsidR="00684CE4" w:rsidRDefault="00684CE4">
                            <w:pPr>
                              <w:rPr>
                                <w:rFonts w:ascii="Comic Sans MS" w:hAnsi="Comic Sans MS"/>
                                <w:b/>
                                <w:sz w:val="20"/>
                                <w:szCs w:val="18"/>
                              </w:rPr>
                            </w:pPr>
                            <w:r>
                              <w:rPr>
                                <w:rFonts w:ascii="Comic Sans MS" w:hAnsi="Comic Sans MS"/>
                                <w:b/>
                                <w:sz w:val="20"/>
                              </w:rPr>
                              <w:t xml:space="preserve">Vereine </w:t>
                            </w:r>
                          </w:p>
                          <w:p w14:paraId="0134B3CA" w14:textId="77777777" w:rsidR="00684CE4" w:rsidRDefault="00684CE4">
                            <w:pPr>
                              <w:rPr>
                                <w:rFonts w:ascii="Comic Sans MS" w:hAnsi="Comic Sans MS"/>
                                <w:b/>
                                <w:sz w:val="20"/>
                              </w:rPr>
                            </w:pPr>
                            <w:r>
                              <w:rPr>
                                <w:rFonts w:ascii="Comic Sans MS" w:hAnsi="Comic Sans MS"/>
                                <w:b/>
                                <w:sz w:val="20"/>
                              </w:rPr>
                              <w:t>und</w:t>
                            </w:r>
                          </w:p>
                          <w:p w14:paraId="5DE1F179" w14:textId="77777777" w:rsidR="00684CE4" w:rsidRDefault="00684CE4">
                            <w:pPr>
                              <w:rPr>
                                <w:rFonts w:ascii="Comic Sans MS" w:hAnsi="Comic Sans MS"/>
                                <w:b/>
                              </w:rPr>
                            </w:pPr>
                            <w:r>
                              <w:rPr>
                                <w:rFonts w:ascii="Comic Sans MS" w:hAnsi="Comic Sans MS"/>
                                <w:b/>
                                <w:sz w:val="20"/>
                              </w:rPr>
                              <w:t>Verbände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FB4C2B" id="Rectangle 25" o:spid="_x0000_s1054" style="position:absolute;left:0;text-align:left;margin-left:0;margin-top:13.75pt;width:1in;height:1in;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">
                <v:textbox>
                  <w:txbxContent>
                    <w:p w14:paraId="3097BE0A" w14:textId="77777777" w:rsidR="00684CE4" w:rsidRDefault="00684CE4"/>
                    <w:p w14:paraId="4862611F" w14:textId="77777777" w:rsidR="00684CE4" w:rsidRDefault="00684CE4">
                      <w:pPr>
                        <w:rPr>
                          <w:rFonts w:ascii="Comic Sans MS" w:hAnsi="Comic Sans MS"/>
                          <w:b/>
                          <w:sz w:val="20"/>
                          <w:szCs w:val="18"/>
                        </w:rPr>
                      </w:pPr>
                      <w:r>
                        <w:rPr>
                          <w:rFonts w:ascii="Comic Sans MS" w:hAnsi="Comic Sans MS"/>
                          <w:b/>
                          <w:sz w:val="20"/>
                        </w:rPr>
                        <w:t xml:space="preserve">Vereine </w:t>
                      </w:r>
                    </w:p>
                    <w:p w14:paraId="0134B3CA" w14:textId="77777777" w:rsidR="00684CE4" w:rsidRDefault="00684CE4">
                      <w:pPr>
                        <w:rPr>
                          <w:rFonts w:ascii="Comic Sans MS" w:hAnsi="Comic Sans MS"/>
                          <w:b/>
                          <w:sz w:val="20"/>
                        </w:rPr>
                      </w:pPr>
                      <w:r>
                        <w:rPr>
                          <w:rFonts w:ascii="Comic Sans MS" w:hAnsi="Comic Sans MS"/>
                          <w:b/>
                          <w:sz w:val="20"/>
                        </w:rPr>
                        <w:t>und</w:t>
                      </w:r>
                    </w:p>
                    <w:p w14:paraId="5DE1F179" w14:textId="77777777" w:rsidR="00684CE4" w:rsidRDefault="00684CE4">
                      <w:pPr>
                        <w:rPr>
                          <w:rFonts w:ascii="Comic Sans MS" w:hAnsi="Comic Sans MS"/>
                          <w:b/>
                        </w:rPr>
                      </w:pPr>
                      <w:r>
                        <w:rPr>
                          <w:rFonts w:ascii="Comic Sans MS" w:hAnsi="Comic Sans MS"/>
                          <w:b/>
                          <w:sz w:val="20"/>
                        </w:rPr>
                        <w:t>Verbände</w:t>
                      </w:r>
                    </w:p>
                  </w:txbxContent>
                </v:textbox>
              </v:rect>
            </w:pict>
          </mc:Fallback>
        </mc:AlternateContent>
      </w:r>
    </w:p>
    <w:p w14:paraId="0D7085F7" w14:textId="77777777" w:rsidR="00176B61" w:rsidRPr="00237EBB" w:rsidRDefault="00176B61">
      <w:pPr>
        <w:jc w:val="both"/>
        <w:rPr>
          <w:rFonts w:asciiTheme="minorHAnsi" w:hAnsiTheme="minorHAnsi" w:cs="Courier New"/>
        </w:rPr>
      </w:pPr>
    </w:p>
    <w:p w14:paraId="30CFFE64" w14:textId="77777777" w:rsidR="00176B61" w:rsidRPr="00237EBB" w:rsidRDefault="00176B61">
      <w:pPr>
        <w:jc w:val="both"/>
        <w:rPr>
          <w:rFonts w:asciiTheme="minorHAnsi" w:hAnsiTheme="minorHAnsi" w:cs="Courier New"/>
        </w:rPr>
      </w:pPr>
      <w:r w:rsidRPr="00237EBB">
        <w:rPr>
          <w:rFonts w:asciiTheme="minorHAnsi" w:hAnsiTheme="minorHAnsi" w:cs="Courier New"/>
        </w:rPr>
        <w:t xml:space="preserve">              </w:t>
      </w:r>
    </w:p>
    <w:p w14:paraId="365F1BDE" w14:textId="77777777" w:rsidR="00176B61" w:rsidRPr="00237EBB" w:rsidRDefault="00176B61">
      <w:pPr>
        <w:jc w:val="both"/>
        <w:rPr>
          <w:rFonts w:asciiTheme="minorHAnsi" w:hAnsiTheme="minorHAnsi" w:cs="Courier New"/>
        </w:rPr>
      </w:pPr>
    </w:p>
    <w:p w14:paraId="79BCEFCF" w14:textId="77777777" w:rsidR="00176B61" w:rsidRPr="00237EBB" w:rsidRDefault="00176B61">
      <w:pPr>
        <w:jc w:val="both"/>
        <w:rPr>
          <w:rFonts w:asciiTheme="minorHAnsi" w:hAnsiTheme="minorHAnsi" w:cs="Courier New"/>
        </w:rPr>
      </w:pPr>
    </w:p>
    <w:p w14:paraId="6048C212" w14:textId="77777777" w:rsidR="00176B61" w:rsidRPr="00237EBB" w:rsidRDefault="00176B61">
      <w:pPr>
        <w:jc w:val="both"/>
        <w:rPr>
          <w:rFonts w:asciiTheme="minorHAnsi" w:hAnsiTheme="minorHAnsi" w:cs="Courier New"/>
        </w:rPr>
      </w:pPr>
    </w:p>
    <w:p w14:paraId="08072BEE" w14:textId="12CB99F1" w:rsidR="00F522C7" w:rsidRPr="005366D7" w:rsidRDefault="00176B61">
      <w:pPr>
        <w:jc w:val="both"/>
        <w:rPr>
          <w:rFonts w:asciiTheme="minorHAnsi" w:hAnsiTheme="minorHAnsi" w:cs="Courier New"/>
        </w:rPr>
      </w:pPr>
      <w:r w:rsidRPr="00237EBB">
        <w:rPr>
          <w:rFonts w:asciiTheme="minorHAnsi" w:hAnsiTheme="minorHAnsi" w:cs="Courier New"/>
        </w:rPr>
        <w:t xml:space="preserve">                                        </w:t>
      </w:r>
    </w:p>
    <w:p w14:paraId="162CF260" w14:textId="77777777" w:rsidR="00F522C7" w:rsidRDefault="00F522C7">
      <w:pPr>
        <w:jc w:val="both"/>
        <w:rPr>
          <w:rFonts w:asciiTheme="minorHAnsi" w:hAnsiTheme="minorHAnsi" w:cs="Courier New"/>
          <w:b/>
          <w:u w:val="single"/>
        </w:rPr>
      </w:pPr>
    </w:p>
    <w:p w14:paraId="68B1FB8F" w14:textId="77777777" w:rsidR="000B7D9A" w:rsidRDefault="000B7D9A">
      <w:pPr>
        <w:jc w:val="both"/>
        <w:rPr>
          <w:rFonts w:asciiTheme="minorHAnsi" w:hAnsiTheme="minorHAnsi" w:cs="Courier New"/>
          <w:b/>
        </w:rPr>
      </w:pPr>
    </w:p>
    <w:p w14:paraId="6CAEAF9F" w14:textId="77777777" w:rsidR="000B7D9A" w:rsidRDefault="000B7D9A">
      <w:pPr>
        <w:jc w:val="both"/>
        <w:rPr>
          <w:rFonts w:asciiTheme="minorHAnsi" w:hAnsiTheme="minorHAnsi" w:cs="Courier New"/>
          <w:b/>
        </w:rPr>
      </w:pPr>
    </w:p>
    <w:p w14:paraId="493C8623" w14:textId="77777777" w:rsidR="000B7D9A" w:rsidRDefault="000B7D9A">
      <w:pPr>
        <w:jc w:val="both"/>
        <w:rPr>
          <w:rFonts w:asciiTheme="minorHAnsi" w:hAnsiTheme="minorHAnsi" w:cs="Courier New"/>
          <w:b/>
        </w:rPr>
      </w:pPr>
    </w:p>
    <w:p w14:paraId="497BA9F9" w14:textId="77777777" w:rsidR="000B7D9A" w:rsidRDefault="000B7D9A">
      <w:pPr>
        <w:jc w:val="both"/>
        <w:rPr>
          <w:rFonts w:asciiTheme="minorHAnsi" w:hAnsiTheme="minorHAnsi" w:cs="Courier New"/>
          <w:b/>
        </w:rPr>
      </w:pPr>
    </w:p>
    <w:p w14:paraId="04D1781F" w14:textId="77777777" w:rsidR="000B7D9A" w:rsidRDefault="000B7D9A">
      <w:pPr>
        <w:jc w:val="both"/>
        <w:rPr>
          <w:rFonts w:asciiTheme="minorHAnsi" w:hAnsiTheme="minorHAnsi" w:cs="Courier New"/>
          <w:b/>
        </w:rPr>
      </w:pPr>
    </w:p>
    <w:p w14:paraId="770E916D" w14:textId="77777777" w:rsidR="000B7D9A" w:rsidRDefault="000B7D9A">
      <w:pPr>
        <w:jc w:val="both"/>
        <w:rPr>
          <w:rFonts w:asciiTheme="minorHAnsi" w:hAnsiTheme="minorHAnsi" w:cs="Courier New"/>
          <w:b/>
        </w:rPr>
      </w:pPr>
    </w:p>
    <w:p w14:paraId="3AD9F99E" w14:textId="77777777" w:rsidR="000B7D9A" w:rsidRDefault="000B7D9A">
      <w:pPr>
        <w:jc w:val="both"/>
        <w:rPr>
          <w:rFonts w:asciiTheme="minorHAnsi" w:hAnsiTheme="minorHAnsi" w:cs="Courier New"/>
          <w:b/>
        </w:rPr>
      </w:pPr>
    </w:p>
    <w:p w14:paraId="48B28C1F" w14:textId="77777777" w:rsidR="000B7D9A" w:rsidRDefault="000B7D9A">
      <w:pPr>
        <w:jc w:val="both"/>
        <w:rPr>
          <w:rFonts w:asciiTheme="minorHAnsi" w:hAnsiTheme="minorHAnsi" w:cs="Courier New"/>
          <w:b/>
        </w:rPr>
      </w:pPr>
    </w:p>
    <w:p w14:paraId="555B0718" w14:textId="04B65F87" w:rsidR="00176B61" w:rsidRPr="00237EBB" w:rsidRDefault="00952CC1">
      <w:pPr>
        <w:jc w:val="both"/>
        <w:rPr>
          <w:rFonts w:asciiTheme="minorHAnsi" w:hAnsiTheme="minorHAnsi" w:cs="Courier New"/>
          <w:b/>
          <w:u w:val="single"/>
        </w:rPr>
      </w:pPr>
      <w:r>
        <w:rPr>
          <w:rFonts w:asciiTheme="minorHAnsi" w:hAnsiTheme="minorHAnsi" w:cs="Courier New"/>
          <w:b/>
        </w:rPr>
        <w:t>21</w:t>
      </w:r>
      <w:r w:rsidR="00176B61" w:rsidRPr="006F4778">
        <w:rPr>
          <w:rFonts w:asciiTheme="minorHAnsi" w:hAnsiTheme="minorHAnsi" w:cs="Courier New"/>
          <w:b/>
        </w:rPr>
        <w:t xml:space="preserve">. </w:t>
      </w:r>
      <w:r w:rsidR="00176B61" w:rsidRPr="00237EBB">
        <w:rPr>
          <w:rFonts w:asciiTheme="minorHAnsi" w:hAnsiTheme="minorHAnsi" w:cs="Courier New"/>
          <w:b/>
          <w:u w:val="single"/>
        </w:rPr>
        <w:t>Schlusswort</w:t>
      </w:r>
    </w:p>
    <w:p w14:paraId="202C02BB" w14:textId="77777777" w:rsidR="00176B61" w:rsidRPr="00237EBB" w:rsidRDefault="00176B61">
      <w:pPr>
        <w:jc w:val="both"/>
        <w:rPr>
          <w:rFonts w:asciiTheme="minorHAnsi" w:hAnsiTheme="minorHAnsi" w:cs="Courier New"/>
        </w:rPr>
      </w:pPr>
    </w:p>
    <w:p w14:paraId="53717FB2" w14:textId="77777777" w:rsidR="00176B61" w:rsidRPr="00237EBB" w:rsidRDefault="00176B61">
      <w:pPr>
        <w:jc w:val="both"/>
        <w:rPr>
          <w:rFonts w:asciiTheme="minorHAnsi" w:hAnsiTheme="minorHAnsi" w:cs="Courier New"/>
        </w:rPr>
      </w:pPr>
    </w:p>
    <w:p w14:paraId="443CBF9B" w14:textId="77777777" w:rsidR="00176B61" w:rsidRPr="00237EBB" w:rsidRDefault="00176B61">
      <w:pPr>
        <w:jc w:val="both"/>
        <w:rPr>
          <w:rFonts w:asciiTheme="minorHAnsi" w:hAnsiTheme="minorHAnsi" w:cs="Courier New"/>
        </w:rPr>
      </w:pPr>
      <w:r w:rsidRPr="00237EBB">
        <w:rPr>
          <w:rFonts w:asciiTheme="minorHAnsi" w:hAnsiTheme="minorHAnsi" w:cs="Courier New"/>
        </w:rPr>
        <w:t>Liebe Leserin, lieber Leser,</w:t>
      </w:r>
    </w:p>
    <w:p w14:paraId="698F8562" w14:textId="77777777" w:rsidR="00176B61" w:rsidRPr="00237EBB" w:rsidRDefault="00176B61">
      <w:pPr>
        <w:jc w:val="both"/>
        <w:rPr>
          <w:rFonts w:asciiTheme="minorHAnsi" w:hAnsiTheme="minorHAnsi" w:cs="Courier New"/>
        </w:rPr>
      </w:pPr>
    </w:p>
    <w:p w14:paraId="41FCE5E8" w14:textId="77777777" w:rsidR="00176B61" w:rsidRPr="00237EBB" w:rsidRDefault="008F4A66">
      <w:pPr>
        <w:jc w:val="both"/>
        <w:rPr>
          <w:rFonts w:asciiTheme="minorHAnsi" w:hAnsiTheme="minorHAnsi" w:cs="Courier New"/>
        </w:rPr>
      </w:pPr>
      <w:r w:rsidRPr="00237EBB">
        <w:rPr>
          <w:rFonts w:asciiTheme="minorHAnsi" w:hAnsiTheme="minorHAnsi" w:cs="Courier New"/>
        </w:rPr>
        <w:t>d</w:t>
      </w:r>
      <w:r w:rsidR="00176B61" w:rsidRPr="00237EBB">
        <w:rPr>
          <w:rFonts w:asciiTheme="minorHAnsi" w:hAnsiTheme="minorHAnsi" w:cs="Courier New"/>
        </w:rPr>
        <w:t>iese Konzeption ist für unsere pädagogische Arbeit eine verbindliche Grundlage.</w:t>
      </w:r>
    </w:p>
    <w:p w14:paraId="1E0CBEF0" w14:textId="77777777" w:rsidR="00176B61" w:rsidRPr="00237EBB" w:rsidRDefault="00176B61">
      <w:pPr>
        <w:jc w:val="both"/>
        <w:rPr>
          <w:rFonts w:asciiTheme="minorHAnsi" w:hAnsiTheme="minorHAnsi" w:cs="Courier New"/>
        </w:rPr>
      </w:pPr>
    </w:p>
    <w:p w14:paraId="6A05C5DE" w14:textId="77777777" w:rsidR="00176B61" w:rsidRPr="00237EBB" w:rsidRDefault="00176B61">
      <w:pPr>
        <w:jc w:val="both"/>
        <w:rPr>
          <w:rFonts w:asciiTheme="minorHAnsi" w:hAnsiTheme="minorHAnsi" w:cs="Courier New"/>
        </w:rPr>
      </w:pPr>
      <w:r w:rsidRPr="00237EBB">
        <w:rPr>
          <w:rFonts w:asciiTheme="minorHAnsi" w:hAnsiTheme="minorHAnsi" w:cs="Courier New"/>
        </w:rPr>
        <w:t>Wir hoffen, dass wir Ihnen mit diesen Ausführun</w:t>
      </w:r>
      <w:r w:rsidR="008F4A66" w:rsidRPr="00237EBB">
        <w:rPr>
          <w:rFonts w:asciiTheme="minorHAnsi" w:hAnsiTheme="minorHAnsi" w:cs="Courier New"/>
        </w:rPr>
        <w:t>gen einen Überblick über die</w:t>
      </w:r>
      <w:r w:rsidRPr="00237EBB">
        <w:rPr>
          <w:rFonts w:asciiTheme="minorHAnsi" w:hAnsiTheme="minorHAnsi" w:cs="Courier New"/>
        </w:rPr>
        <w:t xml:space="preserve"> vielfält</w:t>
      </w:r>
      <w:r w:rsidR="008F4A66" w:rsidRPr="00237EBB">
        <w:rPr>
          <w:rFonts w:asciiTheme="minorHAnsi" w:hAnsiTheme="minorHAnsi" w:cs="Courier New"/>
        </w:rPr>
        <w:t>igen Angebote und Leistungen unseres</w:t>
      </w:r>
      <w:r w:rsidRPr="00237EBB">
        <w:rPr>
          <w:rFonts w:asciiTheme="minorHAnsi" w:hAnsiTheme="minorHAnsi" w:cs="Courier New"/>
        </w:rPr>
        <w:t xml:space="preserve"> Familienzentrums </w:t>
      </w:r>
      <w:proofErr w:type="spellStart"/>
      <w:r w:rsidRPr="00237EBB">
        <w:rPr>
          <w:rFonts w:asciiTheme="minorHAnsi" w:hAnsiTheme="minorHAnsi" w:cs="Courier New"/>
        </w:rPr>
        <w:t>Püsselbüren</w:t>
      </w:r>
      <w:proofErr w:type="spellEnd"/>
      <w:r w:rsidRPr="00237EBB">
        <w:rPr>
          <w:rFonts w:asciiTheme="minorHAnsi" w:hAnsiTheme="minorHAnsi" w:cs="Courier New"/>
        </w:rPr>
        <w:t xml:space="preserve"> geben konnten.</w:t>
      </w:r>
    </w:p>
    <w:p w14:paraId="7A84B6D4" w14:textId="77777777" w:rsidR="00176B61" w:rsidRPr="00237EBB" w:rsidRDefault="00176B61">
      <w:pPr>
        <w:jc w:val="both"/>
        <w:rPr>
          <w:rFonts w:asciiTheme="minorHAnsi" w:hAnsiTheme="minorHAnsi" w:cs="Courier New"/>
        </w:rPr>
      </w:pPr>
    </w:p>
    <w:p w14:paraId="23E99FAD" w14:textId="549F8484" w:rsidR="002A6CF1" w:rsidRDefault="002A6CF1">
      <w:pPr>
        <w:jc w:val="both"/>
        <w:rPr>
          <w:rFonts w:asciiTheme="minorHAnsi" w:hAnsiTheme="minorHAnsi" w:cs="Courier New"/>
        </w:rPr>
      </w:pPr>
    </w:p>
    <w:p w14:paraId="06AB9F89" w14:textId="01140D9C" w:rsidR="002A6CF1" w:rsidRDefault="002A6CF1">
      <w:pPr>
        <w:jc w:val="both"/>
        <w:rPr>
          <w:rFonts w:asciiTheme="minorHAnsi" w:hAnsiTheme="minorHAnsi" w:cs="Courier New"/>
        </w:rPr>
      </w:pPr>
    </w:p>
    <w:p w14:paraId="203BAFF0" w14:textId="77777777" w:rsidR="002A6CF1" w:rsidRPr="00237EBB" w:rsidRDefault="002A6CF1">
      <w:pPr>
        <w:jc w:val="both"/>
        <w:rPr>
          <w:rFonts w:asciiTheme="minorHAnsi" w:hAnsiTheme="minorHAnsi" w:cs="Courier New"/>
        </w:rPr>
      </w:pPr>
    </w:p>
    <w:p w14:paraId="5B0EF413" w14:textId="77777777" w:rsidR="00A21982" w:rsidRDefault="00A21982" w:rsidP="00A21982">
      <w:pPr>
        <w:pBdr>
          <w:top w:val="single" w:sz="4" w:space="1" w:color="auto"/>
          <w:left w:val="single" w:sz="4" w:space="0" w:color="auto"/>
          <w:bottom w:val="single" w:sz="4" w:space="1" w:color="auto"/>
          <w:right w:val="single" w:sz="4" w:space="4" w:color="auto"/>
        </w:pBdr>
        <w:shd w:val="clear" w:color="auto" w:fill="E5DFEC" w:themeFill="accent4" w:themeFillTint="33"/>
        <w:jc w:val="center"/>
        <w:rPr>
          <w:rFonts w:asciiTheme="minorHAnsi" w:hAnsiTheme="minorHAnsi" w:cs="Courier New"/>
          <w:b/>
        </w:rPr>
      </w:pPr>
    </w:p>
    <w:p w14:paraId="13C9284E" w14:textId="0FB2D7D6" w:rsidR="00176B61" w:rsidRPr="00237EBB" w:rsidRDefault="00176B61" w:rsidP="00A21982">
      <w:pPr>
        <w:pBdr>
          <w:top w:val="single" w:sz="4" w:space="1" w:color="auto"/>
          <w:left w:val="single" w:sz="4" w:space="0" w:color="auto"/>
          <w:bottom w:val="single" w:sz="4" w:space="1" w:color="auto"/>
          <w:right w:val="single" w:sz="4" w:space="4" w:color="auto"/>
        </w:pBdr>
        <w:shd w:val="clear" w:color="auto" w:fill="E5DFEC" w:themeFill="accent4" w:themeFillTint="33"/>
        <w:jc w:val="center"/>
        <w:rPr>
          <w:rFonts w:asciiTheme="minorHAnsi" w:hAnsiTheme="minorHAnsi" w:cs="Courier New"/>
          <w:b/>
        </w:rPr>
      </w:pPr>
      <w:r w:rsidRPr="00237EBB">
        <w:rPr>
          <w:rFonts w:asciiTheme="minorHAnsi" w:hAnsiTheme="minorHAnsi" w:cs="Courier New"/>
          <w:b/>
        </w:rPr>
        <w:t>Kinder sollten mehr spielen,</w:t>
      </w:r>
    </w:p>
    <w:p w14:paraId="271C04EA" w14:textId="77777777" w:rsidR="00176B61" w:rsidRPr="00237EBB" w:rsidRDefault="00176B61" w:rsidP="00A21982">
      <w:pPr>
        <w:pBdr>
          <w:top w:val="single" w:sz="4" w:space="1" w:color="auto"/>
          <w:left w:val="single" w:sz="4" w:space="0" w:color="auto"/>
          <w:bottom w:val="single" w:sz="4" w:space="1" w:color="auto"/>
          <w:right w:val="single" w:sz="4" w:space="4" w:color="auto"/>
        </w:pBdr>
        <w:shd w:val="clear" w:color="auto" w:fill="E5DFEC" w:themeFill="accent4" w:themeFillTint="33"/>
        <w:jc w:val="center"/>
        <w:rPr>
          <w:rFonts w:asciiTheme="minorHAnsi" w:hAnsiTheme="minorHAnsi" w:cs="Courier New"/>
          <w:b/>
        </w:rPr>
      </w:pPr>
      <w:r w:rsidRPr="00237EBB">
        <w:rPr>
          <w:rFonts w:asciiTheme="minorHAnsi" w:hAnsiTheme="minorHAnsi" w:cs="Courier New"/>
          <w:b/>
        </w:rPr>
        <w:t>als Kinder es heutzutage tun.</w:t>
      </w:r>
    </w:p>
    <w:p w14:paraId="78F550E8" w14:textId="77777777" w:rsidR="00176B61" w:rsidRPr="00237EBB" w:rsidRDefault="00176B61" w:rsidP="00A21982">
      <w:pPr>
        <w:pBdr>
          <w:top w:val="single" w:sz="4" w:space="1" w:color="auto"/>
          <w:left w:val="single" w:sz="4" w:space="0" w:color="auto"/>
          <w:bottom w:val="single" w:sz="4" w:space="1" w:color="auto"/>
          <w:right w:val="single" w:sz="4" w:space="4" w:color="auto"/>
        </w:pBdr>
        <w:shd w:val="clear" w:color="auto" w:fill="E5DFEC" w:themeFill="accent4" w:themeFillTint="33"/>
        <w:jc w:val="center"/>
        <w:rPr>
          <w:rFonts w:asciiTheme="minorHAnsi" w:hAnsiTheme="minorHAnsi" w:cs="Courier New"/>
          <w:b/>
        </w:rPr>
      </w:pPr>
      <w:r w:rsidRPr="00237EBB">
        <w:rPr>
          <w:rFonts w:asciiTheme="minorHAnsi" w:hAnsiTheme="minorHAnsi" w:cs="Courier New"/>
          <w:b/>
        </w:rPr>
        <w:t>Denn wenn man genügend gespielt hat,</w:t>
      </w:r>
    </w:p>
    <w:p w14:paraId="762DD48E" w14:textId="77777777" w:rsidR="00176B61" w:rsidRPr="00237EBB" w:rsidRDefault="00176B61" w:rsidP="00A21982">
      <w:pPr>
        <w:pBdr>
          <w:top w:val="single" w:sz="4" w:space="1" w:color="auto"/>
          <w:left w:val="single" w:sz="4" w:space="0" w:color="auto"/>
          <w:bottom w:val="single" w:sz="4" w:space="1" w:color="auto"/>
          <w:right w:val="single" w:sz="4" w:space="4" w:color="auto"/>
        </w:pBdr>
        <w:shd w:val="clear" w:color="auto" w:fill="E5DFEC" w:themeFill="accent4" w:themeFillTint="33"/>
        <w:jc w:val="center"/>
        <w:rPr>
          <w:rFonts w:asciiTheme="minorHAnsi" w:hAnsiTheme="minorHAnsi" w:cs="Courier New"/>
          <w:b/>
        </w:rPr>
      </w:pPr>
      <w:r w:rsidRPr="00237EBB">
        <w:rPr>
          <w:rFonts w:asciiTheme="minorHAnsi" w:hAnsiTheme="minorHAnsi" w:cs="Courier New"/>
          <w:b/>
        </w:rPr>
        <w:t>trägt man Schätze in sich herum,</w:t>
      </w:r>
    </w:p>
    <w:p w14:paraId="57404A97" w14:textId="77777777" w:rsidR="00176B61" w:rsidRPr="00237EBB" w:rsidRDefault="00176B61" w:rsidP="00A21982">
      <w:pPr>
        <w:pBdr>
          <w:top w:val="single" w:sz="4" w:space="1" w:color="auto"/>
          <w:left w:val="single" w:sz="4" w:space="0" w:color="auto"/>
          <w:bottom w:val="single" w:sz="4" w:space="1" w:color="auto"/>
          <w:right w:val="single" w:sz="4" w:space="4" w:color="auto"/>
        </w:pBdr>
        <w:shd w:val="clear" w:color="auto" w:fill="E5DFEC" w:themeFill="accent4" w:themeFillTint="33"/>
        <w:jc w:val="center"/>
        <w:rPr>
          <w:rFonts w:asciiTheme="minorHAnsi" w:hAnsiTheme="minorHAnsi" w:cs="Courier New"/>
          <w:b/>
        </w:rPr>
      </w:pPr>
      <w:r w:rsidRPr="00237EBB">
        <w:rPr>
          <w:rFonts w:asciiTheme="minorHAnsi" w:hAnsiTheme="minorHAnsi" w:cs="Courier New"/>
          <w:b/>
        </w:rPr>
        <w:t>aus denen man später</w:t>
      </w:r>
    </w:p>
    <w:p w14:paraId="587A5833" w14:textId="77777777" w:rsidR="00176B61" w:rsidRPr="00237EBB" w:rsidRDefault="00176B61" w:rsidP="00A21982">
      <w:pPr>
        <w:pBdr>
          <w:top w:val="single" w:sz="4" w:space="1" w:color="auto"/>
          <w:left w:val="single" w:sz="4" w:space="0" w:color="auto"/>
          <w:bottom w:val="single" w:sz="4" w:space="1" w:color="auto"/>
          <w:right w:val="single" w:sz="4" w:space="4" w:color="auto"/>
        </w:pBdr>
        <w:shd w:val="clear" w:color="auto" w:fill="E5DFEC" w:themeFill="accent4" w:themeFillTint="33"/>
        <w:jc w:val="center"/>
        <w:rPr>
          <w:rFonts w:asciiTheme="minorHAnsi" w:hAnsiTheme="minorHAnsi" w:cs="Courier New"/>
          <w:b/>
        </w:rPr>
      </w:pPr>
      <w:r w:rsidRPr="00237EBB">
        <w:rPr>
          <w:rFonts w:asciiTheme="minorHAnsi" w:hAnsiTheme="minorHAnsi" w:cs="Courier New"/>
          <w:b/>
        </w:rPr>
        <w:t>ein ganzes Leben lang</w:t>
      </w:r>
    </w:p>
    <w:p w14:paraId="68967218" w14:textId="77777777" w:rsidR="00176B61" w:rsidRPr="00237EBB" w:rsidRDefault="00176B61" w:rsidP="00A21982">
      <w:pPr>
        <w:pBdr>
          <w:top w:val="single" w:sz="4" w:space="1" w:color="auto"/>
          <w:left w:val="single" w:sz="4" w:space="0" w:color="auto"/>
          <w:bottom w:val="single" w:sz="4" w:space="1" w:color="auto"/>
          <w:right w:val="single" w:sz="4" w:space="4" w:color="auto"/>
        </w:pBdr>
        <w:shd w:val="clear" w:color="auto" w:fill="E5DFEC" w:themeFill="accent4" w:themeFillTint="33"/>
        <w:jc w:val="center"/>
        <w:rPr>
          <w:rFonts w:asciiTheme="minorHAnsi" w:hAnsiTheme="minorHAnsi" w:cs="Courier New"/>
          <w:b/>
        </w:rPr>
      </w:pPr>
      <w:r w:rsidRPr="00237EBB">
        <w:rPr>
          <w:rFonts w:asciiTheme="minorHAnsi" w:hAnsiTheme="minorHAnsi" w:cs="Courier New"/>
          <w:b/>
        </w:rPr>
        <w:t>schöpfen kann.</w:t>
      </w:r>
    </w:p>
    <w:p w14:paraId="6EA3ED30" w14:textId="77777777" w:rsidR="00176B61" w:rsidRPr="00237EBB" w:rsidRDefault="00176B61" w:rsidP="00A21982">
      <w:pPr>
        <w:pBdr>
          <w:top w:val="single" w:sz="4" w:space="1" w:color="auto"/>
          <w:left w:val="single" w:sz="4" w:space="0" w:color="auto"/>
          <w:bottom w:val="single" w:sz="4" w:space="1" w:color="auto"/>
          <w:right w:val="single" w:sz="4" w:space="4" w:color="auto"/>
        </w:pBdr>
        <w:shd w:val="clear" w:color="auto" w:fill="E5DFEC" w:themeFill="accent4" w:themeFillTint="33"/>
        <w:jc w:val="center"/>
        <w:rPr>
          <w:rFonts w:asciiTheme="minorHAnsi" w:hAnsiTheme="minorHAnsi" w:cs="Courier New"/>
          <w:b/>
        </w:rPr>
      </w:pPr>
      <w:r w:rsidRPr="00237EBB">
        <w:rPr>
          <w:rFonts w:asciiTheme="minorHAnsi" w:hAnsiTheme="minorHAnsi" w:cs="Courier New"/>
          <w:b/>
        </w:rPr>
        <w:t>Dann weiß man, was es heißt,</w:t>
      </w:r>
    </w:p>
    <w:p w14:paraId="21CF4EEA" w14:textId="77777777" w:rsidR="00176B61" w:rsidRPr="00237EBB" w:rsidRDefault="00176B61" w:rsidP="00A21982">
      <w:pPr>
        <w:pBdr>
          <w:top w:val="single" w:sz="4" w:space="1" w:color="auto"/>
          <w:left w:val="single" w:sz="4" w:space="0" w:color="auto"/>
          <w:bottom w:val="single" w:sz="4" w:space="1" w:color="auto"/>
          <w:right w:val="single" w:sz="4" w:space="4" w:color="auto"/>
        </w:pBdr>
        <w:shd w:val="clear" w:color="auto" w:fill="E5DFEC" w:themeFill="accent4" w:themeFillTint="33"/>
        <w:jc w:val="center"/>
        <w:rPr>
          <w:rFonts w:asciiTheme="minorHAnsi" w:hAnsiTheme="minorHAnsi" w:cs="Courier New"/>
          <w:b/>
        </w:rPr>
      </w:pPr>
      <w:r w:rsidRPr="00237EBB">
        <w:rPr>
          <w:rFonts w:asciiTheme="minorHAnsi" w:hAnsiTheme="minorHAnsi" w:cs="Courier New"/>
          <w:b/>
        </w:rPr>
        <w:t>in sich eine warme,</w:t>
      </w:r>
    </w:p>
    <w:p w14:paraId="29131FE1" w14:textId="77777777" w:rsidR="00176B61" w:rsidRPr="00237EBB" w:rsidRDefault="00176B61" w:rsidP="00A21982">
      <w:pPr>
        <w:pBdr>
          <w:top w:val="single" w:sz="4" w:space="1" w:color="auto"/>
          <w:left w:val="single" w:sz="4" w:space="0" w:color="auto"/>
          <w:bottom w:val="single" w:sz="4" w:space="1" w:color="auto"/>
          <w:right w:val="single" w:sz="4" w:space="4" w:color="auto"/>
        </w:pBdr>
        <w:shd w:val="clear" w:color="auto" w:fill="E5DFEC" w:themeFill="accent4" w:themeFillTint="33"/>
        <w:jc w:val="center"/>
        <w:rPr>
          <w:rFonts w:asciiTheme="minorHAnsi" w:hAnsiTheme="minorHAnsi" w:cs="Courier New"/>
          <w:b/>
        </w:rPr>
      </w:pPr>
      <w:r w:rsidRPr="00237EBB">
        <w:rPr>
          <w:rFonts w:asciiTheme="minorHAnsi" w:hAnsiTheme="minorHAnsi" w:cs="Courier New"/>
          <w:b/>
        </w:rPr>
        <w:t>geheime Welt zu haben,</w:t>
      </w:r>
    </w:p>
    <w:p w14:paraId="5DBACF68" w14:textId="77777777" w:rsidR="00176B61" w:rsidRPr="00237EBB" w:rsidRDefault="00176B61" w:rsidP="00A21982">
      <w:pPr>
        <w:pBdr>
          <w:top w:val="single" w:sz="4" w:space="1" w:color="auto"/>
          <w:left w:val="single" w:sz="4" w:space="0" w:color="auto"/>
          <w:bottom w:val="single" w:sz="4" w:space="1" w:color="auto"/>
          <w:right w:val="single" w:sz="4" w:space="4" w:color="auto"/>
        </w:pBdr>
        <w:shd w:val="clear" w:color="auto" w:fill="E5DFEC" w:themeFill="accent4" w:themeFillTint="33"/>
        <w:jc w:val="center"/>
        <w:rPr>
          <w:rFonts w:asciiTheme="minorHAnsi" w:hAnsiTheme="minorHAnsi" w:cs="Courier New"/>
          <w:b/>
        </w:rPr>
      </w:pPr>
      <w:r w:rsidRPr="00237EBB">
        <w:rPr>
          <w:rFonts w:asciiTheme="minorHAnsi" w:hAnsiTheme="minorHAnsi" w:cs="Courier New"/>
          <w:b/>
        </w:rPr>
        <w:t>die Kraft gibt,</w:t>
      </w:r>
    </w:p>
    <w:p w14:paraId="62B3AC5C" w14:textId="77777777" w:rsidR="00176B61" w:rsidRPr="00237EBB" w:rsidRDefault="00176B61" w:rsidP="00A21982">
      <w:pPr>
        <w:pBdr>
          <w:top w:val="single" w:sz="4" w:space="1" w:color="auto"/>
          <w:left w:val="single" w:sz="4" w:space="0" w:color="auto"/>
          <w:bottom w:val="single" w:sz="4" w:space="1" w:color="auto"/>
          <w:right w:val="single" w:sz="4" w:space="4" w:color="auto"/>
        </w:pBdr>
        <w:shd w:val="clear" w:color="auto" w:fill="E5DFEC" w:themeFill="accent4" w:themeFillTint="33"/>
        <w:jc w:val="center"/>
        <w:rPr>
          <w:rFonts w:asciiTheme="minorHAnsi" w:hAnsiTheme="minorHAnsi" w:cs="Courier New"/>
          <w:b/>
        </w:rPr>
      </w:pPr>
      <w:r w:rsidRPr="00237EBB">
        <w:rPr>
          <w:rFonts w:asciiTheme="minorHAnsi" w:hAnsiTheme="minorHAnsi" w:cs="Courier New"/>
          <w:b/>
        </w:rPr>
        <w:t>wenn das Leben schwer wird.</w:t>
      </w:r>
    </w:p>
    <w:p w14:paraId="21E82EA0" w14:textId="77777777" w:rsidR="00176B61" w:rsidRPr="00237EBB" w:rsidRDefault="00176B61" w:rsidP="00A21982">
      <w:pPr>
        <w:pBdr>
          <w:top w:val="single" w:sz="4" w:space="1" w:color="auto"/>
          <w:left w:val="single" w:sz="4" w:space="0" w:color="auto"/>
          <w:bottom w:val="single" w:sz="4" w:space="1" w:color="auto"/>
          <w:right w:val="single" w:sz="4" w:space="4" w:color="auto"/>
        </w:pBdr>
        <w:shd w:val="clear" w:color="auto" w:fill="E5DFEC" w:themeFill="accent4" w:themeFillTint="33"/>
        <w:jc w:val="center"/>
        <w:rPr>
          <w:rFonts w:asciiTheme="minorHAnsi" w:hAnsiTheme="minorHAnsi" w:cs="Courier New"/>
          <w:b/>
        </w:rPr>
      </w:pPr>
      <w:r w:rsidRPr="00237EBB">
        <w:rPr>
          <w:rFonts w:asciiTheme="minorHAnsi" w:hAnsiTheme="minorHAnsi" w:cs="Courier New"/>
          <w:b/>
        </w:rPr>
        <w:t>Was auch geschieht,</w:t>
      </w:r>
    </w:p>
    <w:p w14:paraId="63516480" w14:textId="77777777" w:rsidR="00176B61" w:rsidRPr="00237EBB" w:rsidRDefault="00176B61" w:rsidP="00A21982">
      <w:pPr>
        <w:pBdr>
          <w:top w:val="single" w:sz="4" w:space="1" w:color="auto"/>
          <w:left w:val="single" w:sz="4" w:space="0" w:color="auto"/>
          <w:bottom w:val="single" w:sz="4" w:space="1" w:color="auto"/>
          <w:right w:val="single" w:sz="4" w:space="4" w:color="auto"/>
        </w:pBdr>
        <w:shd w:val="clear" w:color="auto" w:fill="E5DFEC" w:themeFill="accent4" w:themeFillTint="33"/>
        <w:jc w:val="center"/>
        <w:rPr>
          <w:rFonts w:asciiTheme="minorHAnsi" w:hAnsiTheme="minorHAnsi" w:cs="Courier New"/>
          <w:b/>
        </w:rPr>
      </w:pPr>
      <w:r w:rsidRPr="00237EBB">
        <w:rPr>
          <w:rFonts w:asciiTheme="minorHAnsi" w:hAnsiTheme="minorHAnsi" w:cs="Courier New"/>
          <w:b/>
        </w:rPr>
        <w:t>was man auch erlebt,</w:t>
      </w:r>
    </w:p>
    <w:p w14:paraId="44895B11" w14:textId="77777777" w:rsidR="00176B61" w:rsidRPr="00237EBB" w:rsidRDefault="00176B61" w:rsidP="00A21982">
      <w:pPr>
        <w:pBdr>
          <w:top w:val="single" w:sz="4" w:space="1" w:color="auto"/>
          <w:left w:val="single" w:sz="4" w:space="0" w:color="auto"/>
          <w:bottom w:val="single" w:sz="4" w:space="1" w:color="auto"/>
          <w:right w:val="single" w:sz="4" w:space="4" w:color="auto"/>
        </w:pBdr>
        <w:shd w:val="clear" w:color="auto" w:fill="E5DFEC" w:themeFill="accent4" w:themeFillTint="33"/>
        <w:jc w:val="center"/>
        <w:rPr>
          <w:rFonts w:asciiTheme="minorHAnsi" w:hAnsiTheme="minorHAnsi" w:cs="Courier New"/>
          <w:b/>
        </w:rPr>
      </w:pPr>
      <w:r w:rsidRPr="00237EBB">
        <w:rPr>
          <w:rFonts w:asciiTheme="minorHAnsi" w:hAnsiTheme="minorHAnsi" w:cs="Courier New"/>
          <w:b/>
        </w:rPr>
        <w:t>man hat diese Welt in seinem Inneren,</w:t>
      </w:r>
    </w:p>
    <w:p w14:paraId="64776979" w14:textId="77777777" w:rsidR="00176B61" w:rsidRPr="00237EBB" w:rsidRDefault="00176B61" w:rsidP="00A21982">
      <w:pPr>
        <w:pBdr>
          <w:top w:val="single" w:sz="4" w:space="1" w:color="auto"/>
          <w:left w:val="single" w:sz="4" w:space="0" w:color="auto"/>
          <w:bottom w:val="single" w:sz="4" w:space="1" w:color="auto"/>
          <w:right w:val="single" w:sz="4" w:space="4" w:color="auto"/>
        </w:pBdr>
        <w:shd w:val="clear" w:color="auto" w:fill="E5DFEC" w:themeFill="accent4" w:themeFillTint="33"/>
        <w:jc w:val="center"/>
        <w:rPr>
          <w:rFonts w:asciiTheme="minorHAnsi" w:hAnsiTheme="minorHAnsi" w:cs="Courier New"/>
          <w:b/>
        </w:rPr>
      </w:pPr>
      <w:r w:rsidRPr="00237EBB">
        <w:rPr>
          <w:rFonts w:asciiTheme="minorHAnsi" w:hAnsiTheme="minorHAnsi" w:cs="Courier New"/>
          <w:b/>
        </w:rPr>
        <w:t>an die man sich halten kann.</w:t>
      </w:r>
    </w:p>
    <w:p w14:paraId="5416400A" w14:textId="77777777" w:rsidR="00176B61" w:rsidRPr="00237EBB" w:rsidRDefault="00176B61" w:rsidP="00A21982">
      <w:pPr>
        <w:pBdr>
          <w:top w:val="single" w:sz="4" w:space="1" w:color="auto"/>
          <w:left w:val="single" w:sz="4" w:space="0" w:color="auto"/>
          <w:bottom w:val="single" w:sz="4" w:space="1" w:color="auto"/>
          <w:right w:val="single" w:sz="4" w:space="4" w:color="auto"/>
        </w:pBdr>
        <w:shd w:val="clear" w:color="auto" w:fill="E5DFEC" w:themeFill="accent4" w:themeFillTint="33"/>
        <w:jc w:val="center"/>
        <w:rPr>
          <w:rFonts w:asciiTheme="minorHAnsi" w:hAnsiTheme="minorHAnsi" w:cs="Courier New"/>
          <w:b/>
        </w:rPr>
      </w:pPr>
    </w:p>
    <w:p w14:paraId="74A3ADD9" w14:textId="77777777" w:rsidR="00176B61" w:rsidRPr="00237EBB" w:rsidRDefault="00176B61" w:rsidP="00A21982">
      <w:pPr>
        <w:pBdr>
          <w:top w:val="single" w:sz="4" w:space="1" w:color="auto"/>
          <w:left w:val="single" w:sz="4" w:space="0" w:color="auto"/>
          <w:bottom w:val="single" w:sz="4" w:space="1" w:color="auto"/>
          <w:right w:val="single" w:sz="4" w:space="4" w:color="auto"/>
        </w:pBdr>
        <w:shd w:val="clear" w:color="auto" w:fill="E5DFEC" w:themeFill="accent4" w:themeFillTint="33"/>
        <w:jc w:val="center"/>
        <w:rPr>
          <w:rFonts w:asciiTheme="minorHAnsi" w:hAnsiTheme="minorHAnsi" w:cs="Courier New"/>
        </w:rPr>
      </w:pPr>
      <w:r w:rsidRPr="00237EBB">
        <w:rPr>
          <w:rFonts w:asciiTheme="minorHAnsi" w:hAnsiTheme="minorHAnsi" w:cs="Courier New"/>
          <w:i/>
        </w:rPr>
        <w:t xml:space="preserve">                                              Astrid Lindgren</w:t>
      </w:r>
    </w:p>
    <w:p w14:paraId="46516574" w14:textId="77777777" w:rsidR="00176B61" w:rsidRPr="00237EBB" w:rsidRDefault="00176B61">
      <w:pPr>
        <w:jc w:val="center"/>
        <w:rPr>
          <w:rFonts w:asciiTheme="minorHAnsi" w:hAnsiTheme="minorHAnsi" w:cs="Courier New"/>
        </w:rPr>
      </w:pPr>
    </w:p>
    <w:p w14:paraId="3BADE44A" w14:textId="77777777" w:rsidR="00176B61" w:rsidRPr="00237EBB" w:rsidRDefault="00176B61">
      <w:pPr>
        <w:jc w:val="center"/>
        <w:rPr>
          <w:rFonts w:asciiTheme="minorHAnsi" w:hAnsiTheme="minorHAnsi" w:cs="Courier New"/>
        </w:rPr>
      </w:pPr>
    </w:p>
    <w:p w14:paraId="191BB9DC" w14:textId="77777777" w:rsidR="00176B61" w:rsidRPr="00237EBB" w:rsidRDefault="00176B61">
      <w:pPr>
        <w:jc w:val="center"/>
        <w:rPr>
          <w:rFonts w:asciiTheme="minorHAnsi" w:hAnsiTheme="minorHAnsi" w:cs="Courier New"/>
        </w:rPr>
      </w:pPr>
    </w:p>
    <w:p w14:paraId="57B5F1A1" w14:textId="77777777" w:rsidR="00176B61" w:rsidRPr="00237EBB" w:rsidRDefault="00176B61">
      <w:pPr>
        <w:jc w:val="center"/>
        <w:rPr>
          <w:rFonts w:asciiTheme="minorHAnsi" w:hAnsiTheme="minorHAnsi" w:cs="Courier New"/>
        </w:rPr>
      </w:pPr>
    </w:p>
    <w:p w14:paraId="7A039CFA" w14:textId="77777777" w:rsidR="00176B61" w:rsidRPr="00237EBB" w:rsidRDefault="00176B61">
      <w:pPr>
        <w:jc w:val="center"/>
        <w:rPr>
          <w:rFonts w:asciiTheme="minorHAnsi" w:hAnsiTheme="minorHAnsi" w:cs="Courier New"/>
        </w:rPr>
      </w:pPr>
    </w:p>
    <w:p w14:paraId="77AA2DCF" w14:textId="77777777" w:rsidR="00176B61" w:rsidRPr="00237EBB" w:rsidRDefault="00176B61">
      <w:pPr>
        <w:jc w:val="center"/>
        <w:rPr>
          <w:rFonts w:asciiTheme="minorHAnsi" w:hAnsiTheme="minorHAnsi" w:cs="Courier New"/>
        </w:rPr>
      </w:pPr>
    </w:p>
    <w:p w14:paraId="56AC5C4D" w14:textId="77777777" w:rsidR="00176B61" w:rsidRPr="00237EBB" w:rsidRDefault="00176B61">
      <w:pPr>
        <w:jc w:val="both"/>
        <w:rPr>
          <w:rFonts w:asciiTheme="minorHAnsi" w:hAnsiTheme="minorHAnsi" w:cs="Courier New"/>
        </w:rPr>
      </w:pPr>
    </w:p>
    <w:p w14:paraId="3815215C" w14:textId="635D05D5" w:rsidR="00176B61" w:rsidRPr="00A21982" w:rsidRDefault="006F4778" w:rsidP="00917C1D">
      <w:pPr>
        <w:spacing w:line="288" w:lineRule="auto"/>
        <w:ind w:left="7788"/>
        <w:rPr>
          <w:rFonts w:asciiTheme="minorHAnsi" w:hAnsiTheme="minorHAnsi" w:cs="Arial"/>
          <w:sz w:val="20"/>
          <w:szCs w:val="20"/>
        </w:rPr>
      </w:pPr>
      <w:r w:rsidRPr="00A21982">
        <w:rPr>
          <w:rFonts w:asciiTheme="minorHAnsi" w:hAnsiTheme="minorHAnsi" w:cs="Courier New"/>
          <w:sz w:val="20"/>
          <w:szCs w:val="20"/>
        </w:rPr>
        <w:t xml:space="preserve">Stand: </w:t>
      </w:r>
      <w:r w:rsidR="00613045">
        <w:rPr>
          <w:rFonts w:asciiTheme="minorHAnsi" w:hAnsiTheme="minorHAnsi" w:cs="Courier New"/>
          <w:sz w:val="20"/>
          <w:szCs w:val="20"/>
        </w:rPr>
        <w:t xml:space="preserve">Oktober </w:t>
      </w:r>
      <w:r w:rsidR="00952CC1" w:rsidRPr="00A21982">
        <w:rPr>
          <w:rFonts w:asciiTheme="minorHAnsi" w:hAnsiTheme="minorHAnsi" w:cs="Courier New"/>
          <w:sz w:val="20"/>
          <w:szCs w:val="20"/>
        </w:rPr>
        <w:t>2020</w:t>
      </w:r>
    </w:p>
    <w:sectPr w:rsidR="00176B61" w:rsidRPr="00A21982" w:rsidSect="002B78D1">
      <w:footerReference w:type="default" r:id="rId34"/>
      <w:pgSz w:w="11906" w:h="16838"/>
      <w:pgMar w:top="1418"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CDA880" w14:textId="77777777" w:rsidR="00684CE4" w:rsidRDefault="00684CE4">
      <w:r>
        <w:separator/>
      </w:r>
    </w:p>
  </w:endnote>
  <w:endnote w:type="continuationSeparator" w:id="0">
    <w:p w14:paraId="0CF6F71C" w14:textId="77777777" w:rsidR="00684CE4" w:rsidRDefault="00684C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Kunstler Script">
    <w:panose1 w:val="030304020206070D0D06"/>
    <w:charset w:val="00"/>
    <w:family w:val="script"/>
    <w:pitch w:val="variable"/>
    <w:sig w:usb0="00000003" w:usb1="00000000" w:usb2="00000000" w:usb3="00000000" w:csb0="00000001" w:csb1="00000000"/>
  </w:font>
  <w:font w:name="Helvetica-Bold">
    <w:panose1 w:val="00000000000000000000"/>
    <w:charset w:val="00"/>
    <w:family w:val="auto"/>
    <w:notTrueType/>
    <w:pitch w:val="default"/>
    <w:sig w:usb0="00000003" w:usb1="00000000" w:usb2="00000000" w:usb3="00000000" w:csb0="00000001" w:csb1="00000000"/>
  </w:font>
  <w:font w:name="Helvetica">
    <w:panose1 w:val="020B05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750E49" w14:textId="2CB036C9" w:rsidR="00684CE4" w:rsidRDefault="00684CE4">
    <w:pPr>
      <w:pStyle w:val="Fuzeile"/>
    </w:pPr>
    <w:r>
      <w:rPr>
        <w:noProof/>
        <w:color w:val="4F81BD" w:themeColor="accent1"/>
      </w:rPr>
      <mc:AlternateContent>
        <mc:Choice Requires="wps">
          <w:drawing>
            <wp:anchor distT="0" distB="0" distL="114300" distR="114300" simplePos="0" relativeHeight="251659264" behindDoc="0" locked="0" layoutInCell="1" allowOverlap="1" wp14:anchorId="7F329894" wp14:editId="5314649E">
              <wp:simplePos x="0" y="0"/>
              <wp:positionH relativeFrom="page">
                <wp:align>center</wp:align>
              </wp:positionH>
              <wp:positionV relativeFrom="page">
                <wp:align>center</wp:align>
              </wp:positionV>
              <wp:extent cx="7364730" cy="9528810"/>
              <wp:effectExtent l="0" t="0" r="26670" b="26670"/>
              <wp:wrapNone/>
              <wp:docPr id="452" name="Rechteck 452"/>
              <wp:cNvGraphicFramePr/>
              <a:graphic xmlns:a="http://schemas.openxmlformats.org/drawingml/2006/main">
                <a:graphicData uri="http://schemas.microsoft.com/office/word/2010/wordprocessingShape">
                  <wps:wsp>
                    <wps:cNvSpPr/>
                    <wps:spPr>
                      <a:xfrm>
                        <a:off x="0" y="0"/>
                        <a:ext cx="7364730" cy="952881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4B230B4B" id="Rechteck 452" o:spid="_x0000_s1026" style="position:absolute;margin-left:0;margin-top:0;width:579.9pt;height:750.3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" filled="f" strokecolor="#938953 [1614]" strokeweight="1.25pt">
              <w10:wrap anchorx="page" anchory="page"/>
            </v:rect>
          </w:pict>
        </mc:Fallback>
      </mc:AlternateContent>
    </w:r>
    <w:r>
      <w:rPr>
        <w:color w:val="4F81BD" w:themeColor="accent1"/>
      </w:rPr>
      <w:t xml:space="preserve"> </w:t>
    </w:r>
    <w:r>
      <w:rPr>
        <w:rFonts w:asciiTheme="majorHAnsi" w:eastAsiaTheme="majorEastAsia" w:hAnsiTheme="majorHAnsi" w:cstheme="majorBidi"/>
        <w:color w:val="4F81BD" w:themeColor="accent1"/>
        <w:sz w:val="20"/>
        <w:szCs w:val="20"/>
      </w:rPr>
      <w:t xml:space="preserve">S. </w:t>
    </w:r>
    <w:r>
      <w:rPr>
        <w:rFonts w:asciiTheme="minorHAnsi" w:eastAsiaTheme="minorEastAsia" w:hAnsiTheme="minorHAnsi" w:cstheme="minorBidi"/>
        <w:color w:val="4F81BD" w:themeColor="accent1"/>
        <w:sz w:val="20"/>
        <w:szCs w:val="20"/>
      </w:rPr>
      <w:fldChar w:fldCharType="begin"/>
    </w:r>
    <w:r>
      <w:rPr>
        <w:color w:val="4F81BD" w:themeColor="accent1"/>
        <w:sz w:val="20"/>
        <w:szCs w:val="20"/>
      </w:rPr>
      <w:instrText>PAGE    \* MERGEFORMAT</w:instrText>
    </w:r>
    <w:r>
      <w:rPr>
        <w:rFonts w:asciiTheme="minorHAnsi" w:eastAsiaTheme="minorEastAsia" w:hAnsiTheme="minorHAnsi" w:cstheme="minorBidi"/>
        <w:color w:val="4F81BD" w:themeColor="accent1"/>
        <w:sz w:val="20"/>
        <w:szCs w:val="20"/>
      </w:rPr>
      <w:fldChar w:fldCharType="separate"/>
    </w:r>
    <w:r>
      <w:rPr>
        <w:rFonts w:asciiTheme="majorHAnsi" w:eastAsiaTheme="majorEastAsia" w:hAnsiTheme="majorHAnsi" w:cstheme="majorBidi"/>
        <w:color w:val="4F81BD" w:themeColor="accent1"/>
        <w:sz w:val="20"/>
        <w:szCs w:val="20"/>
      </w:rPr>
      <w:t>2</w:t>
    </w:r>
    <w:r>
      <w:rPr>
        <w:rFonts w:asciiTheme="majorHAnsi" w:eastAsiaTheme="majorEastAsia" w:hAnsiTheme="majorHAnsi" w:cstheme="majorBidi"/>
        <w:color w:val="4F81BD" w:themeColor="accent1"/>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34DC7B" w14:textId="77777777" w:rsidR="00684CE4" w:rsidRDefault="00684CE4">
      <w:r>
        <w:separator/>
      </w:r>
    </w:p>
  </w:footnote>
  <w:footnote w:type="continuationSeparator" w:id="0">
    <w:p w14:paraId="5F73E657" w14:textId="77777777" w:rsidR="00684CE4" w:rsidRDefault="00684CE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A06913"/>
    <w:multiLevelType w:val="multilevel"/>
    <w:tmpl w:val="80583F0A"/>
    <w:lvl w:ilvl="0">
      <w:start w:val="19"/>
      <w:numFmt w:val="decimal"/>
      <w:lvlText w:val="%1"/>
      <w:lvlJc w:val="left"/>
      <w:pPr>
        <w:ind w:left="420" w:hanging="420"/>
      </w:pPr>
      <w:rPr>
        <w:rFonts w:hint="default"/>
      </w:rPr>
    </w:lvl>
    <w:lvl w:ilvl="1">
      <w:start w:val="5"/>
      <w:numFmt w:val="decimal"/>
      <w:lvlText w:val="%1.%2"/>
      <w:lvlJc w:val="left"/>
      <w:pPr>
        <w:ind w:left="1290" w:hanging="420"/>
      </w:pPr>
      <w:rPr>
        <w:rFonts w:hint="default"/>
      </w:rPr>
    </w:lvl>
    <w:lvl w:ilvl="2">
      <w:start w:val="1"/>
      <w:numFmt w:val="decimal"/>
      <w:lvlText w:val="%1.%2.%3"/>
      <w:lvlJc w:val="left"/>
      <w:pPr>
        <w:ind w:left="2460" w:hanging="720"/>
      </w:pPr>
      <w:rPr>
        <w:rFonts w:hint="default"/>
      </w:rPr>
    </w:lvl>
    <w:lvl w:ilvl="3">
      <w:start w:val="1"/>
      <w:numFmt w:val="decimal"/>
      <w:lvlText w:val="%1.%2.%3.%4"/>
      <w:lvlJc w:val="left"/>
      <w:pPr>
        <w:ind w:left="3330" w:hanging="720"/>
      </w:pPr>
      <w:rPr>
        <w:rFonts w:hint="default"/>
      </w:rPr>
    </w:lvl>
    <w:lvl w:ilvl="4">
      <w:start w:val="1"/>
      <w:numFmt w:val="decimal"/>
      <w:lvlText w:val="%1.%2.%3.%4.%5"/>
      <w:lvlJc w:val="left"/>
      <w:pPr>
        <w:ind w:left="4560" w:hanging="1080"/>
      </w:pPr>
      <w:rPr>
        <w:rFonts w:hint="default"/>
      </w:rPr>
    </w:lvl>
    <w:lvl w:ilvl="5">
      <w:start w:val="1"/>
      <w:numFmt w:val="decimal"/>
      <w:lvlText w:val="%1.%2.%3.%4.%5.%6"/>
      <w:lvlJc w:val="left"/>
      <w:pPr>
        <w:ind w:left="5430" w:hanging="1080"/>
      </w:pPr>
      <w:rPr>
        <w:rFonts w:hint="default"/>
      </w:rPr>
    </w:lvl>
    <w:lvl w:ilvl="6">
      <w:start w:val="1"/>
      <w:numFmt w:val="decimal"/>
      <w:lvlText w:val="%1.%2.%3.%4.%5.%6.%7"/>
      <w:lvlJc w:val="left"/>
      <w:pPr>
        <w:ind w:left="6660" w:hanging="1440"/>
      </w:pPr>
      <w:rPr>
        <w:rFonts w:hint="default"/>
      </w:rPr>
    </w:lvl>
    <w:lvl w:ilvl="7">
      <w:start w:val="1"/>
      <w:numFmt w:val="decimal"/>
      <w:lvlText w:val="%1.%2.%3.%4.%5.%6.%7.%8"/>
      <w:lvlJc w:val="left"/>
      <w:pPr>
        <w:ind w:left="7530" w:hanging="1440"/>
      </w:pPr>
      <w:rPr>
        <w:rFonts w:hint="default"/>
      </w:rPr>
    </w:lvl>
    <w:lvl w:ilvl="8">
      <w:start w:val="1"/>
      <w:numFmt w:val="decimal"/>
      <w:lvlText w:val="%1.%2.%3.%4.%5.%6.%7.%8.%9"/>
      <w:lvlJc w:val="left"/>
      <w:pPr>
        <w:ind w:left="8760" w:hanging="1800"/>
      </w:pPr>
      <w:rPr>
        <w:rFonts w:hint="default"/>
      </w:rPr>
    </w:lvl>
  </w:abstractNum>
  <w:abstractNum w:abstractNumId="1" w15:restartNumberingAfterBreak="0">
    <w:nsid w:val="0F946297"/>
    <w:multiLevelType w:val="hybridMultilevel"/>
    <w:tmpl w:val="C4DCDD2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0C5136F"/>
    <w:multiLevelType w:val="hybridMultilevel"/>
    <w:tmpl w:val="9D1CAE2C"/>
    <w:lvl w:ilvl="0" w:tplc="04070001">
      <w:numFmt w:val="bullet"/>
      <w:lvlText w:val=""/>
      <w:lvlJc w:val="left"/>
      <w:pPr>
        <w:ind w:left="772" w:hanging="360"/>
      </w:pPr>
      <w:rPr>
        <w:rFonts w:ascii="Symbol" w:hAnsi="Symbol" w:hint="default"/>
      </w:rPr>
    </w:lvl>
    <w:lvl w:ilvl="1" w:tplc="04070003" w:tentative="1">
      <w:start w:val="1"/>
      <w:numFmt w:val="bullet"/>
      <w:lvlText w:val="o"/>
      <w:lvlJc w:val="left"/>
      <w:pPr>
        <w:ind w:left="1492" w:hanging="360"/>
      </w:pPr>
      <w:rPr>
        <w:rFonts w:ascii="Courier New" w:hAnsi="Courier New" w:cs="Courier New" w:hint="default"/>
      </w:rPr>
    </w:lvl>
    <w:lvl w:ilvl="2" w:tplc="04070005" w:tentative="1">
      <w:start w:val="1"/>
      <w:numFmt w:val="bullet"/>
      <w:lvlText w:val=""/>
      <w:lvlJc w:val="left"/>
      <w:pPr>
        <w:ind w:left="2212" w:hanging="360"/>
      </w:pPr>
      <w:rPr>
        <w:rFonts w:ascii="Wingdings" w:hAnsi="Wingdings" w:hint="default"/>
      </w:rPr>
    </w:lvl>
    <w:lvl w:ilvl="3" w:tplc="04070001" w:tentative="1">
      <w:start w:val="1"/>
      <w:numFmt w:val="bullet"/>
      <w:lvlText w:val=""/>
      <w:lvlJc w:val="left"/>
      <w:pPr>
        <w:ind w:left="2932" w:hanging="360"/>
      </w:pPr>
      <w:rPr>
        <w:rFonts w:ascii="Symbol" w:hAnsi="Symbol" w:hint="default"/>
      </w:rPr>
    </w:lvl>
    <w:lvl w:ilvl="4" w:tplc="04070003" w:tentative="1">
      <w:start w:val="1"/>
      <w:numFmt w:val="bullet"/>
      <w:lvlText w:val="o"/>
      <w:lvlJc w:val="left"/>
      <w:pPr>
        <w:ind w:left="3652" w:hanging="360"/>
      </w:pPr>
      <w:rPr>
        <w:rFonts w:ascii="Courier New" w:hAnsi="Courier New" w:cs="Courier New" w:hint="default"/>
      </w:rPr>
    </w:lvl>
    <w:lvl w:ilvl="5" w:tplc="04070005" w:tentative="1">
      <w:start w:val="1"/>
      <w:numFmt w:val="bullet"/>
      <w:lvlText w:val=""/>
      <w:lvlJc w:val="left"/>
      <w:pPr>
        <w:ind w:left="4372" w:hanging="360"/>
      </w:pPr>
      <w:rPr>
        <w:rFonts w:ascii="Wingdings" w:hAnsi="Wingdings" w:hint="default"/>
      </w:rPr>
    </w:lvl>
    <w:lvl w:ilvl="6" w:tplc="04070001" w:tentative="1">
      <w:start w:val="1"/>
      <w:numFmt w:val="bullet"/>
      <w:lvlText w:val=""/>
      <w:lvlJc w:val="left"/>
      <w:pPr>
        <w:ind w:left="5092" w:hanging="360"/>
      </w:pPr>
      <w:rPr>
        <w:rFonts w:ascii="Symbol" w:hAnsi="Symbol" w:hint="default"/>
      </w:rPr>
    </w:lvl>
    <w:lvl w:ilvl="7" w:tplc="04070003" w:tentative="1">
      <w:start w:val="1"/>
      <w:numFmt w:val="bullet"/>
      <w:lvlText w:val="o"/>
      <w:lvlJc w:val="left"/>
      <w:pPr>
        <w:ind w:left="5812" w:hanging="360"/>
      </w:pPr>
      <w:rPr>
        <w:rFonts w:ascii="Courier New" w:hAnsi="Courier New" w:cs="Courier New" w:hint="default"/>
      </w:rPr>
    </w:lvl>
    <w:lvl w:ilvl="8" w:tplc="04070005" w:tentative="1">
      <w:start w:val="1"/>
      <w:numFmt w:val="bullet"/>
      <w:lvlText w:val=""/>
      <w:lvlJc w:val="left"/>
      <w:pPr>
        <w:ind w:left="6532" w:hanging="360"/>
      </w:pPr>
      <w:rPr>
        <w:rFonts w:ascii="Wingdings" w:hAnsi="Wingdings" w:hint="default"/>
      </w:rPr>
    </w:lvl>
  </w:abstractNum>
  <w:abstractNum w:abstractNumId="3" w15:restartNumberingAfterBreak="0">
    <w:nsid w:val="1301439E"/>
    <w:multiLevelType w:val="hybridMultilevel"/>
    <w:tmpl w:val="A8FEC2F6"/>
    <w:lvl w:ilvl="0" w:tplc="04070001">
      <w:start w:val="1"/>
      <w:numFmt w:val="bullet"/>
      <w:lvlText w:val=""/>
      <w:lvlJc w:val="left"/>
      <w:pPr>
        <w:ind w:left="3060" w:hanging="360"/>
      </w:pPr>
      <w:rPr>
        <w:rFonts w:ascii="Symbol" w:hAnsi="Symbol" w:hint="default"/>
      </w:rPr>
    </w:lvl>
    <w:lvl w:ilvl="1" w:tplc="04070003" w:tentative="1">
      <w:start w:val="1"/>
      <w:numFmt w:val="bullet"/>
      <w:lvlText w:val="o"/>
      <w:lvlJc w:val="left"/>
      <w:pPr>
        <w:ind w:left="3780" w:hanging="360"/>
      </w:pPr>
      <w:rPr>
        <w:rFonts w:ascii="Courier New" w:hAnsi="Courier New" w:cs="Courier New" w:hint="default"/>
      </w:rPr>
    </w:lvl>
    <w:lvl w:ilvl="2" w:tplc="04070005" w:tentative="1">
      <w:start w:val="1"/>
      <w:numFmt w:val="bullet"/>
      <w:lvlText w:val=""/>
      <w:lvlJc w:val="left"/>
      <w:pPr>
        <w:ind w:left="4500" w:hanging="360"/>
      </w:pPr>
      <w:rPr>
        <w:rFonts w:ascii="Wingdings" w:hAnsi="Wingdings" w:hint="default"/>
      </w:rPr>
    </w:lvl>
    <w:lvl w:ilvl="3" w:tplc="04070001" w:tentative="1">
      <w:start w:val="1"/>
      <w:numFmt w:val="bullet"/>
      <w:lvlText w:val=""/>
      <w:lvlJc w:val="left"/>
      <w:pPr>
        <w:ind w:left="5220" w:hanging="360"/>
      </w:pPr>
      <w:rPr>
        <w:rFonts w:ascii="Symbol" w:hAnsi="Symbol" w:hint="default"/>
      </w:rPr>
    </w:lvl>
    <w:lvl w:ilvl="4" w:tplc="04070003" w:tentative="1">
      <w:start w:val="1"/>
      <w:numFmt w:val="bullet"/>
      <w:lvlText w:val="o"/>
      <w:lvlJc w:val="left"/>
      <w:pPr>
        <w:ind w:left="5940" w:hanging="360"/>
      </w:pPr>
      <w:rPr>
        <w:rFonts w:ascii="Courier New" w:hAnsi="Courier New" w:cs="Courier New" w:hint="default"/>
      </w:rPr>
    </w:lvl>
    <w:lvl w:ilvl="5" w:tplc="04070005" w:tentative="1">
      <w:start w:val="1"/>
      <w:numFmt w:val="bullet"/>
      <w:lvlText w:val=""/>
      <w:lvlJc w:val="left"/>
      <w:pPr>
        <w:ind w:left="6660" w:hanging="360"/>
      </w:pPr>
      <w:rPr>
        <w:rFonts w:ascii="Wingdings" w:hAnsi="Wingdings" w:hint="default"/>
      </w:rPr>
    </w:lvl>
    <w:lvl w:ilvl="6" w:tplc="04070001" w:tentative="1">
      <w:start w:val="1"/>
      <w:numFmt w:val="bullet"/>
      <w:lvlText w:val=""/>
      <w:lvlJc w:val="left"/>
      <w:pPr>
        <w:ind w:left="7380" w:hanging="360"/>
      </w:pPr>
      <w:rPr>
        <w:rFonts w:ascii="Symbol" w:hAnsi="Symbol" w:hint="default"/>
      </w:rPr>
    </w:lvl>
    <w:lvl w:ilvl="7" w:tplc="04070003" w:tentative="1">
      <w:start w:val="1"/>
      <w:numFmt w:val="bullet"/>
      <w:lvlText w:val="o"/>
      <w:lvlJc w:val="left"/>
      <w:pPr>
        <w:ind w:left="8100" w:hanging="360"/>
      </w:pPr>
      <w:rPr>
        <w:rFonts w:ascii="Courier New" w:hAnsi="Courier New" w:cs="Courier New" w:hint="default"/>
      </w:rPr>
    </w:lvl>
    <w:lvl w:ilvl="8" w:tplc="04070005" w:tentative="1">
      <w:start w:val="1"/>
      <w:numFmt w:val="bullet"/>
      <w:lvlText w:val=""/>
      <w:lvlJc w:val="left"/>
      <w:pPr>
        <w:ind w:left="8820" w:hanging="360"/>
      </w:pPr>
      <w:rPr>
        <w:rFonts w:ascii="Wingdings" w:hAnsi="Wingdings" w:hint="default"/>
      </w:rPr>
    </w:lvl>
  </w:abstractNum>
  <w:abstractNum w:abstractNumId="4" w15:restartNumberingAfterBreak="0">
    <w:nsid w:val="15965762"/>
    <w:multiLevelType w:val="hybridMultilevel"/>
    <w:tmpl w:val="2084BB14"/>
    <w:lvl w:ilvl="0" w:tplc="04070001">
      <w:start w:val="1"/>
      <w:numFmt w:val="bullet"/>
      <w:lvlText w:val=""/>
      <w:lvlJc w:val="left"/>
      <w:pPr>
        <w:ind w:left="3552" w:hanging="360"/>
      </w:pPr>
      <w:rPr>
        <w:rFonts w:ascii="Symbol" w:hAnsi="Symbol" w:hint="default"/>
      </w:rPr>
    </w:lvl>
    <w:lvl w:ilvl="1" w:tplc="04070003" w:tentative="1">
      <w:start w:val="1"/>
      <w:numFmt w:val="bullet"/>
      <w:lvlText w:val="o"/>
      <w:lvlJc w:val="left"/>
      <w:pPr>
        <w:ind w:left="4272" w:hanging="360"/>
      </w:pPr>
      <w:rPr>
        <w:rFonts w:ascii="Courier New" w:hAnsi="Courier New" w:cs="Courier New" w:hint="default"/>
      </w:rPr>
    </w:lvl>
    <w:lvl w:ilvl="2" w:tplc="04070005" w:tentative="1">
      <w:start w:val="1"/>
      <w:numFmt w:val="bullet"/>
      <w:lvlText w:val=""/>
      <w:lvlJc w:val="left"/>
      <w:pPr>
        <w:ind w:left="4992" w:hanging="360"/>
      </w:pPr>
      <w:rPr>
        <w:rFonts w:ascii="Wingdings" w:hAnsi="Wingdings" w:hint="default"/>
      </w:rPr>
    </w:lvl>
    <w:lvl w:ilvl="3" w:tplc="04070001" w:tentative="1">
      <w:start w:val="1"/>
      <w:numFmt w:val="bullet"/>
      <w:lvlText w:val=""/>
      <w:lvlJc w:val="left"/>
      <w:pPr>
        <w:ind w:left="5712" w:hanging="360"/>
      </w:pPr>
      <w:rPr>
        <w:rFonts w:ascii="Symbol" w:hAnsi="Symbol" w:hint="default"/>
      </w:rPr>
    </w:lvl>
    <w:lvl w:ilvl="4" w:tplc="04070003" w:tentative="1">
      <w:start w:val="1"/>
      <w:numFmt w:val="bullet"/>
      <w:lvlText w:val="o"/>
      <w:lvlJc w:val="left"/>
      <w:pPr>
        <w:ind w:left="6432" w:hanging="360"/>
      </w:pPr>
      <w:rPr>
        <w:rFonts w:ascii="Courier New" w:hAnsi="Courier New" w:cs="Courier New" w:hint="default"/>
      </w:rPr>
    </w:lvl>
    <w:lvl w:ilvl="5" w:tplc="04070005" w:tentative="1">
      <w:start w:val="1"/>
      <w:numFmt w:val="bullet"/>
      <w:lvlText w:val=""/>
      <w:lvlJc w:val="left"/>
      <w:pPr>
        <w:ind w:left="7152" w:hanging="360"/>
      </w:pPr>
      <w:rPr>
        <w:rFonts w:ascii="Wingdings" w:hAnsi="Wingdings" w:hint="default"/>
      </w:rPr>
    </w:lvl>
    <w:lvl w:ilvl="6" w:tplc="04070001" w:tentative="1">
      <w:start w:val="1"/>
      <w:numFmt w:val="bullet"/>
      <w:lvlText w:val=""/>
      <w:lvlJc w:val="left"/>
      <w:pPr>
        <w:ind w:left="7872" w:hanging="360"/>
      </w:pPr>
      <w:rPr>
        <w:rFonts w:ascii="Symbol" w:hAnsi="Symbol" w:hint="default"/>
      </w:rPr>
    </w:lvl>
    <w:lvl w:ilvl="7" w:tplc="04070003" w:tentative="1">
      <w:start w:val="1"/>
      <w:numFmt w:val="bullet"/>
      <w:lvlText w:val="o"/>
      <w:lvlJc w:val="left"/>
      <w:pPr>
        <w:ind w:left="8592" w:hanging="360"/>
      </w:pPr>
      <w:rPr>
        <w:rFonts w:ascii="Courier New" w:hAnsi="Courier New" w:cs="Courier New" w:hint="default"/>
      </w:rPr>
    </w:lvl>
    <w:lvl w:ilvl="8" w:tplc="04070005" w:tentative="1">
      <w:start w:val="1"/>
      <w:numFmt w:val="bullet"/>
      <w:lvlText w:val=""/>
      <w:lvlJc w:val="left"/>
      <w:pPr>
        <w:ind w:left="9312" w:hanging="360"/>
      </w:pPr>
      <w:rPr>
        <w:rFonts w:ascii="Wingdings" w:hAnsi="Wingdings" w:hint="default"/>
      </w:rPr>
    </w:lvl>
  </w:abstractNum>
  <w:abstractNum w:abstractNumId="5" w15:restartNumberingAfterBreak="0">
    <w:nsid w:val="18581740"/>
    <w:multiLevelType w:val="hybridMultilevel"/>
    <w:tmpl w:val="30AE0126"/>
    <w:lvl w:ilvl="0" w:tplc="04070001">
      <w:start w:val="1"/>
      <w:numFmt w:val="bullet"/>
      <w:lvlText w:val=""/>
      <w:lvlJc w:val="left"/>
      <w:pPr>
        <w:ind w:left="3060" w:hanging="360"/>
      </w:pPr>
      <w:rPr>
        <w:rFonts w:ascii="Symbol" w:hAnsi="Symbol" w:hint="default"/>
      </w:rPr>
    </w:lvl>
    <w:lvl w:ilvl="1" w:tplc="04070003" w:tentative="1">
      <w:start w:val="1"/>
      <w:numFmt w:val="bullet"/>
      <w:lvlText w:val="o"/>
      <w:lvlJc w:val="left"/>
      <w:pPr>
        <w:ind w:left="3780" w:hanging="360"/>
      </w:pPr>
      <w:rPr>
        <w:rFonts w:ascii="Courier New" w:hAnsi="Courier New" w:cs="Courier New" w:hint="default"/>
      </w:rPr>
    </w:lvl>
    <w:lvl w:ilvl="2" w:tplc="04070005" w:tentative="1">
      <w:start w:val="1"/>
      <w:numFmt w:val="bullet"/>
      <w:lvlText w:val=""/>
      <w:lvlJc w:val="left"/>
      <w:pPr>
        <w:ind w:left="4500" w:hanging="360"/>
      </w:pPr>
      <w:rPr>
        <w:rFonts w:ascii="Wingdings" w:hAnsi="Wingdings" w:hint="default"/>
      </w:rPr>
    </w:lvl>
    <w:lvl w:ilvl="3" w:tplc="04070001" w:tentative="1">
      <w:start w:val="1"/>
      <w:numFmt w:val="bullet"/>
      <w:lvlText w:val=""/>
      <w:lvlJc w:val="left"/>
      <w:pPr>
        <w:ind w:left="5220" w:hanging="360"/>
      </w:pPr>
      <w:rPr>
        <w:rFonts w:ascii="Symbol" w:hAnsi="Symbol" w:hint="default"/>
      </w:rPr>
    </w:lvl>
    <w:lvl w:ilvl="4" w:tplc="04070003" w:tentative="1">
      <w:start w:val="1"/>
      <w:numFmt w:val="bullet"/>
      <w:lvlText w:val="o"/>
      <w:lvlJc w:val="left"/>
      <w:pPr>
        <w:ind w:left="5940" w:hanging="360"/>
      </w:pPr>
      <w:rPr>
        <w:rFonts w:ascii="Courier New" w:hAnsi="Courier New" w:cs="Courier New" w:hint="default"/>
      </w:rPr>
    </w:lvl>
    <w:lvl w:ilvl="5" w:tplc="04070005" w:tentative="1">
      <w:start w:val="1"/>
      <w:numFmt w:val="bullet"/>
      <w:lvlText w:val=""/>
      <w:lvlJc w:val="left"/>
      <w:pPr>
        <w:ind w:left="6660" w:hanging="360"/>
      </w:pPr>
      <w:rPr>
        <w:rFonts w:ascii="Wingdings" w:hAnsi="Wingdings" w:hint="default"/>
      </w:rPr>
    </w:lvl>
    <w:lvl w:ilvl="6" w:tplc="04070001" w:tentative="1">
      <w:start w:val="1"/>
      <w:numFmt w:val="bullet"/>
      <w:lvlText w:val=""/>
      <w:lvlJc w:val="left"/>
      <w:pPr>
        <w:ind w:left="7380" w:hanging="360"/>
      </w:pPr>
      <w:rPr>
        <w:rFonts w:ascii="Symbol" w:hAnsi="Symbol" w:hint="default"/>
      </w:rPr>
    </w:lvl>
    <w:lvl w:ilvl="7" w:tplc="04070003" w:tentative="1">
      <w:start w:val="1"/>
      <w:numFmt w:val="bullet"/>
      <w:lvlText w:val="o"/>
      <w:lvlJc w:val="left"/>
      <w:pPr>
        <w:ind w:left="8100" w:hanging="360"/>
      </w:pPr>
      <w:rPr>
        <w:rFonts w:ascii="Courier New" w:hAnsi="Courier New" w:cs="Courier New" w:hint="default"/>
      </w:rPr>
    </w:lvl>
    <w:lvl w:ilvl="8" w:tplc="04070005" w:tentative="1">
      <w:start w:val="1"/>
      <w:numFmt w:val="bullet"/>
      <w:lvlText w:val=""/>
      <w:lvlJc w:val="left"/>
      <w:pPr>
        <w:ind w:left="8820" w:hanging="360"/>
      </w:pPr>
      <w:rPr>
        <w:rFonts w:ascii="Wingdings" w:hAnsi="Wingdings" w:hint="default"/>
      </w:rPr>
    </w:lvl>
  </w:abstractNum>
  <w:abstractNum w:abstractNumId="6" w15:restartNumberingAfterBreak="0">
    <w:nsid w:val="22D04D3C"/>
    <w:multiLevelType w:val="hybridMultilevel"/>
    <w:tmpl w:val="82DCAC7C"/>
    <w:lvl w:ilvl="0" w:tplc="04070015">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29E73A66"/>
    <w:multiLevelType w:val="hybridMultilevel"/>
    <w:tmpl w:val="45F2E0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A024DB6"/>
    <w:multiLevelType w:val="hybridMultilevel"/>
    <w:tmpl w:val="FAEE2CD6"/>
    <w:lvl w:ilvl="0" w:tplc="04070015">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32B74985"/>
    <w:multiLevelType w:val="hybridMultilevel"/>
    <w:tmpl w:val="7FB2398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37C123CF"/>
    <w:multiLevelType w:val="hybridMultilevel"/>
    <w:tmpl w:val="D4BCA9E8"/>
    <w:lvl w:ilvl="0" w:tplc="04070001">
      <w:start w:val="1"/>
      <w:numFmt w:val="bullet"/>
      <w:lvlText w:val=""/>
      <w:lvlJc w:val="left"/>
      <w:pPr>
        <w:ind w:left="776" w:hanging="360"/>
      </w:pPr>
      <w:rPr>
        <w:rFonts w:ascii="Symbol" w:hAnsi="Symbol" w:hint="default"/>
      </w:rPr>
    </w:lvl>
    <w:lvl w:ilvl="1" w:tplc="04070003" w:tentative="1">
      <w:start w:val="1"/>
      <w:numFmt w:val="bullet"/>
      <w:lvlText w:val="o"/>
      <w:lvlJc w:val="left"/>
      <w:pPr>
        <w:ind w:left="1496" w:hanging="360"/>
      </w:pPr>
      <w:rPr>
        <w:rFonts w:ascii="Courier New" w:hAnsi="Courier New" w:cs="Courier New" w:hint="default"/>
      </w:rPr>
    </w:lvl>
    <w:lvl w:ilvl="2" w:tplc="04070005" w:tentative="1">
      <w:start w:val="1"/>
      <w:numFmt w:val="bullet"/>
      <w:lvlText w:val=""/>
      <w:lvlJc w:val="left"/>
      <w:pPr>
        <w:ind w:left="2216" w:hanging="360"/>
      </w:pPr>
      <w:rPr>
        <w:rFonts w:ascii="Wingdings" w:hAnsi="Wingdings" w:hint="default"/>
      </w:rPr>
    </w:lvl>
    <w:lvl w:ilvl="3" w:tplc="04070001" w:tentative="1">
      <w:start w:val="1"/>
      <w:numFmt w:val="bullet"/>
      <w:lvlText w:val=""/>
      <w:lvlJc w:val="left"/>
      <w:pPr>
        <w:ind w:left="2936" w:hanging="360"/>
      </w:pPr>
      <w:rPr>
        <w:rFonts w:ascii="Symbol" w:hAnsi="Symbol" w:hint="default"/>
      </w:rPr>
    </w:lvl>
    <w:lvl w:ilvl="4" w:tplc="04070003" w:tentative="1">
      <w:start w:val="1"/>
      <w:numFmt w:val="bullet"/>
      <w:lvlText w:val="o"/>
      <w:lvlJc w:val="left"/>
      <w:pPr>
        <w:ind w:left="3656" w:hanging="360"/>
      </w:pPr>
      <w:rPr>
        <w:rFonts w:ascii="Courier New" w:hAnsi="Courier New" w:cs="Courier New" w:hint="default"/>
      </w:rPr>
    </w:lvl>
    <w:lvl w:ilvl="5" w:tplc="04070005" w:tentative="1">
      <w:start w:val="1"/>
      <w:numFmt w:val="bullet"/>
      <w:lvlText w:val=""/>
      <w:lvlJc w:val="left"/>
      <w:pPr>
        <w:ind w:left="4376" w:hanging="360"/>
      </w:pPr>
      <w:rPr>
        <w:rFonts w:ascii="Wingdings" w:hAnsi="Wingdings" w:hint="default"/>
      </w:rPr>
    </w:lvl>
    <w:lvl w:ilvl="6" w:tplc="04070001" w:tentative="1">
      <w:start w:val="1"/>
      <w:numFmt w:val="bullet"/>
      <w:lvlText w:val=""/>
      <w:lvlJc w:val="left"/>
      <w:pPr>
        <w:ind w:left="5096" w:hanging="360"/>
      </w:pPr>
      <w:rPr>
        <w:rFonts w:ascii="Symbol" w:hAnsi="Symbol" w:hint="default"/>
      </w:rPr>
    </w:lvl>
    <w:lvl w:ilvl="7" w:tplc="04070003" w:tentative="1">
      <w:start w:val="1"/>
      <w:numFmt w:val="bullet"/>
      <w:lvlText w:val="o"/>
      <w:lvlJc w:val="left"/>
      <w:pPr>
        <w:ind w:left="5816" w:hanging="360"/>
      </w:pPr>
      <w:rPr>
        <w:rFonts w:ascii="Courier New" w:hAnsi="Courier New" w:cs="Courier New" w:hint="default"/>
      </w:rPr>
    </w:lvl>
    <w:lvl w:ilvl="8" w:tplc="04070005" w:tentative="1">
      <w:start w:val="1"/>
      <w:numFmt w:val="bullet"/>
      <w:lvlText w:val=""/>
      <w:lvlJc w:val="left"/>
      <w:pPr>
        <w:ind w:left="6536" w:hanging="360"/>
      </w:pPr>
      <w:rPr>
        <w:rFonts w:ascii="Wingdings" w:hAnsi="Wingdings" w:hint="default"/>
      </w:rPr>
    </w:lvl>
  </w:abstractNum>
  <w:abstractNum w:abstractNumId="11" w15:restartNumberingAfterBreak="0">
    <w:nsid w:val="38351742"/>
    <w:multiLevelType w:val="hybridMultilevel"/>
    <w:tmpl w:val="F3A82A90"/>
    <w:lvl w:ilvl="0" w:tplc="0407000F">
      <w:start w:val="1"/>
      <w:numFmt w:val="decimal"/>
      <w:lvlText w:val="%1."/>
      <w:lvlJc w:val="left"/>
      <w:pPr>
        <w:ind w:left="1425" w:hanging="360"/>
      </w:pPr>
    </w:lvl>
    <w:lvl w:ilvl="1" w:tplc="04070019" w:tentative="1">
      <w:start w:val="1"/>
      <w:numFmt w:val="lowerLetter"/>
      <w:lvlText w:val="%2."/>
      <w:lvlJc w:val="left"/>
      <w:pPr>
        <w:ind w:left="2145" w:hanging="360"/>
      </w:pPr>
    </w:lvl>
    <w:lvl w:ilvl="2" w:tplc="0407001B" w:tentative="1">
      <w:start w:val="1"/>
      <w:numFmt w:val="lowerRoman"/>
      <w:lvlText w:val="%3."/>
      <w:lvlJc w:val="right"/>
      <w:pPr>
        <w:ind w:left="2865" w:hanging="180"/>
      </w:pPr>
    </w:lvl>
    <w:lvl w:ilvl="3" w:tplc="0407000F" w:tentative="1">
      <w:start w:val="1"/>
      <w:numFmt w:val="decimal"/>
      <w:lvlText w:val="%4."/>
      <w:lvlJc w:val="left"/>
      <w:pPr>
        <w:ind w:left="3585" w:hanging="360"/>
      </w:pPr>
    </w:lvl>
    <w:lvl w:ilvl="4" w:tplc="04070019" w:tentative="1">
      <w:start w:val="1"/>
      <w:numFmt w:val="lowerLetter"/>
      <w:lvlText w:val="%5."/>
      <w:lvlJc w:val="left"/>
      <w:pPr>
        <w:ind w:left="4305" w:hanging="360"/>
      </w:pPr>
    </w:lvl>
    <w:lvl w:ilvl="5" w:tplc="0407001B" w:tentative="1">
      <w:start w:val="1"/>
      <w:numFmt w:val="lowerRoman"/>
      <w:lvlText w:val="%6."/>
      <w:lvlJc w:val="right"/>
      <w:pPr>
        <w:ind w:left="5025" w:hanging="180"/>
      </w:pPr>
    </w:lvl>
    <w:lvl w:ilvl="6" w:tplc="0407000F" w:tentative="1">
      <w:start w:val="1"/>
      <w:numFmt w:val="decimal"/>
      <w:lvlText w:val="%7."/>
      <w:lvlJc w:val="left"/>
      <w:pPr>
        <w:ind w:left="5745" w:hanging="360"/>
      </w:pPr>
    </w:lvl>
    <w:lvl w:ilvl="7" w:tplc="04070019" w:tentative="1">
      <w:start w:val="1"/>
      <w:numFmt w:val="lowerLetter"/>
      <w:lvlText w:val="%8."/>
      <w:lvlJc w:val="left"/>
      <w:pPr>
        <w:ind w:left="6465" w:hanging="360"/>
      </w:pPr>
    </w:lvl>
    <w:lvl w:ilvl="8" w:tplc="0407001B" w:tentative="1">
      <w:start w:val="1"/>
      <w:numFmt w:val="lowerRoman"/>
      <w:lvlText w:val="%9."/>
      <w:lvlJc w:val="right"/>
      <w:pPr>
        <w:ind w:left="7185" w:hanging="180"/>
      </w:pPr>
    </w:lvl>
  </w:abstractNum>
  <w:abstractNum w:abstractNumId="12" w15:restartNumberingAfterBreak="0">
    <w:nsid w:val="39EA0FDB"/>
    <w:multiLevelType w:val="hybridMultilevel"/>
    <w:tmpl w:val="C8D42746"/>
    <w:lvl w:ilvl="0" w:tplc="04070015">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3E2C61C2"/>
    <w:multiLevelType w:val="hybridMultilevel"/>
    <w:tmpl w:val="BA1EA3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3F375513"/>
    <w:multiLevelType w:val="hybridMultilevel"/>
    <w:tmpl w:val="0A9AF24E"/>
    <w:lvl w:ilvl="0" w:tplc="04070015">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435F6834"/>
    <w:multiLevelType w:val="hybridMultilevel"/>
    <w:tmpl w:val="95BE2644"/>
    <w:lvl w:ilvl="0" w:tplc="C33433C0">
      <w:start w:val="6"/>
      <w:numFmt w:val="bullet"/>
      <w:lvlText w:val="-"/>
      <w:lvlJc w:val="left"/>
      <w:pPr>
        <w:ind w:left="720" w:hanging="360"/>
      </w:pPr>
      <w:rPr>
        <w:rFonts w:ascii="Arial Narrow" w:eastAsia="Times New Roman" w:hAnsi="Arial Narro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436B2551"/>
    <w:multiLevelType w:val="hybridMultilevel"/>
    <w:tmpl w:val="AD86798E"/>
    <w:lvl w:ilvl="0" w:tplc="04070015">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46D40313"/>
    <w:multiLevelType w:val="multilevel"/>
    <w:tmpl w:val="5EFAF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6D63649"/>
    <w:multiLevelType w:val="hybridMultilevel"/>
    <w:tmpl w:val="AA48419E"/>
    <w:lvl w:ilvl="0" w:tplc="04070001">
      <w:start w:val="1"/>
      <w:numFmt w:val="bullet"/>
      <w:lvlText w:val=""/>
      <w:lvlJc w:val="left"/>
      <w:pPr>
        <w:ind w:left="3192" w:hanging="360"/>
      </w:pPr>
      <w:rPr>
        <w:rFonts w:ascii="Symbol" w:hAnsi="Symbol" w:hint="default"/>
      </w:rPr>
    </w:lvl>
    <w:lvl w:ilvl="1" w:tplc="04070003" w:tentative="1">
      <w:start w:val="1"/>
      <w:numFmt w:val="bullet"/>
      <w:lvlText w:val="o"/>
      <w:lvlJc w:val="left"/>
      <w:pPr>
        <w:ind w:left="3912" w:hanging="360"/>
      </w:pPr>
      <w:rPr>
        <w:rFonts w:ascii="Courier New" w:hAnsi="Courier New" w:cs="Courier New" w:hint="default"/>
      </w:rPr>
    </w:lvl>
    <w:lvl w:ilvl="2" w:tplc="04070005" w:tentative="1">
      <w:start w:val="1"/>
      <w:numFmt w:val="bullet"/>
      <w:lvlText w:val=""/>
      <w:lvlJc w:val="left"/>
      <w:pPr>
        <w:ind w:left="4632" w:hanging="360"/>
      </w:pPr>
      <w:rPr>
        <w:rFonts w:ascii="Wingdings" w:hAnsi="Wingdings" w:hint="default"/>
      </w:rPr>
    </w:lvl>
    <w:lvl w:ilvl="3" w:tplc="04070001" w:tentative="1">
      <w:start w:val="1"/>
      <w:numFmt w:val="bullet"/>
      <w:lvlText w:val=""/>
      <w:lvlJc w:val="left"/>
      <w:pPr>
        <w:ind w:left="5352" w:hanging="360"/>
      </w:pPr>
      <w:rPr>
        <w:rFonts w:ascii="Symbol" w:hAnsi="Symbol" w:hint="default"/>
      </w:rPr>
    </w:lvl>
    <w:lvl w:ilvl="4" w:tplc="04070003" w:tentative="1">
      <w:start w:val="1"/>
      <w:numFmt w:val="bullet"/>
      <w:lvlText w:val="o"/>
      <w:lvlJc w:val="left"/>
      <w:pPr>
        <w:ind w:left="6072" w:hanging="360"/>
      </w:pPr>
      <w:rPr>
        <w:rFonts w:ascii="Courier New" w:hAnsi="Courier New" w:cs="Courier New" w:hint="default"/>
      </w:rPr>
    </w:lvl>
    <w:lvl w:ilvl="5" w:tplc="04070005" w:tentative="1">
      <w:start w:val="1"/>
      <w:numFmt w:val="bullet"/>
      <w:lvlText w:val=""/>
      <w:lvlJc w:val="left"/>
      <w:pPr>
        <w:ind w:left="6792" w:hanging="360"/>
      </w:pPr>
      <w:rPr>
        <w:rFonts w:ascii="Wingdings" w:hAnsi="Wingdings" w:hint="default"/>
      </w:rPr>
    </w:lvl>
    <w:lvl w:ilvl="6" w:tplc="04070001" w:tentative="1">
      <w:start w:val="1"/>
      <w:numFmt w:val="bullet"/>
      <w:lvlText w:val=""/>
      <w:lvlJc w:val="left"/>
      <w:pPr>
        <w:ind w:left="7512" w:hanging="360"/>
      </w:pPr>
      <w:rPr>
        <w:rFonts w:ascii="Symbol" w:hAnsi="Symbol" w:hint="default"/>
      </w:rPr>
    </w:lvl>
    <w:lvl w:ilvl="7" w:tplc="04070003" w:tentative="1">
      <w:start w:val="1"/>
      <w:numFmt w:val="bullet"/>
      <w:lvlText w:val="o"/>
      <w:lvlJc w:val="left"/>
      <w:pPr>
        <w:ind w:left="8232" w:hanging="360"/>
      </w:pPr>
      <w:rPr>
        <w:rFonts w:ascii="Courier New" w:hAnsi="Courier New" w:cs="Courier New" w:hint="default"/>
      </w:rPr>
    </w:lvl>
    <w:lvl w:ilvl="8" w:tplc="04070005" w:tentative="1">
      <w:start w:val="1"/>
      <w:numFmt w:val="bullet"/>
      <w:lvlText w:val=""/>
      <w:lvlJc w:val="left"/>
      <w:pPr>
        <w:ind w:left="8952" w:hanging="360"/>
      </w:pPr>
      <w:rPr>
        <w:rFonts w:ascii="Wingdings" w:hAnsi="Wingdings" w:hint="default"/>
      </w:rPr>
    </w:lvl>
  </w:abstractNum>
  <w:abstractNum w:abstractNumId="19" w15:restartNumberingAfterBreak="0">
    <w:nsid w:val="481B0286"/>
    <w:multiLevelType w:val="hybridMultilevel"/>
    <w:tmpl w:val="FA3ECD78"/>
    <w:lvl w:ilvl="0" w:tplc="04070001">
      <w:start w:val="1"/>
      <w:numFmt w:val="bullet"/>
      <w:lvlText w:val=""/>
      <w:lvlJc w:val="left"/>
      <w:pPr>
        <w:ind w:left="3192" w:hanging="360"/>
      </w:pPr>
      <w:rPr>
        <w:rFonts w:ascii="Symbol" w:hAnsi="Symbol" w:hint="default"/>
      </w:rPr>
    </w:lvl>
    <w:lvl w:ilvl="1" w:tplc="04070003">
      <w:start w:val="1"/>
      <w:numFmt w:val="bullet"/>
      <w:lvlText w:val="o"/>
      <w:lvlJc w:val="left"/>
      <w:pPr>
        <w:ind w:left="3989" w:hanging="360"/>
      </w:pPr>
      <w:rPr>
        <w:rFonts w:ascii="Courier New" w:hAnsi="Courier New" w:cs="Courier New" w:hint="default"/>
      </w:rPr>
    </w:lvl>
    <w:lvl w:ilvl="2" w:tplc="04070005">
      <w:start w:val="1"/>
      <w:numFmt w:val="bullet"/>
      <w:lvlText w:val=""/>
      <w:lvlJc w:val="left"/>
      <w:pPr>
        <w:ind w:left="4709" w:hanging="360"/>
      </w:pPr>
      <w:rPr>
        <w:rFonts w:ascii="Wingdings" w:hAnsi="Wingdings" w:hint="default"/>
      </w:rPr>
    </w:lvl>
    <w:lvl w:ilvl="3" w:tplc="04070001">
      <w:start w:val="1"/>
      <w:numFmt w:val="bullet"/>
      <w:lvlText w:val=""/>
      <w:lvlJc w:val="left"/>
      <w:pPr>
        <w:ind w:left="5429" w:hanging="360"/>
      </w:pPr>
      <w:rPr>
        <w:rFonts w:ascii="Symbol" w:hAnsi="Symbol" w:hint="default"/>
      </w:rPr>
    </w:lvl>
    <w:lvl w:ilvl="4" w:tplc="04070003">
      <w:start w:val="1"/>
      <w:numFmt w:val="bullet"/>
      <w:lvlText w:val="o"/>
      <w:lvlJc w:val="left"/>
      <w:pPr>
        <w:ind w:left="6149" w:hanging="360"/>
      </w:pPr>
      <w:rPr>
        <w:rFonts w:ascii="Courier New" w:hAnsi="Courier New" w:cs="Courier New" w:hint="default"/>
      </w:rPr>
    </w:lvl>
    <w:lvl w:ilvl="5" w:tplc="04070005">
      <w:start w:val="1"/>
      <w:numFmt w:val="bullet"/>
      <w:lvlText w:val=""/>
      <w:lvlJc w:val="left"/>
      <w:pPr>
        <w:ind w:left="6869" w:hanging="360"/>
      </w:pPr>
      <w:rPr>
        <w:rFonts w:ascii="Wingdings" w:hAnsi="Wingdings" w:hint="default"/>
      </w:rPr>
    </w:lvl>
    <w:lvl w:ilvl="6" w:tplc="04070001">
      <w:start w:val="1"/>
      <w:numFmt w:val="bullet"/>
      <w:lvlText w:val=""/>
      <w:lvlJc w:val="left"/>
      <w:pPr>
        <w:ind w:left="7589" w:hanging="360"/>
      </w:pPr>
      <w:rPr>
        <w:rFonts w:ascii="Symbol" w:hAnsi="Symbol" w:hint="default"/>
      </w:rPr>
    </w:lvl>
    <w:lvl w:ilvl="7" w:tplc="04070003" w:tentative="1">
      <w:start w:val="1"/>
      <w:numFmt w:val="bullet"/>
      <w:lvlText w:val="o"/>
      <w:lvlJc w:val="left"/>
      <w:pPr>
        <w:ind w:left="8309" w:hanging="360"/>
      </w:pPr>
      <w:rPr>
        <w:rFonts w:ascii="Courier New" w:hAnsi="Courier New" w:cs="Courier New" w:hint="default"/>
      </w:rPr>
    </w:lvl>
    <w:lvl w:ilvl="8" w:tplc="04070005" w:tentative="1">
      <w:start w:val="1"/>
      <w:numFmt w:val="bullet"/>
      <w:lvlText w:val=""/>
      <w:lvlJc w:val="left"/>
      <w:pPr>
        <w:ind w:left="9029" w:hanging="360"/>
      </w:pPr>
      <w:rPr>
        <w:rFonts w:ascii="Wingdings" w:hAnsi="Wingdings" w:hint="default"/>
      </w:rPr>
    </w:lvl>
  </w:abstractNum>
  <w:abstractNum w:abstractNumId="20" w15:restartNumberingAfterBreak="0">
    <w:nsid w:val="485C44BD"/>
    <w:multiLevelType w:val="multilevel"/>
    <w:tmpl w:val="726C2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AC53F3A"/>
    <w:multiLevelType w:val="hybridMultilevel"/>
    <w:tmpl w:val="A336F92A"/>
    <w:lvl w:ilvl="0" w:tplc="04070001">
      <w:start w:val="1"/>
      <w:numFmt w:val="bullet"/>
      <w:lvlText w:val=""/>
      <w:lvlJc w:val="left"/>
      <w:pPr>
        <w:tabs>
          <w:tab w:val="num" w:pos="1080"/>
        </w:tabs>
        <w:ind w:left="1080" w:hanging="360"/>
      </w:pPr>
      <w:rPr>
        <w:rFonts w:ascii="Symbol" w:hAnsi="Symbol" w:hint="default"/>
      </w:rPr>
    </w:lvl>
    <w:lvl w:ilvl="1" w:tplc="04070003" w:tentative="1">
      <w:start w:val="1"/>
      <w:numFmt w:val="bullet"/>
      <w:lvlText w:val="o"/>
      <w:lvlJc w:val="left"/>
      <w:pPr>
        <w:tabs>
          <w:tab w:val="num" w:pos="1800"/>
        </w:tabs>
        <w:ind w:left="1800" w:hanging="360"/>
      </w:pPr>
      <w:rPr>
        <w:rFonts w:ascii="Courier New" w:hAnsi="Courier New" w:cs="Courier New" w:hint="default"/>
      </w:rPr>
    </w:lvl>
    <w:lvl w:ilvl="2" w:tplc="04070005" w:tentative="1">
      <w:start w:val="1"/>
      <w:numFmt w:val="bullet"/>
      <w:lvlText w:val=""/>
      <w:lvlJc w:val="left"/>
      <w:pPr>
        <w:tabs>
          <w:tab w:val="num" w:pos="2520"/>
        </w:tabs>
        <w:ind w:left="2520" w:hanging="360"/>
      </w:pPr>
      <w:rPr>
        <w:rFonts w:ascii="Wingdings" w:hAnsi="Wingdings" w:hint="default"/>
      </w:rPr>
    </w:lvl>
    <w:lvl w:ilvl="3" w:tplc="04070001" w:tentative="1">
      <w:start w:val="1"/>
      <w:numFmt w:val="bullet"/>
      <w:lvlText w:val=""/>
      <w:lvlJc w:val="left"/>
      <w:pPr>
        <w:tabs>
          <w:tab w:val="num" w:pos="3240"/>
        </w:tabs>
        <w:ind w:left="3240" w:hanging="360"/>
      </w:pPr>
      <w:rPr>
        <w:rFonts w:ascii="Symbol" w:hAnsi="Symbol" w:hint="default"/>
      </w:rPr>
    </w:lvl>
    <w:lvl w:ilvl="4" w:tplc="04070003" w:tentative="1">
      <w:start w:val="1"/>
      <w:numFmt w:val="bullet"/>
      <w:lvlText w:val="o"/>
      <w:lvlJc w:val="left"/>
      <w:pPr>
        <w:tabs>
          <w:tab w:val="num" w:pos="3960"/>
        </w:tabs>
        <w:ind w:left="3960" w:hanging="360"/>
      </w:pPr>
      <w:rPr>
        <w:rFonts w:ascii="Courier New" w:hAnsi="Courier New" w:cs="Courier New" w:hint="default"/>
      </w:rPr>
    </w:lvl>
    <w:lvl w:ilvl="5" w:tplc="04070005" w:tentative="1">
      <w:start w:val="1"/>
      <w:numFmt w:val="bullet"/>
      <w:lvlText w:val=""/>
      <w:lvlJc w:val="left"/>
      <w:pPr>
        <w:tabs>
          <w:tab w:val="num" w:pos="4680"/>
        </w:tabs>
        <w:ind w:left="4680" w:hanging="360"/>
      </w:pPr>
      <w:rPr>
        <w:rFonts w:ascii="Wingdings" w:hAnsi="Wingdings" w:hint="default"/>
      </w:rPr>
    </w:lvl>
    <w:lvl w:ilvl="6" w:tplc="04070001" w:tentative="1">
      <w:start w:val="1"/>
      <w:numFmt w:val="bullet"/>
      <w:lvlText w:val=""/>
      <w:lvlJc w:val="left"/>
      <w:pPr>
        <w:tabs>
          <w:tab w:val="num" w:pos="5400"/>
        </w:tabs>
        <w:ind w:left="5400" w:hanging="360"/>
      </w:pPr>
      <w:rPr>
        <w:rFonts w:ascii="Symbol" w:hAnsi="Symbol" w:hint="default"/>
      </w:rPr>
    </w:lvl>
    <w:lvl w:ilvl="7" w:tplc="04070003" w:tentative="1">
      <w:start w:val="1"/>
      <w:numFmt w:val="bullet"/>
      <w:lvlText w:val="o"/>
      <w:lvlJc w:val="left"/>
      <w:pPr>
        <w:tabs>
          <w:tab w:val="num" w:pos="6120"/>
        </w:tabs>
        <w:ind w:left="6120" w:hanging="360"/>
      </w:pPr>
      <w:rPr>
        <w:rFonts w:ascii="Courier New" w:hAnsi="Courier New" w:cs="Courier New" w:hint="default"/>
      </w:rPr>
    </w:lvl>
    <w:lvl w:ilvl="8" w:tplc="04070005" w:tentative="1">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4CFF209D"/>
    <w:multiLevelType w:val="multilevel"/>
    <w:tmpl w:val="673CDAEE"/>
    <w:lvl w:ilvl="0">
      <w:start w:val="1"/>
      <w:numFmt w:val="decimal"/>
      <w:lvlText w:val="%1."/>
      <w:lvlJc w:val="left"/>
      <w:pPr>
        <w:ind w:left="1069" w:hanging="360"/>
      </w:pPr>
    </w:lvl>
    <w:lvl w:ilvl="1">
      <w:start w:val="1"/>
      <w:numFmt w:val="decimal"/>
      <w:isLgl/>
      <w:lvlText w:val="%1.%2"/>
      <w:lvlJc w:val="left"/>
      <w:pPr>
        <w:ind w:left="1361" w:hanging="510"/>
      </w:pPr>
      <w:rPr>
        <w:rFonts w:hint="default"/>
        <w:sz w:val="24"/>
        <w:szCs w:val="24"/>
      </w:rPr>
    </w:lvl>
    <w:lvl w:ilvl="2">
      <w:start w:val="1"/>
      <w:numFmt w:val="decimal"/>
      <w:isLgl/>
      <w:lvlText w:val="%1.%2.%3"/>
      <w:lvlJc w:val="left"/>
      <w:pPr>
        <w:ind w:left="1740" w:hanging="720"/>
      </w:pPr>
      <w:rPr>
        <w:rFonts w:hint="default"/>
      </w:rPr>
    </w:lvl>
    <w:lvl w:ilvl="3">
      <w:start w:val="1"/>
      <w:numFmt w:val="decimal"/>
      <w:isLgl/>
      <w:lvlText w:val="%1.%2.%3.%4"/>
      <w:lvlJc w:val="left"/>
      <w:pPr>
        <w:ind w:left="2040" w:hanging="720"/>
      </w:pPr>
      <w:rPr>
        <w:rFonts w:hint="default"/>
      </w:rPr>
    </w:lvl>
    <w:lvl w:ilvl="4">
      <w:start w:val="1"/>
      <w:numFmt w:val="decimal"/>
      <w:isLgl/>
      <w:lvlText w:val="%1.%2.%3.%4.%5"/>
      <w:lvlJc w:val="left"/>
      <w:pPr>
        <w:ind w:left="2700" w:hanging="1080"/>
      </w:pPr>
      <w:rPr>
        <w:rFonts w:hint="default"/>
      </w:rPr>
    </w:lvl>
    <w:lvl w:ilvl="5">
      <w:start w:val="1"/>
      <w:numFmt w:val="decimal"/>
      <w:isLgl/>
      <w:lvlText w:val="%1.%2.%3.%4.%5.%6"/>
      <w:lvlJc w:val="left"/>
      <w:pPr>
        <w:ind w:left="3360" w:hanging="1440"/>
      </w:pPr>
      <w:rPr>
        <w:rFonts w:hint="default"/>
      </w:rPr>
    </w:lvl>
    <w:lvl w:ilvl="6">
      <w:start w:val="1"/>
      <w:numFmt w:val="decimal"/>
      <w:isLgl/>
      <w:lvlText w:val="%1.%2.%3.%4.%5.%6.%7"/>
      <w:lvlJc w:val="left"/>
      <w:pPr>
        <w:ind w:left="366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620" w:hanging="1800"/>
      </w:pPr>
      <w:rPr>
        <w:rFonts w:hint="default"/>
      </w:rPr>
    </w:lvl>
  </w:abstractNum>
  <w:abstractNum w:abstractNumId="23" w15:restartNumberingAfterBreak="0">
    <w:nsid w:val="4ED62B81"/>
    <w:multiLevelType w:val="hybridMultilevel"/>
    <w:tmpl w:val="47E8DFB2"/>
    <w:lvl w:ilvl="0" w:tplc="0407000F">
      <w:start w:val="1"/>
      <w:numFmt w:val="decimal"/>
      <w:lvlText w:val="%1."/>
      <w:lvlJc w:val="left"/>
      <w:pPr>
        <w:ind w:left="1440" w:hanging="360"/>
      </w:p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24" w15:restartNumberingAfterBreak="0">
    <w:nsid w:val="4F287137"/>
    <w:multiLevelType w:val="hybridMultilevel"/>
    <w:tmpl w:val="5B86A69C"/>
    <w:lvl w:ilvl="0" w:tplc="0407000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503423BE"/>
    <w:multiLevelType w:val="hybridMultilevel"/>
    <w:tmpl w:val="1DEC2A8E"/>
    <w:lvl w:ilvl="0" w:tplc="4C129E78">
      <w:start w:val="5"/>
      <w:numFmt w:val="decimal"/>
      <w:lvlText w:val="%1"/>
      <w:lvlJc w:val="left"/>
      <w:pPr>
        <w:ind w:left="720" w:hanging="360"/>
      </w:pPr>
      <w:rPr>
        <w:rFonts w:hint="default"/>
      </w:rPr>
    </w:lvl>
    <w:lvl w:ilvl="1" w:tplc="04070019">
      <w:start w:val="1"/>
      <w:numFmt w:val="lowerLetter"/>
      <w:lvlText w:val="%2."/>
      <w:lvlJc w:val="left"/>
      <w:pPr>
        <w:ind w:left="1440" w:hanging="360"/>
      </w:pPr>
    </w:lvl>
    <w:lvl w:ilvl="2" w:tplc="D1E82BFC">
      <w:start w:val="1"/>
      <w:numFmt w:val="decimal"/>
      <w:lvlText w:val="%3."/>
      <w:lvlJc w:val="left"/>
      <w:pPr>
        <w:ind w:left="2340" w:hanging="360"/>
      </w:pPr>
      <w:rPr>
        <w:rFonts w:hint="default"/>
      </w:rPr>
    </w:lvl>
    <w:lvl w:ilvl="3" w:tplc="EBC485F0">
      <w:start w:val="1"/>
      <w:numFmt w:val="decimal"/>
      <w:lvlText w:val="(%4)"/>
      <w:lvlJc w:val="left"/>
      <w:pPr>
        <w:ind w:left="2880" w:hanging="360"/>
      </w:pPr>
      <w:rPr>
        <w:rFonts w:hint="default"/>
      </w:r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50D24F91"/>
    <w:multiLevelType w:val="singleLevel"/>
    <w:tmpl w:val="04070001"/>
    <w:lvl w:ilvl="0">
      <w:numFmt w:val="bullet"/>
      <w:lvlText w:val=""/>
      <w:lvlJc w:val="left"/>
      <w:pPr>
        <w:tabs>
          <w:tab w:val="num" w:pos="360"/>
        </w:tabs>
        <w:ind w:left="360" w:hanging="360"/>
      </w:pPr>
      <w:rPr>
        <w:rFonts w:ascii="Symbol" w:hAnsi="Symbol" w:hint="default"/>
      </w:rPr>
    </w:lvl>
  </w:abstractNum>
  <w:abstractNum w:abstractNumId="27" w15:restartNumberingAfterBreak="0">
    <w:nsid w:val="54132975"/>
    <w:multiLevelType w:val="hybridMultilevel"/>
    <w:tmpl w:val="688407E0"/>
    <w:lvl w:ilvl="0" w:tplc="04070001">
      <w:start w:val="1"/>
      <w:numFmt w:val="bullet"/>
      <w:lvlText w:val=""/>
      <w:lvlJc w:val="left"/>
      <w:pPr>
        <w:ind w:left="3780" w:hanging="360"/>
      </w:pPr>
      <w:rPr>
        <w:rFonts w:ascii="Symbol" w:hAnsi="Symbol" w:hint="default"/>
      </w:rPr>
    </w:lvl>
    <w:lvl w:ilvl="1" w:tplc="04070003" w:tentative="1">
      <w:start w:val="1"/>
      <w:numFmt w:val="bullet"/>
      <w:lvlText w:val="o"/>
      <w:lvlJc w:val="left"/>
      <w:pPr>
        <w:ind w:left="4500" w:hanging="360"/>
      </w:pPr>
      <w:rPr>
        <w:rFonts w:ascii="Courier New" w:hAnsi="Courier New" w:cs="Courier New" w:hint="default"/>
      </w:rPr>
    </w:lvl>
    <w:lvl w:ilvl="2" w:tplc="04070005" w:tentative="1">
      <w:start w:val="1"/>
      <w:numFmt w:val="bullet"/>
      <w:lvlText w:val=""/>
      <w:lvlJc w:val="left"/>
      <w:pPr>
        <w:ind w:left="5220" w:hanging="360"/>
      </w:pPr>
      <w:rPr>
        <w:rFonts w:ascii="Wingdings" w:hAnsi="Wingdings" w:hint="default"/>
      </w:rPr>
    </w:lvl>
    <w:lvl w:ilvl="3" w:tplc="04070001" w:tentative="1">
      <w:start w:val="1"/>
      <w:numFmt w:val="bullet"/>
      <w:lvlText w:val=""/>
      <w:lvlJc w:val="left"/>
      <w:pPr>
        <w:ind w:left="5940" w:hanging="360"/>
      </w:pPr>
      <w:rPr>
        <w:rFonts w:ascii="Symbol" w:hAnsi="Symbol" w:hint="default"/>
      </w:rPr>
    </w:lvl>
    <w:lvl w:ilvl="4" w:tplc="04070003" w:tentative="1">
      <w:start w:val="1"/>
      <w:numFmt w:val="bullet"/>
      <w:lvlText w:val="o"/>
      <w:lvlJc w:val="left"/>
      <w:pPr>
        <w:ind w:left="6660" w:hanging="360"/>
      </w:pPr>
      <w:rPr>
        <w:rFonts w:ascii="Courier New" w:hAnsi="Courier New" w:cs="Courier New" w:hint="default"/>
      </w:rPr>
    </w:lvl>
    <w:lvl w:ilvl="5" w:tplc="04070005" w:tentative="1">
      <w:start w:val="1"/>
      <w:numFmt w:val="bullet"/>
      <w:lvlText w:val=""/>
      <w:lvlJc w:val="left"/>
      <w:pPr>
        <w:ind w:left="7380" w:hanging="360"/>
      </w:pPr>
      <w:rPr>
        <w:rFonts w:ascii="Wingdings" w:hAnsi="Wingdings" w:hint="default"/>
      </w:rPr>
    </w:lvl>
    <w:lvl w:ilvl="6" w:tplc="04070001" w:tentative="1">
      <w:start w:val="1"/>
      <w:numFmt w:val="bullet"/>
      <w:lvlText w:val=""/>
      <w:lvlJc w:val="left"/>
      <w:pPr>
        <w:ind w:left="8100" w:hanging="360"/>
      </w:pPr>
      <w:rPr>
        <w:rFonts w:ascii="Symbol" w:hAnsi="Symbol" w:hint="default"/>
      </w:rPr>
    </w:lvl>
    <w:lvl w:ilvl="7" w:tplc="04070003" w:tentative="1">
      <w:start w:val="1"/>
      <w:numFmt w:val="bullet"/>
      <w:lvlText w:val="o"/>
      <w:lvlJc w:val="left"/>
      <w:pPr>
        <w:ind w:left="8820" w:hanging="360"/>
      </w:pPr>
      <w:rPr>
        <w:rFonts w:ascii="Courier New" w:hAnsi="Courier New" w:cs="Courier New" w:hint="default"/>
      </w:rPr>
    </w:lvl>
    <w:lvl w:ilvl="8" w:tplc="04070005" w:tentative="1">
      <w:start w:val="1"/>
      <w:numFmt w:val="bullet"/>
      <w:lvlText w:val=""/>
      <w:lvlJc w:val="left"/>
      <w:pPr>
        <w:ind w:left="9540" w:hanging="360"/>
      </w:pPr>
      <w:rPr>
        <w:rFonts w:ascii="Wingdings" w:hAnsi="Wingdings" w:hint="default"/>
      </w:rPr>
    </w:lvl>
  </w:abstractNum>
  <w:abstractNum w:abstractNumId="28" w15:restartNumberingAfterBreak="0">
    <w:nsid w:val="55684E62"/>
    <w:multiLevelType w:val="hybridMultilevel"/>
    <w:tmpl w:val="A85EA230"/>
    <w:lvl w:ilvl="0" w:tplc="04070001">
      <w:start w:val="1"/>
      <w:numFmt w:val="bullet"/>
      <w:lvlText w:val=""/>
      <w:lvlJc w:val="left"/>
      <w:pPr>
        <w:ind w:left="3060" w:hanging="360"/>
      </w:pPr>
      <w:rPr>
        <w:rFonts w:ascii="Symbol" w:hAnsi="Symbol" w:hint="default"/>
      </w:rPr>
    </w:lvl>
    <w:lvl w:ilvl="1" w:tplc="04070003" w:tentative="1">
      <w:start w:val="1"/>
      <w:numFmt w:val="bullet"/>
      <w:lvlText w:val="o"/>
      <w:lvlJc w:val="left"/>
      <w:pPr>
        <w:ind w:left="3780" w:hanging="360"/>
      </w:pPr>
      <w:rPr>
        <w:rFonts w:ascii="Courier New" w:hAnsi="Courier New" w:cs="Courier New" w:hint="default"/>
      </w:rPr>
    </w:lvl>
    <w:lvl w:ilvl="2" w:tplc="04070005" w:tentative="1">
      <w:start w:val="1"/>
      <w:numFmt w:val="bullet"/>
      <w:lvlText w:val=""/>
      <w:lvlJc w:val="left"/>
      <w:pPr>
        <w:ind w:left="4500" w:hanging="360"/>
      </w:pPr>
      <w:rPr>
        <w:rFonts w:ascii="Wingdings" w:hAnsi="Wingdings" w:hint="default"/>
      </w:rPr>
    </w:lvl>
    <w:lvl w:ilvl="3" w:tplc="04070001" w:tentative="1">
      <w:start w:val="1"/>
      <w:numFmt w:val="bullet"/>
      <w:lvlText w:val=""/>
      <w:lvlJc w:val="left"/>
      <w:pPr>
        <w:ind w:left="5220" w:hanging="360"/>
      </w:pPr>
      <w:rPr>
        <w:rFonts w:ascii="Symbol" w:hAnsi="Symbol" w:hint="default"/>
      </w:rPr>
    </w:lvl>
    <w:lvl w:ilvl="4" w:tplc="04070003" w:tentative="1">
      <w:start w:val="1"/>
      <w:numFmt w:val="bullet"/>
      <w:lvlText w:val="o"/>
      <w:lvlJc w:val="left"/>
      <w:pPr>
        <w:ind w:left="5940" w:hanging="360"/>
      </w:pPr>
      <w:rPr>
        <w:rFonts w:ascii="Courier New" w:hAnsi="Courier New" w:cs="Courier New" w:hint="default"/>
      </w:rPr>
    </w:lvl>
    <w:lvl w:ilvl="5" w:tplc="04070005" w:tentative="1">
      <w:start w:val="1"/>
      <w:numFmt w:val="bullet"/>
      <w:lvlText w:val=""/>
      <w:lvlJc w:val="left"/>
      <w:pPr>
        <w:ind w:left="6660" w:hanging="360"/>
      </w:pPr>
      <w:rPr>
        <w:rFonts w:ascii="Wingdings" w:hAnsi="Wingdings" w:hint="default"/>
      </w:rPr>
    </w:lvl>
    <w:lvl w:ilvl="6" w:tplc="04070001" w:tentative="1">
      <w:start w:val="1"/>
      <w:numFmt w:val="bullet"/>
      <w:lvlText w:val=""/>
      <w:lvlJc w:val="left"/>
      <w:pPr>
        <w:ind w:left="7380" w:hanging="360"/>
      </w:pPr>
      <w:rPr>
        <w:rFonts w:ascii="Symbol" w:hAnsi="Symbol" w:hint="default"/>
      </w:rPr>
    </w:lvl>
    <w:lvl w:ilvl="7" w:tplc="04070003" w:tentative="1">
      <w:start w:val="1"/>
      <w:numFmt w:val="bullet"/>
      <w:lvlText w:val="o"/>
      <w:lvlJc w:val="left"/>
      <w:pPr>
        <w:ind w:left="8100" w:hanging="360"/>
      </w:pPr>
      <w:rPr>
        <w:rFonts w:ascii="Courier New" w:hAnsi="Courier New" w:cs="Courier New" w:hint="default"/>
      </w:rPr>
    </w:lvl>
    <w:lvl w:ilvl="8" w:tplc="04070005" w:tentative="1">
      <w:start w:val="1"/>
      <w:numFmt w:val="bullet"/>
      <w:lvlText w:val=""/>
      <w:lvlJc w:val="left"/>
      <w:pPr>
        <w:ind w:left="8820" w:hanging="360"/>
      </w:pPr>
      <w:rPr>
        <w:rFonts w:ascii="Wingdings" w:hAnsi="Wingdings" w:hint="default"/>
      </w:rPr>
    </w:lvl>
  </w:abstractNum>
  <w:abstractNum w:abstractNumId="29" w15:restartNumberingAfterBreak="0">
    <w:nsid w:val="5A53706B"/>
    <w:multiLevelType w:val="hybridMultilevel"/>
    <w:tmpl w:val="1D70A02C"/>
    <w:lvl w:ilvl="0" w:tplc="04070001">
      <w:start w:val="1"/>
      <w:numFmt w:val="bullet"/>
      <w:lvlText w:val=""/>
      <w:lvlJc w:val="left"/>
      <w:pPr>
        <w:ind w:left="770" w:hanging="360"/>
      </w:pPr>
      <w:rPr>
        <w:rFonts w:ascii="Symbol" w:hAnsi="Symbol" w:hint="default"/>
      </w:rPr>
    </w:lvl>
    <w:lvl w:ilvl="1" w:tplc="04070003" w:tentative="1">
      <w:start w:val="1"/>
      <w:numFmt w:val="bullet"/>
      <w:lvlText w:val="o"/>
      <w:lvlJc w:val="left"/>
      <w:pPr>
        <w:ind w:left="1490" w:hanging="360"/>
      </w:pPr>
      <w:rPr>
        <w:rFonts w:ascii="Courier New" w:hAnsi="Courier New" w:cs="Courier New" w:hint="default"/>
      </w:rPr>
    </w:lvl>
    <w:lvl w:ilvl="2" w:tplc="04070005" w:tentative="1">
      <w:start w:val="1"/>
      <w:numFmt w:val="bullet"/>
      <w:lvlText w:val=""/>
      <w:lvlJc w:val="left"/>
      <w:pPr>
        <w:ind w:left="2210" w:hanging="360"/>
      </w:pPr>
      <w:rPr>
        <w:rFonts w:ascii="Wingdings" w:hAnsi="Wingdings" w:hint="default"/>
      </w:rPr>
    </w:lvl>
    <w:lvl w:ilvl="3" w:tplc="04070001" w:tentative="1">
      <w:start w:val="1"/>
      <w:numFmt w:val="bullet"/>
      <w:lvlText w:val=""/>
      <w:lvlJc w:val="left"/>
      <w:pPr>
        <w:ind w:left="2930" w:hanging="360"/>
      </w:pPr>
      <w:rPr>
        <w:rFonts w:ascii="Symbol" w:hAnsi="Symbol" w:hint="default"/>
      </w:rPr>
    </w:lvl>
    <w:lvl w:ilvl="4" w:tplc="04070003" w:tentative="1">
      <w:start w:val="1"/>
      <w:numFmt w:val="bullet"/>
      <w:lvlText w:val="o"/>
      <w:lvlJc w:val="left"/>
      <w:pPr>
        <w:ind w:left="3650" w:hanging="360"/>
      </w:pPr>
      <w:rPr>
        <w:rFonts w:ascii="Courier New" w:hAnsi="Courier New" w:cs="Courier New" w:hint="default"/>
      </w:rPr>
    </w:lvl>
    <w:lvl w:ilvl="5" w:tplc="04070005" w:tentative="1">
      <w:start w:val="1"/>
      <w:numFmt w:val="bullet"/>
      <w:lvlText w:val=""/>
      <w:lvlJc w:val="left"/>
      <w:pPr>
        <w:ind w:left="4370" w:hanging="360"/>
      </w:pPr>
      <w:rPr>
        <w:rFonts w:ascii="Wingdings" w:hAnsi="Wingdings" w:hint="default"/>
      </w:rPr>
    </w:lvl>
    <w:lvl w:ilvl="6" w:tplc="04070001" w:tentative="1">
      <w:start w:val="1"/>
      <w:numFmt w:val="bullet"/>
      <w:lvlText w:val=""/>
      <w:lvlJc w:val="left"/>
      <w:pPr>
        <w:ind w:left="5090" w:hanging="360"/>
      </w:pPr>
      <w:rPr>
        <w:rFonts w:ascii="Symbol" w:hAnsi="Symbol" w:hint="default"/>
      </w:rPr>
    </w:lvl>
    <w:lvl w:ilvl="7" w:tplc="04070003" w:tentative="1">
      <w:start w:val="1"/>
      <w:numFmt w:val="bullet"/>
      <w:lvlText w:val="o"/>
      <w:lvlJc w:val="left"/>
      <w:pPr>
        <w:ind w:left="5810" w:hanging="360"/>
      </w:pPr>
      <w:rPr>
        <w:rFonts w:ascii="Courier New" w:hAnsi="Courier New" w:cs="Courier New" w:hint="default"/>
      </w:rPr>
    </w:lvl>
    <w:lvl w:ilvl="8" w:tplc="04070005" w:tentative="1">
      <w:start w:val="1"/>
      <w:numFmt w:val="bullet"/>
      <w:lvlText w:val=""/>
      <w:lvlJc w:val="left"/>
      <w:pPr>
        <w:ind w:left="6530" w:hanging="360"/>
      </w:pPr>
      <w:rPr>
        <w:rFonts w:ascii="Wingdings" w:hAnsi="Wingdings" w:hint="default"/>
      </w:rPr>
    </w:lvl>
  </w:abstractNum>
  <w:abstractNum w:abstractNumId="30" w15:restartNumberingAfterBreak="0">
    <w:nsid w:val="5AC62A64"/>
    <w:multiLevelType w:val="hybridMultilevel"/>
    <w:tmpl w:val="FE4423AC"/>
    <w:lvl w:ilvl="0" w:tplc="04070001">
      <w:numFmt w:val="bullet"/>
      <w:lvlText w:val=""/>
      <w:lvlJc w:val="left"/>
      <w:pPr>
        <w:ind w:left="772" w:hanging="360"/>
      </w:pPr>
      <w:rPr>
        <w:rFonts w:ascii="Symbol" w:hAnsi="Symbol" w:hint="default"/>
      </w:rPr>
    </w:lvl>
    <w:lvl w:ilvl="1" w:tplc="04070003" w:tentative="1">
      <w:start w:val="1"/>
      <w:numFmt w:val="bullet"/>
      <w:lvlText w:val="o"/>
      <w:lvlJc w:val="left"/>
      <w:pPr>
        <w:ind w:left="1492" w:hanging="360"/>
      </w:pPr>
      <w:rPr>
        <w:rFonts w:ascii="Courier New" w:hAnsi="Courier New" w:cs="Courier New" w:hint="default"/>
      </w:rPr>
    </w:lvl>
    <w:lvl w:ilvl="2" w:tplc="04070005" w:tentative="1">
      <w:start w:val="1"/>
      <w:numFmt w:val="bullet"/>
      <w:lvlText w:val=""/>
      <w:lvlJc w:val="left"/>
      <w:pPr>
        <w:ind w:left="2212" w:hanging="360"/>
      </w:pPr>
      <w:rPr>
        <w:rFonts w:ascii="Wingdings" w:hAnsi="Wingdings" w:hint="default"/>
      </w:rPr>
    </w:lvl>
    <w:lvl w:ilvl="3" w:tplc="04070001" w:tentative="1">
      <w:start w:val="1"/>
      <w:numFmt w:val="bullet"/>
      <w:lvlText w:val=""/>
      <w:lvlJc w:val="left"/>
      <w:pPr>
        <w:ind w:left="2932" w:hanging="360"/>
      </w:pPr>
      <w:rPr>
        <w:rFonts w:ascii="Symbol" w:hAnsi="Symbol" w:hint="default"/>
      </w:rPr>
    </w:lvl>
    <w:lvl w:ilvl="4" w:tplc="04070003" w:tentative="1">
      <w:start w:val="1"/>
      <w:numFmt w:val="bullet"/>
      <w:lvlText w:val="o"/>
      <w:lvlJc w:val="left"/>
      <w:pPr>
        <w:ind w:left="3652" w:hanging="360"/>
      </w:pPr>
      <w:rPr>
        <w:rFonts w:ascii="Courier New" w:hAnsi="Courier New" w:cs="Courier New" w:hint="default"/>
      </w:rPr>
    </w:lvl>
    <w:lvl w:ilvl="5" w:tplc="04070005" w:tentative="1">
      <w:start w:val="1"/>
      <w:numFmt w:val="bullet"/>
      <w:lvlText w:val=""/>
      <w:lvlJc w:val="left"/>
      <w:pPr>
        <w:ind w:left="4372" w:hanging="360"/>
      </w:pPr>
      <w:rPr>
        <w:rFonts w:ascii="Wingdings" w:hAnsi="Wingdings" w:hint="default"/>
      </w:rPr>
    </w:lvl>
    <w:lvl w:ilvl="6" w:tplc="04070001" w:tentative="1">
      <w:start w:val="1"/>
      <w:numFmt w:val="bullet"/>
      <w:lvlText w:val=""/>
      <w:lvlJc w:val="left"/>
      <w:pPr>
        <w:ind w:left="5092" w:hanging="360"/>
      </w:pPr>
      <w:rPr>
        <w:rFonts w:ascii="Symbol" w:hAnsi="Symbol" w:hint="default"/>
      </w:rPr>
    </w:lvl>
    <w:lvl w:ilvl="7" w:tplc="04070003" w:tentative="1">
      <w:start w:val="1"/>
      <w:numFmt w:val="bullet"/>
      <w:lvlText w:val="o"/>
      <w:lvlJc w:val="left"/>
      <w:pPr>
        <w:ind w:left="5812" w:hanging="360"/>
      </w:pPr>
      <w:rPr>
        <w:rFonts w:ascii="Courier New" w:hAnsi="Courier New" w:cs="Courier New" w:hint="default"/>
      </w:rPr>
    </w:lvl>
    <w:lvl w:ilvl="8" w:tplc="04070005" w:tentative="1">
      <w:start w:val="1"/>
      <w:numFmt w:val="bullet"/>
      <w:lvlText w:val=""/>
      <w:lvlJc w:val="left"/>
      <w:pPr>
        <w:ind w:left="6532" w:hanging="360"/>
      </w:pPr>
      <w:rPr>
        <w:rFonts w:ascii="Wingdings" w:hAnsi="Wingdings" w:hint="default"/>
      </w:rPr>
    </w:lvl>
  </w:abstractNum>
  <w:abstractNum w:abstractNumId="31" w15:restartNumberingAfterBreak="0">
    <w:nsid w:val="5BE11474"/>
    <w:multiLevelType w:val="hybridMultilevel"/>
    <w:tmpl w:val="F4367C98"/>
    <w:lvl w:ilvl="0" w:tplc="424A8864">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5C0C7806"/>
    <w:multiLevelType w:val="hybridMultilevel"/>
    <w:tmpl w:val="B74C7DD8"/>
    <w:lvl w:ilvl="0" w:tplc="04070001">
      <w:start w:val="1"/>
      <w:numFmt w:val="bullet"/>
      <w:lvlText w:val=""/>
      <w:lvlJc w:val="left"/>
      <w:pPr>
        <w:ind w:left="993" w:hanging="360"/>
      </w:pPr>
      <w:rPr>
        <w:rFonts w:ascii="Symbol" w:hAnsi="Symbol" w:hint="default"/>
      </w:rPr>
    </w:lvl>
    <w:lvl w:ilvl="1" w:tplc="04070003" w:tentative="1">
      <w:start w:val="1"/>
      <w:numFmt w:val="bullet"/>
      <w:lvlText w:val="o"/>
      <w:lvlJc w:val="left"/>
      <w:pPr>
        <w:ind w:left="1713" w:hanging="360"/>
      </w:pPr>
      <w:rPr>
        <w:rFonts w:ascii="Courier New" w:hAnsi="Courier New" w:cs="Courier New" w:hint="default"/>
      </w:rPr>
    </w:lvl>
    <w:lvl w:ilvl="2" w:tplc="04070005" w:tentative="1">
      <w:start w:val="1"/>
      <w:numFmt w:val="bullet"/>
      <w:lvlText w:val=""/>
      <w:lvlJc w:val="left"/>
      <w:pPr>
        <w:ind w:left="2433" w:hanging="360"/>
      </w:pPr>
      <w:rPr>
        <w:rFonts w:ascii="Wingdings" w:hAnsi="Wingdings" w:hint="default"/>
      </w:rPr>
    </w:lvl>
    <w:lvl w:ilvl="3" w:tplc="04070001" w:tentative="1">
      <w:start w:val="1"/>
      <w:numFmt w:val="bullet"/>
      <w:lvlText w:val=""/>
      <w:lvlJc w:val="left"/>
      <w:pPr>
        <w:ind w:left="3153" w:hanging="360"/>
      </w:pPr>
      <w:rPr>
        <w:rFonts w:ascii="Symbol" w:hAnsi="Symbol" w:hint="default"/>
      </w:rPr>
    </w:lvl>
    <w:lvl w:ilvl="4" w:tplc="04070003" w:tentative="1">
      <w:start w:val="1"/>
      <w:numFmt w:val="bullet"/>
      <w:lvlText w:val="o"/>
      <w:lvlJc w:val="left"/>
      <w:pPr>
        <w:ind w:left="3873" w:hanging="360"/>
      </w:pPr>
      <w:rPr>
        <w:rFonts w:ascii="Courier New" w:hAnsi="Courier New" w:cs="Courier New" w:hint="default"/>
      </w:rPr>
    </w:lvl>
    <w:lvl w:ilvl="5" w:tplc="04070005" w:tentative="1">
      <w:start w:val="1"/>
      <w:numFmt w:val="bullet"/>
      <w:lvlText w:val=""/>
      <w:lvlJc w:val="left"/>
      <w:pPr>
        <w:ind w:left="4593" w:hanging="360"/>
      </w:pPr>
      <w:rPr>
        <w:rFonts w:ascii="Wingdings" w:hAnsi="Wingdings" w:hint="default"/>
      </w:rPr>
    </w:lvl>
    <w:lvl w:ilvl="6" w:tplc="04070001" w:tentative="1">
      <w:start w:val="1"/>
      <w:numFmt w:val="bullet"/>
      <w:lvlText w:val=""/>
      <w:lvlJc w:val="left"/>
      <w:pPr>
        <w:ind w:left="5313" w:hanging="360"/>
      </w:pPr>
      <w:rPr>
        <w:rFonts w:ascii="Symbol" w:hAnsi="Symbol" w:hint="default"/>
      </w:rPr>
    </w:lvl>
    <w:lvl w:ilvl="7" w:tplc="04070003" w:tentative="1">
      <w:start w:val="1"/>
      <w:numFmt w:val="bullet"/>
      <w:lvlText w:val="o"/>
      <w:lvlJc w:val="left"/>
      <w:pPr>
        <w:ind w:left="6033" w:hanging="360"/>
      </w:pPr>
      <w:rPr>
        <w:rFonts w:ascii="Courier New" w:hAnsi="Courier New" w:cs="Courier New" w:hint="default"/>
      </w:rPr>
    </w:lvl>
    <w:lvl w:ilvl="8" w:tplc="04070005" w:tentative="1">
      <w:start w:val="1"/>
      <w:numFmt w:val="bullet"/>
      <w:lvlText w:val=""/>
      <w:lvlJc w:val="left"/>
      <w:pPr>
        <w:ind w:left="6753" w:hanging="360"/>
      </w:pPr>
      <w:rPr>
        <w:rFonts w:ascii="Wingdings" w:hAnsi="Wingdings" w:hint="default"/>
      </w:rPr>
    </w:lvl>
  </w:abstractNum>
  <w:abstractNum w:abstractNumId="33" w15:restartNumberingAfterBreak="0">
    <w:nsid w:val="5C9A53FB"/>
    <w:multiLevelType w:val="hybridMultilevel"/>
    <w:tmpl w:val="8C2E3792"/>
    <w:lvl w:ilvl="0" w:tplc="0407000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63AF7064"/>
    <w:multiLevelType w:val="hybridMultilevel"/>
    <w:tmpl w:val="88D01738"/>
    <w:lvl w:ilvl="0" w:tplc="3F0885B2">
      <w:start w:val="4"/>
      <w:numFmt w:val="bullet"/>
      <w:lvlText w:val=""/>
      <w:lvlJc w:val="left"/>
      <w:pPr>
        <w:tabs>
          <w:tab w:val="num" w:pos="502"/>
        </w:tabs>
        <w:ind w:left="502" w:hanging="360"/>
      </w:pPr>
      <w:rPr>
        <w:rFonts w:ascii="Wingdings" w:eastAsia="Times New Roman" w:hAnsi="Wingdings" w:cs="Times New Roman" w:hint="default"/>
        <w:color w:val="auto"/>
      </w:rPr>
    </w:lvl>
    <w:lvl w:ilvl="1" w:tplc="04070001">
      <w:start w:val="1"/>
      <w:numFmt w:val="bullet"/>
      <w:lvlText w:val=""/>
      <w:lvlJc w:val="left"/>
      <w:pPr>
        <w:tabs>
          <w:tab w:val="num" w:pos="1440"/>
        </w:tabs>
        <w:ind w:left="1440" w:hanging="360"/>
      </w:pPr>
      <w:rPr>
        <w:rFonts w:ascii="Symbol"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6807735"/>
    <w:multiLevelType w:val="multilevel"/>
    <w:tmpl w:val="E2709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7091ED8"/>
    <w:multiLevelType w:val="hybridMultilevel"/>
    <w:tmpl w:val="1966B63C"/>
    <w:lvl w:ilvl="0" w:tplc="04070015">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7" w15:restartNumberingAfterBreak="0">
    <w:nsid w:val="67130111"/>
    <w:multiLevelType w:val="hybridMultilevel"/>
    <w:tmpl w:val="16868678"/>
    <w:lvl w:ilvl="0" w:tplc="04070001">
      <w:start w:val="1"/>
      <w:numFmt w:val="bullet"/>
      <w:lvlText w:val=""/>
      <w:lvlJc w:val="left"/>
      <w:pPr>
        <w:ind w:left="3060" w:hanging="360"/>
      </w:pPr>
      <w:rPr>
        <w:rFonts w:ascii="Symbol" w:hAnsi="Symbol" w:hint="default"/>
      </w:rPr>
    </w:lvl>
    <w:lvl w:ilvl="1" w:tplc="04070003" w:tentative="1">
      <w:start w:val="1"/>
      <w:numFmt w:val="bullet"/>
      <w:lvlText w:val="o"/>
      <w:lvlJc w:val="left"/>
      <w:pPr>
        <w:ind w:left="3780" w:hanging="360"/>
      </w:pPr>
      <w:rPr>
        <w:rFonts w:ascii="Courier New" w:hAnsi="Courier New" w:cs="Courier New" w:hint="default"/>
      </w:rPr>
    </w:lvl>
    <w:lvl w:ilvl="2" w:tplc="04070005" w:tentative="1">
      <w:start w:val="1"/>
      <w:numFmt w:val="bullet"/>
      <w:lvlText w:val=""/>
      <w:lvlJc w:val="left"/>
      <w:pPr>
        <w:ind w:left="4500" w:hanging="360"/>
      </w:pPr>
      <w:rPr>
        <w:rFonts w:ascii="Wingdings" w:hAnsi="Wingdings" w:hint="default"/>
      </w:rPr>
    </w:lvl>
    <w:lvl w:ilvl="3" w:tplc="04070001" w:tentative="1">
      <w:start w:val="1"/>
      <w:numFmt w:val="bullet"/>
      <w:lvlText w:val=""/>
      <w:lvlJc w:val="left"/>
      <w:pPr>
        <w:ind w:left="5220" w:hanging="360"/>
      </w:pPr>
      <w:rPr>
        <w:rFonts w:ascii="Symbol" w:hAnsi="Symbol" w:hint="default"/>
      </w:rPr>
    </w:lvl>
    <w:lvl w:ilvl="4" w:tplc="04070003" w:tentative="1">
      <w:start w:val="1"/>
      <w:numFmt w:val="bullet"/>
      <w:lvlText w:val="o"/>
      <w:lvlJc w:val="left"/>
      <w:pPr>
        <w:ind w:left="5940" w:hanging="360"/>
      </w:pPr>
      <w:rPr>
        <w:rFonts w:ascii="Courier New" w:hAnsi="Courier New" w:cs="Courier New" w:hint="default"/>
      </w:rPr>
    </w:lvl>
    <w:lvl w:ilvl="5" w:tplc="04070005" w:tentative="1">
      <w:start w:val="1"/>
      <w:numFmt w:val="bullet"/>
      <w:lvlText w:val=""/>
      <w:lvlJc w:val="left"/>
      <w:pPr>
        <w:ind w:left="6660" w:hanging="360"/>
      </w:pPr>
      <w:rPr>
        <w:rFonts w:ascii="Wingdings" w:hAnsi="Wingdings" w:hint="default"/>
      </w:rPr>
    </w:lvl>
    <w:lvl w:ilvl="6" w:tplc="04070001" w:tentative="1">
      <w:start w:val="1"/>
      <w:numFmt w:val="bullet"/>
      <w:lvlText w:val=""/>
      <w:lvlJc w:val="left"/>
      <w:pPr>
        <w:ind w:left="7380" w:hanging="360"/>
      </w:pPr>
      <w:rPr>
        <w:rFonts w:ascii="Symbol" w:hAnsi="Symbol" w:hint="default"/>
      </w:rPr>
    </w:lvl>
    <w:lvl w:ilvl="7" w:tplc="04070003" w:tentative="1">
      <w:start w:val="1"/>
      <w:numFmt w:val="bullet"/>
      <w:lvlText w:val="o"/>
      <w:lvlJc w:val="left"/>
      <w:pPr>
        <w:ind w:left="8100" w:hanging="360"/>
      </w:pPr>
      <w:rPr>
        <w:rFonts w:ascii="Courier New" w:hAnsi="Courier New" w:cs="Courier New" w:hint="default"/>
      </w:rPr>
    </w:lvl>
    <w:lvl w:ilvl="8" w:tplc="04070005" w:tentative="1">
      <w:start w:val="1"/>
      <w:numFmt w:val="bullet"/>
      <w:lvlText w:val=""/>
      <w:lvlJc w:val="left"/>
      <w:pPr>
        <w:ind w:left="8820" w:hanging="360"/>
      </w:pPr>
      <w:rPr>
        <w:rFonts w:ascii="Wingdings" w:hAnsi="Wingdings" w:hint="default"/>
      </w:rPr>
    </w:lvl>
  </w:abstractNum>
  <w:abstractNum w:abstractNumId="38" w15:restartNumberingAfterBreak="0">
    <w:nsid w:val="671D0CC4"/>
    <w:multiLevelType w:val="hybridMultilevel"/>
    <w:tmpl w:val="F9EA283E"/>
    <w:lvl w:ilvl="0" w:tplc="E4D2DF82">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9" w15:restartNumberingAfterBreak="0">
    <w:nsid w:val="6C9324AC"/>
    <w:multiLevelType w:val="hybridMultilevel"/>
    <w:tmpl w:val="C1FA305E"/>
    <w:lvl w:ilvl="0" w:tplc="04070015">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0" w15:restartNumberingAfterBreak="0">
    <w:nsid w:val="6E4C1874"/>
    <w:multiLevelType w:val="hybridMultilevel"/>
    <w:tmpl w:val="8EE2F6AE"/>
    <w:lvl w:ilvl="0" w:tplc="04070001">
      <w:start w:val="1"/>
      <w:numFmt w:val="bullet"/>
      <w:lvlText w:val=""/>
      <w:lvlJc w:val="left"/>
      <w:pPr>
        <w:ind w:left="784" w:hanging="360"/>
      </w:pPr>
      <w:rPr>
        <w:rFonts w:ascii="Symbol" w:hAnsi="Symbol" w:hint="default"/>
      </w:rPr>
    </w:lvl>
    <w:lvl w:ilvl="1" w:tplc="04070003" w:tentative="1">
      <w:start w:val="1"/>
      <w:numFmt w:val="bullet"/>
      <w:lvlText w:val="o"/>
      <w:lvlJc w:val="left"/>
      <w:pPr>
        <w:ind w:left="1504" w:hanging="360"/>
      </w:pPr>
      <w:rPr>
        <w:rFonts w:ascii="Courier New" w:hAnsi="Courier New" w:cs="Courier New" w:hint="default"/>
      </w:rPr>
    </w:lvl>
    <w:lvl w:ilvl="2" w:tplc="04070005" w:tentative="1">
      <w:start w:val="1"/>
      <w:numFmt w:val="bullet"/>
      <w:lvlText w:val=""/>
      <w:lvlJc w:val="left"/>
      <w:pPr>
        <w:ind w:left="2224" w:hanging="360"/>
      </w:pPr>
      <w:rPr>
        <w:rFonts w:ascii="Wingdings" w:hAnsi="Wingdings" w:hint="default"/>
      </w:rPr>
    </w:lvl>
    <w:lvl w:ilvl="3" w:tplc="04070001" w:tentative="1">
      <w:start w:val="1"/>
      <w:numFmt w:val="bullet"/>
      <w:lvlText w:val=""/>
      <w:lvlJc w:val="left"/>
      <w:pPr>
        <w:ind w:left="2944" w:hanging="360"/>
      </w:pPr>
      <w:rPr>
        <w:rFonts w:ascii="Symbol" w:hAnsi="Symbol" w:hint="default"/>
      </w:rPr>
    </w:lvl>
    <w:lvl w:ilvl="4" w:tplc="04070003" w:tentative="1">
      <w:start w:val="1"/>
      <w:numFmt w:val="bullet"/>
      <w:lvlText w:val="o"/>
      <w:lvlJc w:val="left"/>
      <w:pPr>
        <w:ind w:left="3664" w:hanging="360"/>
      </w:pPr>
      <w:rPr>
        <w:rFonts w:ascii="Courier New" w:hAnsi="Courier New" w:cs="Courier New" w:hint="default"/>
      </w:rPr>
    </w:lvl>
    <w:lvl w:ilvl="5" w:tplc="04070005" w:tentative="1">
      <w:start w:val="1"/>
      <w:numFmt w:val="bullet"/>
      <w:lvlText w:val=""/>
      <w:lvlJc w:val="left"/>
      <w:pPr>
        <w:ind w:left="4384" w:hanging="360"/>
      </w:pPr>
      <w:rPr>
        <w:rFonts w:ascii="Wingdings" w:hAnsi="Wingdings" w:hint="default"/>
      </w:rPr>
    </w:lvl>
    <w:lvl w:ilvl="6" w:tplc="04070001" w:tentative="1">
      <w:start w:val="1"/>
      <w:numFmt w:val="bullet"/>
      <w:lvlText w:val=""/>
      <w:lvlJc w:val="left"/>
      <w:pPr>
        <w:ind w:left="5104" w:hanging="360"/>
      </w:pPr>
      <w:rPr>
        <w:rFonts w:ascii="Symbol" w:hAnsi="Symbol" w:hint="default"/>
      </w:rPr>
    </w:lvl>
    <w:lvl w:ilvl="7" w:tplc="04070003" w:tentative="1">
      <w:start w:val="1"/>
      <w:numFmt w:val="bullet"/>
      <w:lvlText w:val="o"/>
      <w:lvlJc w:val="left"/>
      <w:pPr>
        <w:ind w:left="5824" w:hanging="360"/>
      </w:pPr>
      <w:rPr>
        <w:rFonts w:ascii="Courier New" w:hAnsi="Courier New" w:cs="Courier New" w:hint="default"/>
      </w:rPr>
    </w:lvl>
    <w:lvl w:ilvl="8" w:tplc="04070005" w:tentative="1">
      <w:start w:val="1"/>
      <w:numFmt w:val="bullet"/>
      <w:lvlText w:val=""/>
      <w:lvlJc w:val="left"/>
      <w:pPr>
        <w:ind w:left="6544" w:hanging="360"/>
      </w:pPr>
      <w:rPr>
        <w:rFonts w:ascii="Wingdings" w:hAnsi="Wingdings" w:hint="default"/>
      </w:rPr>
    </w:lvl>
  </w:abstractNum>
  <w:abstractNum w:abstractNumId="41" w15:restartNumberingAfterBreak="0">
    <w:nsid w:val="6FE15456"/>
    <w:multiLevelType w:val="hybridMultilevel"/>
    <w:tmpl w:val="5E28B1EE"/>
    <w:lvl w:ilvl="0" w:tplc="04070001">
      <w:start w:val="1"/>
      <w:numFmt w:val="bullet"/>
      <w:lvlText w:val=""/>
      <w:lvlJc w:val="left"/>
      <w:pPr>
        <w:ind w:left="3060" w:hanging="360"/>
      </w:pPr>
      <w:rPr>
        <w:rFonts w:ascii="Symbol" w:hAnsi="Symbol" w:hint="default"/>
      </w:rPr>
    </w:lvl>
    <w:lvl w:ilvl="1" w:tplc="04070003" w:tentative="1">
      <w:start w:val="1"/>
      <w:numFmt w:val="bullet"/>
      <w:lvlText w:val="o"/>
      <w:lvlJc w:val="left"/>
      <w:pPr>
        <w:ind w:left="3780" w:hanging="360"/>
      </w:pPr>
      <w:rPr>
        <w:rFonts w:ascii="Courier New" w:hAnsi="Courier New" w:cs="Courier New" w:hint="default"/>
      </w:rPr>
    </w:lvl>
    <w:lvl w:ilvl="2" w:tplc="04070005" w:tentative="1">
      <w:start w:val="1"/>
      <w:numFmt w:val="bullet"/>
      <w:lvlText w:val=""/>
      <w:lvlJc w:val="left"/>
      <w:pPr>
        <w:ind w:left="4500" w:hanging="360"/>
      </w:pPr>
      <w:rPr>
        <w:rFonts w:ascii="Wingdings" w:hAnsi="Wingdings" w:hint="default"/>
      </w:rPr>
    </w:lvl>
    <w:lvl w:ilvl="3" w:tplc="04070001" w:tentative="1">
      <w:start w:val="1"/>
      <w:numFmt w:val="bullet"/>
      <w:lvlText w:val=""/>
      <w:lvlJc w:val="left"/>
      <w:pPr>
        <w:ind w:left="5220" w:hanging="360"/>
      </w:pPr>
      <w:rPr>
        <w:rFonts w:ascii="Symbol" w:hAnsi="Symbol" w:hint="default"/>
      </w:rPr>
    </w:lvl>
    <w:lvl w:ilvl="4" w:tplc="04070003" w:tentative="1">
      <w:start w:val="1"/>
      <w:numFmt w:val="bullet"/>
      <w:lvlText w:val="o"/>
      <w:lvlJc w:val="left"/>
      <w:pPr>
        <w:ind w:left="5940" w:hanging="360"/>
      </w:pPr>
      <w:rPr>
        <w:rFonts w:ascii="Courier New" w:hAnsi="Courier New" w:cs="Courier New" w:hint="default"/>
      </w:rPr>
    </w:lvl>
    <w:lvl w:ilvl="5" w:tplc="04070005" w:tentative="1">
      <w:start w:val="1"/>
      <w:numFmt w:val="bullet"/>
      <w:lvlText w:val=""/>
      <w:lvlJc w:val="left"/>
      <w:pPr>
        <w:ind w:left="6660" w:hanging="360"/>
      </w:pPr>
      <w:rPr>
        <w:rFonts w:ascii="Wingdings" w:hAnsi="Wingdings" w:hint="default"/>
      </w:rPr>
    </w:lvl>
    <w:lvl w:ilvl="6" w:tplc="04070001" w:tentative="1">
      <w:start w:val="1"/>
      <w:numFmt w:val="bullet"/>
      <w:lvlText w:val=""/>
      <w:lvlJc w:val="left"/>
      <w:pPr>
        <w:ind w:left="7380" w:hanging="360"/>
      </w:pPr>
      <w:rPr>
        <w:rFonts w:ascii="Symbol" w:hAnsi="Symbol" w:hint="default"/>
      </w:rPr>
    </w:lvl>
    <w:lvl w:ilvl="7" w:tplc="04070003" w:tentative="1">
      <w:start w:val="1"/>
      <w:numFmt w:val="bullet"/>
      <w:lvlText w:val="o"/>
      <w:lvlJc w:val="left"/>
      <w:pPr>
        <w:ind w:left="8100" w:hanging="360"/>
      </w:pPr>
      <w:rPr>
        <w:rFonts w:ascii="Courier New" w:hAnsi="Courier New" w:cs="Courier New" w:hint="default"/>
      </w:rPr>
    </w:lvl>
    <w:lvl w:ilvl="8" w:tplc="04070005" w:tentative="1">
      <w:start w:val="1"/>
      <w:numFmt w:val="bullet"/>
      <w:lvlText w:val=""/>
      <w:lvlJc w:val="left"/>
      <w:pPr>
        <w:ind w:left="8820" w:hanging="360"/>
      </w:pPr>
      <w:rPr>
        <w:rFonts w:ascii="Wingdings" w:hAnsi="Wingdings" w:hint="default"/>
      </w:rPr>
    </w:lvl>
  </w:abstractNum>
  <w:abstractNum w:abstractNumId="42" w15:restartNumberingAfterBreak="0">
    <w:nsid w:val="73027663"/>
    <w:multiLevelType w:val="hybridMultilevel"/>
    <w:tmpl w:val="20863614"/>
    <w:lvl w:ilvl="0" w:tplc="04070015">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3" w15:restartNumberingAfterBreak="0">
    <w:nsid w:val="7A5A290B"/>
    <w:multiLevelType w:val="hybridMultilevel"/>
    <w:tmpl w:val="A36A9266"/>
    <w:lvl w:ilvl="0" w:tplc="04070001">
      <w:start w:val="1"/>
      <w:numFmt w:val="bullet"/>
      <w:lvlText w:val=""/>
      <w:lvlJc w:val="left"/>
      <w:pPr>
        <w:ind w:left="2844" w:hanging="360"/>
      </w:pPr>
      <w:rPr>
        <w:rFonts w:ascii="Symbol" w:hAnsi="Symbol" w:hint="default"/>
      </w:rPr>
    </w:lvl>
    <w:lvl w:ilvl="1" w:tplc="04070003" w:tentative="1">
      <w:start w:val="1"/>
      <w:numFmt w:val="bullet"/>
      <w:lvlText w:val="o"/>
      <w:lvlJc w:val="left"/>
      <w:pPr>
        <w:ind w:left="3564" w:hanging="360"/>
      </w:pPr>
      <w:rPr>
        <w:rFonts w:ascii="Courier New" w:hAnsi="Courier New" w:cs="Courier New" w:hint="default"/>
      </w:rPr>
    </w:lvl>
    <w:lvl w:ilvl="2" w:tplc="04070005" w:tentative="1">
      <w:start w:val="1"/>
      <w:numFmt w:val="bullet"/>
      <w:lvlText w:val=""/>
      <w:lvlJc w:val="left"/>
      <w:pPr>
        <w:ind w:left="4284" w:hanging="360"/>
      </w:pPr>
      <w:rPr>
        <w:rFonts w:ascii="Wingdings" w:hAnsi="Wingdings" w:hint="default"/>
      </w:rPr>
    </w:lvl>
    <w:lvl w:ilvl="3" w:tplc="04070001" w:tentative="1">
      <w:start w:val="1"/>
      <w:numFmt w:val="bullet"/>
      <w:lvlText w:val=""/>
      <w:lvlJc w:val="left"/>
      <w:pPr>
        <w:ind w:left="5004" w:hanging="360"/>
      </w:pPr>
      <w:rPr>
        <w:rFonts w:ascii="Symbol" w:hAnsi="Symbol" w:hint="default"/>
      </w:rPr>
    </w:lvl>
    <w:lvl w:ilvl="4" w:tplc="04070003" w:tentative="1">
      <w:start w:val="1"/>
      <w:numFmt w:val="bullet"/>
      <w:lvlText w:val="o"/>
      <w:lvlJc w:val="left"/>
      <w:pPr>
        <w:ind w:left="5724" w:hanging="360"/>
      </w:pPr>
      <w:rPr>
        <w:rFonts w:ascii="Courier New" w:hAnsi="Courier New" w:cs="Courier New" w:hint="default"/>
      </w:rPr>
    </w:lvl>
    <w:lvl w:ilvl="5" w:tplc="04070005" w:tentative="1">
      <w:start w:val="1"/>
      <w:numFmt w:val="bullet"/>
      <w:lvlText w:val=""/>
      <w:lvlJc w:val="left"/>
      <w:pPr>
        <w:ind w:left="6444" w:hanging="360"/>
      </w:pPr>
      <w:rPr>
        <w:rFonts w:ascii="Wingdings" w:hAnsi="Wingdings" w:hint="default"/>
      </w:rPr>
    </w:lvl>
    <w:lvl w:ilvl="6" w:tplc="04070001" w:tentative="1">
      <w:start w:val="1"/>
      <w:numFmt w:val="bullet"/>
      <w:lvlText w:val=""/>
      <w:lvlJc w:val="left"/>
      <w:pPr>
        <w:ind w:left="7164" w:hanging="360"/>
      </w:pPr>
      <w:rPr>
        <w:rFonts w:ascii="Symbol" w:hAnsi="Symbol" w:hint="default"/>
      </w:rPr>
    </w:lvl>
    <w:lvl w:ilvl="7" w:tplc="04070003" w:tentative="1">
      <w:start w:val="1"/>
      <w:numFmt w:val="bullet"/>
      <w:lvlText w:val="o"/>
      <w:lvlJc w:val="left"/>
      <w:pPr>
        <w:ind w:left="7884" w:hanging="360"/>
      </w:pPr>
      <w:rPr>
        <w:rFonts w:ascii="Courier New" w:hAnsi="Courier New" w:cs="Courier New" w:hint="default"/>
      </w:rPr>
    </w:lvl>
    <w:lvl w:ilvl="8" w:tplc="04070005" w:tentative="1">
      <w:start w:val="1"/>
      <w:numFmt w:val="bullet"/>
      <w:lvlText w:val=""/>
      <w:lvlJc w:val="left"/>
      <w:pPr>
        <w:ind w:left="8604" w:hanging="360"/>
      </w:pPr>
      <w:rPr>
        <w:rFonts w:ascii="Wingdings" w:hAnsi="Wingdings" w:hint="default"/>
      </w:rPr>
    </w:lvl>
  </w:abstractNum>
  <w:abstractNum w:abstractNumId="44" w15:restartNumberingAfterBreak="0">
    <w:nsid w:val="7F1C222C"/>
    <w:multiLevelType w:val="hybridMultilevel"/>
    <w:tmpl w:val="7696D9C2"/>
    <w:lvl w:ilvl="0" w:tplc="04070001">
      <w:start w:val="1"/>
      <w:numFmt w:val="bullet"/>
      <w:lvlText w:val=""/>
      <w:lvlJc w:val="left"/>
      <w:pPr>
        <w:ind w:left="3550" w:hanging="360"/>
      </w:pPr>
      <w:rPr>
        <w:rFonts w:ascii="Symbol" w:hAnsi="Symbol" w:hint="default"/>
      </w:rPr>
    </w:lvl>
    <w:lvl w:ilvl="1" w:tplc="04070003">
      <w:start w:val="1"/>
      <w:numFmt w:val="bullet"/>
      <w:lvlText w:val="o"/>
      <w:lvlJc w:val="left"/>
      <w:pPr>
        <w:ind w:left="4270" w:hanging="360"/>
      </w:pPr>
      <w:rPr>
        <w:rFonts w:ascii="Courier New" w:hAnsi="Courier New" w:cs="Courier New" w:hint="default"/>
      </w:rPr>
    </w:lvl>
    <w:lvl w:ilvl="2" w:tplc="04070005">
      <w:start w:val="1"/>
      <w:numFmt w:val="bullet"/>
      <w:lvlText w:val=""/>
      <w:lvlJc w:val="left"/>
      <w:pPr>
        <w:ind w:left="4990" w:hanging="360"/>
      </w:pPr>
      <w:rPr>
        <w:rFonts w:ascii="Wingdings" w:hAnsi="Wingdings" w:hint="default"/>
      </w:rPr>
    </w:lvl>
    <w:lvl w:ilvl="3" w:tplc="04070001" w:tentative="1">
      <w:start w:val="1"/>
      <w:numFmt w:val="bullet"/>
      <w:lvlText w:val=""/>
      <w:lvlJc w:val="left"/>
      <w:pPr>
        <w:ind w:left="5710" w:hanging="360"/>
      </w:pPr>
      <w:rPr>
        <w:rFonts w:ascii="Symbol" w:hAnsi="Symbol" w:hint="default"/>
      </w:rPr>
    </w:lvl>
    <w:lvl w:ilvl="4" w:tplc="04070003" w:tentative="1">
      <w:start w:val="1"/>
      <w:numFmt w:val="bullet"/>
      <w:lvlText w:val="o"/>
      <w:lvlJc w:val="left"/>
      <w:pPr>
        <w:ind w:left="6430" w:hanging="360"/>
      </w:pPr>
      <w:rPr>
        <w:rFonts w:ascii="Courier New" w:hAnsi="Courier New" w:cs="Courier New" w:hint="default"/>
      </w:rPr>
    </w:lvl>
    <w:lvl w:ilvl="5" w:tplc="04070005" w:tentative="1">
      <w:start w:val="1"/>
      <w:numFmt w:val="bullet"/>
      <w:lvlText w:val=""/>
      <w:lvlJc w:val="left"/>
      <w:pPr>
        <w:ind w:left="7150" w:hanging="360"/>
      </w:pPr>
      <w:rPr>
        <w:rFonts w:ascii="Wingdings" w:hAnsi="Wingdings" w:hint="default"/>
      </w:rPr>
    </w:lvl>
    <w:lvl w:ilvl="6" w:tplc="04070001" w:tentative="1">
      <w:start w:val="1"/>
      <w:numFmt w:val="bullet"/>
      <w:lvlText w:val=""/>
      <w:lvlJc w:val="left"/>
      <w:pPr>
        <w:ind w:left="7870" w:hanging="360"/>
      </w:pPr>
      <w:rPr>
        <w:rFonts w:ascii="Symbol" w:hAnsi="Symbol" w:hint="default"/>
      </w:rPr>
    </w:lvl>
    <w:lvl w:ilvl="7" w:tplc="04070003" w:tentative="1">
      <w:start w:val="1"/>
      <w:numFmt w:val="bullet"/>
      <w:lvlText w:val="o"/>
      <w:lvlJc w:val="left"/>
      <w:pPr>
        <w:ind w:left="8590" w:hanging="360"/>
      </w:pPr>
      <w:rPr>
        <w:rFonts w:ascii="Courier New" w:hAnsi="Courier New" w:cs="Courier New" w:hint="default"/>
      </w:rPr>
    </w:lvl>
    <w:lvl w:ilvl="8" w:tplc="04070005" w:tentative="1">
      <w:start w:val="1"/>
      <w:numFmt w:val="bullet"/>
      <w:lvlText w:val=""/>
      <w:lvlJc w:val="left"/>
      <w:pPr>
        <w:ind w:left="9310" w:hanging="360"/>
      </w:pPr>
      <w:rPr>
        <w:rFonts w:ascii="Wingdings" w:hAnsi="Wingdings" w:hint="default"/>
      </w:rPr>
    </w:lvl>
  </w:abstractNum>
  <w:num w:numId="1">
    <w:abstractNumId w:val="26"/>
  </w:num>
  <w:num w:numId="2">
    <w:abstractNumId w:val="34"/>
  </w:num>
  <w:num w:numId="3">
    <w:abstractNumId w:val="15"/>
  </w:num>
  <w:num w:numId="4">
    <w:abstractNumId w:val="21"/>
  </w:num>
  <w:num w:numId="5">
    <w:abstractNumId w:val="25"/>
  </w:num>
  <w:num w:numId="6">
    <w:abstractNumId w:val="13"/>
  </w:num>
  <w:num w:numId="7">
    <w:abstractNumId w:val="22"/>
  </w:num>
  <w:num w:numId="8">
    <w:abstractNumId w:val="9"/>
  </w:num>
  <w:num w:numId="9">
    <w:abstractNumId w:val="31"/>
  </w:num>
  <w:num w:numId="10">
    <w:abstractNumId w:val="19"/>
  </w:num>
  <w:num w:numId="11">
    <w:abstractNumId w:val="35"/>
  </w:num>
  <w:num w:numId="12">
    <w:abstractNumId w:val="32"/>
  </w:num>
  <w:num w:numId="13">
    <w:abstractNumId w:val="7"/>
  </w:num>
  <w:num w:numId="14">
    <w:abstractNumId w:val="29"/>
  </w:num>
  <w:num w:numId="15">
    <w:abstractNumId w:val="27"/>
  </w:num>
  <w:num w:numId="16">
    <w:abstractNumId w:val="28"/>
  </w:num>
  <w:num w:numId="17">
    <w:abstractNumId w:val="18"/>
  </w:num>
  <w:num w:numId="18">
    <w:abstractNumId w:val="44"/>
  </w:num>
  <w:num w:numId="19">
    <w:abstractNumId w:val="5"/>
  </w:num>
  <w:num w:numId="20">
    <w:abstractNumId w:val="41"/>
  </w:num>
  <w:num w:numId="21">
    <w:abstractNumId w:val="3"/>
  </w:num>
  <w:num w:numId="22">
    <w:abstractNumId w:val="37"/>
  </w:num>
  <w:num w:numId="23">
    <w:abstractNumId w:val="43"/>
  </w:num>
  <w:num w:numId="24">
    <w:abstractNumId w:val="4"/>
  </w:num>
  <w:num w:numId="25">
    <w:abstractNumId w:val="1"/>
  </w:num>
  <w:num w:numId="26">
    <w:abstractNumId w:val="33"/>
  </w:num>
  <w:num w:numId="27">
    <w:abstractNumId w:val="30"/>
  </w:num>
  <w:num w:numId="28">
    <w:abstractNumId w:val="2"/>
  </w:num>
  <w:num w:numId="29">
    <w:abstractNumId w:val="24"/>
  </w:num>
  <w:num w:numId="30">
    <w:abstractNumId w:val="40"/>
  </w:num>
  <w:num w:numId="31">
    <w:abstractNumId w:val="10"/>
  </w:num>
  <w:num w:numId="32">
    <w:abstractNumId w:val="20"/>
  </w:num>
  <w:num w:numId="33">
    <w:abstractNumId w:val="17"/>
  </w:num>
  <w:num w:numId="34">
    <w:abstractNumId w:val="38"/>
  </w:num>
  <w:num w:numId="35">
    <w:abstractNumId w:val="0"/>
  </w:num>
  <w:num w:numId="36">
    <w:abstractNumId w:val="36"/>
  </w:num>
  <w:num w:numId="37">
    <w:abstractNumId w:val="8"/>
  </w:num>
  <w:num w:numId="38">
    <w:abstractNumId w:val="12"/>
  </w:num>
  <w:num w:numId="39">
    <w:abstractNumId w:val="39"/>
  </w:num>
  <w:num w:numId="40">
    <w:abstractNumId w:val="23"/>
  </w:num>
  <w:num w:numId="41">
    <w:abstractNumId w:val="11"/>
  </w:num>
  <w:num w:numId="42">
    <w:abstractNumId w:val="14"/>
  </w:num>
  <w:num w:numId="43">
    <w:abstractNumId w:val="16"/>
  </w:num>
  <w:num w:numId="44">
    <w:abstractNumId w:val="42"/>
  </w:num>
  <w:num w:numId="45">
    <w:abstractNumId w:val="6"/>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de-DE" w:vendorID="64" w:dllVersion="6" w:nlCheck="1" w:checkStyle="0"/>
  <w:activeWritingStyle w:appName="MSWord" w:lang="en-GB" w:vendorID="64" w:dllVersion="6" w:nlCheck="1" w:checkStyle="1"/>
  <w:activeWritingStyle w:appName="MSWord" w:lang="it-IT" w:vendorID="64" w:dllVersion="6" w:nlCheck="1" w:checkStyle="0"/>
  <w:activeWritingStyle w:appName="MSWord" w:lang="de-DE" w:vendorID="64" w:dllVersion="4096" w:nlCheck="1" w:checkStyle="0"/>
  <w:activeWritingStyle w:appName="MSWord" w:lang="it-IT" w:vendorID="64" w:dllVersion="4096" w:nlCheck="1" w:checkStyle="0"/>
  <w:proofState w:spelling="clean"/>
  <w:defaultTabStop w:val="708"/>
  <w:hyphenationZone w:val="425"/>
  <w:drawingGridHorizontalSpacing w:val="181"/>
  <w:drawingGridVerticalSpacing w:val="181"/>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CTIVE" w:val="3. Konzeption.doc"/>
    <w:docVar w:name="DocID" w:val="58"/>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DE406C"/>
    <w:rsid w:val="00003F95"/>
    <w:rsid w:val="00013CDA"/>
    <w:rsid w:val="0001466E"/>
    <w:rsid w:val="000210C5"/>
    <w:rsid w:val="00022A9D"/>
    <w:rsid w:val="00022DCB"/>
    <w:rsid w:val="00025DAB"/>
    <w:rsid w:val="00032F18"/>
    <w:rsid w:val="00034715"/>
    <w:rsid w:val="000416E9"/>
    <w:rsid w:val="00045B94"/>
    <w:rsid w:val="00054F25"/>
    <w:rsid w:val="00057483"/>
    <w:rsid w:val="00060772"/>
    <w:rsid w:val="00061662"/>
    <w:rsid w:val="000639C0"/>
    <w:rsid w:val="00066C90"/>
    <w:rsid w:val="00072743"/>
    <w:rsid w:val="00073B77"/>
    <w:rsid w:val="000809B4"/>
    <w:rsid w:val="00081B06"/>
    <w:rsid w:val="0008625B"/>
    <w:rsid w:val="00091A47"/>
    <w:rsid w:val="00091C6F"/>
    <w:rsid w:val="00094F7A"/>
    <w:rsid w:val="000A1876"/>
    <w:rsid w:val="000A3B7E"/>
    <w:rsid w:val="000A7587"/>
    <w:rsid w:val="000B143B"/>
    <w:rsid w:val="000B78EA"/>
    <w:rsid w:val="000B7D9A"/>
    <w:rsid w:val="000C43BD"/>
    <w:rsid w:val="000D3156"/>
    <w:rsid w:val="000D6D97"/>
    <w:rsid w:val="000F1FF9"/>
    <w:rsid w:val="000F6700"/>
    <w:rsid w:val="001010A8"/>
    <w:rsid w:val="00110D0D"/>
    <w:rsid w:val="00126F34"/>
    <w:rsid w:val="001317AD"/>
    <w:rsid w:val="001341FA"/>
    <w:rsid w:val="001346DB"/>
    <w:rsid w:val="00140969"/>
    <w:rsid w:val="001414F2"/>
    <w:rsid w:val="00155C76"/>
    <w:rsid w:val="00163C8C"/>
    <w:rsid w:val="00171207"/>
    <w:rsid w:val="00172E34"/>
    <w:rsid w:val="00174939"/>
    <w:rsid w:val="00176B61"/>
    <w:rsid w:val="0018065D"/>
    <w:rsid w:val="00182400"/>
    <w:rsid w:val="00186D17"/>
    <w:rsid w:val="00187F4F"/>
    <w:rsid w:val="00190447"/>
    <w:rsid w:val="00197439"/>
    <w:rsid w:val="001C6E49"/>
    <w:rsid w:val="001D5ECF"/>
    <w:rsid w:val="001D6F60"/>
    <w:rsid w:val="001E17DD"/>
    <w:rsid w:val="001F101A"/>
    <w:rsid w:val="001F14A7"/>
    <w:rsid w:val="001F2113"/>
    <w:rsid w:val="001F658F"/>
    <w:rsid w:val="00204A2B"/>
    <w:rsid w:val="00204F7E"/>
    <w:rsid w:val="00230884"/>
    <w:rsid w:val="00237EBB"/>
    <w:rsid w:val="00241F54"/>
    <w:rsid w:val="00243C82"/>
    <w:rsid w:val="00245539"/>
    <w:rsid w:val="00245848"/>
    <w:rsid w:val="002473F8"/>
    <w:rsid w:val="002505AE"/>
    <w:rsid w:val="002532DE"/>
    <w:rsid w:val="00256A49"/>
    <w:rsid w:val="00257D0B"/>
    <w:rsid w:val="0026249D"/>
    <w:rsid w:val="00265147"/>
    <w:rsid w:val="00265900"/>
    <w:rsid w:val="00265D14"/>
    <w:rsid w:val="002757C6"/>
    <w:rsid w:val="002856D1"/>
    <w:rsid w:val="00294EBF"/>
    <w:rsid w:val="002A16E5"/>
    <w:rsid w:val="002A28AE"/>
    <w:rsid w:val="002A6CF1"/>
    <w:rsid w:val="002B109C"/>
    <w:rsid w:val="002B1153"/>
    <w:rsid w:val="002B45A9"/>
    <w:rsid w:val="002B6432"/>
    <w:rsid w:val="002B78D1"/>
    <w:rsid w:val="002C21DF"/>
    <w:rsid w:val="002C5B0C"/>
    <w:rsid w:val="002D0852"/>
    <w:rsid w:val="002D4B94"/>
    <w:rsid w:val="002E2A8C"/>
    <w:rsid w:val="002F2931"/>
    <w:rsid w:val="00306117"/>
    <w:rsid w:val="00307C9B"/>
    <w:rsid w:val="003217EA"/>
    <w:rsid w:val="00342BDF"/>
    <w:rsid w:val="003508F0"/>
    <w:rsid w:val="00363F99"/>
    <w:rsid w:val="00367923"/>
    <w:rsid w:val="00367C09"/>
    <w:rsid w:val="003835CC"/>
    <w:rsid w:val="003A0939"/>
    <w:rsid w:val="003A1A26"/>
    <w:rsid w:val="003A2728"/>
    <w:rsid w:val="003A7590"/>
    <w:rsid w:val="003B266F"/>
    <w:rsid w:val="003B695A"/>
    <w:rsid w:val="003C1850"/>
    <w:rsid w:val="003C2A6E"/>
    <w:rsid w:val="003D071D"/>
    <w:rsid w:val="003D291B"/>
    <w:rsid w:val="003E1148"/>
    <w:rsid w:val="003E2B71"/>
    <w:rsid w:val="003E54EE"/>
    <w:rsid w:val="003E6478"/>
    <w:rsid w:val="003F363B"/>
    <w:rsid w:val="003F7C2B"/>
    <w:rsid w:val="004004FB"/>
    <w:rsid w:val="00420104"/>
    <w:rsid w:val="00425220"/>
    <w:rsid w:val="00425DD7"/>
    <w:rsid w:val="00430ED9"/>
    <w:rsid w:val="00431773"/>
    <w:rsid w:val="0043548D"/>
    <w:rsid w:val="00443C9D"/>
    <w:rsid w:val="00456BF4"/>
    <w:rsid w:val="00457E24"/>
    <w:rsid w:val="00463A74"/>
    <w:rsid w:val="00463E8B"/>
    <w:rsid w:val="00466920"/>
    <w:rsid w:val="00470432"/>
    <w:rsid w:val="00473314"/>
    <w:rsid w:val="0048570C"/>
    <w:rsid w:val="00491E24"/>
    <w:rsid w:val="00492D1D"/>
    <w:rsid w:val="0049561A"/>
    <w:rsid w:val="004A4498"/>
    <w:rsid w:val="004A7107"/>
    <w:rsid w:val="004B0428"/>
    <w:rsid w:val="004C387E"/>
    <w:rsid w:val="004C775E"/>
    <w:rsid w:val="004D4D73"/>
    <w:rsid w:val="004D7E28"/>
    <w:rsid w:val="004E62C3"/>
    <w:rsid w:val="004E73C6"/>
    <w:rsid w:val="004F05FB"/>
    <w:rsid w:val="004F0F8E"/>
    <w:rsid w:val="004F2226"/>
    <w:rsid w:val="004F64C7"/>
    <w:rsid w:val="004F65AC"/>
    <w:rsid w:val="004F6A53"/>
    <w:rsid w:val="0050029A"/>
    <w:rsid w:val="005002C9"/>
    <w:rsid w:val="00503B86"/>
    <w:rsid w:val="00504CED"/>
    <w:rsid w:val="00505457"/>
    <w:rsid w:val="00514899"/>
    <w:rsid w:val="005150BB"/>
    <w:rsid w:val="00515184"/>
    <w:rsid w:val="005177F8"/>
    <w:rsid w:val="00517E83"/>
    <w:rsid w:val="00520694"/>
    <w:rsid w:val="00520F5F"/>
    <w:rsid w:val="005278A5"/>
    <w:rsid w:val="005332A1"/>
    <w:rsid w:val="0053395B"/>
    <w:rsid w:val="005366D7"/>
    <w:rsid w:val="0054626A"/>
    <w:rsid w:val="00551DE6"/>
    <w:rsid w:val="00556B09"/>
    <w:rsid w:val="00560D1D"/>
    <w:rsid w:val="00562053"/>
    <w:rsid w:val="00581062"/>
    <w:rsid w:val="00590C7B"/>
    <w:rsid w:val="00593E02"/>
    <w:rsid w:val="005A7B97"/>
    <w:rsid w:val="005B1BBB"/>
    <w:rsid w:val="005B567C"/>
    <w:rsid w:val="005C204D"/>
    <w:rsid w:val="005C25E6"/>
    <w:rsid w:val="005C4F47"/>
    <w:rsid w:val="005C5379"/>
    <w:rsid w:val="005C6CE0"/>
    <w:rsid w:val="005D1EF0"/>
    <w:rsid w:val="005D7B46"/>
    <w:rsid w:val="005E09F4"/>
    <w:rsid w:val="005E2EF3"/>
    <w:rsid w:val="005E2FDE"/>
    <w:rsid w:val="005E3783"/>
    <w:rsid w:val="005F61FE"/>
    <w:rsid w:val="00606259"/>
    <w:rsid w:val="00613045"/>
    <w:rsid w:val="00614186"/>
    <w:rsid w:val="00617637"/>
    <w:rsid w:val="00621C30"/>
    <w:rsid w:val="00627311"/>
    <w:rsid w:val="00631CE5"/>
    <w:rsid w:val="00633FC4"/>
    <w:rsid w:val="00640147"/>
    <w:rsid w:val="006401CF"/>
    <w:rsid w:val="00652660"/>
    <w:rsid w:val="00663E16"/>
    <w:rsid w:val="006717C5"/>
    <w:rsid w:val="00673439"/>
    <w:rsid w:val="006740FB"/>
    <w:rsid w:val="00674131"/>
    <w:rsid w:val="0067533B"/>
    <w:rsid w:val="00683055"/>
    <w:rsid w:val="00683B2A"/>
    <w:rsid w:val="00684CE4"/>
    <w:rsid w:val="006865D4"/>
    <w:rsid w:val="006872E5"/>
    <w:rsid w:val="00690986"/>
    <w:rsid w:val="006919F1"/>
    <w:rsid w:val="006A6894"/>
    <w:rsid w:val="006B2312"/>
    <w:rsid w:val="006B23CA"/>
    <w:rsid w:val="006B3EAE"/>
    <w:rsid w:val="006B4100"/>
    <w:rsid w:val="006B5009"/>
    <w:rsid w:val="006B7289"/>
    <w:rsid w:val="006B7C9D"/>
    <w:rsid w:val="006C0C3B"/>
    <w:rsid w:val="006C2C7C"/>
    <w:rsid w:val="006C4244"/>
    <w:rsid w:val="006C5C6E"/>
    <w:rsid w:val="006D15DF"/>
    <w:rsid w:val="006D7907"/>
    <w:rsid w:val="006E1B79"/>
    <w:rsid w:val="006F0893"/>
    <w:rsid w:val="006F22A0"/>
    <w:rsid w:val="006F4778"/>
    <w:rsid w:val="006F5080"/>
    <w:rsid w:val="006F5606"/>
    <w:rsid w:val="006F7072"/>
    <w:rsid w:val="0070156F"/>
    <w:rsid w:val="00702802"/>
    <w:rsid w:val="00702DD9"/>
    <w:rsid w:val="00706E27"/>
    <w:rsid w:val="00711A6D"/>
    <w:rsid w:val="007148FC"/>
    <w:rsid w:val="00716EE0"/>
    <w:rsid w:val="00722863"/>
    <w:rsid w:val="00722E33"/>
    <w:rsid w:val="00723C20"/>
    <w:rsid w:val="007243DA"/>
    <w:rsid w:val="00731639"/>
    <w:rsid w:val="007379A2"/>
    <w:rsid w:val="00744FB1"/>
    <w:rsid w:val="00747BD0"/>
    <w:rsid w:val="00752858"/>
    <w:rsid w:val="00755B17"/>
    <w:rsid w:val="0075726C"/>
    <w:rsid w:val="00757EFA"/>
    <w:rsid w:val="00777786"/>
    <w:rsid w:val="00780701"/>
    <w:rsid w:val="007846AF"/>
    <w:rsid w:val="00784964"/>
    <w:rsid w:val="007A03CB"/>
    <w:rsid w:val="007A374E"/>
    <w:rsid w:val="007A40CA"/>
    <w:rsid w:val="007B0070"/>
    <w:rsid w:val="007B1E7E"/>
    <w:rsid w:val="007B30DD"/>
    <w:rsid w:val="007C434B"/>
    <w:rsid w:val="007D314C"/>
    <w:rsid w:val="007D514D"/>
    <w:rsid w:val="007D6A45"/>
    <w:rsid w:val="007E0CC9"/>
    <w:rsid w:val="007E1E3D"/>
    <w:rsid w:val="007E3C63"/>
    <w:rsid w:val="007E67F7"/>
    <w:rsid w:val="007E7B3A"/>
    <w:rsid w:val="007F60C9"/>
    <w:rsid w:val="00800733"/>
    <w:rsid w:val="00800EC7"/>
    <w:rsid w:val="00801BF8"/>
    <w:rsid w:val="0080501F"/>
    <w:rsid w:val="0080653A"/>
    <w:rsid w:val="00813175"/>
    <w:rsid w:val="008229DD"/>
    <w:rsid w:val="00831D6E"/>
    <w:rsid w:val="00833E7F"/>
    <w:rsid w:val="008375C3"/>
    <w:rsid w:val="008419F1"/>
    <w:rsid w:val="008437FB"/>
    <w:rsid w:val="008443C3"/>
    <w:rsid w:val="00853E16"/>
    <w:rsid w:val="008566F8"/>
    <w:rsid w:val="00861D30"/>
    <w:rsid w:val="0086392C"/>
    <w:rsid w:val="008734D0"/>
    <w:rsid w:val="00884877"/>
    <w:rsid w:val="00886FB1"/>
    <w:rsid w:val="00887D6F"/>
    <w:rsid w:val="00890A51"/>
    <w:rsid w:val="00892AB0"/>
    <w:rsid w:val="008A10FB"/>
    <w:rsid w:val="008A50AB"/>
    <w:rsid w:val="008A68F3"/>
    <w:rsid w:val="008A6FC8"/>
    <w:rsid w:val="008C558A"/>
    <w:rsid w:val="008C68A3"/>
    <w:rsid w:val="008C721F"/>
    <w:rsid w:val="008D3F29"/>
    <w:rsid w:val="008D7326"/>
    <w:rsid w:val="008E00D7"/>
    <w:rsid w:val="008E0B36"/>
    <w:rsid w:val="008E204A"/>
    <w:rsid w:val="008E6B82"/>
    <w:rsid w:val="008F4A66"/>
    <w:rsid w:val="008F4BA4"/>
    <w:rsid w:val="008F786C"/>
    <w:rsid w:val="009038A0"/>
    <w:rsid w:val="0090456B"/>
    <w:rsid w:val="00911407"/>
    <w:rsid w:val="00913968"/>
    <w:rsid w:val="00916397"/>
    <w:rsid w:val="00917C1D"/>
    <w:rsid w:val="009217F0"/>
    <w:rsid w:val="0092445A"/>
    <w:rsid w:val="00924788"/>
    <w:rsid w:val="009271B3"/>
    <w:rsid w:val="00937479"/>
    <w:rsid w:val="009378F8"/>
    <w:rsid w:val="00940B98"/>
    <w:rsid w:val="00942C0C"/>
    <w:rsid w:val="00944D16"/>
    <w:rsid w:val="0095243E"/>
    <w:rsid w:val="00952A8D"/>
    <w:rsid w:val="00952CC1"/>
    <w:rsid w:val="009555FC"/>
    <w:rsid w:val="00960B72"/>
    <w:rsid w:val="0097055C"/>
    <w:rsid w:val="00973856"/>
    <w:rsid w:val="00974159"/>
    <w:rsid w:val="009761BD"/>
    <w:rsid w:val="00976392"/>
    <w:rsid w:val="009766A0"/>
    <w:rsid w:val="009814E0"/>
    <w:rsid w:val="00985D28"/>
    <w:rsid w:val="00991D47"/>
    <w:rsid w:val="00994752"/>
    <w:rsid w:val="00996110"/>
    <w:rsid w:val="00997857"/>
    <w:rsid w:val="009B03DE"/>
    <w:rsid w:val="009B7138"/>
    <w:rsid w:val="009B76A1"/>
    <w:rsid w:val="009B790B"/>
    <w:rsid w:val="009C2D66"/>
    <w:rsid w:val="009C6ADA"/>
    <w:rsid w:val="009C7F35"/>
    <w:rsid w:val="009D62FE"/>
    <w:rsid w:val="009E1D17"/>
    <w:rsid w:val="009E23AF"/>
    <w:rsid w:val="009E2D18"/>
    <w:rsid w:val="009E37CC"/>
    <w:rsid w:val="009E38D1"/>
    <w:rsid w:val="009E3A38"/>
    <w:rsid w:val="009E5055"/>
    <w:rsid w:val="009F15FC"/>
    <w:rsid w:val="009F173A"/>
    <w:rsid w:val="009F2489"/>
    <w:rsid w:val="009F2F80"/>
    <w:rsid w:val="009F5C38"/>
    <w:rsid w:val="00A03944"/>
    <w:rsid w:val="00A04090"/>
    <w:rsid w:val="00A060FA"/>
    <w:rsid w:val="00A06171"/>
    <w:rsid w:val="00A12987"/>
    <w:rsid w:val="00A12E7C"/>
    <w:rsid w:val="00A167A9"/>
    <w:rsid w:val="00A1747B"/>
    <w:rsid w:val="00A17F6A"/>
    <w:rsid w:val="00A21982"/>
    <w:rsid w:val="00A423C3"/>
    <w:rsid w:val="00A4273B"/>
    <w:rsid w:val="00A43961"/>
    <w:rsid w:val="00A44B53"/>
    <w:rsid w:val="00A501DF"/>
    <w:rsid w:val="00A55C0A"/>
    <w:rsid w:val="00A61B99"/>
    <w:rsid w:val="00A7498B"/>
    <w:rsid w:val="00A77D71"/>
    <w:rsid w:val="00A81684"/>
    <w:rsid w:val="00A84582"/>
    <w:rsid w:val="00A90C8B"/>
    <w:rsid w:val="00A9382B"/>
    <w:rsid w:val="00A93CA5"/>
    <w:rsid w:val="00A9737B"/>
    <w:rsid w:val="00A97E77"/>
    <w:rsid w:val="00AA2D27"/>
    <w:rsid w:val="00AA4539"/>
    <w:rsid w:val="00AA48F4"/>
    <w:rsid w:val="00AA7A84"/>
    <w:rsid w:val="00AB2473"/>
    <w:rsid w:val="00AB2B67"/>
    <w:rsid w:val="00AC686F"/>
    <w:rsid w:val="00AC69EE"/>
    <w:rsid w:val="00AC6F38"/>
    <w:rsid w:val="00AC7074"/>
    <w:rsid w:val="00AD5890"/>
    <w:rsid w:val="00AD5B9F"/>
    <w:rsid w:val="00AD79A0"/>
    <w:rsid w:val="00AE06C7"/>
    <w:rsid w:val="00AE28C3"/>
    <w:rsid w:val="00AE3867"/>
    <w:rsid w:val="00AF0538"/>
    <w:rsid w:val="00AF077D"/>
    <w:rsid w:val="00AF07EA"/>
    <w:rsid w:val="00B10B76"/>
    <w:rsid w:val="00B15A0F"/>
    <w:rsid w:val="00B2073B"/>
    <w:rsid w:val="00B20A66"/>
    <w:rsid w:val="00B21C33"/>
    <w:rsid w:val="00B2219A"/>
    <w:rsid w:val="00B232ED"/>
    <w:rsid w:val="00B24C85"/>
    <w:rsid w:val="00B26C48"/>
    <w:rsid w:val="00B26E84"/>
    <w:rsid w:val="00B4427C"/>
    <w:rsid w:val="00B449B2"/>
    <w:rsid w:val="00B4595A"/>
    <w:rsid w:val="00B62C7E"/>
    <w:rsid w:val="00B67680"/>
    <w:rsid w:val="00B8193E"/>
    <w:rsid w:val="00B819C6"/>
    <w:rsid w:val="00B873D9"/>
    <w:rsid w:val="00B920B6"/>
    <w:rsid w:val="00B93CD3"/>
    <w:rsid w:val="00BA031A"/>
    <w:rsid w:val="00BA3C35"/>
    <w:rsid w:val="00BA4B43"/>
    <w:rsid w:val="00BB7A67"/>
    <w:rsid w:val="00BC287B"/>
    <w:rsid w:val="00BC53F2"/>
    <w:rsid w:val="00BC7994"/>
    <w:rsid w:val="00BD4675"/>
    <w:rsid w:val="00BD548E"/>
    <w:rsid w:val="00BD6E90"/>
    <w:rsid w:val="00BE0376"/>
    <w:rsid w:val="00BE0AD8"/>
    <w:rsid w:val="00BE17A9"/>
    <w:rsid w:val="00BE2D9A"/>
    <w:rsid w:val="00BF06C5"/>
    <w:rsid w:val="00BF19B0"/>
    <w:rsid w:val="00BF4F72"/>
    <w:rsid w:val="00BF6EF3"/>
    <w:rsid w:val="00C059E2"/>
    <w:rsid w:val="00C070D3"/>
    <w:rsid w:val="00C10B4C"/>
    <w:rsid w:val="00C117F7"/>
    <w:rsid w:val="00C11F95"/>
    <w:rsid w:val="00C20692"/>
    <w:rsid w:val="00C2288B"/>
    <w:rsid w:val="00C2681D"/>
    <w:rsid w:val="00C310DC"/>
    <w:rsid w:val="00C324C2"/>
    <w:rsid w:val="00C4093D"/>
    <w:rsid w:val="00C40BA6"/>
    <w:rsid w:val="00C55158"/>
    <w:rsid w:val="00C57C96"/>
    <w:rsid w:val="00C61C33"/>
    <w:rsid w:val="00C65555"/>
    <w:rsid w:val="00C6688C"/>
    <w:rsid w:val="00C80D53"/>
    <w:rsid w:val="00C81517"/>
    <w:rsid w:val="00C83366"/>
    <w:rsid w:val="00C865C6"/>
    <w:rsid w:val="00C87604"/>
    <w:rsid w:val="00C9201B"/>
    <w:rsid w:val="00C95A47"/>
    <w:rsid w:val="00CA794F"/>
    <w:rsid w:val="00CB101A"/>
    <w:rsid w:val="00CB27A7"/>
    <w:rsid w:val="00CB2C63"/>
    <w:rsid w:val="00CB7735"/>
    <w:rsid w:val="00CC1EE8"/>
    <w:rsid w:val="00CC404B"/>
    <w:rsid w:val="00CC65DC"/>
    <w:rsid w:val="00CD4CCA"/>
    <w:rsid w:val="00CD6ADF"/>
    <w:rsid w:val="00CF0FA2"/>
    <w:rsid w:val="00CF3777"/>
    <w:rsid w:val="00CF4B72"/>
    <w:rsid w:val="00D015F6"/>
    <w:rsid w:val="00D0518B"/>
    <w:rsid w:val="00D05967"/>
    <w:rsid w:val="00D15BC3"/>
    <w:rsid w:val="00D20819"/>
    <w:rsid w:val="00D31EBD"/>
    <w:rsid w:val="00D33443"/>
    <w:rsid w:val="00D33E58"/>
    <w:rsid w:val="00D35752"/>
    <w:rsid w:val="00D409E8"/>
    <w:rsid w:val="00D414EC"/>
    <w:rsid w:val="00D4189C"/>
    <w:rsid w:val="00D42A48"/>
    <w:rsid w:val="00D45E49"/>
    <w:rsid w:val="00D466BB"/>
    <w:rsid w:val="00D47021"/>
    <w:rsid w:val="00D4723F"/>
    <w:rsid w:val="00D55648"/>
    <w:rsid w:val="00D64AF0"/>
    <w:rsid w:val="00D71CDF"/>
    <w:rsid w:val="00D72A7E"/>
    <w:rsid w:val="00D72B7D"/>
    <w:rsid w:val="00D75986"/>
    <w:rsid w:val="00D82EC9"/>
    <w:rsid w:val="00D82FD5"/>
    <w:rsid w:val="00D943BC"/>
    <w:rsid w:val="00D94732"/>
    <w:rsid w:val="00D97A5F"/>
    <w:rsid w:val="00D97BF3"/>
    <w:rsid w:val="00DA56A0"/>
    <w:rsid w:val="00DB1A15"/>
    <w:rsid w:val="00DB1B75"/>
    <w:rsid w:val="00DB4AEC"/>
    <w:rsid w:val="00DD18B9"/>
    <w:rsid w:val="00DE0F75"/>
    <w:rsid w:val="00DE406C"/>
    <w:rsid w:val="00DE525C"/>
    <w:rsid w:val="00DE5E52"/>
    <w:rsid w:val="00DE615D"/>
    <w:rsid w:val="00E06467"/>
    <w:rsid w:val="00E142C5"/>
    <w:rsid w:val="00E2090F"/>
    <w:rsid w:val="00E20CDB"/>
    <w:rsid w:val="00E25425"/>
    <w:rsid w:val="00E32951"/>
    <w:rsid w:val="00E45B48"/>
    <w:rsid w:val="00E550EC"/>
    <w:rsid w:val="00E61418"/>
    <w:rsid w:val="00E6642A"/>
    <w:rsid w:val="00E676D2"/>
    <w:rsid w:val="00E84300"/>
    <w:rsid w:val="00E861B4"/>
    <w:rsid w:val="00EA4D16"/>
    <w:rsid w:val="00EA5D85"/>
    <w:rsid w:val="00EA60E8"/>
    <w:rsid w:val="00EA6516"/>
    <w:rsid w:val="00EB7028"/>
    <w:rsid w:val="00EC7770"/>
    <w:rsid w:val="00ED1CDF"/>
    <w:rsid w:val="00EE25C5"/>
    <w:rsid w:val="00EE2D19"/>
    <w:rsid w:val="00EE65C7"/>
    <w:rsid w:val="00EF43D7"/>
    <w:rsid w:val="00EF4E1A"/>
    <w:rsid w:val="00EF63FF"/>
    <w:rsid w:val="00F27782"/>
    <w:rsid w:val="00F3083D"/>
    <w:rsid w:val="00F319C1"/>
    <w:rsid w:val="00F3435A"/>
    <w:rsid w:val="00F34850"/>
    <w:rsid w:val="00F46341"/>
    <w:rsid w:val="00F46C16"/>
    <w:rsid w:val="00F522C7"/>
    <w:rsid w:val="00F54411"/>
    <w:rsid w:val="00F77ED0"/>
    <w:rsid w:val="00F87B56"/>
    <w:rsid w:val="00F9236A"/>
    <w:rsid w:val="00F92D4B"/>
    <w:rsid w:val="00F962CE"/>
    <w:rsid w:val="00F97BCE"/>
    <w:rsid w:val="00FC0E49"/>
    <w:rsid w:val="00FC45A9"/>
    <w:rsid w:val="00FC7818"/>
    <w:rsid w:val="00FD18D5"/>
    <w:rsid w:val="00FD378A"/>
    <w:rsid w:val="00FD5D56"/>
    <w:rsid w:val="00FD6220"/>
    <w:rsid w:val="00FE0AF2"/>
    <w:rsid w:val="00FE1EE5"/>
    <w:rsid w:val="00FE42AE"/>
    <w:rsid w:val="00FE4671"/>
    <w:rsid w:val="00FE52FB"/>
  </w:rsids>
  <m:mathPr>
    <m:mathFont m:val="Cambria Math"/>
    <m:brkBin m:val="before"/>
    <m:brkBinSub m:val="--"/>
    <m:smallFrac m:val="0"/>
    <m:dispDef/>
    <m:lMargin m:val="0"/>
    <m:rMargin m:val="0"/>
    <m:defJc m:val="centerGroup"/>
    <m:wrapIndent m:val="1440"/>
    <m:intLim m:val="subSup"/>
    <m:naryLim m:val="undOvr"/>
  </m:mathPr>
  <w:themeFontLang w:val="de-DE"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BC5E5FB"/>
  <w15:docId w15:val="{7E988117-6932-46B5-9813-50329E0540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B78D1"/>
    <w:rPr>
      <w:sz w:val="24"/>
      <w:szCs w:val="24"/>
    </w:rPr>
  </w:style>
  <w:style w:type="paragraph" w:styleId="berschrift1">
    <w:name w:val="heading 1"/>
    <w:basedOn w:val="Standard"/>
    <w:next w:val="Standard"/>
    <w:qFormat/>
    <w:rsid w:val="002B78D1"/>
    <w:pPr>
      <w:keepNext/>
      <w:jc w:val="center"/>
      <w:outlineLvl w:val="0"/>
    </w:pPr>
    <w:rPr>
      <w:b/>
      <w:bCs/>
    </w:rPr>
  </w:style>
  <w:style w:type="paragraph" w:styleId="berschrift2">
    <w:name w:val="heading 2"/>
    <w:basedOn w:val="Standard"/>
    <w:next w:val="Standard"/>
    <w:qFormat/>
    <w:rsid w:val="002B78D1"/>
    <w:pPr>
      <w:keepNext/>
      <w:jc w:val="right"/>
      <w:outlineLvl w:val="1"/>
    </w:pPr>
    <w:rPr>
      <w:b/>
      <w:bCs/>
    </w:rPr>
  </w:style>
  <w:style w:type="paragraph" w:styleId="berschrift3">
    <w:name w:val="heading 3"/>
    <w:basedOn w:val="Standard"/>
    <w:next w:val="Standard"/>
    <w:qFormat/>
    <w:rsid w:val="002B78D1"/>
    <w:pPr>
      <w:keepNext/>
      <w:spacing w:line="288" w:lineRule="auto"/>
      <w:outlineLvl w:val="2"/>
    </w:pPr>
    <w:rPr>
      <w:rFonts w:ascii="Arial" w:hAnsi="Arial" w:cs="Arial"/>
      <w:b/>
      <w:bCs/>
      <w:sz w:val="22"/>
    </w:rPr>
  </w:style>
  <w:style w:type="paragraph" w:styleId="berschrift4">
    <w:name w:val="heading 4"/>
    <w:basedOn w:val="Standard"/>
    <w:next w:val="Standard"/>
    <w:qFormat/>
    <w:rsid w:val="002B78D1"/>
    <w:pPr>
      <w:keepNext/>
      <w:spacing w:before="240" w:after="60"/>
      <w:outlineLvl w:val="3"/>
    </w:pPr>
    <w:rPr>
      <w:rFonts w:ascii="Calibri" w:hAnsi="Calibri"/>
      <w:b/>
      <w:bCs/>
      <w:sz w:val="28"/>
      <w:szCs w:val="28"/>
    </w:rPr>
  </w:style>
  <w:style w:type="paragraph" w:styleId="berschrift5">
    <w:name w:val="heading 5"/>
    <w:basedOn w:val="Standard"/>
    <w:next w:val="Standard"/>
    <w:qFormat/>
    <w:rsid w:val="002B78D1"/>
    <w:pPr>
      <w:keepNext/>
      <w:outlineLvl w:val="4"/>
    </w:pPr>
    <w:rPr>
      <w:rFonts w:ascii="Comic Sans MS" w:hAnsi="Comic Sans MS"/>
      <w:b/>
      <w:sz w:val="18"/>
    </w:rPr>
  </w:style>
  <w:style w:type="paragraph" w:styleId="berschrift7">
    <w:name w:val="heading 7"/>
    <w:basedOn w:val="Standard"/>
    <w:next w:val="Standard"/>
    <w:qFormat/>
    <w:rsid w:val="002B78D1"/>
    <w:pPr>
      <w:spacing w:before="240" w:after="60"/>
      <w:outlineLvl w:val="6"/>
    </w:pPr>
    <w:rPr>
      <w:rFonts w:ascii="Calibri" w:hAnsi="Calibri"/>
    </w:rPr>
  </w:style>
  <w:style w:type="paragraph" w:styleId="berschrift8">
    <w:name w:val="heading 8"/>
    <w:basedOn w:val="Standard"/>
    <w:next w:val="Standard"/>
    <w:qFormat/>
    <w:rsid w:val="002B78D1"/>
    <w:pPr>
      <w:spacing w:before="240" w:after="60"/>
      <w:outlineLvl w:val="7"/>
    </w:pPr>
    <w:rPr>
      <w:rFonts w:ascii="Calibri" w:hAnsi="Calibri"/>
      <w:i/>
      <w:iCs/>
    </w:rPr>
  </w:style>
  <w:style w:type="paragraph" w:styleId="berschrift9">
    <w:name w:val="heading 9"/>
    <w:basedOn w:val="Standard"/>
    <w:next w:val="Standard"/>
    <w:qFormat/>
    <w:rsid w:val="002B78D1"/>
    <w:pPr>
      <w:spacing w:before="240" w:after="60"/>
      <w:outlineLvl w:val="8"/>
    </w:pPr>
    <w:rPr>
      <w:rFonts w:ascii="Cambria" w:hAnsi="Cambria"/>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semiHidden/>
    <w:rsid w:val="002B78D1"/>
    <w:pPr>
      <w:tabs>
        <w:tab w:val="center" w:pos="4536"/>
        <w:tab w:val="right" w:pos="9072"/>
      </w:tabs>
    </w:pPr>
  </w:style>
  <w:style w:type="paragraph" w:styleId="Fuzeile">
    <w:name w:val="footer"/>
    <w:basedOn w:val="Standard"/>
    <w:semiHidden/>
    <w:rsid w:val="002B78D1"/>
    <w:pPr>
      <w:tabs>
        <w:tab w:val="center" w:pos="4536"/>
        <w:tab w:val="right" w:pos="9072"/>
      </w:tabs>
    </w:pPr>
  </w:style>
  <w:style w:type="character" w:styleId="Seitenzahl">
    <w:name w:val="page number"/>
    <w:basedOn w:val="Absatz-Standardschriftart"/>
    <w:semiHidden/>
    <w:rsid w:val="002B78D1"/>
    <w:rPr>
      <w:sz w:val="20"/>
    </w:rPr>
  </w:style>
  <w:style w:type="character" w:customStyle="1" w:styleId="berschrift4Zchn">
    <w:name w:val="Überschrift 4 Zchn"/>
    <w:basedOn w:val="Absatz-Standardschriftart"/>
    <w:semiHidden/>
    <w:rsid w:val="002B78D1"/>
    <w:rPr>
      <w:rFonts w:ascii="Calibri" w:eastAsia="Times New Roman" w:hAnsi="Calibri" w:cs="Times New Roman"/>
      <w:b/>
      <w:bCs/>
      <w:sz w:val="28"/>
      <w:szCs w:val="28"/>
    </w:rPr>
  </w:style>
  <w:style w:type="character" w:customStyle="1" w:styleId="berschrift7Zchn">
    <w:name w:val="Überschrift 7 Zchn"/>
    <w:basedOn w:val="Absatz-Standardschriftart"/>
    <w:semiHidden/>
    <w:rsid w:val="002B78D1"/>
    <w:rPr>
      <w:rFonts w:ascii="Calibri" w:eastAsia="Times New Roman" w:hAnsi="Calibri" w:cs="Times New Roman"/>
      <w:sz w:val="24"/>
      <w:szCs w:val="24"/>
    </w:rPr>
  </w:style>
  <w:style w:type="character" w:customStyle="1" w:styleId="berschrift8Zchn">
    <w:name w:val="Überschrift 8 Zchn"/>
    <w:basedOn w:val="Absatz-Standardschriftart"/>
    <w:semiHidden/>
    <w:rsid w:val="002B78D1"/>
    <w:rPr>
      <w:rFonts w:ascii="Calibri" w:eastAsia="Times New Roman" w:hAnsi="Calibri" w:cs="Times New Roman"/>
      <w:i/>
      <w:iCs/>
      <w:sz w:val="24"/>
      <w:szCs w:val="24"/>
    </w:rPr>
  </w:style>
  <w:style w:type="character" w:customStyle="1" w:styleId="berschrift9Zchn">
    <w:name w:val="Überschrift 9 Zchn"/>
    <w:basedOn w:val="Absatz-Standardschriftart"/>
    <w:semiHidden/>
    <w:rsid w:val="002B78D1"/>
    <w:rPr>
      <w:rFonts w:ascii="Cambria" w:eastAsia="Times New Roman" w:hAnsi="Cambria" w:cs="Times New Roman"/>
      <w:sz w:val="22"/>
      <w:szCs w:val="22"/>
    </w:rPr>
  </w:style>
  <w:style w:type="paragraph" w:styleId="Textkrper2">
    <w:name w:val="Body Text 2"/>
    <w:basedOn w:val="Standard"/>
    <w:semiHidden/>
    <w:rsid w:val="002B78D1"/>
    <w:rPr>
      <w:rFonts w:ascii="Comic Sans MS" w:hAnsi="Comic Sans MS"/>
      <w:sz w:val="28"/>
      <w:szCs w:val="20"/>
    </w:rPr>
  </w:style>
  <w:style w:type="character" w:customStyle="1" w:styleId="Textkrper2Zchn">
    <w:name w:val="Textkörper 2 Zchn"/>
    <w:basedOn w:val="Absatz-Standardschriftart"/>
    <w:rsid w:val="002B78D1"/>
    <w:rPr>
      <w:rFonts w:ascii="Comic Sans MS" w:hAnsi="Comic Sans MS"/>
      <w:sz w:val="28"/>
    </w:rPr>
  </w:style>
  <w:style w:type="paragraph" w:styleId="Textkrper3">
    <w:name w:val="Body Text 3"/>
    <w:basedOn w:val="Standard"/>
    <w:semiHidden/>
    <w:rsid w:val="002B78D1"/>
    <w:rPr>
      <w:rFonts w:ascii="Comic Sans MS" w:hAnsi="Comic Sans MS"/>
      <w:b/>
      <w:bCs/>
      <w:sz w:val="18"/>
      <w:szCs w:val="20"/>
    </w:rPr>
  </w:style>
  <w:style w:type="character" w:customStyle="1" w:styleId="Textkrper3Zchn">
    <w:name w:val="Textkörper 3 Zchn"/>
    <w:basedOn w:val="Absatz-Standardschriftart"/>
    <w:rsid w:val="002B78D1"/>
    <w:rPr>
      <w:rFonts w:ascii="Comic Sans MS" w:hAnsi="Comic Sans MS"/>
      <w:b/>
      <w:bCs/>
      <w:sz w:val="18"/>
    </w:rPr>
  </w:style>
  <w:style w:type="character" w:customStyle="1" w:styleId="FuzeileZchn">
    <w:name w:val="Fußzeile Zchn"/>
    <w:basedOn w:val="Absatz-Standardschriftart"/>
    <w:rsid w:val="002B78D1"/>
    <w:rPr>
      <w:sz w:val="24"/>
      <w:szCs w:val="24"/>
    </w:rPr>
  </w:style>
  <w:style w:type="character" w:styleId="Hyperlink">
    <w:name w:val="Hyperlink"/>
    <w:basedOn w:val="Absatz-Standardschriftart"/>
    <w:semiHidden/>
    <w:rsid w:val="002B78D1"/>
    <w:rPr>
      <w:color w:val="0000FF"/>
      <w:u w:val="single"/>
    </w:rPr>
  </w:style>
  <w:style w:type="paragraph" w:styleId="Listenabsatz">
    <w:name w:val="List Paragraph"/>
    <w:basedOn w:val="Standard"/>
    <w:uiPriority w:val="34"/>
    <w:qFormat/>
    <w:rsid w:val="002B78D1"/>
    <w:pPr>
      <w:ind w:left="708"/>
    </w:pPr>
    <w:rPr>
      <w:sz w:val="20"/>
      <w:szCs w:val="20"/>
    </w:rPr>
  </w:style>
  <w:style w:type="table" w:styleId="Tabellenraster">
    <w:name w:val="Table Grid"/>
    <w:basedOn w:val="NormaleTabelle"/>
    <w:uiPriority w:val="59"/>
    <w:rsid w:val="00D409E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prechblasentext">
    <w:name w:val="Balloon Text"/>
    <w:basedOn w:val="Standard"/>
    <w:link w:val="SprechblasentextZchn"/>
    <w:uiPriority w:val="99"/>
    <w:semiHidden/>
    <w:unhideWhenUsed/>
    <w:rsid w:val="00126F34"/>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26F34"/>
    <w:rPr>
      <w:rFonts w:ascii="Tahoma" w:hAnsi="Tahoma" w:cs="Tahoma"/>
      <w:sz w:val="16"/>
      <w:szCs w:val="16"/>
    </w:rPr>
  </w:style>
  <w:style w:type="paragraph" w:styleId="StandardWeb">
    <w:name w:val="Normal (Web)"/>
    <w:basedOn w:val="Standard"/>
    <w:uiPriority w:val="99"/>
    <w:semiHidden/>
    <w:unhideWhenUsed/>
    <w:rsid w:val="00C61C33"/>
    <w:pPr>
      <w:spacing w:before="100" w:beforeAutospacing="1" w:after="100" w:afterAutospacing="1"/>
    </w:pPr>
    <w:rPr>
      <w:rFonts w:eastAsiaTheme="minorEastAsia"/>
    </w:rPr>
  </w:style>
  <w:style w:type="paragraph" w:customStyle="1" w:styleId="Default">
    <w:name w:val="Default"/>
    <w:rsid w:val="000D6D97"/>
    <w:pPr>
      <w:autoSpaceDE w:val="0"/>
      <w:autoSpaceDN w:val="0"/>
      <w:adjustRightInd w:val="0"/>
    </w:pPr>
    <w:rPr>
      <w:rFonts w:ascii="Calibri" w:hAnsi="Calibri" w:cs="Calibri"/>
      <w:color w:val="000000"/>
      <w:sz w:val="24"/>
      <w:szCs w:val="24"/>
    </w:rPr>
  </w:style>
  <w:style w:type="character" w:customStyle="1" w:styleId="e24kjd">
    <w:name w:val="e24kjd"/>
    <w:basedOn w:val="Absatz-Standardschriftart"/>
    <w:rsid w:val="008A50AB"/>
  </w:style>
  <w:style w:type="character" w:styleId="Kommentarzeichen">
    <w:name w:val="annotation reference"/>
    <w:basedOn w:val="Absatz-Standardschriftart"/>
    <w:uiPriority w:val="99"/>
    <w:semiHidden/>
    <w:unhideWhenUsed/>
    <w:rsid w:val="00C324C2"/>
    <w:rPr>
      <w:sz w:val="16"/>
      <w:szCs w:val="16"/>
    </w:rPr>
  </w:style>
  <w:style w:type="paragraph" w:styleId="Kommentartext">
    <w:name w:val="annotation text"/>
    <w:basedOn w:val="Standard"/>
    <w:link w:val="KommentartextZchn"/>
    <w:uiPriority w:val="99"/>
    <w:semiHidden/>
    <w:unhideWhenUsed/>
    <w:rsid w:val="00C324C2"/>
    <w:rPr>
      <w:sz w:val="20"/>
      <w:szCs w:val="20"/>
    </w:rPr>
  </w:style>
  <w:style w:type="character" w:customStyle="1" w:styleId="KommentartextZchn">
    <w:name w:val="Kommentartext Zchn"/>
    <w:basedOn w:val="Absatz-Standardschriftart"/>
    <w:link w:val="Kommentartext"/>
    <w:uiPriority w:val="99"/>
    <w:semiHidden/>
    <w:rsid w:val="00C324C2"/>
  </w:style>
  <w:style w:type="paragraph" w:styleId="Kommentarthema">
    <w:name w:val="annotation subject"/>
    <w:basedOn w:val="Kommentartext"/>
    <w:next w:val="Kommentartext"/>
    <w:link w:val="KommentarthemaZchn"/>
    <w:uiPriority w:val="99"/>
    <w:semiHidden/>
    <w:unhideWhenUsed/>
    <w:rsid w:val="00C324C2"/>
    <w:rPr>
      <w:b/>
      <w:bCs/>
    </w:rPr>
  </w:style>
  <w:style w:type="character" w:customStyle="1" w:styleId="KommentarthemaZchn">
    <w:name w:val="Kommentarthema Zchn"/>
    <w:basedOn w:val="KommentartextZchn"/>
    <w:link w:val="Kommentarthema"/>
    <w:uiPriority w:val="99"/>
    <w:semiHidden/>
    <w:rsid w:val="00C324C2"/>
    <w:rPr>
      <w:b/>
      <w:bCs/>
    </w:rPr>
  </w:style>
  <w:style w:type="character" w:styleId="Fett">
    <w:name w:val="Strong"/>
    <w:basedOn w:val="Absatz-Standardschriftart"/>
    <w:uiPriority w:val="22"/>
    <w:qFormat/>
    <w:rsid w:val="00B4595A"/>
    <w:rPr>
      <w:b/>
      <w:bCs/>
    </w:rPr>
  </w:style>
  <w:style w:type="character" w:styleId="NichtaufgelsteErwhnung">
    <w:name w:val="Unresolved Mention"/>
    <w:basedOn w:val="Absatz-Standardschriftart"/>
    <w:uiPriority w:val="99"/>
    <w:semiHidden/>
    <w:unhideWhenUsed/>
    <w:rsid w:val="0095243E"/>
    <w:rPr>
      <w:color w:val="605E5C"/>
      <w:shd w:val="clear" w:color="auto" w:fill="E1DFDD"/>
    </w:rPr>
  </w:style>
  <w:style w:type="paragraph" w:styleId="KeinLeerraum">
    <w:name w:val="No Spacing"/>
    <w:uiPriority w:val="1"/>
    <w:qFormat/>
    <w:rsid w:val="000B7D9A"/>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1187949">
      <w:bodyDiv w:val="1"/>
      <w:marLeft w:val="0"/>
      <w:marRight w:val="0"/>
      <w:marTop w:val="0"/>
      <w:marBottom w:val="0"/>
      <w:divBdr>
        <w:top w:val="none" w:sz="0" w:space="0" w:color="auto"/>
        <w:left w:val="none" w:sz="0" w:space="0" w:color="auto"/>
        <w:bottom w:val="none" w:sz="0" w:space="0" w:color="auto"/>
        <w:right w:val="none" w:sz="0" w:space="0" w:color="auto"/>
      </w:divBdr>
    </w:div>
    <w:div w:id="242447643">
      <w:bodyDiv w:val="1"/>
      <w:marLeft w:val="0"/>
      <w:marRight w:val="0"/>
      <w:marTop w:val="0"/>
      <w:marBottom w:val="0"/>
      <w:divBdr>
        <w:top w:val="none" w:sz="0" w:space="0" w:color="auto"/>
        <w:left w:val="none" w:sz="0" w:space="0" w:color="auto"/>
        <w:bottom w:val="none" w:sz="0" w:space="0" w:color="auto"/>
        <w:right w:val="none" w:sz="0" w:space="0" w:color="auto"/>
      </w:divBdr>
      <w:divsChild>
        <w:div w:id="2110158860">
          <w:marLeft w:val="0"/>
          <w:marRight w:val="0"/>
          <w:marTop w:val="0"/>
          <w:marBottom w:val="0"/>
          <w:divBdr>
            <w:top w:val="none" w:sz="0" w:space="0" w:color="auto"/>
            <w:left w:val="none" w:sz="0" w:space="0" w:color="auto"/>
            <w:bottom w:val="none" w:sz="0" w:space="0" w:color="auto"/>
            <w:right w:val="none" w:sz="0" w:space="0" w:color="auto"/>
          </w:divBdr>
        </w:div>
        <w:div w:id="2106030833">
          <w:marLeft w:val="0"/>
          <w:marRight w:val="0"/>
          <w:marTop w:val="0"/>
          <w:marBottom w:val="0"/>
          <w:divBdr>
            <w:top w:val="none" w:sz="0" w:space="0" w:color="auto"/>
            <w:left w:val="none" w:sz="0" w:space="0" w:color="auto"/>
            <w:bottom w:val="none" w:sz="0" w:space="0" w:color="auto"/>
            <w:right w:val="none" w:sz="0" w:space="0" w:color="auto"/>
          </w:divBdr>
        </w:div>
      </w:divsChild>
    </w:div>
    <w:div w:id="552739823">
      <w:bodyDiv w:val="1"/>
      <w:marLeft w:val="0"/>
      <w:marRight w:val="0"/>
      <w:marTop w:val="0"/>
      <w:marBottom w:val="0"/>
      <w:divBdr>
        <w:top w:val="none" w:sz="0" w:space="0" w:color="auto"/>
        <w:left w:val="none" w:sz="0" w:space="0" w:color="auto"/>
        <w:bottom w:val="none" w:sz="0" w:space="0" w:color="auto"/>
        <w:right w:val="none" w:sz="0" w:space="0" w:color="auto"/>
      </w:divBdr>
    </w:div>
    <w:div w:id="1287926244">
      <w:bodyDiv w:val="1"/>
      <w:marLeft w:val="0"/>
      <w:marRight w:val="0"/>
      <w:marTop w:val="0"/>
      <w:marBottom w:val="0"/>
      <w:divBdr>
        <w:top w:val="none" w:sz="0" w:space="0" w:color="auto"/>
        <w:left w:val="none" w:sz="0" w:space="0" w:color="auto"/>
        <w:bottom w:val="none" w:sz="0" w:space="0" w:color="auto"/>
        <w:right w:val="none" w:sz="0" w:space="0" w:color="auto"/>
      </w:divBdr>
    </w:div>
    <w:div w:id="1314062407">
      <w:bodyDiv w:val="1"/>
      <w:marLeft w:val="0"/>
      <w:marRight w:val="0"/>
      <w:marTop w:val="0"/>
      <w:marBottom w:val="0"/>
      <w:divBdr>
        <w:top w:val="none" w:sz="0" w:space="0" w:color="auto"/>
        <w:left w:val="none" w:sz="0" w:space="0" w:color="auto"/>
        <w:bottom w:val="none" w:sz="0" w:space="0" w:color="auto"/>
        <w:right w:val="none" w:sz="0" w:space="0" w:color="auto"/>
      </w:divBdr>
    </w:div>
    <w:div w:id="1446539087">
      <w:bodyDiv w:val="1"/>
      <w:marLeft w:val="0"/>
      <w:marRight w:val="0"/>
      <w:marTop w:val="0"/>
      <w:marBottom w:val="0"/>
      <w:divBdr>
        <w:top w:val="none" w:sz="0" w:space="0" w:color="auto"/>
        <w:left w:val="none" w:sz="0" w:space="0" w:color="auto"/>
        <w:bottom w:val="none" w:sz="0" w:space="0" w:color="auto"/>
        <w:right w:val="none" w:sz="0" w:space="0" w:color="auto"/>
      </w:divBdr>
    </w:div>
    <w:div w:id="1657998851">
      <w:bodyDiv w:val="1"/>
      <w:marLeft w:val="0"/>
      <w:marRight w:val="0"/>
      <w:marTop w:val="0"/>
      <w:marBottom w:val="0"/>
      <w:divBdr>
        <w:top w:val="none" w:sz="0" w:space="0" w:color="auto"/>
        <w:left w:val="none" w:sz="0" w:space="0" w:color="auto"/>
        <w:bottom w:val="none" w:sz="0" w:space="0" w:color="auto"/>
        <w:right w:val="none" w:sz="0" w:space="0" w:color="auto"/>
      </w:divBdr>
      <w:divsChild>
        <w:div w:id="2031296311">
          <w:marLeft w:val="0"/>
          <w:marRight w:val="0"/>
          <w:marTop w:val="0"/>
          <w:marBottom w:val="0"/>
          <w:divBdr>
            <w:top w:val="none" w:sz="0" w:space="0" w:color="auto"/>
            <w:left w:val="none" w:sz="0" w:space="0" w:color="auto"/>
            <w:bottom w:val="none" w:sz="0" w:space="0" w:color="auto"/>
            <w:right w:val="none" w:sz="0" w:space="0" w:color="auto"/>
          </w:divBdr>
          <w:divsChild>
            <w:div w:id="1553343297">
              <w:marLeft w:val="0"/>
              <w:marRight w:val="0"/>
              <w:marTop w:val="0"/>
              <w:marBottom w:val="0"/>
              <w:divBdr>
                <w:top w:val="none" w:sz="0" w:space="0" w:color="auto"/>
                <w:left w:val="none" w:sz="0" w:space="0" w:color="auto"/>
                <w:bottom w:val="none" w:sz="0" w:space="0" w:color="auto"/>
                <w:right w:val="none" w:sz="0" w:space="0" w:color="auto"/>
              </w:divBdr>
              <w:divsChild>
                <w:div w:id="558520856">
                  <w:marLeft w:val="0"/>
                  <w:marRight w:val="0"/>
                  <w:marTop w:val="0"/>
                  <w:marBottom w:val="0"/>
                  <w:divBdr>
                    <w:top w:val="none" w:sz="0" w:space="0" w:color="auto"/>
                    <w:left w:val="none" w:sz="0" w:space="0" w:color="auto"/>
                    <w:bottom w:val="none" w:sz="0" w:space="0" w:color="auto"/>
                    <w:right w:val="none" w:sz="0" w:space="0" w:color="auto"/>
                  </w:divBdr>
                  <w:divsChild>
                    <w:div w:id="1116950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2717552">
          <w:marLeft w:val="0"/>
          <w:marRight w:val="0"/>
          <w:marTop w:val="0"/>
          <w:marBottom w:val="0"/>
          <w:divBdr>
            <w:top w:val="none" w:sz="0" w:space="0" w:color="auto"/>
            <w:left w:val="none" w:sz="0" w:space="0" w:color="auto"/>
            <w:bottom w:val="none" w:sz="0" w:space="0" w:color="auto"/>
            <w:right w:val="none" w:sz="0" w:space="0" w:color="auto"/>
          </w:divBdr>
          <w:divsChild>
            <w:div w:id="37535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331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7.jpg"/><Relationship Id="rId26" Type="http://schemas.openxmlformats.org/officeDocument/2006/relationships/diagramData" Target="diagrams/data1.xml"/><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images.google.de/imgres?imgurl=http://www.folgedeinemherzen.at/wp-content/uploads/2008/05/_evangelium_8_sonntag_jahreskreis.jpg&amp;imgrefurl=http://www.folgedeinemherzen.at/?cat%3D21%26paged%3D9&amp;usg=__fm6rWXxR8F43aHkE70TGMTqlVpI=&amp;h=245&amp;w=380&amp;sz=58&amp;hl=de&amp;start=8&amp;tbnid=D6uM7MhG6YijiM:&amp;tbnh=79&amp;tbnw=123&amp;prev=/images?q%3Dgeborgen%2Bin%2Bgottes%2Bhand%26gbv%3D2%26hl%3Dde" TargetMode="External"/><Relationship Id="rId17" Type="http://schemas.openxmlformats.org/officeDocument/2006/relationships/hyperlink" Target="http://st-katharina-bremen.de/gottesdienste-mit-kindern-familien/" TargetMode="External"/><Relationship Id="rId25" Type="http://schemas.openxmlformats.org/officeDocument/2006/relationships/image" Target="media/image11.jpeg"/><Relationship Id="rId33"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hyperlink" Target="https://www.bing.com/search?q=Evangelische+Jugendhilfe+M%c3%bcnsterland+-+Steinfurt&amp;filters=local_ypid%3a%227036x199103227%22&amp;FORM=SNAPST" TargetMode="External"/><Relationship Id="rId29" Type="http://schemas.openxmlformats.org/officeDocument/2006/relationships/diagramColors" Target="diagrams/colors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0.png"/><Relationship Id="rId32" Type="http://schemas.openxmlformats.org/officeDocument/2006/relationships/hyperlink" Target="https://www.montessori-kiga.de/das-kinderrestaurant/" TargetMode="External"/><Relationship Id="rId5" Type="http://schemas.openxmlformats.org/officeDocument/2006/relationships/webSettings" Target="webSettings.xml"/><Relationship Id="rId15" Type="http://schemas.openxmlformats.org/officeDocument/2006/relationships/hyperlink" Target="https://www.edutags.de/browse?tags=15223" TargetMode="External"/><Relationship Id="rId23" Type="http://schemas.openxmlformats.org/officeDocument/2006/relationships/hyperlink" Target="https://www.dreamstime.com/stock-photography-cup-coffee-cute-cup-cake-image15858562" TargetMode="External"/><Relationship Id="rId28" Type="http://schemas.openxmlformats.org/officeDocument/2006/relationships/diagramQuickStyle" Target="diagrams/quickStyle1.xml"/><Relationship Id="rId36" Type="http://schemas.openxmlformats.org/officeDocument/2006/relationships/theme" Target="theme/theme1.xml"/><Relationship Id="rId10" Type="http://schemas.openxmlformats.org/officeDocument/2006/relationships/hyperlink" Target="mailto:kita.herzjesu-puesselbueren@bistum-muenster.de" TargetMode="External"/><Relationship Id="rId19" Type="http://schemas.openxmlformats.org/officeDocument/2006/relationships/hyperlink" Target="https://www.publicdomainpictures.net/view-image.php?image=169648&amp;picture=holding-hands" TargetMode="External"/><Relationship Id="rId31"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jpg"/><Relationship Id="rId22" Type="http://schemas.openxmlformats.org/officeDocument/2006/relationships/image" Target="media/image9.jpg"/><Relationship Id="rId27" Type="http://schemas.openxmlformats.org/officeDocument/2006/relationships/diagramLayout" Target="diagrams/layout1.xml"/><Relationship Id="rId30" Type="http://schemas.microsoft.com/office/2007/relationships/diagramDrawing" Target="diagrams/drawing1.xml"/><Relationship Id="rId35"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1">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225B208-47FA-4235-809C-D22870ECAFD8}" type="doc">
      <dgm:prSet loTypeId="urn:microsoft.com/office/officeart/2005/8/layout/radial6" loCatId="cycle" qsTypeId="urn:microsoft.com/office/officeart/2005/8/quickstyle/simple1#1" qsCatId="simple" csTypeId="urn:microsoft.com/office/officeart/2005/8/colors/accent1_2#1" csCatId="accent1" phldr="1"/>
      <dgm:spPr/>
      <dgm:t>
        <a:bodyPr/>
        <a:lstStyle/>
        <a:p>
          <a:endParaRPr lang="de-DE"/>
        </a:p>
      </dgm:t>
    </dgm:pt>
    <dgm:pt modelId="{5485879A-CBCA-47FB-9BED-54FA53AE3448}">
      <dgm:prSet phldrT="[Text]" custT="1"/>
      <dgm:spPr/>
      <dgm:t>
        <a:bodyPr/>
        <a:lstStyle/>
        <a:p>
          <a:r>
            <a:rPr lang="de-DE" sz="2800"/>
            <a:t>Sprach-förderung durch...</a:t>
          </a:r>
          <a:endParaRPr lang="de-DE" sz="2800" baseline="0"/>
        </a:p>
      </dgm:t>
    </dgm:pt>
    <dgm:pt modelId="{A5D4CC8A-6B56-4E92-83BC-36D67345FF3C}" type="parTrans" cxnId="{3B9EE9D8-D57B-483D-8856-5BA907938A1B}">
      <dgm:prSet/>
      <dgm:spPr/>
      <dgm:t>
        <a:bodyPr/>
        <a:lstStyle/>
        <a:p>
          <a:endParaRPr lang="de-DE"/>
        </a:p>
      </dgm:t>
    </dgm:pt>
    <dgm:pt modelId="{F26B4CE9-DFC9-45D0-BC02-FBC7D3ACCAF2}" type="sibTrans" cxnId="{3B9EE9D8-D57B-483D-8856-5BA907938A1B}">
      <dgm:prSet/>
      <dgm:spPr/>
      <dgm:t>
        <a:bodyPr/>
        <a:lstStyle/>
        <a:p>
          <a:endParaRPr lang="de-DE"/>
        </a:p>
      </dgm:t>
    </dgm:pt>
    <dgm:pt modelId="{67D6B00D-36A0-436B-A96A-B7BE158A66DE}">
      <dgm:prSet phldrT="[Text]" custT="1"/>
      <dgm:spPr/>
      <dgm:t>
        <a:bodyPr/>
        <a:lstStyle/>
        <a:p>
          <a:r>
            <a:rPr lang="de-DE" sz="900"/>
            <a:t>Handeln   mit allen Sinnen</a:t>
          </a:r>
        </a:p>
      </dgm:t>
    </dgm:pt>
    <dgm:pt modelId="{3C764934-1C07-46C3-9164-88507600355E}" type="parTrans" cxnId="{90EB7A89-65FE-4842-A2FD-C04E7BB305FA}">
      <dgm:prSet/>
      <dgm:spPr/>
      <dgm:t>
        <a:bodyPr/>
        <a:lstStyle/>
        <a:p>
          <a:endParaRPr lang="de-DE"/>
        </a:p>
      </dgm:t>
    </dgm:pt>
    <dgm:pt modelId="{C140BFAE-7B7D-4E2A-BCE8-96DFE45887B4}" type="sibTrans" cxnId="{90EB7A89-65FE-4842-A2FD-C04E7BB305FA}">
      <dgm:prSet/>
      <dgm:spPr/>
      <dgm:t>
        <a:bodyPr/>
        <a:lstStyle/>
        <a:p>
          <a:endParaRPr lang="de-DE"/>
        </a:p>
      </dgm:t>
    </dgm:pt>
    <dgm:pt modelId="{FC96C6AE-180F-49DD-8742-2AEA2CA9498D}">
      <dgm:prSet custT="1"/>
      <dgm:spPr/>
      <dgm:t>
        <a:bodyPr/>
        <a:lstStyle/>
        <a:p>
          <a:r>
            <a:rPr lang="de-DE" sz="900"/>
            <a:t>Reime, Spiele, Lieder</a:t>
          </a:r>
        </a:p>
      </dgm:t>
    </dgm:pt>
    <dgm:pt modelId="{FA297BDA-751A-4388-938B-412EF40DE5E2}" type="parTrans" cxnId="{07071420-0025-414C-B936-8F6B19DABEEC}">
      <dgm:prSet/>
      <dgm:spPr/>
      <dgm:t>
        <a:bodyPr/>
        <a:lstStyle/>
        <a:p>
          <a:endParaRPr lang="de-DE"/>
        </a:p>
      </dgm:t>
    </dgm:pt>
    <dgm:pt modelId="{BDB821FE-DEAB-4976-823B-45047556D3F7}" type="sibTrans" cxnId="{07071420-0025-414C-B936-8F6B19DABEEC}">
      <dgm:prSet/>
      <dgm:spPr/>
      <dgm:t>
        <a:bodyPr/>
        <a:lstStyle/>
        <a:p>
          <a:endParaRPr lang="de-DE"/>
        </a:p>
      </dgm:t>
    </dgm:pt>
    <dgm:pt modelId="{E1A96DE6-F120-498E-97E6-23D5BD2B52AA}">
      <dgm:prSet custT="1"/>
      <dgm:spPr/>
      <dgm:t>
        <a:bodyPr/>
        <a:lstStyle/>
        <a:p>
          <a:r>
            <a:rPr lang="de-DE" sz="900"/>
            <a:t>Hör- und Laut-differenzierungs-spiele</a:t>
          </a:r>
        </a:p>
      </dgm:t>
    </dgm:pt>
    <dgm:pt modelId="{4742E6CE-D709-402E-9FEE-4AF5202B4A3A}" type="parTrans" cxnId="{1C219F5B-D1FA-4240-BD40-4590A4983448}">
      <dgm:prSet/>
      <dgm:spPr/>
      <dgm:t>
        <a:bodyPr/>
        <a:lstStyle/>
        <a:p>
          <a:endParaRPr lang="de-DE"/>
        </a:p>
      </dgm:t>
    </dgm:pt>
    <dgm:pt modelId="{1DDF6996-C676-4A57-8949-CB030B24A9A4}" type="sibTrans" cxnId="{1C219F5B-D1FA-4240-BD40-4590A4983448}">
      <dgm:prSet/>
      <dgm:spPr/>
      <dgm:t>
        <a:bodyPr/>
        <a:lstStyle/>
        <a:p>
          <a:endParaRPr lang="de-DE"/>
        </a:p>
      </dgm:t>
    </dgm:pt>
    <dgm:pt modelId="{75BDE576-4931-452B-B33D-F790728F596D}">
      <dgm:prSet custT="1"/>
      <dgm:spPr/>
      <dgm:t>
        <a:bodyPr/>
        <a:lstStyle/>
        <a:p>
          <a:r>
            <a:rPr lang="de-DE" sz="900"/>
            <a:t>Wiederholung als Prinzip</a:t>
          </a:r>
        </a:p>
      </dgm:t>
    </dgm:pt>
    <dgm:pt modelId="{486DF3FB-751A-479F-8380-4FC0246CF726}" type="parTrans" cxnId="{9126D5D3-E0FB-4E04-9268-2E50BF695A18}">
      <dgm:prSet/>
      <dgm:spPr/>
      <dgm:t>
        <a:bodyPr/>
        <a:lstStyle/>
        <a:p>
          <a:endParaRPr lang="de-DE"/>
        </a:p>
      </dgm:t>
    </dgm:pt>
    <dgm:pt modelId="{7E14E7FB-D881-4673-AF03-E5FCACF72A07}" type="sibTrans" cxnId="{9126D5D3-E0FB-4E04-9268-2E50BF695A18}">
      <dgm:prSet/>
      <dgm:spPr/>
      <dgm:t>
        <a:bodyPr/>
        <a:lstStyle/>
        <a:p>
          <a:endParaRPr lang="de-DE"/>
        </a:p>
      </dgm:t>
    </dgm:pt>
    <dgm:pt modelId="{C7406A98-EA8A-4EF3-919C-8FF3D35F9428}">
      <dgm:prSet/>
      <dgm:spPr/>
      <dgm:t>
        <a:bodyPr/>
        <a:lstStyle/>
        <a:p>
          <a:r>
            <a:rPr lang="de-DE"/>
            <a:t>Bilderbücher anschauen und vorlesen</a:t>
          </a:r>
        </a:p>
      </dgm:t>
    </dgm:pt>
    <dgm:pt modelId="{3C9F6736-CF49-4100-A31C-1AEFBA53C3A7}" type="parTrans" cxnId="{802EC7F8-B383-4852-B6EE-59F9D307E57D}">
      <dgm:prSet/>
      <dgm:spPr/>
      <dgm:t>
        <a:bodyPr/>
        <a:lstStyle/>
        <a:p>
          <a:endParaRPr lang="de-DE"/>
        </a:p>
      </dgm:t>
    </dgm:pt>
    <dgm:pt modelId="{3CDC78E3-3235-4797-86A6-4E36EE1AD743}" type="sibTrans" cxnId="{802EC7F8-B383-4852-B6EE-59F9D307E57D}">
      <dgm:prSet/>
      <dgm:spPr/>
      <dgm:t>
        <a:bodyPr/>
        <a:lstStyle/>
        <a:p>
          <a:endParaRPr lang="de-DE"/>
        </a:p>
      </dgm:t>
    </dgm:pt>
    <dgm:pt modelId="{AE31EF80-462B-439C-A73F-6D8A03B5A983}">
      <dgm:prSet/>
      <dgm:spPr/>
      <dgm:t>
        <a:bodyPr/>
        <a:lstStyle/>
        <a:p>
          <a:r>
            <a:rPr lang="de-DE"/>
            <a:t>Geschichten hören und nachspielen</a:t>
          </a:r>
        </a:p>
      </dgm:t>
    </dgm:pt>
    <dgm:pt modelId="{07F9DFF4-65E5-4FBB-9B32-F36CF8826E25}" type="parTrans" cxnId="{3512313F-6FB9-4E36-B7AD-60972A45B181}">
      <dgm:prSet/>
      <dgm:spPr/>
      <dgm:t>
        <a:bodyPr/>
        <a:lstStyle/>
        <a:p>
          <a:endParaRPr lang="de-DE"/>
        </a:p>
      </dgm:t>
    </dgm:pt>
    <dgm:pt modelId="{4FB0ADDB-C740-4D49-AFB6-7418AFCF64D8}" type="sibTrans" cxnId="{3512313F-6FB9-4E36-B7AD-60972A45B181}">
      <dgm:prSet/>
      <dgm:spPr/>
      <dgm:t>
        <a:bodyPr/>
        <a:lstStyle/>
        <a:p>
          <a:endParaRPr lang="de-DE"/>
        </a:p>
      </dgm:t>
    </dgm:pt>
    <dgm:pt modelId="{436A29A2-22F2-40E4-81A7-F5245C3C5A11}">
      <dgm:prSet custT="1"/>
      <dgm:spPr/>
      <dgm:t>
        <a:bodyPr/>
        <a:lstStyle/>
        <a:p>
          <a:r>
            <a:rPr lang="de-DE" sz="900"/>
            <a:t>Rollenspiel- und Gestaltungs-ecken</a:t>
          </a:r>
        </a:p>
      </dgm:t>
    </dgm:pt>
    <dgm:pt modelId="{2F35555B-508D-4D22-BA94-A0956961BD83}" type="parTrans" cxnId="{8C1AE521-50E2-42CF-A005-FB5E321E893F}">
      <dgm:prSet/>
      <dgm:spPr/>
      <dgm:t>
        <a:bodyPr/>
        <a:lstStyle/>
        <a:p>
          <a:endParaRPr lang="de-DE"/>
        </a:p>
      </dgm:t>
    </dgm:pt>
    <dgm:pt modelId="{871830D1-2298-43B4-86C6-D67DE4CC9622}" type="sibTrans" cxnId="{8C1AE521-50E2-42CF-A005-FB5E321E893F}">
      <dgm:prSet/>
      <dgm:spPr/>
      <dgm:t>
        <a:bodyPr/>
        <a:lstStyle/>
        <a:p>
          <a:endParaRPr lang="de-DE"/>
        </a:p>
      </dgm:t>
    </dgm:pt>
    <dgm:pt modelId="{F66BC4F5-0E62-4B85-A5AA-8E15BBC084CB}">
      <dgm:prSet custT="1"/>
      <dgm:spPr/>
      <dgm:t>
        <a:bodyPr/>
        <a:lstStyle/>
        <a:p>
          <a:r>
            <a:rPr lang="de-DE" sz="900"/>
            <a:t>Konzentrations-und Gedächtnis-spiele</a:t>
          </a:r>
        </a:p>
      </dgm:t>
    </dgm:pt>
    <dgm:pt modelId="{4874ECAA-7356-4542-92F9-BCCF17814521}" type="parTrans" cxnId="{EDB012C0-E6AC-4CFC-A4FC-01E6B9FA754F}">
      <dgm:prSet/>
      <dgm:spPr/>
      <dgm:t>
        <a:bodyPr/>
        <a:lstStyle/>
        <a:p>
          <a:endParaRPr lang="de-DE"/>
        </a:p>
      </dgm:t>
    </dgm:pt>
    <dgm:pt modelId="{1AD1DF41-8538-488D-A9B7-25B5ABBD8315}" type="sibTrans" cxnId="{EDB012C0-E6AC-4CFC-A4FC-01E6B9FA754F}">
      <dgm:prSet/>
      <dgm:spPr/>
      <dgm:t>
        <a:bodyPr/>
        <a:lstStyle/>
        <a:p>
          <a:endParaRPr lang="de-DE"/>
        </a:p>
      </dgm:t>
    </dgm:pt>
    <dgm:pt modelId="{1A33A654-44C2-47D8-A9E4-F2B5B657AF3D}">
      <dgm:prSet custT="1"/>
      <dgm:spPr/>
      <dgm:t>
        <a:bodyPr/>
        <a:lstStyle/>
        <a:p>
          <a:r>
            <a:rPr lang="de-DE" sz="900"/>
            <a:t>Einheitlicher Sprachgebrauch </a:t>
          </a:r>
        </a:p>
        <a:p>
          <a:r>
            <a:rPr lang="de-DE" sz="900"/>
            <a:t>im Team</a:t>
          </a:r>
        </a:p>
      </dgm:t>
    </dgm:pt>
    <dgm:pt modelId="{E31E4601-55F5-4C69-A7A0-8A012F9302D8}" type="parTrans" cxnId="{D80E516F-B023-4BF6-94E5-B4281FA6205F}">
      <dgm:prSet/>
      <dgm:spPr/>
      <dgm:t>
        <a:bodyPr/>
        <a:lstStyle/>
        <a:p>
          <a:endParaRPr lang="de-DE"/>
        </a:p>
      </dgm:t>
    </dgm:pt>
    <dgm:pt modelId="{18367A19-43A2-47FF-A0D4-35328CF04996}" type="sibTrans" cxnId="{D80E516F-B023-4BF6-94E5-B4281FA6205F}">
      <dgm:prSet/>
      <dgm:spPr/>
      <dgm:t>
        <a:bodyPr/>
        <a:lstStyle/>
        <a:p>
          <a:endParaRPr lang="de-DE"/>
        </a:p>
      </dgm:t>
    </dgm:pt>
    <dgm:pt modelId="{8A7B6B16-6CE9-453A-9C5D-5DF27FAF7264}">
      <dgm:prSet custT="1"/>
      <dgm:spPr/>
      <dgm:t>
        <a:bodyPr/>
        <a:lstStyle/>
        <a:p>
          <a:r>
            <a:rPr lang="de-DE" sz="900"/>
            <a:t>Kindern echtes Interesse entgegen bringen</a:t>
          </a:r>
        </a:p>
      </dgm:t>
    </dgm:pt>
    <dgm:pt modelId="{6127B66D-5DFF-4861-9F03-D930C810035D}" type="parTrans" cxnId="{16C57C22-811E-4F57-91BF-07214C5F984C}">
      <dgm:prSet/>
      <dgm:spPr/>
      <dgm:t>
        <a:bodyPr/>
        <a:lstStyle/>
        <a:p>
          <a:endParaRPr lang="de-DE"/>
        </a:p>
      </dgm:t>
    </dgm:pt>
    <dgm:pt modelId="{2CE25DD5-612F-456F-B370-955153D13706}" type="sibTrans" cxnId="{16C57C22-811E-4F57-91BF-07214C5F984C}">
      <dgm:prSet/>
      <dgm:spPr/>
      <dgm:t>
        <a:bodyPr/>
        <a:lstStyle/>
        <a:p>
          <a:endParaRPr lang="de-DE"/>
        </a:p>
      </dgm:t>
    </dgm:pt>
    <dgm:pt modelId="{05A9B6E7-6815-4421-AA3B-6A5AF8593221}">
      <dgm:prSet custT="1"/>
      <dgm:spPr/>
      <dgm:t>
        <a:bodyPr/>
        <a:lstStyle/>
        <a:p>
          <a:r>
            <a:rPr lang="de-DE" sz="900"/>
            <a:t>Gute Sprach-vorbilder und Anregungen</a:t>
          </a:r>
        </a:p>
      </dgm:t>
    </dgm:pt>
    <dgm:pt modelId="{F543552A-F100-4408-B3A5-89A8DFF9F57C}" type="parTrans" cxnId="{59628861-7E98-42F5-975A-3AB2E3558222}">
      <dgm:prSet/>
      <dgm:spPr/>
      <dgm:t>
        <a:bodyPr/>
        <a:lstStyle/>
        <a:p>
          <a:endParaRPr lang="de-DE"/>
        </a:p>
      </dgm:t>
    </dgm:pt>
    <dgm:pt modelId="{846D6F62-E66A-49F9-A7D8-A3F3C39CE31C}" type="sibTrans" cxnId="{59628861-7E98-42F5-975A-3AB2E3558222}">
      <dgm:prSet/>
      <dgm:spPr/>
      <dgm:t>
        <a:bodyPr/>
        <a:lstStyle/>
        <a:p>
          <a:endParaRPr lang="de-DE"/>
        </a:p>
      </dgm:t>
    </dgm:pt>
    <dgm:pt modelId="{17CA0C31-D5CA-4FAF-9647-81F163BF8DCB}" type="pres">
      <dgm:prSet presAssocID="{8225B208-47FA-4235-809C-D22870ECAFD8}" presName="Name0" presStyleCnt="0">
        <dgm:presLayoutVars>
          <dgm:chMax val="1"/>
          <dgm:dir/>
          <dgm:animLvl val="ctr"/>
          <dgm:resizeHandles val="exact"/>
        </dgm:presLayoutVars>
      </dgm:prSet>
      <dgm:spPr/>
    </dgm:pt>
    <dgm:pt modelId="{244F2D31-A41E-426D-A236-F5634584EFC0}" type="pres">
      <dgm:prSet presAssocID="{5485879A-CBCA-47FB-9BED-54FA53AE3448}" presName="centerShape" presStyleLbl="node0" presStyleIdx="0" presStyleCnt="1" custScaleX="247202" custScaleY="244969"/>
      <dgm:spPr/>
    </dgm:pt>
    <dgm:pt modelId="{448E78C6-6D73-42B1-9853-00AF95382D2E}" type="pres">
      <dgm:prSet presAssocID="{67D6B00D-36A0-436B-A96A-B7BE158A66DE}" presName="node" presStyleLbl="node1" presStyleIdx="0" presStyleCnt="11" custScaleX="141230" custScaleY="100474">
        <dgm:presLayoutVars>
          <dgm:bulletEnabled val="1"/>
        </dgm:presLayoutVars>
      </dgm:prSet>
      <dgm:spPr/>
    </dgm:pt>
    <dgm:pt modelId="{81F724FD-B03B-46F9-AFE4-40FC8D513148}" type="pres">
      <dgm:prSet presAssocID="{67D6B00D-36A0-436B-A96A-B7BE158A66DE}" presName="dummy" presStyleCnt="0"/>
      <dgm:spPr/>
    </dgm:pt>
    <dgm:pt modelId="{DD939959-67F3-459E-8AD2-2BD3C057E677}" type="pres">
      <dgm:prSet presAssocID="{C140BFAE-7B7D-4E2A-BCE8-96DFE45887B4}" presName="sibTrans" presStyleLbl="sibTrans2D1" presStyleIdx="0" presStyleCnt="11"/>
      <dgm:spPr/>
    </dgm:pt>
    <dgm:pt modelId="{87C7100B-7EC3-4714-AE4E-B402CA3D85C4}" type="pres">
      <dgm:prSet presAssocID="{75BDE576-4931-452B-B33D-F790728F596D}" presName="node" presStyleLbl="node1" presStyleIdx="1" presStyleCnt="11" custScaleX="160544" custScaleY="109827" custRadScaleRad="100375" custRadScaleInc="77248">
        <dgm:presLayoutVars>
          <dgm:bulletEnabled val="1"/>
        </dgm:presLayoutVars>
      </dgm:prSet>
      <dgm:spPr/>
    </dgm:pt>
    <dgm:pt modelId="{7BCE1F1C-7462-4465-BF74-018E6B192FBB}" type="pres">
      <dgm:prSet presAssocID="{75BDE576-4931-452B-B33D-F790728F596D}" presName="dummy" presStyleCnt="0"/>
      <dgm:spPr/>
    </dgm:pt>
    <dgm:pt modelId="{B00DD614-D7FC-4E66-9602-F65B7256C601}" type="pres">
      <dgm:prSet presAssocID="{7E14E7FB-D881-4673-AF03-E5FCACF72A07}" presName="sibTrans" presStyleLbl="sibTrans2D1" presStyleIdx="1" presStyleCnt="11"/>
      <dgm:spPr/>
    </dgm:pt>
    <dgm:pt modelId="{F59B65E8-D581-4462-B140-AACDD9AFFCEF}" type="pres">
      <dgm:prSet presAssocID="{FC96C6AE-180F-49DD-8742-2AEA2CA9498D}" presName="node" presStyleLbl="node1" presStyleIdx="2" presStyleCnt="11" custScaleX="146497" custScaleY="105463" custRadScaleRad="109359" custRadScaleInc="71085">
        <dgm:presLayoutVars>
          <dgm:bulletEnabled val="1"/>
        </dgm:presLayoutVars>
      </dgm:prSet>
      <dgm:spPr/>
    </dgm:pt>
    <dgm:pt modelId="{50CA82DA-A97B-41A0-BC28-731ECDBA32D7}" type="pres">
      <dgm:prSet presAssocID="{FC96C6AE-180F-49DD-8742-2AEA2CA9498D}" presName="dummy" presStyleCnt="0"/>
      <dgm:spPr/>
    </dgm:pt>
    <dgm:pt modelId="{ADC5125F-1925-494E-88D4-177239009A7D}" type="pres">
      <dgm:prSet presAssocID="{BDB821FE-DEAB-4976-823B-45047556D3F7}" presName="sibTrans" presStyleLbl="sibTrans2D1" presStyleIdx="2" presStyleCnt="11"/>
      <dgm:spPr/>
    </dgm:pt>
    <dgm:pt modelId="{FF6EB18D-C8CE-43E1-B718-A2D5F9B5FF08}" type="pres">
      <dgm:prSet presAssocID="{C7406A98-EA8A-4EF3-919C-8FF3D35F9428}" presName="node" presStyleLbl="node1" presStyleIdx="3" presStyleCnt="11" custScaleX="146865" custScaleY="105825" custRadScaleRad="103127" custRadScaleInc="19408">
        <dgm:presLayoutVars>
          <dgm:bulletEnabled val="1"/>
        </dgm:presLayoutVars>
      </dgm:prSet>
      <dgm:spPr/>
    </dgm:pt>
    <dgm:pt modelId="{045877C8-3ED6-4B20-A9B0-015B09C24AE1}" type="pres">
      <dgm:prSet presAssocID="{C7406A98-EA8A-4EF3-919C-8FF3D35F9428}" presName="dummy" presStyleCnt="0"/>
      <dgm:spPr/>
    </dgm:pt>
    <dgm:pt modelId="{A5927D7C-2942-4495-BC47-82E82557A100}" type="pres">
      <dgm:prSet presAssocID="{3CDC78E3-3235-4797-86A6-4E36EE1AD743}" presName="sibTrans" presStyleLbl="sibTrans2D1" presStyleIdx="3" presStyleCnt="11"/>
      <dgm:spPr/>
    </dgm:pt>
    <dgm:pt modelId="{0DDC98B7-6A9E-41C9-BF2F-5686411DA724}" type="pres">
      <dgm:prSet presAssocID="{AE31EF80-462B-439C-A73F-6D8A03B5A983}" presName="node" presStyleLbl="node1" presStyleIdx="4" presStyleCnt="11" custScaleX="145193" custRadScaleRad="109688" custRadScaleInc="-38980">
        <dgm:presLayoutVars>
          <dgm:bulletEnabled val="1"/>
        </dgm:presLayoutVars>
      </dgm:prSet>
      <dgm:spPr/>
    </dgm:pt>
    <dgm:pt modelId="{FA9FCC06-9676-41A1-86F3-138D1952D072}" type="pres">
      <dgm:prSet presAssocID="{AE31EF80-462B-439C-A73F-6D8A03B5A983}" presName="dummy" presStyleCnt="0"/>
      <dgm:spPr/>
    </dgm:pt>
    <dgm:pt modelId="{5690C74F-BFFD-4022-924B-98DBDB2E6CEE}" type="pres">
      <dgm:prSet presAssocID="{4FB0ADDB-C740-4D49-AFB6-7418AFCF64D8}" presName="sibTrans" presStyleLbl="sibTrans2D1" presStyleIdx="4" presStyleCnt="11"/>
      <dgm:spPr/>
    </dgm:pt>
    <dgm:pt modelId="{B6D38600-4001-49F7-9C5A-951F0C78AA74}" type="pres">
      <dgm:prSet presAssocID="{436A29A2-22F2-40E4-81A7-F5245C3C5A11}" presName="node" presStyleLbl="node1" presStyleIdx="5" presStyleCnt="11" custScaleX="161408" custRadScaleRad="102703" custRadScaleInc="-40247">
        <dgm:presLayoutVars>
          <dgm:bulletEnabled val="1"/>
        </dgm:presLayoutVars>
      </dgm:prSet>
      <dgm:spPr/>
    </dgm:pt>
    <dgm:pt modelId="{555D7552-F3E9-4B5B-BEC8-B7A3165EBB35}" type="pres">
      <dgm:prSet presAssocID="{436A29A2-22F2-40E4-81A7-F5245C3C5A11}" presName="dummy" presStyleCnt="0"/>
      <dgm:spPr/>
    </dgm:pt>
    <dgm:pt modelId="{7165393C-5A85-4841-AE25-6E9B2AF21EB1}" type="pres">
      <dgm:prSet presAssocID="{871830D1-2298-43B4-86C6-D67DE4CC9622}" presName="sibTrans" presStyleLbl="sibTrans2D1" presStyleIdx="5" presStyleCnt="11"/>
      <dgm:spPr/>
    </dgm:pt>
    <dgm:pt modelId="{73109E51-82CE-4070-80B6-A44D42DC753E}" type="pres">
      <dgm:prSet presAssocID="{E1A96DE6-F120-498E-97E6-23D5BD2B52AA}" presName="node" presStyleLbl="node1" presStyleIdx="6" presStyleCnt="11" custScaleX="171676" custRadScaleRad="104300" custRadScaleInc="17857">
        <dgm:presLayoutVars>
          <dgm:bulletEnabled val="1"/>
        </dgm:presLayoutVars>
      </dgm:prSet>
      <dgm:spPr/>
    </dgm:pt>
    <dgm:pt modelId="{61B96618-8676-48C9-9B73-2EA4EEC4191F}" type="pres">
      <dgm:prSet presAssocID="{E1A96DE6-F120-498E-97E6-23D5BD2B52AA}" presName="dummy" presStyleCnt="0"/>
      <dgm:spPr/>
    </dgm:pt>
    <dgm:pt modelId="{5ED62516-646B-4D42-93B7-371391521194}" type="pres">
      <dgm:prSet presAssocID="{1DDF6996-C676-4A57-8949-CB030B24A9A4}" presName="sibTrans" presStyleLbl="sibTrans2D1" presStyleIdx="6" presStyleCnt="11"/>
      <dgm:spPr/>
    </dgm:pt>
    <dgm:pt modelId="{1FBAFD9B-B67E-4DE6-A9A4-FD3AEC381F0D}" type="pres">
      <dgm:prSet presAssocID="{F66BC4F5-0E62-4B85-A5AA-8E15BBC084CB}" presName="node" presStyleLbl="node1" presStyleIdx="7" presStyleCnt="11" custScaleX="165316" custScaleY="103738" custRadScaleRad="102226" custRadScaleInc="45951">
        <dgm:presLayoutVars>
          <dgm:bulletEnabled val="1"/>
        </dgm:presLayoutVars>
      </dgm:prSet>
      <dgm:spPr/>
    </dgm:pt>
    <dgm:pt modelId="{C76E3B3A-D5EE-4911-8E46-9B1A144E8B18}" type="pres">
      <dgm:prSet presAssocID="{F66BC4F5-0E62-4B85-A5AA-8E15BBC084CB}" presName="dummy" presStyleCnt="0"/>
      <dgm:spPr/>
    </dgm:pt>
    <dgm:pt modelId="{8EF334C3-D4A1-4C2F-8D4E-0275BA40A464}" type="pres">
      <dgm:prSet presAssocID="{1AD1DF41-8538-488D-A9B7-25B5ABBD8315}" presName="sibTrans" presStyleLbl="sibTrans2D1" presStyleIdx="7" presStyleCnt="11"/>
      <dgm:spPr/>
    </dgm:pt>
    <dgm:pt modelId="{97C09ECC-3172-4D9B-BA49-A53281607B7C}" type="pres">
      <dgm:prSet presAssocID="{1A33A654-44C2-47D8-A9E4-F2B5B657AF3D}" presName="node" presStyleLbl="node1" presStyleIdx="8" presStyleCnt="11" custScaleX="163933" custRadScaleRad="101246" custRadScaleInc="40345">
        <dgm:presLayoutVars>
          <dgm:bulletEnabled val="1"/>
        </dgm:presLayoutVars>
      </dgm:prSet>
      <dgm:spPr/>
    </dgm:pt>
    <dgm:pt modelId="{54EF9BB9-EF5C-4FA4-AD20-A531FC630277}" type="pres">
      <dgm:prSet presAssocID="{1A33A654-44C2-47D8-A9E4-F2B5B657AF3D}" presName="dummy" presStyleCnt="0"/>
      <dgm:spPr/>
    </dgm:pt>
    <dgm:pt modelId="{AEA74CA2-147C-431D-917C-DA4EEA67506F}" type="pres">
      <dgm:prSet presAssocID="{18367A19-43A2-47FF-A0D4-35328CF04996}" presName="sibTrans" presStyleLbl="sibTrans2D1" presStyleIdx="8" presStyleCnt="11"/>
      <dgm:spPr/>
    </dgm:pt>
    <dgm:pt modelId="{081832B1-BEFA-42E6-882B-E633D4F45470}" type="pres">
      <dgm:prSet presAssocID="{05A9B6E7-6815-4421-AA3B-6A5AF8593221}" presName="node" presStyleLbl="node1" presStyleIdx="9" presStyleCnt="11" custScaleX="159445">
        <dgm:presLayoutVars>
          <dgm:bulletEnabled val="1"/>
        </dgm:presLayoutVars>
      </dgm:prSet>
      <dgm:spPr/>
    </dgm:pt>
    <dgm:pt modelId="{BBA3BB1C-116E-4207-A4CC-2440C8F7ADAE}" type="pres">
      <dgm:prSet presAssocID="{05A9B6E7-6815-4421-AA3B-6A5AF8593221}" presName="dummy" presStyleCnt="0"/>
      <dgm:spPr/>
    </dgm:pt>
    <dgm:pt modelId="{B4C5E769-3EC1-44D9-BCEF-ED10B36A088B}" type="pres">
      <dgm:prSet presAssocID="{846D6F62-E66A-49F9-A7D8-A3F3C39CE31C}" presName="sibTrans" presStyleLbl="sibTrans2D1" presStyleIdx="9" presStyleCnt="11"/>
      <dgm:spPr/>
    </dgm:pt>
    <dgm:pt modelId="{A98F40F5-820F-4181-B6D2-E3D47A2B7FE0}" type="pres">
      <dgm:prSet presAssocID="{8A7B6B16-6CE9-453A-9C5D-5DF27FAF7264}" presName="node" presStyleLbl="node1" presStyleIdx="10" presStyleCnt="11" custScaleX="158924" custScaleY="107463" custRadScaleRad="102416" custRadScaleInc="-37676">
        <dgm:presLayoutVars>
          <dgm:bulletEnabled val="1"/>
        </dgm:presLayoutVars>
      </dgm:prSet>
      <dgm:spPr/>
    </dgm:pt>
    <dgm:pt modelId="{8AB91880-5CE8-43FE-AEAD-7B497566A21C}" type="pres">
      <dgm:prSet presAssocID="{8A7B6B16-6CE9-453A-9C5D-5DF27FAF7264}" presName="dummy" presStyleCnt="0"/>
      <dgm:spPr/>
    </dgm:pt>
    <dgm:pt modelId="{D68B17ED-AFB0-4726-B312-BC1C069651B0}" type="pres">
      <dgm:prSet presAssocID="{2CE25DD5-612F-456F-B370-955153D13706}" presName="sibTrans" presStyleLbl="sibTrans2D1" presStyleIdx="10" presStyleCnt="11"/>
      <dgm:spPr/>
    </dgm:pt>
  </dgm:ptLst>
  <dgm:cxnLst>
    <dgm:cxn modelId="{EF3A1205-47D1-4505-A353-7B59D3C6BECA}" type="presOf" srcId="{846D6F62-E66A-49F9-A7D8-A3F3C39CE31C}" destId="{B4C5E769-3EC1-44D9-BCEF-ED10B36A088B}" srcOrd="0" destOrd="0" presId="urn:microsoft.com/office/officeart/2005/8/layout/radial6"/>
    <dgm:cxn modelId="{116F2D0D-9776-4DA1-AF44-E3737F21F258}" type="presOf" srcId="{BDB821FE-DEAB-4976-823B-45047556D3F7}" destId="{ADC5125F-1925-494E-88D4-177239009A7D}" srcOrd="0" destOrd="0" presId="urn:microsoft.com/office/officeart/2005/8/layout/radial6"/>
    <dgm:cxn modelId="{A4C75711-F38C-4379-95D2-E068DF839735}" type="presOf" srcId="{3CDC78E3-3235-4797-86A6-4E36EE1AD743}" destId="{A5927D7C-2942-4495-BC47-82E82557A100}" srcOrd="0" destOrd="0" presId="urn:microsoft.com/office/officeart/2005/8/layout/radial6"/>
    <dgm:cxn modelId="{570A7512-FE9F-4C56-9C3B-14883F98624C}" type="presOf" srcId="{5485879A-CBCA-47FB-9BED-54FA53AE3448}" destId="{244F2D31-A41E-426D-A236-F5634584EFC0}" srcOrd="0" destOrd="0" presId="urn:microsoft.com/office/officeart/2005/8/layout/radial6"/>
    <dgm:cxn modelId="{7F3D6917-1064-4838-A90B-F241620729B3}" type="presOf" srcId="{8225B208-47FA-4235-809C-D22870ECAFD8}" destId="{17CA0C31-D5CA-4FAF-9647-81F163BF8DCB}" srcOrd="0" destOrd="0" presId="urn:microsoft.com/office/officeart/2005/8/layout/radial6"/>
    <dgm:cxn modelId="{FDE5A71A-C9F1-4BCF-9DD8-1C6D7ED6CC98}" type="presOf" srcId="{4FB0ADDB-C740-4D49-AFB6-7418AFCF64D8}" destId="{5690C74F-BFFD-4022-924B-98DBDB2E6CEE}" srcOrd="0" destOrd="0" presId="urn:microsoft.com/office/officeart/2005/8/layout/radial6"/>
    <dgm:cxn modelId="{07071420-0025-414C-B936-8F6B19DABEEC}" srcId="{5485879A-CBCA-47FB-9BED-54FA53AE3448}" destId="{FC96C6AE-180F-49DD-8742-2AEA2CA9498D}" srcOrd="2" destOrd="0" parTransId="{FA297BDA-751A-4388-938B-412EF40DE5E2}" sibTransId="{BDB821FE-DEAB-4976-823B-45047556D3F7}"/>
    <dgm:cxn modelId="{8C1AE521-50E2-42CF-A005-FB5E321E893F}" srcId="{5485879A-CBCA-47FB-9BED-54FA53AE3448}" destId="{436A29A2-22F2-40E4-81A7-F5245C3C5A11}" srcOrd="5" destOrd="0" parTransId="{2F35555B-508D-4D22-BA94-A0956961BD83}" sibTransId="{871830D1-2298-43B4-86C6-D67DE4CC9622}"/>
    <dgm:cxn modelId="{16C57C22-811E-4F57-91BF-07214C5F984C}" srcId="{5485879A-CBCA-47FB-9BED-54FA53AE3448}" destId="{8A7B6B16-6CE9-453A-9C5D-5DF27FAF7264}" srcOrd="10" destOrd="0" parTransId="{6127B66D-5DFF-4861-9F03-D930C810035D}" sibTransId="{2CE25DD5-612F-456F-B370-955153D13706}"/>
    <dgm:cxn modelId="{D711E323-7EF8-499E-80FE-8FA2050E00A2}" type="presOf" srcId="{F66BC4F5-0E62-4B85-A5AA-8E15BBC084CB}" destId="{1FBAFD9B-B67E-4DE6-A9A4-FD3AEC381F0D}" srcOrd="0" destOrd="0" presId="urn:microsoft.com/office/officeart/2005/8/layout/radial6"/>
    <dgm:cxn modelId="{20CFCE24-D39D-4C66-986D-514C490C2837}" type="presOf" srcId="{18367A19-43A2-47FF-A0D4-35328CF04996}" destId="{AEA74CA2-147C-431D-917C-DA4EEA67506F}" srcOrd="0" destOrd="0" presId="urn:microsoft.com/office/officeart/2005/8/layout/radial6"/>
    <dgm:cxn modelId="{08CCC63A-942A-4BCA-BC0C-0524CA0310E4}" type="presOf" srcId="{1DDF6996-C676-4A57-8949-CB030B24A9A4}" destId="{5ED62516-646B-4D42-93B7-371391521194}" srcOrd="0" destOrd="0" presId="urn:microsoft.com/office/officeart/2005/8/layout/radial6"/>
    <dgm:cxn modelId="{3512313F-6FB9-4E36-B7AD-60972A45B181}" srcId="{5485879A-CBCA-47FB-9BED-54FA53AE3448}" destId="{AE31EF80-462B-439C-A73F-6D8A03B5A983}" srcOrd="4" destOrd="0" parTransId="{07F9DFF4-65E5-4FBB-9B32-F36CF8826E25}" sibTransId="{4FB0ADDB-C740-4D49-AFB6-7418AFCF64D8}"/>
    <dgm:cxn modelId="{CD8E563F-EE29-4962-8537-63D74FA4DC04}" type="presOf" srcId="{1AD1DF41-8538-488D-A9B7-25B5ABBD8315}" destId="{8EF334C3-D4A1-4C2F-8D4E-0275BA40A464}" srcOrd="0" destOrd="0" presId="urn:microsoft.com/office/officeart/2005/8/layout/radial6"/>
    <dgm:cxn modelId="{1C219F5B-D1FA-4240-BD40-4590A4983448}" srcId="{5485879A-CBCA-47FB-9BED-54FA53AE3448}" destId="{E1A96DE6-F120-498E-97E6-23D5BD2B52AA}" srcOrd="6" destOrd="0" parTransId="{4742E6CE-D709-402E-9FEE-4AF5202B4A3A}" sibTransId="{1DDF6996-C676-4A57-8949-CB030B24A9A4}"/>
    <dgm:cxn modelId="{66E1AB5F-A99B-4C87-BFDF-209EAD556D17}" type="presOf" srcId="{871830D1-2298-43B4-86C6-D67DE4CC9622}" destId="{7165393C-5A85-4841-AE25-6E9B2AF21EB1}" srcOrd="0" destOrd="0" presId="urn:microsoft.com/office/officeart/2005/8/layout/radial6"/>
    <dgm:cxn modelId="{147E5C61-65D2-468A-A184-9BBED4BB4153}" type="presOf" srcId="{75BDE576-4931-452B-B33D-F790728F596D}" destId="{87C7100B-7EC3-4714-AE4E-B402CA3D85C4}" srcOrd="0" destOrd="0" presId="urn:microsoft.com/office/officeart/2005/8/layout/radial6"/>
    <dgm:cxn modelId="{59628861-7E98-42F5-975A-3AB2E3558222}" srcId="{5485879A-CBCA-47FB-9BED-54FA53AE3448}" destId="{05A9B6E7-6815-4421-AA3B-6A5AF8593221}" srcOrd="9" destOrd="0" parTransId="{F543552A-F100-4408-B3A5-89A8DFF9F57C}" sibTransId="{846D6F62-E66A-49F9-A7D8-A3F3C39CE31C}"/>
    <dgm:cxn modelId="{C1837463-75C4-4AF3-9F8E-BA659C0989AD}" type="presOf" srcId="{1A33A654-44C2-47D8-A9E4-F2B5B657AF3D}" destId="{97C09ECC-3172-4D9B-BA49-A53281607B7C}" srcOrd="0" destOrd="0" presId="urn:microsoft.com/office/officeart/2005/8/layout/radial6"/>
    <dgm:cxn modelId="{D80E516F-B023-4BF6-94E5-B4281FA6205F}" srcId="{5485879A-CBCA-47FB-9BED-54FA53AE3448}" destId="{1A33A654-44C2-47D8-A9E4-F2B5B657AF3D}" srcOrd="8" destOrd="0" parTransId="{E31E4601-55F5-4C69-A7A0-8A012F9302D8}" sibTransId="{18367A19-43A2-47FF-A0D4-35328CF04996}"/>
    <dgm:cxn modelId="{A4F44058-F20C-4F29-9E06-2227AF1C6D48}" type="presOf" srcId="{C7406A98-EA8A-4EF3-919C-8FF3D35F9428}" destId="{FF6EB18D-C8CE-43E1-B718-A2D5F9B5FF08}" srcOrd="0" destOrd="0" presId="urn:microsoft.com/office/officeart/2005/8/layout/radial6"/>
    <dgm:cxn modelId="{383AEB78-1B08-463E-9737-C9F997F0EC93}" type="presOf" srcId="{05A9B6E7-6815-4421-AA3B-6A5AF8593221}" destId="{081832B1-BEFA-42E6-882B-E633D4F45470}" srcOrd="0" destOrd="0" presId="urn:microsoft.com/office/officeart/2005/8/layout/radial6"/>
    <dgm:cxn modelId="{90EB7A89-65FE-4842-A2FD-C04E7BB305FA}" srcId="{5485879A-CBCA-47FB-9BED-54FA53AE3448}" destId="{67D6B00D-36A0-436B-A96A-B7BE158A66DE}" srcOrd="0" destOrd="0" parTransId="{3C764934-1C07-46C3-9164-88507600355E}" sibTransId="{C140BFAE-7B7D-4E2A-BCE8-96DFE45887B4}"/>
    <dgm:cxn modelId="{353B50BB-1FF9-4B62-9AA2-B0CF2BB27ECC}" type="presOf" srcId="{8A7B6B16-6CE9-453A-9C5D-5DF27FAF7264}" destId="{A98F40F5-820F-4181-B6D2-E3D47A2B7FE0}" srcOrd="0" destOrd="0" presId="urn:microsoft.com/office/officeart/2005/8/layout/radial6"/>
    <dgm:cxn modelId="{EDB012C0-E6AC-4CFC-A4FC-01E6B9FA754F}" srcId="{5485879A-CBCA-47FB-9BED-54FA53AE3448}" destId="{F66BC4F5-0E62-4B85-A5AA-8E15BBC084CB}" srcOrd="7" destOrd="0" parTransId="{4874ECAA-7356-4542-92F9-BCCF17814521}" sibTransId="{1AD1DF41-8538-488D-A9B7-25B5ABBD8315}"/>
    <dgm:cxn modelId="{EDE0A5CC-F2CC-469D-9182-F998DD43C65A}" type="presOf" srcId="{436A29A2-22F2-40E4-81A7-F5245C3C5A11}" destId="{B6D38600-4001-49F7-9C5A-951F0C78AA74}" srcOrd="0" destOrd="0" presId="urn:microsoft.com/office/officeart/2005/8/layout/radial6"/>
    <dgm:cxn modelId="{6E7BDCCD-72C9-4AC5-AEE6-B00B86A837F9}" type="presOf" srcId="{C140BFAE-7B7D-4E2A-BCE8-96DFE45887B4}" destId="{DD939959-67F3-459E-8AD2-2BD3C057E677}" srcOrd="0" destOrd="0" presId="urn:microsoft.com/office/officeart/2005/8/layout/radial6"/>
    <dgm:cxn modelId="{F14C44D0-8C36-4CA7-A590-BC87A124FEC0}" type="presOf" srcId="{E1A96DE6-F120-498E-97E6-23D5BD2B52AA}" destId="{73109E51-82CE-4070-80B6-A44D42DC753E}" srcOrd="0" destOrd="0" presId="urn:microsoft.com/office/officeart/2005/8/layout/radial6"/>
    <dgm:cxn modelId="{9126D5D3-E0FB-4E04-9268-2E50BF695A18}" srcId="{5485879A-CBCA-47FB-9BED-54FA53AE3448}" destId="{75BDE576-4931-452B-B33D-F790728F596D}" srcOrd="1" destOrd="0" parTransId="{486DF3FB-751A-479F-8380-4FC0246CF726}" sibTransId="{7E14E7FB-D881-4673-AF03-E5FCACF72A07}"/>
    <dgm:cxn modelId="{A6C236D4-CBA9-40ED-B89A-6014047CFDBA}" type="presOf" srcId="{AE31EF80-462B-439C-A73F-6D8A03B5A983}" destId="{0DDC98B7-6A9E-41C9-BF2F-5686411DA724}" srcOrd="0" destOrd="0" presId="urn:microsoft.com/office/officeart/2005/8/layout/radial6"/>
    <dgm:cxn modelId="{5B9E22D6-93BB-4AE5-9057-EDCF4FF92ECE}" type="presOf" srcId="{7E14E7FB-D881-4673-AF03-E5FCACF72A07}" destId="{B00DD614-D7FC-4E66-9602-F65B7256C601}" srcOrd="0" destOrd="0" presId="urn:microsoft.com/office/officeart/2005/8/layout/radial6"/>
    <dgm:cxn modelId="{8E5954D7-2FCA-4FE1-A213-F44EB19E2B81}" type="presOf" srcId="{2CE25DD5-612F-456F-B370-955153D13706}" destId="{D68B17ED-AFB0-4726-B312-BC1C069651B0}" srcOrd="0" destOrd="0" presId="urn:microsoft.com/office/officeart/2005/8/layout/radial6"/>
    <dgm:cxn modelId="{3B9EE9D8-D57B-483D-8856-5BA907938A1B}" srcId="{8225B208-47FA-4235-809C-D22870ECAFD8}" destId="{5485879A-CBCA-47FB-9BED-54FA53AE3448}" srcOrd="0" destOrd="0" parTransId="{A5D4CC8A-6B56-4E92-83BC-36D67345FF3C}" sibTransId="{F26B4CE9-DFC9-45D0-BC02-FBC7D3ACCAF2}"/>
    <dgm:cxn modelId="{371078DD-1304-4CA2-BD1D-0E749AAB98EE}" type="presOf" srcId="{FC96C6AE-180F-49DD-8742-2AEA2CA9498D}" destId="{F59B65E8-D581-4462-B140-AACDD9AFFCEF}" srcOrd="0" destOrd="0" presId="urn:microsoft.com/office/officeart/2005/8/layout/radial6"/>
    <dgm:cxn modelId="{1DEDCFE9-49A2-465A-ACA7-3EBAB2048A6B}" type="presOf" srcId="{67D6B00D-36A0-436B-A96A-B7BE158A66DE}" destId="{448E78C6-6D73-42B1-9853-00AF95382D2E}" srcOrd="0" destOrd="0" presId="urn:microsoft.com/office/officeart/2005/8/layout/radial6"/>
    <dgm:cxn modelId="{802EC7F8-B383-4852-B6EE-59F9D307E57D}" srcId="{5485879A-CBCA-47FB-9BED-54FA53AE3448}" destId="{C7406A98-EA8A-4EF3-919C-8FF3D35F9428}" srcOrd="3" destOrd="0" parTransId="{3C9F6736-CF49-4100-A31C-1AEFBA53C3A7}" sibTransId="{3CDC78E3-3235-4797-86A6-4E36EE1AD743}"/>
    <dgm:cxn modelId="{591E84CF-62C4-4592-A7EF-D9F080F6BD7F}" type="presParOf" srcId="{17CA0C31-D5CA-4FAF-9647-81F163BF8DCB}" destId="{244F2D31-A41E-426D-A236-F5634584EFC0}" srcOrd="0" destOrd="0" presId="urn:microsoft.com/office/officeart/2005/8/layout/radial6"/>
    <dgm:cxn modelId="{94CADC31-A763-43FE-98B5-5B73C3E59FF8}" type="presParOf" srcId="{17CA0C31-D5CA-4FAF-9647-81F163BF8DCB}" destId="{448E78C6-6D73-42B1-9853-00AF95382D2E}" srcOrd="1" destOrd="0" presId="urn:microsoft.com/office/officeart/2005/8/layout/radial6"/>
    <dgm:cxn modelId="{32C7CEB8-F65D-4D66-AE24-EAE40DE9F997}" type="presParOf" srcId="{17CA0C31-D5CA-4FAF-9647-81F163BF8DCB}" destId="{81F724FD-B03B-46F9-AFE4-40FC8D513148}" srcOrd="2" destOrd="0" presId="urn:microsoft.com/office/officeart/2005/8/layout/radial6"/>
    <dgm:cxn modelId="{3B18EBE6-3794-4F4D-8CBF-37B03ACD5261}" type="presParOf" srcId="{17CA0C31-D5CA-4FAF-9647-81F163BF8DCB}" destId="{DD939959-67F3-459E-8AD2-2BD3C057E677}" srcOrd="3" destOrd="0" presId="urn:microsoft.com/office/officeart/2005/8/layout/radial6"/>
    <dgm:cxn modelId="{042456BA-8780-4EB5-949A-916F3B62382B}" type="presParOf" srcId="{17CA0C31-D5CA-4FAF-9647-81F163BF8DCB}" destId="{87C7100B-7EC3-4714-AE4E-B402CA3D85C4}" srcOrd="4" destOrd="0" presId="urn:microsoft.com/office/officeart/2005/8/layout/radial6"/>
    <dgm:cxn modelId="{B7E93B9F-7AEA-4401-8E22-66DC28A53A0D}" type="presParOf" srcId="{17CA0C31-D5CA-4FAF-9647-81F163BF8DCB}" destId="{7BCE1F1C-7462-4465-BF74-018E6B192FBB}" srcOrd="5" destOrd="0" presId="urn:microsoft.com/office/officeart/2005/8/layout/radial6"/>
    <dgm:cxn modelId="{B06AD0AD-2A17-4466-8B40-E280447AB156}" type="presParOf" srcId="{17CA0C31-D5CA-4FAF-9647-81F163BF8DCB}" destId="{B00DD614-D7FC-4E66-9602-F65B7256C601}" srcOrd="6" destOrd="0" presId="urn:microsoft.com/office/officeart/2005/8/layout/radial6"/>
    <dgm:cxn modelId="{98BF184D-9313-4DAE-9E84-19D345E2A686}" type="presParOf" srcId="{17CA0C31-D5CA-4FAF-9647-81F163BF8DCB}" destId="{F59B65E8-D581-4462-B140-AACDD9AFFCEF}" srcOrd="7" destOrd="0" presId="urn:microsoft.com/office/officeart/2005/8/layout/radial6"/>
    <dgm:cxn modelId="{44E3FFB3-4F6C-4CC7-B977-7BC0498AFF6D}" type="presParOf" srcId="{17CA0C31-D5CA-4FAF-9647-81F163BF8DCB}" destId="{50CA82DA-A97B-41A0-BC28-731ECDBA32D7}" srcOrd="8" destOrd="0" presId="urn:microsoft.com/office/officeart/2005/8/layout/radial6"/>
    <dgm:cxn modelId="{C7821B8D-2598-4A9E-AE9E-D37F0DE25D62}" type="presParOf" srcId="{17CA0C31-D5CA-4FAF-9647-81F163BF8DCB}" destId="{ADC5125F-1925-494E-88D4-177239009A7D}" srcOrd="9" destOrd="0" presId="urn:microsoft.com/office/officeart/2005/8/layout/radial6"/>
    <dgm:cxn modelId="{E765CB2D-12B7-426A-B7D4-52D4E19D418F}" type="presParOf" srcId="{17CA0C31-D5CA-4FAF-9647-81F163BF8DCB}" destId="{FF6EB18D-C8CE-43E1-B718-A2D5F9B5FF08}" srcOrd="10" destOrd="0" presId="urn:microsoft.com/office/officeart/2005/8/layout/radial6"/>
    <dgm:cxn modelId="{6664FD2C-DDB4-4F9E-940E-C2ACF94D00D4}" type="presParOf" srcId="{17CA0C31-D5CA-4FAF-9647-81F163BF8DCB}" destId="{045877C8-3ED6-4B20-A9B0-015B09C24AE1}" srcOrd="11" destOrd="0" presId="urn:microsoft.com/office/officeart/2005/8/layout/radial6"/>
    <dgm:cxn modelId="{A56B9E48-3221-4D60-A882-90D1150858B3}" type="presParOf" srcId="{17CA0C31-D5CA-4FAF-9647-81F163BF8DCB}" destId="{A5927D7C-2942-4495-BC47-82E82557A100}" srcOrd="12" destOrd="0" presId="urn:microsoft.com/office/officeart/2005/8/layout/radial6"/>
    <dgm:cxn modelId="{E814AF17-E8D6-43F9-803E-78E51411DFAB}" type="presParOf" srcId="{17CA0C31-D5CA-4FAF-9647-81F163BF8DCB}" destId="{0DDC98B7-6A9E-41C9-BF2F-5686411DA724}" srcOrd="13" destOrd="0" presId="urn:microsoft.com/office/officeart/2005/8/layout/radial6"/>
    <dgm:cxn modelId="{D87A9D31-A5FA-400F-B396-A2792100B2B7}" type="presParOf" srcId="{17CA0C31-D5CA-4FAF-9647-81F163BF8DCB}" destId="{FA9FCC06-9676-41A1-86F3-138D1952D072}" srcOrd="14" destOrd="0" presId="urn:microsoft.com/office/officeart/2005/8/layout/radial6"/>
    <dgm:cxn modelId="{FD4F8FA1-3F24-48B0-B848-332651D5AA64}" type="presParOf" srcId="{17CA0C31-D5CA-4FAF-9647-81F163BF8DCB}" destId="{5690C74F-BFFD-4022-924B-98DBDB2E6CEE}" srcOrd="15" destOrd="0" presId="urn:microsoft.com/office/officeart/2005/8/layout/radial6"/>
    <dgm:cxn modelId="{0250D6CD-4E4C-466B-B7B9-B1E43684C574}" type="presParOf" srcId="{17CA0C31-D5CA-4FAF-9647-81F163BF8DCB}" destId="{B6D38600-4001-49F7-9C5A-951F0C78AA74}" srcOrd="16" destOrd="0" presId="urn:microsoft.com/office/officeart/2005/8/layout/radial6"/>
    <dgm:cxn modelId="{1F4023F5-4FC7-482D-88F1-2C16D13F7537}" type="presParOf" srcId="{17CA0C31-D5CA-4FAF-9647-81F163BF8DCB}" destId="{555D7552-F3E9-4B5B-BEC8-B7A3165EBB35}" srcOrd="17" destOrd="0" presId="urn:microsoft.com/office/officeart/2005/8/layout/radial6"/>
    <dgm:cxn modelId="{E523F358-0F32-4403-82C0-8FD8A6ECD8F4}" type="presParOf" srcId="{17CA0C31-D5CA-4FAF-9647-81F163BF8DCB}" destId="{7165393C-5A85-4841-AE25-6E9B2AF21EB1}" srcOrd="18" destOrd="0" presId="urn:microsoft.com/office/officeart/2005/8/layout/radial6"/>
    <dgm:cxn modelId="{CD8DD237-D4A3-42CB-8CBB-4EB08E682FDF}" type="presParOf" srcId="{17CA0C31-D5CA-4FAF-9647-81F163BF8DCB}" destId="{73109E51-82CE-4070-80B6-A44D42DC753E}" srcOrd="19" destOrd="0" presId="urn:microsoft.com/office/officeart/2005/8/layout/radial6"/>
    <dgm:cxn modelId="{77092F04-7E62-4CD6-96AE-865E9FA5B5E2}" type="presParOf" srcId="{17CA0C31-D5CA-4FAF-9647-81F163BF8DCB}" destId="{61B96618-8676-48C9-9B73-2EA4EEC4191F}" srcOrd="20" destOrd="0" presId="urn:microsoft.com/office/officeart/2005/8/layout/radial6"/>
    <dgm:cxn modelId="{E2CA3CF4-EB1D-4A84-B6BE-9E5AD50C7E6F}" type="presParOf" srcId="{17CA0C31-D5CA-4FAF-9647-81F163BF8DCB}" destId="{5ED62516-646B-4D42-93B7-371391521194}" srcOrd="21" destOrd="0" presId="urn:microsoft.com/office/officeart/2005/8/layout/radial6"/>
    <dgm:cxn modelId="{A4673E5A-BBC1-40BD-9987-23CB8FECD6D3}" type="presParOf" srcId="{17CA0C31-D5CA-4FAF-9647-81F163BF8DCB}" destId="{1FBAFD9B-B67E-4DE6-A9A4-FD3AEC381F0D}" srcOrd="22" destOrd="0" presId="urn:microsoft.com/office/officeart/2005/8/layout/radial6"/>
    <dgm:cxn modelId="{F0D89249-BEB5-4C73-BA2F-33D11DC51AD6}" type="presParOf" srcId="{17CA0C31-D5CA-4FAF-9647-81F163BF8DCB}" destId="{C76E3B3A-D5EE-4911-8E46-9B1A144E8B18}" srcOrd="23" destOrd="0" presId="urn:microsoft.com/office/officeart/2005/8/layout/radial6"/>
    <dgm:cxn modelId="{163E3B20-AEE8-4855-B70C-3A93C0283DCC}" type="presParOf" srcId="{17CA0C31-D5CA-4FAF-9647-81F163BF8DCB}" destId="{8EF334C3-D4A1-4C2F-8D4E-0275BA40A464}" srcOrd="24" destOrd="0" presId="urn:microsoft.com/office/officeart/2005/8/layout/radial6"/>
    <dgm:cxn modelId="{9A06383D-CC41-47CD-B243-47D0AE316781}" type="presParOf" srcId="{17CA0C31-D5CA-4FAF-9647-81F163BF8DCB}" destId="{97C09ECC-3172-4D9B-BA49-A53281607B7C}" srcOrd="25" destOrd="0" presId="urn:microsoft.com/office/officeart/2005/8/layout/radial6"/>
    <dgm:cxn modelId="{F312F74D-A828-4DAF-908B-059A684094B2}" type="presParOf" srcId="{17CA0C31-D5CA-4FAF-9647-81F163BF8DCB}" destId="{54EF9BB9-EF5C-4FA4-AD20-A531FC630277}" srcOrd="26" destOrd="0" presId="urn:microsoft.com/office/officeart/2005/8/layout/radial6"/>
    <dgm:cxn modelId="{F6DD8F71-F599-4B9D-B7B9-3B6BC119C26A}" type="presParOf" srcId="{17CA0C31-D5CA-4FAF-9647-81F163BF8DCB}" destId="{AEA74CA2-147C-431D-917C-DA4EEA67506F}" srcOrd="27" destOrd="0" presId="urn:microsoft.com/office/officeart/2005/8/layout/radial6"/>
    <dgm:cxn modelId="{9C55AB65-52D5-4FF1-88D0-9FB932033441}" type="presParOf" srcId="{17CA0C31-D5CA-4FAF-9647-81F163BF8DCB}" destId="{081832B1-BEFA-42E6-882B-E633D4F45470}" srcOrd="28" destOrd="0" presId="urn:microsoft.com/office/officeart/2005/8/layout/radial6"/>
    <dgm:cxn modelId="{2A8474FD-7673-43C1-88D7-76347C5EC7C5}" type="presParOf" srcId="{17CA0C31-D5CA-4FAF-9647-81F163BF8DCB}" destId="{BBA3BB1C-116E-4207-A4CC-2440C8F7ADAE}" srcOrd="29" destOrd="0" presId="urn:microsoft.com/office/officeart/2005/8/layout/radial6"/>
    <dgm:cxn modelId="{EFC67E73-39E9-496A-8EA4-0E409AFFCDAF}" type="presParOf" srcId="{17CA0C31-D5CA-4FAF-9647-81F163BF8DCB}" destId="{B4C5E769-3EC1-44D9-BCEF-ED10B36A088B}" srcOrd="30" destOrd="0" presId="urn:microsoft.com/office/officeart/2005/8/layout/radial6"/>
    <dgm:cxn modelId="{C0DCF3B6-217E-4282-AA05-466C684839EE}" type="presParOf" srcId="{17CA0C31-D5CA-4FAF-9647-81F163BF8DCB}" destId="{A98F40F5-820F-4181-B6D2-E3D47A2B7FE0}" srcOrd="31" destOrd="0" presId="urn:microsoft.com/office/officeart/2005/8/layout/radial6"/>
    <dgm:cxn modelId="{2EE377CB-FA51-4301-B3C0-5C0C7EC698CB}" type="presParOf" srcId="{17CA0C31-D5CA-4FAF-9647-81F163BF8DCB}" destId="{8AB91880-5CE8-43FE-AEAD-7B497566A21C}" srcOrd="32" destOrd="0" presId="urn:microsoft.com/office/officeart/2005/8/layout/radial6"/>
    <dgm:cxn modelId="{CDEF29EB-1644-4783-8932-BED131F3D000}" type="presParOf" srcId="{17CA0C31-D5CA-4FAF-9647-81F163BF8DCB}" destId="{D68B17ED-AFB0-4726-B312-BC1C069651B0}" srcOrd="33" destOrd="0" presId="urn:microsoft.com/office/officeart/2005/8/layout/radial6"/>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68B17ED-AFB0-4726-B312-BC1C069651B0}">
      <dsp:nvSpPr>
        <dsp:cNvPr id="0" name=""/>
        <dsp:cNvSpPr/>
      </dsp:nvSpPr>
      <dsp:spPr>
        <a:xfrm>
          <a:off x="421874" y="312991"/>
          <a:ext cx="3877618" cy="3877618"/>
        </a:xfrm>
        <a:prstGeom prst="blockArc">
          <a:avLst>
            <a:gd name="adj1" fmla="val 14098334"/>
            <a:gd name="adj2" fmla="val 16337745"/>
            <a:gd name="adj3" fmla="val 2507"/>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4C5E769-3EC1-44D9-BCEF-ED10B36A088B}">
      <dsp:nvSpPr>
        <dsp:cNvPr id="0" name=""/>
        <dsp:cNvSpPr/>
      </dsp:nvSpPr>
      <dsp:spPr>
        <a:xfrm>
          <a:off x="536228" y="226268"/>
          <a:ext cx="3877618" cy="3877618"/>
        </a:xfrm>
        <a:prstGeom prst="blockArc">
          <a:avLst>
            <a:gd name="adj1" fmla="val 12100401"/>
            <a:gd name="adj2" fmla="val 13840567"/>
            <a:gd name="adj3" fmla="val 2507"/>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EA74CA2-147C-431D-917C-DA4EEA67506F}">
      <dsp:nvSpPr>
        <dsp:cNvPr id="0" name=""/>
        <dsp:cNvSpPr/>
      </dsp:nvSpPr>
      <dsp:spPr>
        <a:xfrm>
          <a:off x="511604" y="285334"/>
          <a:ext cx="3877618" cy="3877618"/>
        </a:xfrm>
        <a:prstGeom prst="blockArc">
          <a:avLst>
            <a:gd name="adj1" fmla="val 10517770"/>
            <a:gd name="adj2" fmla="val 12215315"/>
            <a:gd name="adj3" fmla="val 2507"/>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EF334C3-D4A1-4C2F-8D4E-0275BA40A464}">
      <dsp:nvSpPr>
        <dsp:cNvPr id="0" name=""/>
        <dsp:cNvSpPr/>
      </dsp:nvSpPr>
      <dsp:spPr>
        <a:xfrm>
          <a:off x="517897" y="417955"/>
          <a:ext cx="3877618" cy="3877618"/>
        </a:xfrm>
        <a:prstGeom prst="blockArc">
          <a:avLst>
            <a:gd name="adj1" fmla="val 8817094"/>
            <a:gd name="adj2" fmla="val 10756224"/>
            <a:gd name="adj3" fmla="val 2507"/>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ED62516-646B-4D42-93B7-371391521194}">
      <dsp:nvSpPr>
        <dsp:cNvPr id="0" name=""/>
        <dsp:cNvSpPr/>
      </dsp:nvSpPr>
      <dsp:spPr>
        <a:xfrm>
          <a:off x="455996" y="328481"/>
          <a:ext cx="3877618" cy="3877618"/>
        </a:xfrm>
        <a:prstGeom prst="blockArc">
          <a:avLst>
            <a:gd name="adj1" fmla="val 6467153"/>
            <a:gd name="adj2" fmla="val 8621704"/>
            <a:gd name="adj3" fmla="val 2507"/>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165393C-5A85-4841-AE25-6E9B2AF21EB1}">
      <dsp:nvSpPr>
        <dsp:cNvPr id="0" name=""/>
        <dsp:cNvSpPr/>
      </dsp:nvSpPr>
      <dsp:spPr>
        <a:xfrm>
          <a:off x="533258" y="355098"/>
          <a:ext cx="3877618" cy="3877618"/>
        </a:xfrm>
        <a:prstGeom prst="blockArc">
          <a:avLst>
            <a:gd name="adj1" fmla="val 4186099"/>
            <a:gd name="adj2" fmla="val 6613901"/>
            <a:gd name="adj3" fmla="val 2507"/>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690C74F-BFFD-4022-924B-98DBDB2E6CEE}">
      <dsp:nvSpPr>
        <dsp:cNvPr id="0" name=""/>
        <dsp:cNvSpPr/>
      </dsp:nvSpPr>
      <dsp:spPr>
        <a:xfrm>
          <a:off x="760687" y="286966"/>
          <a:ext cx="3877618" cy="3877618"/>
        </a:xfrm>
        <a:prstGeom prst="blockArc">
          <a:avLst>
            <a:gd name="adj1" fmla="val 2520574"/>
            <a:gd name="adj2" fmla="val 4612682"/>
            <a:gd name="adj3" fmla="val 2507"/>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5927D7C-2942-4495-BC47-82E82557A100}">
      <dsp:nvSpPr>
        <dsp:cNvPr id="0" name=""/>
        <dsp:cNvSpPr/>
      </dsp:nvSpPr>
      <dsp:spPr>
        <a:xfrm>
          <a:off x="479281" y="695391"/>
          <a:ext cx="3877618" cy="3877618"/>
        </a:xfrm>
        <a:prstGeom prst="blockArc">
          <a:avLst>
            <a:gd name="adj1" fmla="val 21549949"/>
            <a:gd name="adj2" fmla="val 1627461"/>
            <a:gd name="adj3" fmla="val 2507"/>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DC5125F-1925-494E-88D4-177239009A7D}">
      <dsp:nvSpPr>
        <dsp:cNvPr id="0" name=""/>
        <dsp:cNvSpPr/>
      </dsp:nvSpPr>
      <dsp:spPr>
        <a:xfrm>
          <a:off x="535182" y="207434"/>
          <a:ext cx="3877618" cy="3877618"/>
        </a:xfrm>
        <a:prstGeom prst="blockArc">
          <a:avLst>
            <a:gd name="adj1" fmla="val 20695886"/>
            <a:gd name="adj2" fmla="val 834307"/>
            <a:gd name="adj3" fmla="val 2507"/>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00DD614-D7FC-4E66-9602-F65B7256C601}">
      <dsp:nvSpPr>
        <dsp:cNvPr id="0" name=""/>
        <dsp:cNvSpPr/>
      </dsp:nvSpPr>
      <dsp:spPr>
        <a:xfrm>
          <a:off x="591021" y="381323"/>
          <a:ext cx="3877618" cy="3877618"/>
        </a:xfrm>
        <a:prstGeom prst="blockArc">
          <a:avLst>
            <a:gd name="adj1" fmla="val 18465208"/>
            <a:gd name="adj2" fmla="val 20367817"/>
            <a:gd name="adj3" fmla="val 2507"/>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D939959-67F3-459E-8AD2-2BD3C057E677}">
      <dsp:nvSpPr>
        <dsp:cNvPr id="0" name=""/>
        <dsp:cNvSpPr/>
      </dsp:nvSpPr>
      <dsp:spPr>
        <a:xfrm>
          <a:off x="509465" y="314497"/>
          <a:ext cx="3877618" cy="3877618"/>
        </a:xfrm>
        <a:prstGeom prst="blockArc">
          <a:avLst>
            <a:gd name="adj1" fmla="val 16180427"/>
            <a:gd name="adj2" fmla="val 18654559"/>
            <a:gd name="adj3" fmla="val 2507"/>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44F2D31-A41E-426D-A236-F5634584EFC0}">
      <dsp:nvSpPr>
        <dsp:cNvPr id="0" name=""/>
        <dsp:cNvSpPr/>
      </dsp:nvSpPr>
      <dsp:spPr>
        <a:xfrm>
          <a:off x="1245405" y="1072135"/>
          <a:ext cx="2383939" cy="236240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5560" tIns="35560" rIns="35560" bIns="35560" numCol="1" spcCol="1270" anchor="ctr" anchorCtr="0">
          <a:noAutofit/>
        </a:bodyPr>
        <a:lstStyle/>
        <a:p>
          <a:pPr marL="0" lvl="0" indent="0" algn="ctr" defTabSz="1244600">
            <a:lnSpc>
              <a:spcPct val="90000"/>
            </a:lnSpc>
            <a:spcBef>
              <a:spcPct val="0"/>
            </a:spcBef>
            <a:spcAft>
              <a:spcPct val="35000"/>
            </a:spcAft>
            <a:buNone/>
          </a:pPr>
          <a:r>
            <a:rPr lang="de-DE" sz="2800" kern="1200"/>
            <a:t>Sprach-förderung durch...</a:t>
          </a:r>
          <a:endParaRPr lang="de-DE" sz="2800" kern="1200" baseline="0"/>
        </a:p>
      </dsp:txBody>
      <dsp:txXfrm>
        <a:off x="1594525" y="1418101"/>
        <a:ext cx="1685699" cy="1670472"/>
      </dsp:txXfrm>
    </dsp:sp>
    <dsp:sp modelId="{448E78C6-6D73-42B1-9853-00AF95382D2E}">
      <dsp:nvSpPr>
        <dsp:cNvPr id="0" name=""/>
        <dsp:cNvSpPr/>
      </dsp:nvSpPr>
      <dsp:spPr>
        <a:xfrm>
          <a:off x="1960682" y="-298"/>
          <a:ext cx="953384" cy="678257"/>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de-DE" sz="900" kern="1200"/>
            <a:t>Handeln   mit allen Sinnen</a:t>
          </a:r>
        </a:p>
      </dsp:txBody>
      <dsp:txXfrm>
        <a:off x="2100302" y="99030"/>
        <a:ext cx="674144" cy="479601"/>
      </dsp:txXfrm>
    </dsp:sp>
    <dsp:sp modelId="{87C7100B-7EC3-4714-AE4E-B402CA3D85C4}">
      <dsp:nvSpPr>
        <dsp:cNvPr id="0" name=""/>
        <dsp:cNvSpPr/>
      </dsp:nvSpPr>
      <dsp:spPr>
        <a:xfrm>
          <a:off x="3160133" y="435725"/>
          <a:ext cx="1083765" cy="741396"/>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de-DE" sz="900" kern="1200"/>
            <a:t>Wiederholung als Prinzip</a:t>
          </a:r>
        </a:p>
      </dsp:txBody>
      <dsp:txXfrm>
        <a:off x="3318847" y="544300"/>
        <a:ext cx="766337" cy="524246"/>
      </dsp:txXfrm>
    </dsp:sp>
    <dsp:sp modelId="{F59B65E8-D581-4462-B140-AACDD9AFFCEF}">
      <dsp:nvSpPr>
        <dsp:cNvPr id="0" name=""/>
        <dsp:cNvSpPr/>
      </dsp:nvSpPr>
      <dsp:spPr>
        <a:xfrm>
          <a:off x="3828199" y="1292551"/>
          <a:ext cx="988940" cy="711936"/>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de-DE" sz="900" kern="1200"/>
            <a:t>Reime, Spiele, Lieder</a:t>
          </a:r>
        </a:p>
      </dsp:txBody>
      <dsp:txXfrm>
        <a:off x="3973026" y="1396812"/>
        <a:ext cx="699286" cy="503414"/>
      </dsp:txXfrm>
    </dsp:sp>
    <dsp:sp modelId="{FF6EB18D-C8CE-43E1-B718-A2D5F9B5FF08}">
      <dsp:nvSpPr>
        <dsp:cNvPr id="0" name=""/>
        <dsp:cNvSpPr/>
      </dsp:nvSpPr>
      <dsp:spPr>
        <a:xfrm>
          <a:off x="3836682" y="2249137"/>
          <a:ext cx="991424" cy="714380"/>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de-DE" sz="1000" kern="1200"/>
            <a:t>Bilderbücher anschauen und vorlesen</a:t>
          </a:r>
        </a:p>
      </dsp:txBody>
      <dsp:txXfrm>
        <a:off x="3981873" y="2353756"/>
        <a:ext cx="701042" cy="505142"/>
      </dsp:txXfrm>
    </dsp:sp>
    <dsp:sp modelId="{0DDC98B7-6A9E-41C9-BF2F-5686411DA724}">
      <dsp:nvSpPr>
        <dsp:cNvPr id="0" name=""/>
        <dsp:cNvSpPr/>
      </dsp:nvSpPr>
      <dsp:spPr>
        <a:xfrm>
          <a:off x="3631970" y="3169540"/>
          <a:ext cx="980137" cy="675058"/>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de-DE" sz="1000" kern="1200"/>
            <a:t>Geschichten hören und nachspielen</a:t>
          </a:r>
        </a:p>
      </dsp:txBody>
      <dsp:txXfrm>
        <a:off x="3775508" y="3268400"/>
        <a:ext cx="693061" cy="477338"/>
      </dsp:txXfrm>
    </dsp:sp>
    <dsp:sp modelId="{B6D38600-4001-49F7-9C5A-951F0C78AA74}">
      <dsp:nvSpPr>
        <dsp:cNvPr id="0" name=""/>
        <dsp:cNvSpPr/>
      </dsp:nvSpPr>
      <dsp:spPr>
        <a:xfrm>
          <a:off x="2589338" y="3752764"/>
          <a:ext cx="1089597" cy="675058"/>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de-DE" sz="900" kern="1200"/>
            <a:t>Rollenspiel- und Gestaltungs-ecken</a:t>
          </a:r>
        </a:p>
      </dsp:txBody>
      <dsp:txXfrm>
        <a:off x="2748906" y="3851624"/>
        <a:ext cx="770461" cy="477338"/>
      </dsp:txXfrm>
    </dsp:sp>
    <dsp:sp modelId="{73109E51-82CE-4070-80B6-A44D42DC753E}">
      <dsp:nvSpPr>
        <dsp:cNvPr id="0" name=""/>
        <dsp:cNvSpPr/>
      </dsp:nvSpPr>
      <dsp:spPr>
        <a:xfrm>
          <a:off x="1230542" y="3752764"/>
          <a:ext cx="1158912" cy="675058"/>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de-DE" sz="900" kern="1200"/>
            <a:t>Hör- und Laut-differenzierungs-spiele</a:t>
          </a:r>
        </a:p>
      </dsp:txBody>
      <dsp:txXfrm>
        <a:off x="1400261" y="3851624"/>
        <a:ext cx="819474" cy="477338"/>
      </dsp:txXfrm>
    </dsp:sp>
    <dsp:sp modelId="{1FBAFD9B-B67E-4DE6-A9A4-FD3AEC381F0D}">
      <dsp:nvSpPr>
        <dsp:cNvPr id="0" name=""/>
        <dsp:cNvSpPr/>
      </dsp:nvSpPr>
      <dsp:spPr>
        <a:xfrm>
          <a:off x="293958" y="3050691"/>
          <a:ext cx="1115979" cy="700291"/>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de-DE" sz="900" kern="1200"/>
            <a:t>Konzentrations-und Gedächtnis-spiele</a:t>
          </a:r>
        </a:p>
      </dsp:txBody>
      <dsp:txXfrm>
        <a:off x="457389" y="3153246"/>
        <a:ext cx="789117" cy="495181"/>
      </dsp:txXfrm>
    </dsp:sp>
    <dsp:sp modelId="{97C09ECC-3172-4D9B-BA49-A53281607B7C}">
      <dsp:nvSpPr>
        <dsp:cNvPr id="0" name=""/>
        <dsp:cNvSpPr/>
      </dsp:nvSpPr>
      <dsp:spPr>
        <a:xfrm>
          <a:off x="-10967" y="2043614"/>
          <a:ext cx="1106643" cy="675058"/>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de-DE" sz="900" kern="1200"/>
            <a:t>Einheitlicher Sprachgebrauch </a:t>
          </a:r>
        </a:p>
        <a:p>
          <a:pPr marL="0" lvl="0" indent="0" algn="ctr" defTabSz="400050">
            <a:lnSpc>
              <a:spcPct val="90000"/>
            </a:lnSpc>
            <a:spcBef>
              <a:spcPct val="0"/>
            </a:spcBef>
            <a:spcAft>
              <a:spcPct val="35000"/>
            </a:spcAft>
            <a:buNone/>
          </a:pPr>
          <a:r>
            <a:rPr lang="de-DE" sz="900" kern="1200"/>
            <a:t>im Team</a:t>
          </a:r>
        </a:p>
      </dsp:txBody>
      <dsp:txXfrm>
        <a:off x="151097" y="2142474"/>
        <a:ext cx="782515" cy="477338"/>
      </dsp:txXfrm>
    </dsp:sp>
    <dsp:sp modelId="{081832B1-BEFA-42E6-882B-E633D4F45470}">
      <dsp:nvSpPr>
        <dsp:cNvPr id="0" name=""/>
        <dsp:cNvSpPr/>
      </dsp:nvSpPr>
      <dsp:spPr>
        <a:xfrm>
          <a:off x="157704" y="1120493"/>
          <a:ext cx="1076346" cy="675058"/>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de-DE" sz="900" kern="1200"/>
            <a:t>Gute Sprach-vorbilder und Anregungen</a:t>
          </a:r>
        </a:p>
      </dsp:txBody>
      <dsp:txXfrm>
        <a:off x="315331" y="1219353"/>
        <a:ext cx="761092" cy="477338"/>
      </dsp:txXfrm>
    </dsp:sp>
    <dsp:sp modelId="{A98F40F5-820F-4181-B6D2-E3D47A2B7FE0}">
      <dsp:nvSpPr>
        <dsp:cNvPr id="0" name=""/>
        <dsp:cNvSpPr/>
      </dsp:nvSpPr>
      <dsp:spPr>
        <a:xfrm>
          <a:off x="725393" y="321341"/>
          <a:ext cx="1072829" cy="725437"/>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de-DE" sz="900" kern="1200"/>
            <a:t>Kindern echtes Interesse entgegen bringen</a:t>
          </a:r>
        </a:p>
      </dsp:txBody>
      <dsp:txXfrm>
        <a:off x="882505" y="427579"/>
        <a:ext cx="758605" cy="512961"/>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E765850-B1ED-4C60-BCB2-FBB7FE3905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50</Pages>
  <Words>11782</Words>
  <Characters>80580</Characters>
  <Application>Microsoft Office Word</Application>
  <DocSecurity>0</DocSecurity>
  <Lines>671</Lines>
  <Paragraphs>184</Paragraphs>
  <ScaleCrop>false</ScaleCrop>
  <HeadingPairs>
    <vt:vector size="2" baseType="variant">
      <vt:variant>
        <vt:lpstr>Titel</vt:lpstr>
      </vt:variant>
      <vt:variant>
        <vt:i4>1</vt:i4>
      </vt:variant>
    </vt:vector>
  </HeadingPairs>
  <TitlesOfParts>
    <vt:vector size="1" baseType="lpstr">
      <vt:lpstr>3</vt:lpstr>
    </vt:vector>
  </TitlesOfParts>
  <Company> </Company>
  <LinksUpToDate>false</LinksUpToDate>
  <CharactersWithSpaces>92178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dc:title>
  <dc:subject/>
  <dc:creator>Reinhard Lange</dc:creator>
  <cp:keywords/>
  <dc:description/>
  <cp:lastModifiedBy>Schmitwilken, Anne</cp:lastModifiedBy>
  <cp:revision>83</cp:revision>
  <cp:lastPrinted>2020-11-10T12:03:00Z</cp:lastPrinted>
  <dcterms:created xsi:type="dcterms:W3CDTF">2020-03-23T19:48:00Z</dcterms:created>
  <dcterms:modified xsi:type="dcterms:W3CDTF">2020-11-12T09:25:00Z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98378398</vt:i4>
  </property>
</Properties>
</file>